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085" w:rsidRDefault="00DD2085" w:rsidP="00DD2085">
      <w:pPr>
        <w:ind w:left="-810" w:firstLine="810"/>
        <w:jc w:val="right"/>
        <w:rPr>
          <w:rFonts w:ascii="GHEA Grapalat" w:hAnsi="GHEA Grapalat"/>
          <w:b/>
          <w:kern w:val="32"/>
          <w:sz w:val="20"/>
          <w:szCs w:val="20"/>
          <w:u w:val="single"/>
          <w:lang w:val="pt-BR"/>
        </w:rPr>
      </w:pPr>
    </w:p>
    <w:p w:rsidR="00DD2085" w:rsidRDefault="00DD2085" w:rsidP="00DD2085">
      <w:pPr>
        <w:ind w:left="-810" w:firstLine="810"/>
        <w:jc w:val="right"/>
        <w:rPr>
          <w:rFonts w:ascii="GHEA Grapalat" w:hAnsi="GHEA Grapalat"/>
          <w:b/>
          <w:kern w:val="32"/>
          <w:sz w:val="20"/>
          <w:szCs w:val="20"/>
          <w:u w:val="single"/>
          <w:lang w:val="pt-BR"/>
        </w:rPr>
      </w:pPr>
    </w:p>
    <w:p w:rsidR="00DD2085" w:rsidRDefault="00DD2085" w:rsidP="00DD2085">
      <w:pPr>
        <w:ind w:left="-810" w:firstLine="810"/>
        <w:jc w:val="right"/>
        <w:rPr>
          <w:rFonts w:ascii="GHEA Grapalat" w:hAnsi="GHEA Grapalat" w:cs="Arial"/>
          <w:b/>
          <w:bCs/>
          <w:i/>
          <w:kern w:val="32"/>
          <w:sz w:val="20"/>
          <w:szCs w:val="20"/>
          <w:u w:val="single"/>
          <w:lang w:val="pt-BR"/>
        </w:rPr>
      </w:pPr>
      <w:r>
        <w:rPr>
          <w:rFonts w:ascii="GHEA Grapalat" w:hAnsi="GHEA Grapalat"/>
          <w:b/>
          <w:kern w:val="32"/>
          <w:sz w:val="20"/>
          <w:szCs w:val="20"/>
          <w:u w:val="single"/>
          <w:lang w:val="pt-BR"/>
        </w:rPr>
        <w:t>ՆԱԽԱԳԻԾ</w:t>
      </w:r>
    </w:p>
    <w:p w:rsidR="00DD2085" w:rsidRDefault="00DD2085" w:rsidP="00DD2085">
      <w:pPr>
        <w:ind w:left="-810" w:firstLine="810"/>
        <w:jc w:val="center"/>
        <w:rPr>
          <w:rFonts w:ascii="GHEA Grapalat" w:hAnsi="GHEA Grapalat"/>
          <w:b/>
          <w:kern w:val="32"/>
          <w:lang w:val="pt-BR"/>
        </w:rPr>
      </w:pPr>
    </w:p>
    <w:p w:rsidR="00DD2085" w:rsidRDefault="00DD2085" w:rsidP="00DD2085">
      <w:pPr>
        <w:ind w:left="-810" w:firstLine="810"/>
        <w:jc w:val="center"/>
        <w:rPr>
          <w:rFonts w:ascii="GHEA Grapalat" w:hAnsi="GHEA Grapalat" w:cs="Arial"/>
          <w:b/>
          <w:bCs/>
          <w:i/>
          <w:kern w:val="32"/>
          <w:lang w:val="pt-BR"/>
        </w:rPr>
      </w:pPr>
      <w:r>
        <w:rPr>
          <w:rFonts w:ascii="GHEA Grapalat" w:hAnsi="GHEA Grapalat"/>
          <w:b/>
          <w:kern w:val="32"/>
          <w:lang w:val="pt-BR"/>
        </w:rPr>
        <w:t>ՀԱՅԱՍՏԱՆԻ ՀԱՆՐԱՊԵՏՈւԹՅԱՆ ԿԱՌԱՎԱՐՈւԹՅՈւՆ</w:t>
      </w:r>
    </w:p>
    <w:p w:rsidR="00DD2085" w:rsidRDefault="00DD2085" w:rsidP="00DD2085">
      <w:pPr>
        <w:ind w:left="-810" w:firstLine="810"/>
        <w:jc w:val="center"/>
        <w:rPr>
          <w:rFonts w:ascii="GHEA Grapalat" w:hAnsi="GHEA Grapalat"/>
          <w:b/>
          <w:kern w:val="32"/>
          <w:lang w:val="pt-BR"/>
        </w:rPr>
      </w:pPr>
      <w:r>
        <w:rPr>
          <w:rFonts w:ascii="GHEA Grapalat" w:hAnsi="GHEA Grapalat"/>
          <w:b/>
          <w:kern w:val="32"/>
          <w:lang w:val="pt-BR"/>
        </w:rPr>
        <w:t>ՈՐՈՇՈւՄ</w:t>
      </w:r>
    </w:p>
    <w:p w:rsidR="00DD2085" w:rsidRDefault="00DD2085" w:rsidP="00DD2085">
      <w:pPr>
        <w:ind w:left="-810" w:firstLine="810"/>
        <w:jc w:val="center"/>
        <w:rPr>
          <w:rFonts w:ascii="GHEA Grapalat" w:hAnsi="GHEA Grapalat"/>
          <w:b/>
          <w:bCs/>
          <w:i/>
          <w:kern w:val="32"/>
          <w:lang w:val="pt-BR"/>
        </w:rPr>
      </w:pPr>
    </w:p>
    <w:p w:rsidR="00DD2085" w:rsidRDefault="00DD2085" w:rsidP="00DD2085">
      <w:pPr>
        <w:ind w:left="-810" w:firstLine="810"/>
        <w:jc w:val="center"/>
        <w:rPr>
          <w:rFonts w:ascii="GHEA Grapalat" w:hAnsi="GHEA Grapalat"/>
          <w:b/>
          <w:kern w:val="32"/>
          <w:lang w:val="pt-BR"/>
        </w:rPr>
      </w:pPr>
      <w:r>
        <w:rPr>
          <w:rFonts w:ascii="GHEA Grapalat" w:hAnsi="GHEA Grapalat"/>
          <w:b/>
          <w:kern w:val="32"/>
          <w:lang w:val="pt-BR"/>
        </w:rPr>
        <w:t>ՙ</w:t>
      </w:r>
      <w:r>
        <w:rPr>
          <w:rFonts w:ascii="GHEA Grapalat" w:hAnsi="GHEA Grapalat" w:cs="Arial"/>
          <w:b/>
          <w:kern w:val="32"/>
          <w:lang w:val="pt-BR"/>
        </w:rPr>
        <w:t>__</w:t>
      </w:r>
      <w:r>
        <w:rPr>
          <w:rFonts w:ascii="GHEA Grapalat" w:hAnsi="GHEA Grapalat"/>
          <w:b/>
          <w:kern w:val="32"/>
          <w:lang w:val="pt-BR"/>
        </w:rPr>
        <w:t>՚</w:t>
      </w:r>
      <w:r>
        <w:rPr>
          <w:rFonts w:ascii="GHEA Grapalat" w:hAnsi="GHEA Grapalat" w:cs="Arial"/>
          <w:b/>
          <w:kern w:val="32"/>
          <w:lang w:val="pt-BR"/>
        </w:rPr>
        <w:t xml:space="preserve">_____________2020 </w:t>
      </w:r>
      <w:r>
        <w:rPr>
          <w:rFonts w:ascii="GHEA Grapalat" w:hAnsi="GHEA Grapalat"/>
          <w:b/>
          <w:kern w:val="32"/>
          <w:lang w:val="pt-BR"/>
        </w:rPr>
        <w:t>թ</w:t>
      </w:r>
      <w:r>
        <w:rPr>
          <w:rFonts w:ascii="GHEA Grapalat" w:hAnsi="GHEA Grapalat" w:cs="Arial"/>
          <w:b/>
          <w:kern w:val="32"/>
          <w:lang w:val="pt-BR"/>
        </w:rPr>
        <w:t>. N ____-</w:t>
      </w:r>
      <w:r>
        <w:rPr>
          <w:rFonts w:ascii="GHEA Grapalat" w:hAnsi="GHEA Grapalat"/>
          <w:b/>
          <w:kern w:val="32"/>
          <w:lang w:val="pt-BR"/>
        </w:rPr>
        <w:t>Ա</w:t>
      </w:r>
    </w:p>
    <w:p w:rsidR="00DD2085" w:rsidRDefault="00DD2085" w:rsidP="00DD2085">
      <w:pPr>
        <w:ind w:left="-810" w:firstLine="810"/>
        <w:jc w:val="center"/>
        <w:rPr>
          <w:rFonts w:ascii="GHEA Grapalat" w:hAnsi="GHEA Grapalat"/>
          <w:b/>
          <w:kern w:val="32"/>
          <w:lang w:val="pt-BR"/>
        </w:rPr>
      </w:pPr>
    </w:p>
    <w:p w:rsidR="00DD2085" w:rsidRDefault="00DD2085" w:rsidP="00DD2085">
      <w:pPr>
        <w:pStyle w:val="mechtex"/>
        <w:ind w:left="-810" w:firstLine="810"/>
        <w:rPr>
          <w:rFonts w:ascii="GHEA Grapalat" w:hAnsi="GHEA Grapalat"/>
          <w:b/>
          <w:sz w:val="24"/>
          <w:szCs w:val="24"/>
          <w:lang w:val="pt-BR"/>
        </w:rPr>
      </w:pPr>
      <w:r>
        <w:rPr>
          <w:rFonts w:ascii="GHEA Grapalat" w:hAnsi="GHEA Grapalat" w:cs="Arial"/>
          <w:b/>
          <w:sz w:val="24"/>
          <w:szCs w:val="24"/>
        </w:rPr>
        <w:t>ՀԱՅԱՍՏԱՆԻ</w:t>
      </w:r>
      <w:r w:rsidR="00984B1C">
        <w:rPr>
          <w:rFonts w:ascii="GHEA Grapalat" w:hAnsi="GHEA Grapalat" w:cs="Arial"/>
          <w:b/>
          <w:sz w:val="24"/>
          <w:szCs w:val="24"/>
          <w:lang w:val="hy-AM"/>
        </w:rPr>
        <w:t xml:space="preserve"> </w:t>
      </w:r>
      <w:r>
        <w:rPr>
          <w:rFonts w:ascii="GHEA Grapalat" w:hAnsi="GHEA Grapalat" w:cs="Arial"/>
          <w:b/>
          <w:sz w:val="24"/>
          <w:szCs w:val="24"/>
        </w:rPr>
        <w:t>ՀԱՆՐԱՊԵՏՈՒԹՅԱՆ</w:t>
      </w:r>
      <w:r w:rsidR="00984B1C">
        <w:rPr>
          <w:rFonts w:ascii="GHEA Grapalat" w:hAnsi="GHEA Grapalat" w:cs="Arial"/>
          <w:b/>
          <w:sz w:val="24"/>
          <w:szCs w:val="24"/>
          <w:lang w:val="hy-AM"/>
        </w:rPr>
        <w:t xml:space="preserve"> </w:t>
      </w:r>
      <w:r>
        <w:rPr>
          <w:rFonts w:ascii="GHEA Grapalat" w:hAnsi="GHEA Grapalat" w:cs="Arial"/>
          <w:b/>
          <w:sz w:val="24"/>
          <w:szCs w:val="24"/>
        </w:rPr>
        <w:t>ԿԱՌԱՎԱՐՈՒԹՅԱՆ</w:t>
      </w:r>
      <w:r>
        <w:rPr>
          <w:rFonts w:ascii="GHEA Grapalat" w:hAnsi="GHEA Grapalat"/>
          <w:b/>
          <w:sz w:val="24"/>
          <w:szCs w:val="24"/>
          <w:lang w:val="af-ZA"/>
        </w:rPr>
        <w:t xml:space="preserve"> 20</w:t>
      </w:r>
      <w:r>
        <w:rPr>
          <w:rFonts w:ascii="GHEA Grapalat" w:hAnsi="GHEA Grapalat"/>
          <w:b/>
          <w:sz w:val="24"/>
          <w:szCs w:val="24"/>
          <w:lang w:val="pt-BR"/>
        </w:rPr>
        <w:t>17</w:t>
      </w:r>
      <w:r w:rsidR="00984B1C">
        <w:rPr>
          <w:rFonts w:ascii="GHEA Grapalat" w:hAnsi="GHEA Grapalat"/>
          <w:b/>
          <w:sz w:val="24"/>
          <w:szCs w:val="24"/>
          <w:lang w:val="hy-AM"/>
        </w:rPr>
        <w:t xml:space="preserve"> </w:t>
      </w:r>
      <w:r>
        <w:rPr>
          <w:rFonts w:ascii="GHEA Grapalat" w:hAnsi="GHEA Grapalat" w:cs="Arial"/>
          <w:b/>
          <w:sz w:val="24"/>
          <w:szCs w:val="24"/>
        </w:rPr>
        <w:t>ԹՎԱԿԱՆԻ</w:t>
      </w:r>
    </w:p>
    <w:p w:rsidR="00DD2085" w:rsidRDefault="00DD2085" w:rsidP="00DD2085">
      <w:pPr>
        <w:pStyle w:val="mechtex"/>
        <w:ind w:left="-810" w:firstLine="810"/>
        <w:rPr>
          <w:rFonts w:ascii="GHEA Grapalat" w:hAnsi="GHEA Grapalat" w:cs="Arial"/>
          <w:b/>
          <w:kern w:val="32"/>
          <w:sz w:val="24"/>
          <w:szCs w:val="24"/>
          <w:lang w:val="pt-BR"/>
        </w:rPr>
      </w:pPr>
      <w:r>
        <w:rPr>
          <w:rFonts w:ascii="GHEA Grapalat" w:hAnsi="GHEA Grapalat" w:cs="Arial"/>
          <w:b/>
          <w:spacing w:val="-2"/>
          <w:sz w:val="24"/>
          <w:szCs w:val="24"/>
          <w:lang w:val="en-US"/>
        </w:rPr>
        <w:t>ԴԵԿՏԵՄԲԵՐԻ</w:t>
      </w:r>
      <w:r>
        <w:rPr>
          <w:rFonts w:ascii="GHEA Grapalat" w:hAnsi="GHEA Grapalat" w:cs="Arial"/>
          <w:b/>
          <w:spacing w:val="-2"/>
          <w:sz w:val="24"/>
          <w:szCs w:val="24"/>
          <w:lang w:val="pt-BR"/>
        </w:rPr>
        <w:t xml:space="preserve"> 28</w:t>
      </w:r>
      <w:r>
        <w:rPr>
          <w:rFonts w:ascii="GHEA Grapalat" w:hAnsi="GHEA Grapalat"/>
          <w:b/>
          <w:spacing w:val="-2"/>
          <w:sz w:val="24"/>
          <w:szCs w:val="24"/>
          <w:lang w:val="af-ZA"/>
        </w:rPr>
        <w:t>-</w:t>
      </w:r>
      <w:r>
        <w:rPr>
          <w:rFonts w:ascii="GHEA Grapalat" w:hAnsi="GHEA Grapalat" w:cs="Arial"/>
          <w:b/>
          <w:spacing w:val="-2"/>
          <w:sz w:val="24"/>
          <w:szCs w:val="24"/>
          <w:lang w:val="af-ZA"/>
        </w:rPr>
        <w:t>Ի</w:t>
      </w:r>
      <w:r>
        <w:rPr>
          <w:rFonts w:ascii="GHEA Grapalat" w:hAnsi="GHEA Grapalat" w:cs="Arial Armenian"/>
          <w:b/>
          <w:spacing w:val="-2"/>
          <w:sz w:val="24"/>
          <w:szCs w:val="24"/>
          <w:lang w:val="af-ZA"/>
        </w:rPr>
        <w:t xml:space="preserve"> N 1731-</w:t>
      </w:r>
      <w:r>
        <w:rPr>
          <w:rFonts w:ascii="GHEA Grapalat" w:hAnsi="GHEA Grapalat" w:cs="Arial"/>
          <w:b/>
          <w:spacing w:val="-2"/>
          <w:sz w:val="24"/>
          <w:szCs w:val="24"/>
        </w:rPr>
        <w:t>Ա</w:t>
      </w:r>
      <w:r w:rsidR="00984B1C">
        <w:rPr>
          <w:rFonts w:ascii="GHEA Grapalat" w:hAnsi="GHEA Grapalat" w:cs="Arial"/>
          <w:b/>
          <w:spacing w:val="-2"/>
          <w:sz w:val="24"/>
          <w:szCs w:val="24"/>
          <w:lang w:val="hy-AM"/>
        </w:rPr>
        <w:t xml:space="preserve"> </w:t>
      </w:r>
      <w:r>
        <w:rPr>
          <w:rFonts w:ascii="GHEA Grapalat" w:hAnsi="GHEA Grapalat" w:cs="Arial"/>
          <w:b/>
          <w:spacing w:val="-2"/>
          <w:kern w:val="32"/>
          <w:sz w:val="24"/>
          <w:szCs w:val="24"/>
          <w:lang w:val="pt-BR"/>
        </w:rPr>
        <w:t>ՈՐՈՇՄԱՆ</w:t>
      </w:r>
      <w:r w:rsidR="00984B1C">
        <w:rPr>
          <w:rFonts w:ascii="GHEA Grapalat" w:hAnsi="GHEA Grapalat" w:cs="Arial"/>
          <w:b/>
          <w:spacing w:val="-2"/>
          <w:kern w:val="32"/>
          <w:sz w:val="24"/>
          <w:szCs w:val="24"/>
          <w:lang w:val="hy-AM"/>
        </w:rPr>
        <w:t xml:space="preserve"> </w:t>
      </w:r>
      <w:r>
        <w:rPr>
          <w:rFonts w:ascii="GHEA Grapalat" w:hAnsi="GHEA Grapalat" w:cs="Arial"/>
          <w:b/>
          <w:spacing w:val="-2"/>
          <w:kern w:val="32"/>
          <w:sz w:val="24"/>
          <w:szCs w:val="24"/>
          <w:lang w:val="pt-BR"/>
        </w:rPr>
        <w:t>ՄԵՋ</w:t>
      </w:r>
      <w:r w:rsidR="00984B1C">
        <w:rPr>
          <w:rFonts w:ascii="GHEA Grapalat" w:hAnsi="GHEA Grapalat" w:cs="Arial"/>
          <w:b/>
          <w:spacing w:val="-2"/>
          <w:kern w:val="32"/>
          <w:sz w:val="24"/>
          <w:szCs w:val="24"/>
          <w:lang w:val="hy-AM"/>
        </w:rPr>
        <w:t xml:space="preserve"> </w:t>
      </w:r>
      <w:r>
        <w:rPr>
          <w:rFonts w:ascii="GHEA Grapalat" w:hAnsi="GHEA Grapalat" w:cs="Arial"/>
          <w:b/>
          <w:spacing w:val="-2"/>
          <w:kern w:val="32"/>
          <w:sz w:val="24"/>
          <w:szCs w:val="24"/>
          <w:lang w:val="pt-BR"/>
        </w:rPr>
        <w:t>ՓՈՓՈԽՈՒԹՅՈՒՆՆԵՐ</w:t>
      </w:r>
      <w:r w:rsidR="00984B1C">
        <w:rPr>
          <w:rFonts w:ascii="GHEA Grapalat" w:hAnsi="GHEA Grapalat" w:cs="Arial"/>
          <w:b/>
          <w:spacing w:val="-2"/>
          <w:kern w:val="32"/>
          <w:sz w:val="24"/>
          <w:szCs w:val="24"/>
          <w:lang w:val="hy-AM"/>
        </w:rPr>
        <w:t xml:space="preserve"> </w:t>
      </w:r>
      <w:r>
        <w:rPr>
          <w:rFonts w:ascii="GHEA Grapalat" w:hAnsi="GHEA Grapalat" w:cs="Arial"/>
          <w:b/>
          <w:spacing w:val="-2"/>
          <w:kern w:val="32"/>
          <w:sz w:val="24"/>
          <w:szCs w:val="24"/>
          <w:lang w:val="pt-BR"/>
        </w:rPr>
        <w:t>ԿԱՏԱՐԵԼՈՒ</w:t>
      </w:r>
      <w:r w:rsidR="00984B1C">
        <w:rPr>
          <w:rFonts w:ascii="GHEA Grapalat" w:hAnsi="GHEA Grapalat" w:cs="Arial"/>
          <w:b/>
          <w:spacing w:val="-2"/>
          <w:kern w:val="32"/>
          <w:sz w:val="24"/>
          <w:szCs w:val="24"/>
          <w:lang w:val="hy-AM"/>
        </w:rPr>
        <w:t xml:space="preserve"> </w:t>
      </w:r>
      <w:r>
        <w:rPr>
          <w:rFonts w:ascii="GHEA Grapalat" w:hAnsi="GHEA Grapalat" w:cs="Arial"/>
          <w:b/>
          <w:kern w:val="32"/>
          <w:sz w:val="24"/>
          <w:szCs w:val="24"/>
          <w:lang w:val="pt-BR"/>
        </w:rPr>
        <w:t>ՄԱՍԻՆ</w:t>
      </w:r>
    </w:p>
    <w:p w:rsidR="00DD2085" w:rsidRDefault="00DD2085" w:rsidP="00DD2085">
      <w:pPr>
        <w:ind w:left="-810" w:firstLine="810"/>
        <w:jc w:val="both"/>
        <w:rPr>
          <w:rFonts w:ascii="GHEA Grapalat" w:hAnsi="GHEA Grapalat" w:cs="Arial"/>
          <w:bCs/>
          <w:kern w:val="32"/>
          <w:sz w:val="20"/>
          <w:szCs w:val="20"/>
          <w:lang w:val="pt-BR"/>
        </w:rPr>
      </w:pPr>
    </w:p>
    <w:p w:rsidR="00DD2085" w:rsidRDefault="00DD2085" w:rsidP="007A54E8">
      <w:pPr>
        <w:pStyle w:val="norm"/>
        <w:tabs>
          <w:tab w:val="left" w:pos="630"/>
        </w:tabs>
        <w:spacing w:line="360" w:lineRule="auto"/>
        <w:ind w:left="-630" w:firstLine="630"/>
        <w:rPr>
          <w:rFonts w:ascii="GHEA Grapalat" w:hAnsi="GHEA Grapalat" w:cs="Times New Roman"/>
          <w:kern w:val="32"/>
          <w:sz w:val="24"/>
          <w:szCs w:val="24"/>
        </w:rPr>
      </w:pPr>
      <w:r>
        <w:rPr>
          <w:rFonts w:ascii="GHEA Grapalat" w:hAnsi="GHEA Grapalat" w:cs="Arial"/>
          <w:spacing w:val="-6"/>
          <w:kern w:val="32"/>
          <w:sz w:val="24"/>
          <w:szCs w:val="24"/>
          <w:lang w:val="pt-BR"/>
        </w:rPr>
        <w:t>Հիմք</w:t>
      </w:r>
      <w:r w:rsidR="00984B1C">
        <w:rPr>
          <w:rFonts w:ascii="GHEA Grapalat" w:hAnsi="GHEA Grapalat" w:cs="Arial"/>
          <w:spacing w:val="-6"/>
          <w:kern w:val="32"/>
          <w:sz w:val="24"/>
          <w:szCs w:val="24"/>
        </w:rPr>
        <w:t xml:space="preserve"> </w:t>
      </w:r>
      <w:r>
        <w:rPr>
          <w:rFonts w:ascii="GHEA Grapalat" w:hAnsi="GHEA Grapalat" w:cs="Arial"/>
          <w:spacing w:val="-6"/>
          <w:kern w:val="32"/>
          <w:sz w:val="24"/>
          <w:szCs w:val="24"/>
          <w:lang w:val="pt-BR"/>
        </w:rPr>
        <w:t>ընդունելով</w:t>
      </w:r>
      <w:r>
        <w:rPr>
          <w:rFonts w:ascii="GHEA Grapalat" w:hAnsi="GHEA Grapalat"/>
          <w:spacing w:val="-6"/>
          <w:kern w:val="32"/>
          <w:sz w:val="24"/>
          <w:szCs w:val="24"/>
          <w:lang w:val="pt-BR"/>
        </w:rPr>
        <w:t xml:space="preserve"> «</w:t>
      </w:r>
      <w:r>
        <w:rPr>
          <w:rFonts w:ascii="GHEA Grapalat" w:hAnsi="GHEA Grapalat" w:cs="Arial"/>
          <w:spacing w:val="-6"/>
          <w:kern w:val="32"/>
          <w:sz w:val="24"/>
          <w:szCs w:val="24"/>
          <w:lang w:val="pt-BR"/>
        </w:rPr>
        <w:t>Նորմատիվ</w:t>
      </w:r>
      <w:r w:rsidR="00D51F4A">
        <w:rPr>
          <w:rFonts w:ascii="GHEA Grapalat" w:hAnsi="GHEA Grapalat" w:cs="Arial"/>
          <w:spacing w:val="-6"/>
          <w:kern w:val="32"/>
          <w:sz w:val="24"/>
          <w:szCs w:val="24"/>
        </w:rPr>
        <w:t xml:space="preserve"> </w:t>
      </w:r>
      <w:r>
        <w:rPr>
          <w:rFonts w:ascii="GHEA Grapalat" w:hAnsi="GHEA Grapalat" w:cs="Arial"/>
          <w:spacing w:val="-6"/>
          <w:kern w:val="32"/>
          <w:sz w:val="24"/>
          <w:szCs w:val="24"/>
          <w:lang w:val="pt-BR"/>
        </w:rPr>
        <w:t>իրավական</w:t>
      </w:r>
      <w:r w:rsidR="00984B1C">
        <w:rPr>
          <w:rFonts w:ascii="GHEA Grapalat" w:hAnsi="GHEA Grapalat" w:cs="Arial"/>
          <w:spacing w:val="-6"/>
          <w:kern w:val="32"/>
          <w:sz w:val="24"/>
          <w:szCs w:val="24"/>
        </w:rPr>
        <w:t xml:space="preserve"> </w:t>
      </w:r>
      <w:r>
        <w:rPr>
          <w:rFonts w:ascii="GHEA Grapalat" w:hAnsi="GHEA Grapalat" w:cs="Arial"/>
          <w:spacing w:val="-6"/>
          <w:kern w:val="32"/>
          <w:sz w:val="24"/>
          <w:szCs w:val="24"/>
          <w:lang w:val="pt-BR"/>
        </w:rPr>
        <w:t>ակտերի</w:t>
      </w:r>
      <w:r w:rsidR="00D51F4A">
        <w:rPr>
          <w:rFonts w:ascii="GHEA Grapalat" w:hAnsi="GHEA Grapalat" w:cs="Arial"/>
          <w:spacing w:val="-6"/>
          <w:kern w:val="32"/>
          <w:sz w:val="24"/>
          <w:szCs w:val="24"/>
        </w:rPr>
        <w:t xml:space="preserve"> </w:t>
      </w:r>
      <w:r>
        <w:rPr>
          <w:rFonts w:ascii="GHEA Grapalat" w:hAnsi="GHEA Grapalat" w:cs="Arial"/>
          <w:spacing w:val="-6"/>
          <w:kern w:val="32"/>
          <w:sz w:val="24"/>
          <w:szCs w:val="24"/>
          <w:lang w:val="pt-BR"/>
        </w:rPr>
        <w:t>մասին</w:t>
      </w:r>
      <w:r>
        <w:rPr>
          <w:rFonts w:ascii="GHEA Grapalat" w:hAnsi="GHEA Grapalat"/>
          <w:spacing w:val="-6"/>
          <w:kern w:val="32"/>
          <w:sz w:val="24"/>
          <w:szCs w:val="24"/>
          <w:lang w:val="pt-BR"/>
        </w:rPr>
        <w:t xml:space="preserve">» </w:t>
      </w:r>
      <w:r>
        <w:rPr>
          <w:rFonts w:ascii="GHEA Grapalat" w:hAnsi="GHEA Grapalat" w:cs="Arial"/>
          <w:kern w:val="32"/>
          <w:sz w:val="24"/>
          <w:szCs w:val="24"/>
          <w:lang w:val="pt-BR"/>
        </w:rPr>
        <w:t>օրենքի</w:t>
      </w:r>
      <w:r>
        <w:rPr>
          <w:rFonts w:ascii="GHEA Grapalat" w:hAnsi="GHEA Grapalat"/>
          <w:kern w:val="32"/>
          <w:sz w:val="24"/>
          <w:szCs w:val="24"/>
          <w:lang w:val="pt-BR"/>
        </w:rPr>
        <w:t xml:space="preserve"> 33-րդ և 34-</w:t>
      </w:r>
      <w:r>
        <w:rPr>
          <w:rFonts w:ascii="GHEA Grapalat" w:hAnsi="GHEA Grapalat" w:cs="Arial"/>
          <w:kern w:val="32"/>
          <w:sz w:val="24"/>
          <w:szCs w:val="24"/>
          <w:lang w:val="pt-BR"/>
        </w:rPr>
        <w:t>րդ հոդվածները՝</w:t>
      </w:r>
      <w:r>
        <w:rPr>
          <w:rFonts w:ascii="GHEA Grapalat" w:hAnsi="GHEA Grapalat" w:cs="Arial"/>
          <w:kern w:val="32"/>
          <w:sz w:val="24"/>
          <w:szCs w:val="24"/>
        </w:rPr>
        <w:t>Հայաստանի</w:t>
      </w:r>
      <w:r w:rsidR="00984B1C">
        <w:rPr>
          <w:rFonts w:ascii="GHEA Grapalat" w:hAnsi="GHEA Grapalat" w:cs="Arial"/>
          <w:kern w:val="32"/>
          <w:sz w:val="24"/>
          <w:szCs w:val="24"/>
        </w:rPr>
        <w:t xml:space="preserve"> </w:t>
      </w:r>
      <w:r>
        <w:rPr>
          <w:rFonts w:ascii="GHEA Grapalat" w:hAnsi="GHEA Grapalat" w:cs="Arial"/>
          <w:kern w:val="32"/>
          <w:sz w:val="24"/>
          <w:szCs w:val="24"/>
        </w:rPr>
        <w:t>Հանրապետության</w:t>
      </w:r>
      <w:r w:rsidR="00984B1C">
        <w:rPr>
          <w:rFonts w:ascii="GHEA Grapalat" w:hAnsi="GHEA Grapalat" w:cs="Arial"/>
          <w:kern w:val="32"/>
          <w:sz w:val="24"/>
          <w:szCs w:val="24"/>
        </w:rPr>
        <w:t xml:space="preserve"> </w:t>
      </w:r>
      <w:r>
        <w:rPr>
          <w:rFonts w:ascii="GHEA Grapalat" w:hAnsi="GHEA Grapalat" w:cs="Arial"/>
          <w:kern w:val="32"/>
          <w:sz w:val="24"/>
          <w:szCs w:val="24"/>
        </w:rPr>
        <w:t>կառավարությունը</w:t>
      </w:r>
      <w:r w:rsidR="00984B1C">
        <w:rPr>
          <w:rFonts w:ascii="GHEA Grapalat" w:hAnsi="GHEA Grapalat" w:cs="Arial"/>
          <w:kern w:val="32"/>
          <w:sz w:val="24"/>
          <w:szCs w:val="24"/>
        </w:rPr>
        <w:t xml:space="preserve"> </w:t>
      </w:r>
      <w:r>
        <w:rPr>
          <w:rFonts w:ascii="GHEA Grapalat" w:hAnsi="GHEA Grapalat" w:cs="Arial"/>
          <w:kern w:val="32"/>
          <w:sz w:val="24"/>
          <w:szCs w:val="24"/>
        </w:rPr>
        <w:t>որոշում</w:t>
      </w:r>
      <w:r w:rsidR="00984B1C">
        <w:rPr>
          <w:rFonts w:ascii="GHEA Grapalat" w:hAnsi="GHEA Grapalat" w:cs="Arial"/>
          <w:kern w:val="32"/>
          <w:sz w:val="24"/>
          <w:szCs w:val="24"/>
        </w:rPr>
        <w:t xml:space="preserve"> </w:t>
      </w:r>
      <w:r>
        <w:rPr>
          <w:rFonts w:ascii="GHEA Grapalat" w:hAnsi="GHEA Grapalat" w:cs="Arial"/>
          <w:kern w:val="32"/>
          <w:sz w:val="24"/>
          <w:szCs w:val="24"/>
        </w:rPr>
        <w:t>է</w:t>
      </w:r>
      <w:r>
        <w:rPr>
          <w:rFonts w:ascii="GHEA Grapalat" w:hAnsi="GHEA Grapalat" w:cs="Arial Armenian"/>
          <w:kern w:val="32"/>
          <w:sz w:val="24"/>
          <w:szCs w:val="24"/>
        </w:rPr>
        <w:t>.</w:t>
      </w:r>
    </w:p>
    <w:p w:rsidR="00DD2085" w:rsidRDefault="00DD2085" w:rsidP="007A54E8">
      <w:pPr>
        <w:pStyle w:val="norm"/>
        <w:numPr>
          <w:ilvl w:val="0"/>
          <w:numId w:val="1"/>
        </w:numPr>
        <w:tabs>
          <w:tab w:val="left" w:pos="630"/>
        </w:tabs>
        <w:spacing w:line="360" w:lineRule="auto"/>
        <w:ind w:left="-630" w:firstLine="630"/>
        <w:rPr>
          <w:rFonts w:ascii="GHEA Grapalat" w:hAnsi="GHEA Grapalat"/>
          <w:spacing w:val="-2"/>
          <w:sz w:val="24"/>
          <w:szCs w:val="24"/>
          <w:lang w:val="pt-BR"/>
        </w:rPr>
      </w:pPr>
      <w:r>
        <w:rPr>
          <w:rFonts w:ascii="GHEA Grapalat" w:hAnsi="GHEA Grapalat" w:cs="Arial"/>
          <w:spacing w:val="-4"/>
          <w:sz w:val="24"/>
          <w:szCs w:val="24"/>
        </w:rPr>
        <w:t>Հայաստանի</w:t>
      </w:r>
      <w:r w:rsidR="00984B1C">
        <w:rPr>
          <w:rFonts w:ascii="GHEA Grapalat" w:hAnsi="GHEA Grapalat" w:cs="Arial"/>
          <w:spacing w:val="-4"/>
          <w:sz w:val="24"/>
          <w:szCs w:val="24"/>
        </w:rPr>
        <w:t xml:space="preserve"> </w:t>
      </w:r>
      <w:r>
        <w:rPr>
          <w:rFonts w:ascii="GHEA Grapalat" w:hAnsi="GHEA Grapalat" w:cs="Arial"/>
          <w:spacing w:val="-4"/>
          <w:sz w:val="24"/>
          <w:szCs w:val="24"/>
        </w:rPr>
        <w:t>Հանրապետության</w:t>
      </w:r>
      <w:r w:rsidR="00984B1C">
        <w:rPr>
          <w:rFonts w:ascii="GHEA Grapalat" w:hAnsi="GHEA Grapalat" w:cs="Arial"/>
          <w:spacing w:val="-4"/>
          <w:sz w:val="24"/>
          <w:szCs w:val="24"/>
        </w:rPr>
        <w:t xml:space="preserve"> </w:t>
      </w:r>
      <w:r>
        <w:rPr>
          <w:rFonts w:ascii="GHEA Grapalat" w:hAnsi="GHEA Grapalat" w:cs="Arial"/>
          <w:spacing w:val="-4"/>
          <w:sz w:val="24"/>
          <w:szCs w:val="24"/>
        </w:rPr>
        <w:t>կառավարության</w:t>
      </w:r>
      <w:r w:rsidR="00984B1C">
        <w:rPr>
          <w:rFonts w:ascii="GHEA Grapalat" w:hAnsi="GHEA Grapalat" w:cs="Arial"/>
          <w:spacing w:val="-4"/>
          <w:sz w:val="24"/>
          <w:szCs w:val="24"/>
        </w:rPr>
        <w:t xml:space="preserve"> </w:t>
      </w:r>
      <w:r>
        <w:rPr>
          <w:rFonts w:ascii="GHEA Grapalat" w:hAnsi="GHEA Grapalat"/>
          <w:spacing w:val="-4"/>
          <w:sz w:val="24"/>
          <w:szCs w:val="24"/>
          <w:lang w:val="pt-BR"/>
        </w:rPr>
        <w:t xml:space="preserve">2017 </w:t>
      </w:r>
      <w:r>
        <w:rPr>
          <w:rFonts w:ascii="GHEA Grapalat" w:hAnsi="GHEA Grapalat" w:cs="Arial"/>
          <w:spacing w:val="-4"/>
          <w:sz w:val="24"/>
          <w:szCs w:val="24"/>
        </w:rPr>
        <w:t>թվականի</w:t>
      </w:r>
      <w:r w:rsidR="00984B1C">
        <w:rPr>
          <w:rFonts w:ascii="GHEA Grapalat" w:hAnsi="GHEA Grapalat" w:cs="Arial"/>
          <w:spacing w:val="-4"/>
          <w:sz w:val="24"/>
          <w:szCs w:val="24"/>
        </w:rPr>
        <w:t xml:space="preserve"> </w:t>
      </w:r>
      <w:r>
        <w:rPr>
          <w:rFonts w:ascii="GHEA Grapalat" w:hAnsi="GHEA Grapalat" w:cs="Arial"/>
          <w:spacing w:val="-4"/>
          <w:sz w:val="24"/>
          <w:szCs w:val="24"/>
        </w:rPr>
        <w:t>դեկտեմբերի 28</w:t>
      </w:r>
      <w:r>
        <w:rPr>
          <w:rFonts w:ascii="GHEA Grapalat" w:hAnsi="GHEA Grapalat" w:cs="Sylfaen"/>
          <w:spacing w:val="-4"/>
          <w:sz w:val="24"/>
          <w:szCs w:val="24"/>
          <w:lang w:val="pt-BR"/>
        </w:rPr>
        <w:t>-</w:t>
      </w:r>
      <w:r>
        <w:rPr>
          <w:rFonts w:ascii="GHEA Grapalat" w:hAnsi="GHEA Grapalat" w:cs="Arial"/>
          <w:spacing w:val="-4"/>
          <w:sz w:val="24"/>
          <w:szCs w:val="24"/>
        </w:rPr>
        <w:t>ի</w:t>
      </w:r>
      <w:r w:rsidR="00984B1C">
        <w:rPr>
          <w:rFonts w:ascii="GHEA Grapalat" w:hAnsi="GHEA Grapalat" w:cs="Arial"/>
          <w:spacing w:val="-4"/>
          <w:sz w:val="24"/>
          <w:szCs w:val="24"/>
        </w:rPr>
        <w:t xml:space="preserve"> </w:t>
      </w:r>
      <w:r>
        <w:rPr>
          <w:rFonts w:ascii="GHEA Grapalat" w:hAnsi="GHEA Grapalat" w:cs="Sylfaen"/>
          <w:sz w:val="24"/>
          <w:szCs w:val="24"/>
        </w:rPr>
        <w:t>«Անհատույց օգտագործման իրավունքով անշարժ գույք հանձնելու մասին</w:t>
      </w:r>
      <w:r>
        <w:rPr>
          <w:rFonts w:ascii="GHEA Grapalat" w:hAnsi="GHEA Grapalat" w:cs="Sylfaen"/>
          <w:spacing w:val="-2"/>
          <w:sz w:val="24"/>
          <w:szCs w:val="24"/>
        </w:rPr>
        <w:t>»</w:t>
      </w:r>
      <w:r>
        <w:rPr>
          <w:rFonts w:ascii="GHEA Grapalat" w:hAnsi="GHEA Grapalat"/>
          <w:spacing w:val="-2"/>
          <w:sz w:val="24"/>
          <w:szCs w:val="24"/>
          <w:lang w:val="pt-BR"/>
        </w:rPr>
        <w:t xml:space="preserve"> N 1731-</w:t>
      </w:r>
      <w:r>
        <w:rPr>
          <w:rFonts w:ascii="GHEA Grapalat" w:hAnsi="GHEA Grapalat" w:cs="Arial"/>
          <w:spacing w:val="-2"/>
          <w:sz w:val="24"/>
          <w:szCs w:val="24"/>
        </w:rPr>
        <w:t>Ա</w:t>
      </w:r>
      <w:r w:rsidR="00984B1C">
        <w:rPr>
          <w:rFonts w:ascii="GHEA Grapalat" w:hAnsi="GHEA Grapalat" w:cs="Arial"/>
          <w:spacing w:val="-2"/>
          <w:sz w:val="24"/>
          <w:szCs w:val="24"/>
        </w:rPr>
        <w:t xml:space="preserve"> </w:t>
      </w:r>
      <w:r>
        <w:rPr>
          <w:rFonts w:ascii="GHEA Grapalat" w:hAnsi="GHEA Grapalat" w:cs="Arial"/>
          <w:spacing w:val="-2"/>
          <w:sz w:val="24"/>
          <w:szCs w:val="24"/>
          <w:lang w:val="ro-RO"/>
        </w:rPr>
        <w:t>որոշման</w:t>
      </w:r>
      <w:r>
        <w:rPr>
          <w:rFonts w:ascii="GHEA Grapalat" w:hAnsi="GHEA Grapalat" w:cs="Arial"/>
          <w:spacing w:val="-2"/>
          <w:sz w:val="24"/>
          <w:szCs w:val="24"/>
        </w:rPr>
        <w:t xml:space="preserve"> (այսուհետ՝ Որոշում)</w:t>
      </w:r>
      <w:r>
        <w:rPr>
          <w:rFonts w:ascii="GHEA Grapalat" w:hAnsi="GHEA Grapalat" w:cs="Times Armenian"/>
          <w:spacing w:val="-2"/>
          <w:sz w:val="24"/>
          <w:szCs w:val="24"/>
          <w:lang w:val="ro-RO"/>
        </w:rPr>
        <w:t xml:space="preserve"> մեջ կատարել հետևյալ փոփոխությո</w:t>
      </w:r>
      <w:r w:rsidR="00D51F4A">
        <w:rPr>
          <w:rFonts w:ascii="GHEA Grapalat" w:hAnsi="GHEA Grapalat" w:cs="Times Armenian"/>
          <w:spacing w:val="-2"/>
          <w:sz w:val="24"/>
          <w:szCs w:val="24"/>
        </w:rPr>
        <w:t>ւ</w:t>
      </w:r>
      <w:r>
        <w:rPr>
          <w:rFonts w:ascii="GHEA Grapalat" w:hAnsi="GHEA Grapalat" w:cs="Times Armenian"/>
          <w:spacing w:val="-2"/>
          <w:sz w:val="24"/>
          <w:szCs w:val="24"/>
          <w:lang w:val="ro-RO"/>
        </w:rPr>
        <w:t>նները.</w:t>
      </w:r>
    </w:p>
    <w:p w:rsidR="00DD2085" w:rsidRDefault="00DD2085" w:rsidP="007A54E8">
      <w:pPr>
        <w:pStyle w:val="norm"/>
        <w:numPr>
          <w:ilvl w:val="0"/>
          <w:numId w:val="2"/>
        </w:numPr>
        <w:tabs>
          <w:tab w:val="left" w:pos="630"/>
        </w:tabs>
        <w:spacing w:line="360" w:lineRule="auto"/>
        <w:ind w:left="-630" w:firstLine="630"/>
        <w:rPr>
          <w:rFonts w:ascii="GHEA Grapalat" w:hAnsi="GHEA Grapalat"/>
          <w:spacing w:val="-2"/>
          <w:sz w:val="24"/>
          <w:szCs w:val="24"/>
          <w:lang w:val="pt-BR"/>
        </w:rPr>
      </w:pPr>
      <w:r>
        <w:rPr>
          <w:rFonts w:ascii="GHEA Grapalat" w:hAnsi="GHEA Grapalat"/>
          <w:sz w:val="24"/>
          <w:szCs w:val="24"/>
          <w:lang w:val="pt-BR"/>
        </w:rPr>
        <w:t>Որոշման 2-րդ կետում</w:t>
      </w:r>
      <w:r w:rsidR="00984B1C">
        <w:rPr>
          <w:rFonts w:ascii="GHEA Grapalat" w:hAnsi="GHEA Grapalat"/>
          <w:sz w:val="24"/>
          <w:szCs w:val="24"/>
        </w:rPr>
        <w:t xml:space="preserve"> </w:t>
      </w:r>
      <w:r>
        <w:rPr>
          <w:rFonts w:ascii="GHEA Grapalat" w:hAnsi="GHEA Grapalat"/>
          <w:sz w:val="24"/>
          <w:szCs w:val="24"/>
        </w:rPr>
        <w:t>«տնտեսական զարգացման և ներդրումների» բառերը փոխարինել «տարածքային կառավարման և ենթակառուցվածքների» բառերով</w:t>
      </w:r>
      <w:r>
        <w:rPr>
          <w:rFonts w:ascii="GHEA Grapalat" w:hAnsi="GHEA Grapalat"/>
          <w:sz w:val="24"/>
          <w:szCs w:val="24"/>
          <w:lang w:val="pt-BR"/>
        </w:rPr>
        <w:t xml:space="preserve">, </w:t>
      </w:r>
      <w:r>
        <w:rPr>
          <w:rFonts w:ascii="GHEA Grapalat" w:hAnsi="GHEA Grapalat"/>
          <w:sz w:val="24"/>
          <w:szCs w:val="24"/>
          <w:lang w:val="en-US"/>
        </w:rPr>
        <w:t>իսկ</w:t>
      </w:r>
      <w:r w:rsidR="00984B1C">
        <w:rPr>
          <w:rFonts w:ascii="GHEA Grapalat" w:hAnsi="GHEA Grapalat"/>
          <w:sz w:val="24"/>
          <w:szCs w:val="24"/>
        </w:rPr>
        <w:t xml:space="preserve"> </w:t>
      </w:r>
      <w:r>
        <w:rPr>
          <w:rFonts w:ascii="GHEA Grapalat" w:hAnsi="GHEA Grapalat" w:cs="Sylfaen"/>
          <w:sz w:val="24"/>
          <w:szCs w:val="24"/>
        </w:rPr>
        <w:t>«</w:t>
      </w:r>
      <w:r>
        <w:rPr>
          <w:rFonts w:ascii="GHEA Grapalat" w:hAnsi="GHEA Grapalat" w:cs="Sylfaen"/>
          <w:sz w:val="24"/>
          <w:szCs w:val="24"/>
          <w:lang w:val="en-US"/>
        </w:rPr>
        <w:t>տասնամսյա</w:t>
      </w:r>
      <w:r w:rsidR="00984B1C">
        <w:rPr>
          <w:rFonts w:ascii="GHEA Grapalat" w:hAnsi="GHEA Grapalat" w:cs="Sylfaen"/>
          <w:sz w:val="24"/>
          <w:szCs w:val="24"/>
        </w:rPr>
        <w:t xml:space="preserve"> </w:t>
      </w:r>
      <w:r>
        <w:rPr>
          <w:rFonts w:ascii="GHEA Grapalat" w:hAnsi="GHEA Grapalat" w:cs="Sylfaen"/>
          <w:sz w:val="24"/>
          <w:szCs w:val="24"/>
          <w:lang w:val="en-US"/>
        </w:rPr>
        <w:t>ժամկետում</w:t>
      </w:r>
      <w:r>
        <w:rPr>
          <w:rFonts w:ascii="GHEA Grapalat" w:hAnsi="GHEA Grapalat" w:cs="Sylfaen"/>
          <w:spacing w:val="-2"/>
          <w:sz w:val="24"/>
          <w:szCs w:val="24"/>
        </w:rPr>
        <w:t>»</w:t>
      </w:r>
      <w:r w:rsidR="00984B1C">
        <w:rPr>
          <w:rFonts w:ascii="GHEA Grapalat" w:hAnsi="GHEA Grapalat" w:cs="Sylfaen"/>
          <w:spacing w:val="-2"/>
          <w:sz w:val="24"/>
          <w:szCs w:val="24"/>
        </w:rPr>
        <w:t xml:space="preserve"> </w:t>
      </w:r>
      <w:r>
        <w:rPr>
          <w:rFonts w:ascii="GHEA Grapalat" w:hAnsi="GHEA Grapalat" w:cs="Sylfaen"/>
          <w:spacing w:val="-2"/>
          <w:sz w:val="24"/>
          <w:szCs w:val="24"/>
          <w:lang w:val="en-US"/>
        </w:rPr>
        <w:t>բառերը</w:t>
      </w:r>
      <w:r w:rsidR="00984B1C">
        <w:rPr>
          <w:rFonts w:ascii="GHEA Grapalat" w:hAnsi="GHEA Grapalat" w:cs="Sylfaen"/>
          <w:spacing w:val="-2"/>
          <w:sz w:val="24"/>
          <w:szCs w:val="24"/>
        </w:rPr>
        <w:t xml:space="preserve"> </w:t>
      </w:r>
      <w:r>
        <w:rPr>
          <w:rFonts w:ascii="GHEA Grapalat" w:hAnsi="GHEA Grapalat" w:cs="Sylfaen"/>
          <w:spacing w:val="-2"/>
          <w:sz w:val="24"/>
          <w:szCs w:val="24"/>
          <w:lang w:val="en-US"/>
        </w:rPr>
        <w:t>փոխարինել</w:t>
      </w:r>
      <w:r w:rsidR="00984B1C">
        <w:rPr>
          <w:rFonts w:ascii="GHEA Grapalat" w:hAnsi="GHEA Grapalat" w:cs="Sylfaen"/>
          <w:spacing w:val="-2"/>
          <w:sz w:val="24"/>
          <w:szCs w:val="24"/>
        </w:rPr>
        <w:t xml:space="preserve"> </w:t>
      </w:r>
      <w:r>
        <w:rPr>
          <w:rFonts w:ascii="GHEA Grapalat" w:hAnsi="GHEA Grapalat" w:cs="Sylfaen"/>
          <w:sz w:val="24"/>
          <w:szCs w:val="24"/>
        </w:rPr>
        <w:t>«</w:t>
      </w:r>
      <w:r>
        <w:rPr>
          <w:rFonts w:ascii="GHEA Grapalat" w:hAnsi="GHEA Grapalat" w:cs="Sylfaen"/>
          <w:sz w:val="24"/>
          <w:szCs w:val="24"/>
          <w:lang w:val="en-US"/>
        </w:rPr>
        <w:t>մինչև</w:t>
      </w:r>
      <w:r>
        <w:rPr>
          <w:rFonts w:ascii="GHEA Grapalat" w:hAnsi="GHEA Grapalat" w:cs="Sylfaen"/>
          <w:sz w:val="24"/>
          <w:szCs w:val="24"/>
          <w:lang w:val="pt-BR"/>
        </w:rPr>
        <w:t xml:space="preserve"> 2020 </w:t>
      </w:r>
      <w:r>
        <w:rPr>
          <w:rFonts w:ascii="GHEA Grapalat" w:hAnsi="GHEA Grapalat" w:cs="Sylfaen"/>
          <w:sz w:val="24"/>
          <w:szCs w:val="24"/>
          <w:lang w:val="en-US"/>
        </w:rPr>
        <w:t>թվականի</w:t>
      </w:r>
      <w:r w:rsidR="00984B1C">
        <w:rPr>
          <w:rFonts w:ascii="GHEA Grapalat" w:hAnsi="GHEA Grapalat" w:cs="Sylfaen"/>
          <w:sz w:val="24"/>
          <w:szCs w:val="24"/>
        </w:rPr>
        <w:t xml:space="preserve"> </w:t>
      </w:r>
      <w:r>
        <w:rPr>
          <w:rFonts w:ascii="GHEA Grapalat" w:hAnsi="GHEA Grapalat" w:cs="Sylfaen"/>
          <w:sz w:val="24"/>
          <w:szCs w:val="24"/>
          <w:lang w:val="en-US"/>
        </w:rPr>
        <w:t>հունիսի</w:t>
      </w:r>
      <w:r>
        <w:rPr>
          <w:rFonts w:ascii="GHEA Grapalat" w:hAnsi="GHEA Grapalat" w:cs="Sylfaen"/>
          <w:sz w:val="24"/>
          <w:szCs w:val="24"/>
          <w:lang w:val="pt-BR"/>
        </w:rPr>
        <w:t xml:space="preserve"> 1-</w:t>
      </w:r>
      <w:r>
        <w:rPr>
          <w:rFonts w:ascii="GHEA Grapalat" w:hAnsi="GHEA Grapalat" w:cs="Sylfaen"/>
          <w:sz w:val="24"/>
          <w:szCs w:val="24"/>
          <w:lang w:val="en-US"/>
        </w:rPr>
        <w:t>ը</w:t>
      </w:r>
      <w:r>
        <w:rPr>
          <w:rFonts w:ascii="GHEA Grapalat" w:hAnsi="GHEA Grapalat" w:cs="Sylfaen"/>
          <w:spacing w:val="-2"/>
          <w:sz w:val="24"/>
          <w:szCs w:val="24"/>
        </w:rPr>
        <w:t>»</w:t>
      </w:r>
      <w:r w:rsidR="00984B1C">
        <w:rPr>
          <w:rFonts w:ascii="GHEA Grapalat" w:hAnsi="GHEA Grapalat" w:cs="Sylfaen"/>
          <w:spacing w:val="-2"/>
          <w:sz w:val="24"/>
          <w:szCs w:val="24"/>
        </w:rPr>
        <w:t xml:space="preserve"> </w:t>
      </w:r>
      <w:r>
        <w:rPr>
          <w:rFonts w:ascii="GHEA Grapalat" w:hAnsi="GHEA Grapalat" w:cs="Sylfaen"/>
          <w:spacing w:val="-2"/>
          <w:sz w:val="24"/>
          <w:szCs w:val="24"/>
          <w:lang w:val="en-US"/>
        </w:rPr>
        <w:t>բառերով</w:t>
      </w:r>
      <w:r>
        <w:rPr>
          <w:rFonts w:ascii="GHEA Grapalat" w:hAnsi="GHEA Grapalat" w:cs="Sylfaen"/>
          <w:spacing w:val="-2"/>
          <w:sz w:val="24"/>
          <w:szCs w:val="24"/>
          <w:lang w:val="pt-BR"/>
        </w:rPr>
        <w:t>,</w:t>
      </w:r>
    </w:p>
    <w:p w:rsidR="00DD2085" w:rsidRDefault="00DD2085" w:rsidP="007A54E8">
      <w:pPr>
        <w:pStyle w:val="norm"/>
        <w:numPr>
          <w:ilvl w:val="0"/>
          <w:numId w:val="2"/>
        </w:numPr>
        <w:tabs>
          <w:tab w:val="left" w:pos="630"/>
        </w:tabs>
        <w:spacing w:line="360" w:lineRule="auto"/>
        <w:ind w:left="-630" w:firstLine="630"/>
        <w:rPr>
          <w:rFonts w:ascii="GHEA Grapalat" w:hAnsi="GHEA Grapalat"/>
          <w:spacing w:val="-2"/>
          <w:sz w:val="24"/>
          <w:szCs w:val="24"/>
          <w:lang w:val="pt-BR"/>
        </w:rPr>
      </w:pPr>
      <w:r>
        <w:rPr>
          <w:rFonts w:ascii="GHEA Grapalat" w:hAnsi="GHEA Grapalat" w:cs="Sylfaen"/>
          <w:sz w:val="24"/>
          <w:szCs w:val="24"/>
          <w:lang w:val="en-US"/>
        </w:rPr>
        <w:t>Որոշման</w:t>
      </w:r>
      <w:r>
        <w:rPr>
          <w:rFonts w:ascii="GHEA Grapalat" w:hAnsi="GHEA Grapalat" w:cs="Sylfaen"/>
          <w:sz w:val="24"/>
          <w:szCs w:val="24"/>
          <w:lang w:val="pt-BR"/>
        </w:rPr>
        <w:t xml:space="preserve"> 2-</w:t>
      </w:r>
      <w:r>
        <w:rPr>
          <w:rFonts w:ascii="GHEA Grapalat" w:hAnsi="GHEA Grapalat" w:cs="Sylfaen"/>
          <w:sz w:val="24"/>
          <w:szCs w:val="24"/>
          <w:lang w:val="en-US"/>
        </w:rPr>
        <w:t>րդ</w:t>
      </w:r>
      <w:r w:rsidR="00984B1C">
        <w:rPr>
          <w:rFonts w:ascii="GHEA Grapalat" w:hAnsi="GHEA Grapalat" w:cs="Sylfaen"/>
          <w:sz w:val="24"/>
          <w:szCs w:val="24"/>
        </w:rPr>
        <w:t xml:space="preserve"> </w:t>
      </w:r>
      <w:r>
        <w:rPr>
          <w:rFonts w:ascii="GHEA Grapalat" w:hAnsi="GHEA Grapalat" w:cs="Sylfaen"/>
          <w:sz w:val="24"/>
          <w:szCs w:val="24"/>
          <w:lang w:val="en-US"/>
        </w:rPr>
        <w:t>կետի</w:t>
      </w:r>
      <w:r>
        <w:rPr>
          <w:rFonts w:ascii="GHEA Grapalat" w:hAnsi="GHEA Grapalat" w:cs="Sylfaen"/>
          <w:sz w:val="24"/>
          <w:szCs w:val="24"/>
          <w:lang w:val="pt-BR"/>
        </w:rPr>
        <w:t xml:space="preserve"> 1-</w:t>
      </w:r>
      <w:r>
        <w:rPr>
          <w:rFonts w:ascii="GHEA Grapalat" w:hAnsi="GHEA Grapalat" w:cs="Sylfaen"/>
          <w:sz w:val="24"/>
          <w:szCs w:val="24"/>
          <w:lang w:val="en-US"/>
        </w:rPr>
        <w:t>ին</w:t>
      </w:r>
      <w:r w:rsidR="00984B1C">
        <w:rPr>
          <w:rFonts w:ascii="GHEA Grapalat" w:hAnsi="GHEA Grapalat" w:cs="Sylfaen"/>
          <w:sz w:val="24"/>
          <w:szCs w:val="24"/>
        </w:rPr>
        <w:t xml:space="preserve"> </w:t>
      </w:r>
      <w:r>
        <w:rPr>
          <w:rFonts w:ascii="GHEA Grapalat" w:hAnsi="GHEA Grapalat" w:cs="Sylfaen"/>
          <w:sz w:val="24"/>
          <w:szCs w:val="24"/>
          <w:lang w:val="en-US"/>
        </w:rPr>
        <w:t>ենթակետը</w:t>
      </w:r>
      <w:r w:rsidR="00984B1C">
        <w:rPr>
          <w:rFonts w:ascii="GHEA Grapalat" w:hAnsi="GHEA Grapalat" w:cs="Sylfaen"/>
          <w:sz w:val="24"/>
          <w:szCs w:val="24"/>
        </w:rPr>
        <w:t xml:space="preserve"> </w:t>
      </w:r>
      <w:r>
        <w:rPr>
          <w:rFonts w:ascii="GHEA Grapalat" w:hAnsi="GHEA Grapalat" w:cs="Sylfaen"/>
          <w:sz w:val="24"/>
          <w:szCs w:val="24"/>
          <w:lang w:val="en-US"/>
        </w:rPr>
        <w:t>շարադրել</w:t>
      </w:r>
      <w:r w:rsidR="00984B1C">
        <w:rPr>
          <w:rFonts w:ascii="GHEA Grapalat" w:hAnsi="GHEA Grapalat" w:cs="Sylfaen"/>
          <w:sz w:val="24"/>
          <w:szCs w:val="24"/>
        </w:rPr>
        <w:t xml:space="preserve"> </w:t>
      </w:r>
      <w:r>
        <w:rPr>
          <w:rFonts w:ascii="GHEA Grapalat" w:hAnsi="GHEA Grapalat" w:cs="Sylfaen"/>
          <w:sz w:val="24"/>
          <w:szCs w:val="24"/>
          <w:lang w:val="en-US"/>
        </w:rPr>
        <w:t>հետևյալ</w:t>
      </w:r>
      <w:r w:rsidR="00984B1C">
        <w:rPr>
          <w:rFonts w:ascii="GHEA Grapalat" w:hAnsi="GHEA Grapalat" w:cs="Sylfaen"/>
          <w:sz w:val="24"/>
          <w:szCs w:val="24"/>
        </w:rPr>
        <w:t xml:space="preserve"> </w:t>
      </w:r>
      <w:r>
        <w:rPr>
          <w:rFonts w:ascii="GHEA Grapalat" w:hAnsi="GHEA Grapalat" w:cs="Sylfaen"/>
          <w:sz w:val="24"/>
          <w:szCs w:val="24"/>
        </w:rPr>
        <w:t>խմբագր</w:t>
      </w:r>
      <w:r>
        <w:rPr>
          <w:rFonts w:ascii="GHEA Grapalat" w:hAnsi="GHEA Grapalat" w:cs="Sylfaen"/>
          <w:sz w:val="24"/>
          <w:szCs w:val="24"/>
          <w:lang w:val="en-US"/>
        </w:rPr>
        <w:t>ությամբ</w:t>
      </w:r>
      <w:r>
        <w:rPr>
          <w:rFonts w:ascii="GHEA Grapalat" w:hAnsi="GHEA Grapalat" w:cs="Sylfaen"/>
          <w:sz w:val="24"/>
          <w:szCs w:val="24"/>
          <w:lang w:val="pt-BR"/>
        </w:rPr>
        <w:t>.</w:t>
      </w:r>
    </w:p>
    <w:p w:rsidR="00DD2085" w:rsidRDefault="00DD2085" w:rsidP="007A54E8">
      <w:pPr>
        <w:pStyle w:val="3"/>
        <w:spacing w:after="0" w:line="360" w:lineRule="auto"/>
        <w:ind w:left="-630" w:firstLine="630"/>
        <w:jc w:val="both"/>
        <w:rPr>
          <w:rFonts w:ascii="GHEA Grapalat" w:hAnsi="GHEA Grapalat" w:cs="Arial"/>
          <w:bCs/>
          <w:kern w:val="32"/>
          <w:sz w:val="24"/>
          <w:szCs w:val="24"/>
          <w:lang w:val="hy-AM"/>
        </w:rPr>
      </w:pPr>
      <w:r>
        <w:rPr>
          <w:rFonts w:ascii="GHEA Grapalat" w:hAnsi="GHEA Grapalat"/>
          <w:spacing w:val="-2"/>
          <w:sz w:val="24"/>
          <w:szCs w:val="24"/>
          <w:lang w:val="pt-BR"/>
        </w:rPr>
        <w:t xml:space="preserve">«1) </w:t>
      </w:r>
      <w:r>
        <w:rPr>
          <w:rFonts w:ascii="GHEA Grapalat" w:hAnsi="GHEA Grapalat" w:cs="Arial"/>
          <w:bCs/>
          <w:kern w:val="32"/>
          <w:sz w:val="24"/>
          <w:szCs w:val="24"/>
          <w:lang w:val="pt-BR"/>
        </w:rPr>
        <w:t xml:space="preserve">շահառուները պարտավորվում են </w:t>
      </w:r>
      <w:r>
        <w:rPr>
          <w:rFonts w:ascii="GHEA Grapalat" w:hAnsi="GHEA Grapalat" w:cs="Arial"/>
          <w:bCs/>
          <w:kern w:val="32"/>
          <w:sz w:val="24"/>
          <w:szCs w:val="24"/>
          <w:lang w:val="ru-RU"/>
        </w:rPr>
        <w:t>իր</w:t>
      </w:r>
      <w:proofErr w:type="spellStart"/>
      <w:r>
        <w:rPr>
          <w:rFonts w:ascii="GHEA Grapalat" w:hAnsi="GHEA Grapalat" w:cs="Arial"/>
          <w:bCs/>
          <w:kern w:val="32"/>
          <w:sz w:val="24"/>
          <w:szCs w:val="24"/>
        </w:rPr>
        <w:t>ենց</w:t>
      </w:r>
      <w:proofErr w:type="spellEnd"/>
      <w:r w:rsidR="00984B1C">
        <w:rPr>
          <w:rFonts w:ascii="GHEA Grapalat" w:hAnsi="GHEA Grapalat" w:cs="Arial"/>
          <w:bCs/>
          <w:kern w:val="32"/>
          <w:sz w:val="24"/>
          <w:szCs w:val="24"/>
          <w:lang w:val="hy-AM"/>
        </w:rPr>
        <w:t xml:space="preserve"> </w:t>
      </w:r>
      <w:r>
        <w:rPr>
          <w:rFonts w:ascii="GHEA Grapalat" w:hAnsi="GHEA Grapalat" w:cs="Arial"/>
          <w:bCs/>
          <w:kern w:val="32"/>
          <w:sz w:val="24"/>
          <w:szCs w:val="24"/>
          <w:lang w:val="ru-RU"/>
        </w:rPr>
        <w:t>կողմից</w:t>
      </w:r>
      <w:r w:rsidR="00984B1C">
        <w:rPr>
          <w:rFonts w:ascii="GHEA Grapalat" w:hAnsi="GHEA Grapalat" w:cs="Arial"/>
          <w:bCs/>
          <w:kern w:val="32"/>
          <w:sz w:val="24"/>
          <w:szCs w:val="24"/>
          <w:lang w:val="hy-AM"/>
        </w:rPr>
        <w:t xml:space="preserve"> </w:t>
      </w:r>
      <w:r>
        <w:rPr>
          <w:rFonts w:ascii="GHEA Grapalat" w:hAnsi="GHEA Grapalat" w:cs="Arial"/>
          <w:bCs/>
          <w:kern w:val="32"/>
          <w:sz w:val="24"/>
          <w:szCs w:val="24"/>
          <w:lang w:val="ru-RU"/>
        </w:rPr>
        <w:t>ներկայացված</w:t>
      </w:r>
      <w:r w:rsidR="00984B1C">
        <w:rPr>
          <w:rFonts w:ascii="GHEA Grapalat" w:hAnsi="GHEA Grapalat" w:cs="Arial"/>
          <w:bCs/>
          <w:kern w:val="32"/>
          <w:sz w:val="24"/>
          <w:szCs w:val="24"/>
          <w:lang w:val="hy-AM"/>
        </w:rPr>
        <w:t xml:space="preserve"> </w:t>
      </w:r>
      <w:r>
        <w:rPr>
          <w:rFonts w:ascii="GHEA Grapalat" w:hAnsi="GHEA Grapalat" w:cs="Arial"/>
          <w:bCs/>
          <w:kern w:val="32"/>
          <w:sz w:val="24"/>
          <w:szCs w:val="24"/>
          <w:lang w:val="ru-RU"/>
        </w:rPr>
        <w:t>ծրագր</w:t>
      </w:r>
      <w:proofErr w:type="spellStart"/>
      <w:r>
        <w:rPr>
          <w:rFonts w:ascii="GHEA Grapalat" w:hAnsi="GHEA Grapalat" w:cs="Arial"/>
          <w:bCs/>
          <w:kern w:val="32"/>
          <w:sz w:val="24"/>
          <w:szCs w:val="24"/>
        </w:rPr>
        <w:t>եր</w:t>
      </w:r>
      <w:proofErr w:type="spellEnd"/>
      <w:r>
        <w:rPr>
          <w:rFonts w:ascii="GHEA Grapalat" w:hAnsi="GHEA Grapalat" w:cs="Arial"/>
          <w:bCs/>
          <w:kern w:val="32"/>
          <w:sz w:val="24"/>
          <w:szCs w:val="24"/>
          <w:lang w:val="ru-RU"/>
        </w:rPr>
        <w:t>ով</w:t>
      </w:r>
      <w:r w:rsidR="00984B1C">
        <w:rPr>
          <w:rFonts w:ascii="GHEA Grapalat" w:hAnsi="GHEA Grapalat" w:cs="Arial"/>
          <w:bCs/>
          <w:kern w:val="32"/>
          <w:sz w:val="24"/>
          <w:szCs w:val="24"/>
          <w:lang w:val="hy-AM"/>
        </w:rPr>
        <w:t xml:space="preserve"> </w:t>
      </w:r>
      <w:r>
        <w:rPr>
          <w:rFonts w:ascii="GHEA Grapalat" w:hAnsi="GHEA Grapalat" w:cs="Arial"/>
          <w:bCs/>
          <w:spacing w:val="-8"/>
          <w:kern w:val="32"/>
          <w:sz w:val="24"/>
          <w:szCs w:val="24"/>
          <w:lang w:val="ru-RU"/>
        </w:rPr>
        <w:t>նախատեսված</w:t>
      </w:r>
      <w:r w:rsidR="00984B1C">
        <w:rPr>
          <w:rFonts w:ascii="GHEA Grapalat" w:hAnsi="GHEA Grapalat" w:cs="Arial"/>
          <w:bCs/>
          <w:spacing w:val="-8"/>
          <w:kern w:val="32"/>
          <w:sz w:val="24"/>
          <w:szCs w:val="24"/>
          <w:lang w:val="hy-AM"/>
        </w:rPr>
        <w:t xml:space="preserve"> </w:t>
      </w:r>
      <w:r>
        <w:rPr>
          <w:rFonts w:ascii="GHEA Grapalat" w:hAnsi="GHEA Grapalat" w:cs="Arial"/>
          <w:bCs/>
          <w:spacing w:val="-8"/>
          <w:kern w:val="32"/>
          <w:sz w:val="24"/>
          <w:szCs w:val="24"/>
          <w:lang w:val="ru-RU"/>
        </w:rPr>
        <w:t>աշխատանքների</w:t>
      </w:r>
      <w:r w:rsidR="00984B1C">
        <w:rPr>
          <w:rFonts w:ascii="GHEA Grapalat" w:hAnsi="GHEA Grapalat" w:cs="Arial"/>
          <w:bCs/>
          <w:spacing w:val="-8"/>
          <w:kern w:val="32"/>
          <w:sz w:val="24"/>
          <w:szCs w:val="24"/>
          <w:lang w:val="hy-AM"/>
        </w:rPr>
        <w:t xml:space="preserve"> </w:t>
      </w:r>
      <w:r>
        <w:rPr>
          <w:rFonts w:ascii="GHEA Grapalat" w:hAnsi="GHEA Grapalat" w:cs="Arial"/>
          <w:bCs/>
          <w:spacing w:val="-8"/>
          <w:kern w:val="32"/>
          <w:sz w:val="24"/>
          <w:szCs w:val="24"/>
          <w:lang w:val="ru-RU"/>
        </w:rPr>
        <w:t>իրականացման</w:t>
      </w:r>
      <w:r>
        <w:rPr>
          <w:rFonts w:ascii="GHEA Grapalat" w:hAnsi="GHEA Grapalat" w:cs="Arial"/>
          <w:bCs/>
          <w:spacing w:val="-8"/>
          <w:kern w:val="32"/>
          <w:sz w:val="24"/>
          <w:szCs w:val="24"/>
          <w:lang w:val="pt-BR"/>
        </w:rPr>
        <w:t xml:space="preserve"> համար, շենքերի վերակառուցման և սարքավորումների</w:t>
      </w:r>
      <w:r>
        <w:rPr>
          <w:rFonts w:ascii="GHEA Grapalat" w:hAnsi="GHEA Grapalat" w:cs="Arial"/>
          <w:bCs/>
          <w:kern w:val="32"/>
          <w:sz w:val="24"/>
          <w:szCs w:val="24"/>
          <w:lang w:val="pt-BR"/>
        </w:rPr>
        <w:t xml:space="preserve"> ձեռքբերման </w:t>
      </w:r>
      <w:r>
        <w:rPr>
          <w:rFonts w:ascii="GHEA Grapalat" w:hAnsi="GHEA Grapalat" w:cs="Arial"/>
          <w:bCs/>
          <w:spacing w:val="-8"/>
          <w:kern w:val="32"/>
          <w:sz w:val="24"/>
          <w:szCs w:val="24"/>
          <w:lang w:val="pt-BR"/>
        </w:rPr>
        <w:t>նպատակով կատարել ներդրումներ և ստեղծել  աշխատատեղեր՝ համաձայն N 2</w:t>
      </w:r>
      <w:r>
        <w:rPr>
          <w:rFonts w:ascii="GHEA Grapalat" w:hAnsi="GHEA Grapalat" w:cs="Arial"/>
          <w:bCs/>
          <w:kern w:val="32"/>
          <w:sz w:val="24"/>
          <w:szCs w:val="24"/>
          <w:lang w:val="pt-BR"/>
        </w:rPr>
        <w:t xml:space="preserve"> հավելվածի.</w:t>
      </w:r>
      <w:r>
        <w:rPr>
          <w:rFonts w:ascii="GHEA Grapalat" w:hAnsi="GHEA Grapalat" w:cs="Arial"/>
          <w:bCs/>
          <w:kern w:val="32"/>
          <w:sz w:val="24"/>
          <w:szCs w:val="24"/>
          <w:lang w:val="hy-AM"/>
        </w:rPr>
        <w:t>,</w:t>
      </w:r>
    </w:p>
    <w:p w:rsidR="00DD2085" w:rsidRDefault="00DD2085" w:rsidP="007A54E8">
      <w:pPr>
        <w:pStyle w:val="norm"/>
        <w:numPr>
          <w:ilvl w:val="0"/>
          <w:numId w:val="2"/>
        </w:numPr>
        <w:tabs>
          <w:tab w:val="left" w:pos="630"/>
        </w:tabs>
        <w:spacing w:line="360" w:lineRule="auto"/>
        <w:ind w:left="-630" w:firstLine="630"/>
        <w:rPr>
          <w:rFonts w:ascii="GHEA Grapalat" w:hAnsi="GHEA Grapalat" w:cs="Times New Roman"/>
          <w:spacing w:val="-2"/>
          <w:sz w:val="24"/>
          <w:szCs w:val="24"/>
          <w:lang w:val="pt-BR"/>
        </w:rPr>
      </w:pPr>
      <w:r>
        <w:rPr>
          <w:rFonts w:ascii="GHEA Grapalat" w:hAnsi="GHEA Grapalat" w:cs="Sylfaen"/>
          <w:sz w:val="24"/>
          <w:szCs w:val="24"/>
        </w:rPr>
        <w:t>Որոշման</w:t>
      </w:r>
      <w:r>
        <w:rPr>
          <w:rFonts w:ascii="GHEA Grapalat" w:hAnsi="GHEA Grapalat" w:cs="Sylfaen"/>
          <w:sz w:val="24"/>
          <w:szCs w:val="24"/>
          <w:lang w:val="pt-BR"/>
        </w:rPr>
        <w:t xml:space="preserve"> 2-</w:t>
      </w:r>
      <w:r>
        <w:rPr>
          <w:rFonts w:ascii="GHEA Grapalat" w:hAnsi="GHEA Grapalat" w:cs="Sylfaen"/>
          <w:sz w:val="24"/>
          <w:szCs w:val="24"/>
        </w:rPr>
        <w:t>րդ</w:t>
      </w:r>
      <w:r w:rsidR="00984B1C">
        <w:rPr>
          <w:rFonts w:ascii="GHEA Grapalat" w:hAnsi="GHEA Grapalat" w:cs="Sylfaen"/>
          <w:sz w:val="24"/>
          <w:szCs w:val="24"/>
        </w:rPr>
        <w:t xml:space="preserve"> </w:t>
      </w:r>
      <w:r>
        <w:rPr>
          <w:rFonts w:ascii="GHEA Grapalat" w:hAnsi="GHEA Grapalat" w:cs="Sylfaen"/>
          <w:sz w:val="24"/>
          <w:szCs w:val="24"/>
        </w:rPr>
        <w:t>կետի</w:t>
      </w:r>
      <w:r>
        <w:rPr>
          <w:rFonts w:ascii="GHEA Grapalat" w:hAnsi="GHEA Grapalat" w:cs="Sylfaen"/>
          <w:sz w:val="24"/>
          <w:szCs w:val="24"/>
          <w:lang w:val="pt-BR"/>
        </w:rPr>
        <w:t xml:space="preserve"> 2-</w:t>
      </w:r>
      <w:r>
        <w:rPr>
          <w:rFonts w:ascii="GHEA Grapalat" w:hAnsi="GHEA Grapalat" w:cs="Sylfaen"/>
          <w:sz w:val="24"/>
          <w:szCs w:val="24"/>
        </w:rPr>
        <w:t>րդ</w:t>
      </w:r>
      <w:r w:rsidR="00984B1C">
        <w:rPr>
          <w:rFonts w:ascii="GHEA Grapalat" w:hAnsi="GHEA Grapalat" w:cs="Sylfaen"/>
          <w:sz w:val="24"/>
          <w:szCs w:val="24"/>
        </w:rPr>
        <w:t xml:space="preserve"> </w:t>
      </w:r>
      <w:r>
        <w:rPr>
          <w:rFonts w:ascii="GHEA Grapalat" w:hAnsi="GHEA Grapalat" w:cs="Sylfaen"/>
          <w:sz w:val="24"/>
          <w:szCs w:val="24"/>
        </w:rPr>
        <w:t>ենթակետը</w:t>
      </w:r>
      <w:r w:rsidR="00984B1C">
        <w:rPr>
          <w:rFonts w:ascii="GHEA Grapalat" w:hAnsi="GHEA Grapalat" w:cs="Sylfaen"/>
          <w:sz w:val="24"/>
          <w:szCs w:val="24"/>
        </w:rPr>
        <w:t xml:space="preserve"> </w:t>
      </w:r>
      <w:r>
        <w:rPr>
          <w:rFonts w:ascii="GHEA Grapalat" w:hAnsi="GHEA Grapalat" w:cs="Sylfaen"/>
          <w:sz w:val="24"/>
          <w:szCs w:val="24"/>
        </w:rPr>
        <w:t>շարադրել</w:t>
      </w:r>
      <w:r w:rsidR="00984B1C">
        <w:rPr>
          <w:rFonts w:ascii="GHEA Grapalat" w:hAnsi="GHEA Grapalat" w:cs="Sylfaen"/>
          <w:sz w:val="24"/>
          <w:szCs w:val="24"/>
        </w:rPr>
        <w:t xml:space="preserve"> </w:t>
      </w:r>
      <w:r>
        <w:rPr>
          <w:rFonts w:ascii="GHEA Grapalat" w:hAnsi="GHEA Grapalat" w:cs="Sylfaen"/>
          <w:sz w:val="24"/>
          <w:szCs w:val="24"/>
        </w:rPr>
        <w:t>հետևյալ</w:t>
      </w:r>
      <w:r w:rsidR="00984B1C">
        <w:rPr>
          <w:rFonts w:ascii="GHEA Grapalat" w:hAnsi="GHEA Grapalat" w:cs="Sylfaen"/>
          <w:sz w:val="24"/>
          <w:szCs w:val="24"/>
        </w:rPr>
        <w:t xml:space="preserve"> </w:t>
      </w:r>
      <w:r>
        <w:rPr>
          <w:rFonts w:ascii="GHEA Grapalat" w:hAnsi="GHEA Grapalat" w:cs="Sylfaen"/>
          <w:sz w:val="24"/>
          <w:szCs w:val="24"/>
        </w:rPr>
        <w:t>խմբագրությամբ</w:t>
      </w:r>
      <w:r>
        <w:rPr>
          <w:rFonts w:ascii="GHEA Grapalat" w:hAnsi="GHEA Grapalat" w:cs="Sylfaen"/>
          <w:sz w:val="24"/>
          <w:szCs w:val="24"/>
          <w:lang w:val="pt-BR"/>
        </w:rPr>
        <w:t>.</w:t>
      </w:r>
    </w:p>
    <w:p w:rsidR="00DD2085" w:rsidRDefault="00DD2085" w:rsidP="007A54E8">
      <w:pPr>
        <w:pStyle w:val="3"/>
        <w:spacing w:after="0" w:line="360" w:lineRule="auto"/>
        <w:ind w:left="-630" w:firstLine="630"/>
        <w:jc w:val="both"/>
        <w:rPr>
          <w:rFonts w:ascii="GHEA Grapalat" w:hAnsi="GHEA Grapalat" w:cs="Tahoma"/>
          <w:spacing w:val="-8"/>
          <w:kern w:val="32"/>
          <w:sz w:val="24"/>
          <w:szCs w:val="24"/>
          <w:lang w:val="hy-AM"/>
        </w:rPr>
      </w:pPr>
      <w:r>
        <w:rPr>
          <w:rFonts w:ascii="GHEA Grapalat" w:hAnsi="GHEA Grapalat" w:cs="Sylfaen"/>
          <w:sz w:val="24"/>
          <w:szCs w:val="24"/>
          <w:lang w:val="pt-BR"/>
        </w:rPr>
        <w:t xml:space="preserve">«2) </w:t>
      </w:r>
      <w:r>
        <w:rPr>
          <w:rFonts w:ascii="GHEA Grapalat" w:hAnsi="GHEA Grapalat" w:cs="Tahoma"/>
          <w:kern w:val="32"/>
          <w:sz w:val="24"/>
          <w:szCs w:val="24"/>
          <w:lang w:val="pt-BR"/>
        </w:rPr>
        <w:t xml:space="preserve">շահառուները պարտավորվում են </w:t>
      </w:r>
      <w:r>
        <w:rPr>
          <w:rFonts w:ascii="GHEA Grapalat" w:hAnsi="GHEA Grapalat" w:cs="Sylfaen"/>
          <w:sz w:val="24"/>
          <w:szCs w:val="24"/>
          <w:lang w:val="pt-BR"/>
        </w:rPr>
        <w:t>սույն որոշումն ուժի մեջ մտնելու պահից մինչև սույն որոշման հիման վրա պայմանագր</w:t>
      </w:r>
      <w:r>
        <w:rPr>
          <w:rFonts w:ascii="GHEA Grapalat" w:hAnsi="GHEA Grapalat" w:cs="Sylfaen"/>
          <w:sz w:val="24"/>
          <w:szCs w:val="24"/>
          <w:lang w:val="hy-AM"/>
        </w:rPr>
        <w:t>երի կնքումը</w:t>
      </w:r>
      <w:r>
        <w:rPr>
          <w:rFonts w:ascii="GHEA Grapalat" w:hAnsi="GHEA Grapalat" w:cs="Sylfaen"/>
          <w:sz w:val="24"/>
          <w:szCs w:val="24"/>
          <w:lang w:val="pt-BR"/>
        </w:rPr>
        <w:t xml:space="preserve"> կատարված ներդրումների   </w:t>
      </w:r>
      <w:r>
        <w:rPr>
          <w:rFonts w:ascii="GHEA Grapalat" w:hAnsi="GHEA Grapalat" w:cs="Sylfaen"/>
          <w:sz w:val="24"/>
          <w:szCs w:val="24"/>
          <w:lang w:val="hy-AM"/>
        </w:rPr>
        <w:t xml:space="preserve">վերաբերյալ </w:t>
      </w:r>
      <w:r>
        <w:rPr>
          <w:rFonts w:ascii="GHEA Grapalat" w:hAnsi="GHEA Grapalat" w:cs="Tahoma"/>
          <w:kern w:val="32"/>
          <w:sz w:val="24"/>
          <w:szCs w:val="24"/>
          <w:lang w:val="pt-BR"/>
        </w:rPr>
        <w:t xml:space="preserve">իրենց կողմից ներկայացված ծրագրերով </w:t>
      </w:r>
      <w:r>
        <w:rPr>
          <w:rFonts w:ascii="GHEA Grapalat" w:hAnsi="GHEA Grapalat" w:cs="Tahoma"/>
          <w:spacing w:val="-2"/>
          <w:kern w:val="32"/>
          <w:sz w:val="24"/>
          <w:szCs w:val="24"/>
          <w:lang w:val="pt-BR"/>
        </w:rPr>
        <w:t xml:space="preserve">նախատեսված աշխատանքների </w:t>
      </w:r>
      <w:r>
        <w:rPr>
          <w:rFonts w:ascii="GHEA Grapalat" w:hAnsi="GHEA Grapalat" w:cs="Tahoma"/>
          <w:spacing w:val="-2"/>
          <w:kern w:val="32"/>
          <w:sz w:val="24"/>
          <w:szCs w:val="24"/>
          <w:lang w:val="pt-BR"/>
        </w:rPr>
        <w:lastRenderedPageBreak/>
        <w:t>կատարումը հավաստող համապատասխան փաստա</w:t>
      </w:r>
      <w:r>
        <w:rPr>
          <w:rFonts w:ascii="GHEA Grapalat" w:hAnsi="GHEA Grapalat" w:cs="Tahoma"/>
          <w:spacing w:val="-2"/>
          <w:kern w:val="32"/>
          <w:sz w:val="24"/>
          <w:szCs w:val="24"/>
          <w:lang w:val="pt-BR"/>
        </w:rPr>
        <w:softHyphen/>
      </w:r>
      <w:r>
        <w:rPr>
          <w:rFonts w:ascii="GHEA Grapalat" w:hAnsi="GHEA Grapalat" w:cs="Tahoma"/>
          <w:spacing w:val="-10"/>
          <w:kern w:val="32"/>
          <w:sz w:val="24"/>
          <w:szCs w:val="24"/>
          <w:lang w:val="pt-BR"/>
        </w:rPr>
        <w:t>թղթերը ներկայաց</w:t>
      </w:r>
      <w:r>
        <w:rPr>
          <w:rFonts w:ascii="GHEA Grapalat" w:hAnsi="GHEA Grapalat" w:cs="Tahoma"/>
          <w:spacing w:val="-10"/>
          <w:kern w:val="32"/>
          <w:sz w:val="24"/>
          <w:szCs w:val="24"/>
          <w:lang w:val="pt-BR"/>
        </w:rPr>
        <w:softHyphen/>
        <w:t xml:space="preserve">նել </w:t>
      </w:r>
      <w:r>
        <w:rPr>
          <w:rFonts w:ascii="GHEA Grapalat" w:hAnsi="GHEA Grapalat"/>
          <w:noProof/>
          <w:sz w:val="24"/>
          <w:szCs w:val="24"/>
          <w:lang w:val="hy-AM"/>
        </w:rPr>
        <w:t xml:space="preserve">Տարածքային կառավարման և ենթակառուցվածքների նախարարության </w:t>
      </w:r>
      <w:r>
        <w:rPr>
          <w:rFonts w:ascii="GHEA Grapalat" w:hAnsi="GHEA Grapalat" w:cs="Tahoma"/>
          <w:spacing w:val="-10"/>
          <w:kern w:val="32"/>
          <w:sz w:val="24"/>
          <w:szCs w:val="24"/>
          <w:lang w:val="pt-BR"/>
        </w:rPr>
        <w:t>պետա</w:t>
      </w:r>
      <w:r>
        <w:rPr>
          <w:rFonts w:ascii="GHEA Grapalat" w:hAnsi="GHEA Grapalat" w:cs="Tahoma"/>
          <w:spacing w:val="-10"/>
          <w:kern w:val="32"/>
          <w:sz w:val="24"/>
          <w:szCs w:val="24"/>
          <w:lang w:val="pt-BR"/>
        </w:rPr>
        <w:softHyphen/>
      </w:r>
      <w:r>
        <w:rPr>
          <w:rFonts w:ascii="GHEA Grapalat" w:hAnsi="GHEA Grapalat" w:cs="Tahoma"/>
          <w:spacing w:val="-12"/>
          <w:kern w:val="32"/>
          <w:sz w:val="24"/>
          <w:szCs w:val="24"/>
          <w:lang w:val="pt-BR"/>
        </w:rPr>
        <w:t xml:space="preserve">կան </w:t>
      </w:r>
      <w:r>
        <w:rPr>
          <w:rFonts w:ascii="GHEA Grapalat" w:hAnsi="GHEA Grapalat" w:cs="Tahoma"/>
          <w:spacing w:val="-8"/>
          <w:kern w:val="32"/>
          <w:sz w:val="24"/>
          <w:szCs w:val="24"/>
          <w:lang w:val="pt-BR"/>
        </w:rPr>
        <w:t xml:space="preserve">գույքի կառավարման </w:t>
      </w:r>
      <w:r>
        <w:rPr>
          <w:rFonts w:ascii="GHEA Grapalat" w:hAnsi="GHEA Grapalat" w:cs="Tahoma"/>
          <w:spacing w:val="-8"/>
          <w:kern w:val="32"/>
          <w:sz w:val="24"/>
          <w:szCs w:val="24"/>
          <w:lang w:val="hy-AM"/>
        </w:rPr>
        <w:t>կոմիտե</w:t>
      </w:r>
      <w:r>
        <w:rPr>
          <w:rFonts w:ascii="GHEA Grapalat" w:hAnsi="GHEA Grapalat" w:cs="Tahoma"/>
          <w:spacing w:val="-8"/>
          <w:kern w:val="32"/>
          <w:sz w:val="24"/>
          <w:szCs w:val="24"/>
          <w:lang w:val="pt-BR"/>
        </w:rPr>
        <w:t xml:space="preserve">՝ </w:t>
      </w:r>
      <w:r>
        <w:rPr>
          <w:rFonts w:ascii="GHEA Grapalat" w:hAnsi="GHEA Grapalat" w:cs="Tahoma"/>
          <w:spacing w:val="-8"/>
          <w:kern w:val="32"/>
          <w:sz w:val="24"/>
          <w:szCs w:val="24"/>
          <w:lang w:val="hy-AM"/>
        </w:rPr>
        <w:t xml:space="preserve">սույն որոշման հիման վրա կնքված պայմանագիրն ուժի մեջ մտնելուց </w:t>
      </w:r>
      <w:r>
        <w:rPr>
          <w:rFonts w:ascii="GHEA Grapalat" w:hAnsi="GHEA Grapalat" w:cs="Tahoma"/>
          <w:spacing w:val="-8"/>
          <w:kern w:val="32"/>
          <w:sz w:val="24"/>
          <w:szCs w:val="24"/>
          <w:lang w:val="pt-BR"/>
        </w:rPr>
        <w:t>վեցամսյա ժամկետի ավարտից հետո 15-օրյա ժամկետում</w:t>
      </w:r>
      <w:r>
        <w:rPr>
          <w:rFonts w:ascii="GHEA Grapalat" w:hAnsi="GHEA Grapalat" w:cs="Tahoma"/>
          <w:spacing w:val="-8"/>
          <w:kern w:val="32"/>
          <w:sz w:val="24"/>
          <w:szCs w:val="24"/>
          <w:lang w:val="hy-AM"/>
        </w:rPr>
        <w:t>.</w:t>
      </w:r>
      <w:r>
        <w:rPr>
          <w:rFonts w:ascii="GHEA Grapalat" w:hAnsi="GHEA Grapalat" w:cs="Tahoma"/>
          <w:spacing w:val="-8"/>
          <w:kern w:val="32"/>
          <w:sz w:val="24"/>
          <w:szCs w:val="24"/>
          <w:lang w:val="pt-BR"/>
        </w:rPr>
        <w:t></w:t>
      </w:r>
      <w:r>
        <w:rPr>
          <w:rFonts w:ascii="GHEA Grapalat" w:hAnsi="GHEA Grapalat" w:cs="Tahoma"/>
          <w:spacing w:val="-8"/>
          <w:kern w:val="32"/>
          <w:sz w:val="24"/>
          <w:szCs w:val="24"/>
          <w:lang w:val="hy-AM"/>
        </w:rPr>
        <w:t>,</w:t>
      </w:r>
    </w:p>
    <w:p w:rsidR="00DD2085" w:rsidRDefault="00DD2085" w:rsidP="007A54E8">
      <w:pPr>
        <w:pStyle w:val="3"/>
        <w:numPr>
          <w:ilvl w:val="0"/>
          <w:numId w:val="2"/>
        </w:numPr>
        <w:spacing w:after="0" w:line="360" w:lineRule="auto"/>
        <w:ind w:left="-630" w:firstLine="630"/>
        <w:jc w:val="both"/>
        <w:rPr>
          <w:rFonts w:ascii="GHEA Grapalat" w:hAnsi="GHEA Grapalat" w:cs="Tahoma"/>
          <w:spacing w:val="-8"/>
          <w:kern w:val="32"/>
          <w:sz w:val="24"/>
          <w:szCs w:val="24"/>
          <w:lang w:val="hy-AM"/>
        </w:rPr>
      </w:pPr>
      <w:r>
        <w:rPr>
          <w:rFonts w:ascii="GHEA Grapalat" w:hAnsi="GHEA Grapalat" w:cs="Tahoma"/>
          <w:spacing w:val="-8"/>
          <w:kern w:val="32"/>
          <w:sz w:val="24"/>
          <w:szCs w:val="24"/>
          <w:lang w:val="hy-AM"/>
        </w:rPr>
        <w:t>Որոշման N 1 և N 2 հավելվածների 1-ին կետերում «ՀՐԱԶԴԱՆ-ՍՊԱՆԴԱՆՈՑ բառերը փոխարինել «ՀՐԱԶ-ՍՊԱՆԴԱՆՈՑ բառերով:</w:t>
      </w: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7A54E8" w:rsidRPr="003C3FD3" w:rsidRDefault="007A54E8" w:rsidP="00DD2085">
      <w:pPr>
        <w:pStyle w:val="a4"/>
        <w:spacing w:line="360" w:lineRule="auto"/>
        <w:ind w:left="-810" w:firstLine="810"/>
        <w:jc w:val="center"/>
        <w:rPr>
          <w:rFonts w:ascii="GHEA Grapalat" w:hAnsi="GHEA Grapalat" w:cs="Sylfaen"/>
          <w:b/>
          <w:lang w:val="hy-AM"/>
        </w:rPr>
      </w:pPr>
    </w:p>
    <w:p w:rsidR="00AC48E9" w:rsidRPr="003C3FD3" w:rsidRDefault="00AC48E9" w:rsidP="00DD2085">
      <w:pPr>
        <w:pStyle w:val="a4"/>
        <w:spacing w:line="360" w:lineRule="auto"/>
        <w:ind w:left="-810" w:firstLine="810"/>
        <w:jc w:val="center"/>
        <w:rPr>
          <w:rFonts w:ascii="GHEA Grapalat" w:hAnsi="GHEA Grapalat" w:cs="Sylfaen"/>
          <w:b/>
          <w:lang w:val="hy-AM"/>
        </w:rPr>
      </w:pPr>
    </w:p>
    <w:p w:rsidR="00AC48E9" w:rsidRPr="003C3FD3" w:rsidRDefault="00AC48E9" w:rsidP="00DD2085">
      <w:pPr>
        <w:pStyle w:val="a4"/>
        <w:spacing w:line="360" w:lineRule="auto"/>
        <w:ind w:left="-810" w:firstLine="810"/>
        <w:jc w:val="center"/>
        <w:rPr>
          <w:rFonts w:ascii="GHEA Grapalat" w:hAnsi="GHEA Grapalat" w:cs="Sylfaen"/>
          <w:b/>
          <w:lang w:val="hy-AM"/>
        </w:rPr>
      </w:pPr>
    </w:p>
    <w:p w:rsidR="00AC48E9" w:rsidRPr="003C3FD3" w:rsidRDefault="00AC48E9" w:rsidP="00DD2085">
      <w:pPr>
        <w:pStyle w:val="a4"/>
        <w:spacing w:line="360" w:lineRule="auto"/>
        <w:ind w:left="-810" w:firstLine="810"/>
        <w:jc w:val="center"/>
        <w:rPr>
          <w:rFonts w:ascii="GHEA Grapalat" w:hAnsi="GHEA Grapalat" w:cs="Sylfaen"/>
          <w:b/>
          <w:lang w:val="hy-AM"/>
        </w:rPr>
      </w:pPr>
    </w:p>
    <w:p w:rsidR="00AC48E9" w:rsidRPr="003C3FD3" w:rsidRDefault="00AC48E9" w:rsidP="00DD2085">
      <w:pPr>
        <w:pStyle w:val="a4"/>
        <w:spacing w:line="360" w:lineRule="auto"/>
        <w:ind w:left="-810" w:firstLine="810"/>
        <w:jc w:val="center"/>
        <w:rPr>
          <w:rFonts w:ascii="GHEA Grapalat" w:hAnsi="GHEA Grapalat" w:cs="Sylfaen"/>
          <w:b/>
          <w:lang w:val="hy-AM"/>
        </w:rPr>
      </w:pPr>
    </w:p>
    <w:p w:rsidR="007A54E8" w:rsidRDefault="007A54E8" w:rsidP="00DD2085">
      <w:pPr>
        <w:pStyle w:val="a4"/>
        <w:spacing w:line="360" w:lineRule="auto"/>
        <w:ind w:left="-810" w:firstLine="810"/>
        <w:jc w:val="center"/>
        <w:rPr>
          <w:rFonts w:ascii="GHEA Grapalat" w:hAnsi="GHEA Grapalat" w:cs="Sylfaen"/>
          <w:b/>
          <w:lang w:val="hy-AM"/>
        </w:rPr>
      </w:pPr>
    </w:p>
    <w:p w:rsidR="00DD2085" w:rsidRDefault="00DD2085" w:rsidP="00DD2085">
      <w:pPr>
        <w:pStyle w:val="a4"/>
        <w:spacing w:line="360" w:lineRule="auto"/>
        <w:ind w:left="-810" w:firstLine="810"/>
        <w:jc w:val="center"/>
        <w:rPr>
          <w:rFonts w:ascii="GHEA Grapalat" w:hAnsi="GHEA Grapalat" w:cs="Sylfaen"/>
          <w:b/>
          <w:i/>
          <w:lang w:val="pt-BR"/>
        </w:rPr>
      </w:pPr>
      <w:r>
        <w:rPr>
          <w:rFonts w:ascii="GHEA Grapalat" w:hAnsi="GHEA Grapalat" w:cs="Sylfaen"/>
          <w:b/>
          <w:lang w:val="hy-AM"/>
        </w:rPr>
        <w:t>ՏԵՂԵԿԱՆՔ</w:t>
      </w:r>
    </w:p>
    <w:p w:rsidR="00DD2085" w:rsidRDefault="00DD2085" w:rsidP="00DD2085">
      <w:pPr>
        <w:ind w:left="-810" w:firstLine="810"/>
        <w:jc w:val="center"/>
        <w:rPr>
          <w:rFonts w:ascii="GHEA Grapalat" w:hAnsi="GHEA Grapalat"/>
          <w:b/>
          <w:lang w:val="pt-BR"/>
        </w:rPr>
      </w:pPr>
      <w:r>
        <w:rPr>
          <w:rFonts w:ascii="GHEA Grapalat" w:hAnsi="GHEA Grapalat"/>
          <w:b/>
          <w:lang w:val="pt-BR"/>
        </w:rPr>
        <w:t>«</w:t>
      </w:r>
      <w:r>
        <w:rPr>
          <w:rFonts w:ascii="GHEA Grapalat" w:hAnsi="GHEA Grapalat" w:cs="Arial"/>
          <w:b/>
          <w:kern w:val="32"/>
          <w:lang w:val="hy-AM"/>
        </w:rPr>
        <w:t>ՀայաստանիՀանրապետության</w:t>
      </w:r>
      <w:r>
        <w:rPr>
          <w:rFonts w:ascii="GHEA Grapalat" w:hAnsi="GHEA Grapalat" w:cs="Arial"/>
          <w:b/>
          <w:kern w:val="32"/>
          <w:lang w:val="pt-BR"/>
        </w:rPr>
        <w:t xml:space="preserve"> կառավարության 2017 թվականի դեկտեմբերի 28-ի </w:t>
      </w:r>
      <w:r>
        <w:rPr>
          <w:rFonts w:ascii="GHEA Grapalat" w:hAnsi="GHEA Grapalat"/>
          <w:b/>
          <w:lang w:val="pt-BR"/>
        </w:rPr>
        <w:t>N 1731-</w:t>
      </w:r>
      <w:r>
        <w:rPr>
          <w:rFonts w:ascii="GHEA Grapalat" w:hAnsi="GHEA Grapalat"/>
          <w:b/>
          <w:lang w:val="hy-AM"/>
        </w:rPr>
        <w:t>Ա</w:t>
      </w:r>
      <w:r>
        <w:rPr>
          <w:rFonts w:ascii="GHEA Grapalat" w:hAnsi="GHEA Grapalat"/>
          <w:b/>
          <w:lang w:val="pt-BR"/>
        </w:rPr>
        <w:t xml:space="preserve"> որոշման մեջ փոփոխություններ կատարելու մասին» </w:t>
      </w:r>
      <w:r>
        <w:rPr>
          <w:rFonts w:ascii="GHEA Grapalat" w:hAnsi="GHEA Grapalat"/>
          <w:b/>
          <w:lang w:val="hy-AM"/>
        </w:rPr>
        <w:t>Հայաստանի</w:t>
      </w:r>
      <w:r w:rsidR="00984B1C">
        <w:rPr>
          <w:rFonts w:ascii="GHEA Grapalat" w:hAnsi="GHEA Grapalat"/>
          <w:b/>
          <w:lang w:val="hy-AM"/>
        </w:rPr>
        <w:t xml:space="preserve"> </w:t>
      </w:r>
      <w:r>
        <w:rPr>
          <w:rFonts w:ascii="GHEA Grapalat" w:hAnsi="GHEA Grapalat"/>
          <w:b/>
          <w:lang w:val="hy-AM"/>
        </w:rPr>
        <w:t>Հանրապետության</w:t>
      </w:r>
      <w:r w:rsidR="00984B1C">
        <w:rPr>
          <w:rFonts w:ascii="GHEA Grapalat" w:hAnsi="GHEA Grapalat"/>
          <w:b/>
          <w:lang w:val="hy-AM"/>
        </w:rPr>
        <w:t xml:space="preserve"> </w:t>
      </w:r>
      <w:r>
        <w:rPr>
          <w:rFonts w:ascii="GHEA Grapalat" w:hAnsi="GHEA Grapalat"/>
          <w:b/>
          <w:lang w:val="hy-AM"/>
        </w:rPr>
        <w:t>կառավարության</w:t>
      </w:r>
      <w:r w:rsidR="00984B1C">
        <w:rPr>
          <w:rFonts w:ascii="GHEA Grapalat" w:hAnsi="GHEA Grapalat"/>
          <w:b/>
          <w:lang w:val="hy-AM"/>
        </w:rPr>
        <w:t xml:space="preserve"> </w:t>
      </w:r>
      <w:r>
        <w:rPr>
          <w:rFonts w:ascii="GHEA Grapalat" w:hAnsi="GHEA Grapalat"/>
          <w:b/>
          <w:lang w:val="hy-AM"/>
        </w:rPr>
        <w:t>որոշման</w:t>
      </w:r>
      <w:r w:rsidR="00984B1C">
        <w:rPr>
          <w:rFonts w:ascii="GHEA Grapalat" w:hAnsi="GHEA Grapalat"/>
          <w:b/>
          <w:lang w:val="hy-AM"/>
        </w:rPr>
        <w:t xml:space="preserve"> </w:t>
      </w:r>
      <w:r>
        <w:rPr>
          <w:rFonts w:ascii="GHEA Grapalat" w:hAnsi="GHEA Grapalat"/>
          <w:b/>
          <w:lang w:val="hy-AM"/>
        </w:rPr>
        <w:t>նախագծի</w:t>
      </w:r>
      <w:r w:rsidR="00984B1C">
        <w:rPr>
          <w:rFonts w:ascii="GHEA Grapalat" w:hAnsi="GHEA Grapalat"/>
          <w:b/>
          <w:lang w:val="hy-AM"/>
        </w:rPr>
        <w:t xml:space="preserve"> </w:t>
      </w:r>
      <w:r>
        <w:rPr>
          <w:rFonts w:ascii="GHEA Grapalat" w:hAnsi="GHEA Grapalat"/>
          <w:b/>
          <w:lang w:val="hy-AM"/>
        </w:rPr>
        <w:t>վերաբերյալ</w:t>
      </w:r>
    </w:p>
    <w:p w:rsidR="00DD2085" w:rsidRPr="00984B1C" w:rsidRDefault="00DD2085" w:rsidP="00DD2085">
      <w:pPr>
        <w:pStyle w:val="norm"/>
        <w:spacing w:line="360" w:lineRule="auto"/>
        <w:ind w:left="-810" w:firstLine="810"/>
        <w:rPr>
          <w:rFonts w:ascii="GHEA Grapalat" w:hAnsi="GHEA Grapalat" w:cs="Tahoma"/>
          <w:spacing w:val="-2"/>
          <w:sz w:val="24"/>
          <w:szCs w:val="24"/>
          <w:lang w:val="pt-BR"/>
        </w:rPr>
      </w:pPr>
    </w:p>
    <w:p w:rsidR="00DD2085" w:rsidRDefault="00DD2085" w:rsidP="00DD2085">
      <w:pPr>
        <w:pStyle w:val="norm"/>
        <w:spacing w:line="360" w:lineRule="auto"/>
        <w:ind w:left="-810" w:firstLine="810"/>
        <w:rPr>
          <w:rFonts w:ascii="GHEA Grapalat" w:hAnsi="GHEA Grapalat" w:cs="Arial Armenian"/>
          <w:bCs/>
          <w:sz w:val="24"/>
          <w:szCs w:val="24"/>
        </w:rPr>
      </w:pPr>
      <w:r>
        <w:rPr>
          <w:rFonts w:ascii="GHEA Grapalat" w:hAnsi="GHEA Grapalat" w:cs="Arial Armenian"/>
          <w:bCs/>
          <w:sz w:val="24"/>
          <w:szCs w:val="24"/>
        </w:rPr>
        <w:t>Համաձայն ՀՀ</w:t>
      </w:r>
      <w:r>
        <w:rPr>
          <w:rFonts w:ascii="GHEA Grapalat" w:hAnsi="GHEA Grapalat" w:cs="Arial Armenian"/>
          <w:bCs/>
          <w:sz w:val="24"/>
          <w:szCs w:val="24"/>
          <w:lang w:val="nb-NO"/>
        </w:rPr>
        <w:t xml:space="preserve"> կառավարության 28.12.2017թ. թիվ 1731-</w:t>
      </w:r>
      <w:r>
        <w:rPr>
          <w:rFonts w:ascii="GHEA Grapalat" w:hAnsi="GHEA Grapalat" w:cs="Arial Armenian"/>
          <w:bCs/>
          <w:sz w:val="24"/>
          <w:szCs w:val="24"/>
        </w:rPr>
        <w:t>Ա</w:t>
      </w:r>
      <w:r w:rsidR="00984B1C">
        <w:rPr>
          <w:rFonts w:ascii="GHEA Grapalat" w:hAnsi="GHEA Grapalat" w:cs="Arial Armenian"/>
          <w:bCs/>
          <w:sz w:val="24"/>
          <w:szCs w:val="24"/>
        </w:rPr>
        <w:t xml:space="preserve"> </w:t>
      </w:r>
      <w:r>
        <w:rPr>
          <w:rFonts w:ascii="GHEA Grapalat" w:hAnsi="GHEA Grapalat" w:cs="Arial Armenian"/>
          <w:bCs/>
          <w:sz w:val="24"/>
          <w:szCs w:val="24"/>
        </w:rPr>
        <w:t xml:space="preserve">որոշման՝ նախատեսվում էր </w:t>
      </w:r>
      <w:r>
        <w:rPr>
          <w:rFonts w:ascii="GHEA Grapalat" w:hAnsi="GHEA Grapalat"/>
          <w:color w:val="000000"/>
          <w:sz w:val="24"/>
          <w:szCs w:val="24"/>
          <w:shd w:val="clear" w:color="auto" w:fill="FFFFFF"/>
        </w:rPr>
        <w:t>Հայաստանի Հանրապետության սեփականություն հանդիսացող Հայաստանի Հանրապետության գյուղատնտեսության նախարարության սննդամթերքի անվտանգության պետական ծառայության ենթակայության «Հանրապետական անասնաբուժասանիտարական և բուսասանիտարական լաբորատոր ծառայությունների կենտրոն» պետական ոչ առևտրային կազմակերպությանը պատկանող անասնաբուժական սպասարկման կենտրոնների շենքերը և դրանց կից շինությունները հետ վերցնել և 25 տարի ժամկետով, անհատույց օգտագործման իրավունքով հանձնել «Հայաստանի փոքր և միջին ձեռնարկատիրության զարգացման ազգային կենտրոն» հիմնադրամի «Աջակցություն սկսնակ ձեռներեցներին» ծրագրի հատուկ դասընթացի արդյունքում հավանության արժանացած գործարար ծրագրերի շահառուներին՝ վերջիններիս կողմից ներկայացված գործարար ծրագրերի համաձայն՝ որպես սպանդանոցներ շահագործելու նպատակով:</w:t>
      </w:r>
    </w:p>
    <w:p w:rsidR="00DD2085" w:rsidRDefault="00DD2085" w:rsidP="00DD2085">
      <w:pPr>
        <w:spacing w:line="360" w:lineRule="auto"/>
        <w:ind w:left="-810" w:firstLine="810"/>
        <w:jc w:val="both"/>
        <w:rPr>
          <w:rFonts w:ascii="GHEA Grapalat" w:hAnsi="GHEA Grapalat"/>
          <w:lang w:val="hy-AM"/>
        </w:rPr>
      </w:pPr>
      <w:r>
        <w:rPr>
          <w:rFonts w:ascii="GHEA Grapalat" w:hAnsi="GHEA Grapalat"/>
          <w:lang w:val="hy-AM"/>
        </w:rPr>
        <w:t xml:space="preserve">ՀՀ կառավարության 2017 թվականի դեկտեմբերի 28-ի հ. 1731-Ա որոշման հավելվածում նշված շենքերի մի մասի նկատմամբ ՀՀ կառավարության 2011 թվականի նոյեմբերի 10-ի N 1640-Ն որոշման համաձայն այլ սուբյեկտների անհատույց օգտագործման իրավունքների  գրանցման հանգամանքով պայմանավորված ՀՀ կառավարության 2017 թվականի դեկտեմբերի 28-ի հ. 1731-Ա որոշման կատարումն ապահովելու նպատակով՝ Պետական գույքի կառավարման կոմիտեի կողմից առաջարկվել էր ՀՀ կառավարության 2011 թվականի նոյեմբերի 10-ի N 1640-Ն որոշման համաձայն գրանցված այլ սուբյեկտների անհատույց օգտագործման իրավունքների դադարեցման համար ՀՀ կառավարության 2011 թվականի նոյեմբերի 10-ի N 1640-Ն </w:t>
      </w:r>
      <w:r>
        <w:rPr>
          <w:rFonts w:ascii="GHEA Grapalat" w:hAnsi="GHEA Grapalat"/>
          <w:lang w:val="hy-AM"/>
        </w:rPr>
        <w:lastRenderedPageBreak/>
        <w:t>որոշման մեջ կատարել համապատասխան փոփոխություններ: ՀՀ գյուղատնտեսության նախարարության կողմից դեռևս 2018 թվականի օգոստոսի 30-ին Պետական գույքի կառավարման կոմիտեի քննարկմանն էր ներկայացվել «Հայաստանի Հանրապետության կառավարության 2011 թվականի նոյեմբերի 10-ի N 1640-Ն որոշման մեջ փոփոխություն կատարելու մասին» ՀՀ կառավարության որոշման նախագիծը, որն ընդունվել է 2019 թվականի հոկտեմբերի 3-ին:</w:t>
      </w:r>
    </w:p>
    <w:p w:rsidR="00DD2085" w:rsidRDefault="00DD2085" w:rsidP="00DD2085">
      <w:pPr>
        <w:spacing w:line="360" w:lineRule="auto"/>
        <w:ind w:left="-810" w:right="-153" w:firstLine="810"/>
        <w:jc w:val="both"/>
        <w:rPr>
          <w:rFonts w:ascii="GHEA Grapalat" w:hAnsi="GHEA Grapalat" w:cs="Tahoma"/>
          <w:spacing w:val="-2"/>
          <w:lang w:val="pt-BR"/>
        </w:rPr>
      </w:pPr>
      <w:r>
        <w:rPr>
          <w:rFonts w:ascii="GHEA Grapalat" w:eastAsia="MS Mincho" w:hAnsi="GHEA Grapalat" w:cs="MS Mincho"/>
          <w:lang w:val="hy-AM"/>
        </w:rPr>
        <w:t xml:space="preserve">Միաժամանակ հաշվի առնելով, որ վերը նշված հանգամանքով պայմանավորված բաց էին թողնվել </w:t>
      </w:r>
      <w:r>
        <w:rPr>
          <w:rFonts w:ascii="GHEA Grapalat" w:hAnsi="GHEA Grapalat"/>
          <w:lang w:val="hy-AM"/>
        </w:rPr>
        <w:t xml:space="preserve">ՀՀ կառավարության 2017 թվականի դեկտեմբերի 28-ի հ. 1731-Ա որոշմամբ շահառուների հետ անհատույց օգտագործման պայմանագրերի կնքման համար սահմանված ժամկետները, ինչպես նաև այն, որ </w:t>
      </w:r>
      <w:r>
        <w:rPr>
          <w:rFonts w:ascii="GHEA Grapalat" w:eastAsia="MS Mincho" w:hAnsi="GHEA Grapalat" w:cs="MS Mincho"/>
          <w:lang w:val="hy-AM"/>
        </w:rPr>
        <w:t xml:space="preserve">Սննդամթերքի անվտանգության տեսչական մարմինը </w:t>
      </w:r>
      <w:r>
        <w:rPr>
          <w:rFonts w:ascii="GHEA Grapalat" w:hAnsi="GHEA Grapalat" w:cs="Arial Armenian"/>
          <w:bCs/>
          <w:lang w:val="hy-AM"/>
        </w:rPr>
        <w:t xml:space="preserve">համապատասխան գրություններով դիմել է Պետական գույքի կառավարման կոմիտե՝ </w:t>
      </w:r>
      <w:r>
        <w:rPr>
          <w:rFonts w:ascii="GHEA Grapalat" w:hAnsi="GHEA Grapalat"/>
          <w:lang w:val="hy-AM"/>
        </w:rPr>
        <w:t xml:space="preserve">Հայաստանի Հանրապետության կառավարության 2017 թվականի դեկտեմբերի 28-ի </w:t>
      </w:r>
      <w:r>
        <w:rPr>
          <w:rFonts w:ascii="GHEA Grapalat" w:hAnsi="GHEA Grapalat"/>
          <w:lang w:val="af-ZA"/>
        </w:rPr>
        <w:t>N 1731-</w:t>
      </w:r>
      <w:r>
        <w:rPr>
          <w:rFonts w:ascii="GHEA Grapalat" w:hAnsi="GHEA Grapalat"/>
          <w:lang w:val="hy-AM"/>
        </w:rPr>
        <w:t>Ա որոշմանվերանայմաննպատակահարմարությանհարցը քննարկելու խնդրանքով՝պայմանավորվածայնհանգամանքով</w:t>
      </w:r>
      <w:r>
        <w:rPr>
          <w:rFonts w:ascii="GHEA Grapalat" w:hAnsi="GHEA Grapalat"/>
          <w:lang w:val="af-ZA"/>
        </w:rPr>
        <w:t xml:space="preserve">, </w:t>
      </w:r>
      <w:r>
        <w:rPr>
          <w:rFonts w:ascii="GHEA Grapalat" w:hAnsi="GHEA Grapalat"/>
          <w:lang w:val="hy-AM"/>
        </w:rPr>
        <w:t>որս</w:t>
      </w:r>
      <w:r>
        <w:rPr>
          <w:rFonts w:ascii="GHEA Grapalat" w:eastAsia="MS Mincho" w:hAnsi="GHEA Grapalat" w:cs="MS Mincho"/>
          <w:lang w:val="hy-AM"/>
        </w:rPr>
        <w:t>պանդանոցները շահագործելու նպատակով շահառուների կողմից մինչև անշարժ գույքի անհատույց օգտագործման պայմանագրեր կնքելը, կատարվել են ներդրումներ՝ ուղղված սպանդանոցների վերակառուցման և վերանորոգման աշխատանքների կատարմանը</w:t>
      </w:r>
      <w:r>
        <w:rPr>
          <w:rFonts w:ascii="GHEA Grapalat" w:hAnsi="GHEA Grapalat" w:cs="Arial Armenian"/>
          <w:bCs/>
          <w:lang w:val="hy-AM"/>
        </w:rPr>
        <w:t xml:space="preserve">, Պետական գույքի կառավարման կոմիտեն մշակել է </w:t>
      </w:r>
      <w:r>
        <w:rPr>
          <w:rFonts w:ascii="GHEA Grapalat" w:hAnsi="GHEA Grapalat"/>
          <w:color w:val="000000"/>
          <w:shd w:val="clear" w:color="auto" w:fill="FFFFFF"/>
          <w:lang w:val="hy-AM"/>
        </w:rPr>
        <w:t xml:space="preserve">«Հայաստանի Հանրապետության կառավարության 2017 թվականի դեկտեմբերի 28-ի </w:t>
      </w:r>
      <w:r>
        <w:rPr>
          <w:rFonts w:ascii="GHEA Grapalat" w:hAnsi="GHEA Grapalat"/>
          <w:lang w:val="pt-BR"/>
        </w:rPr>
        <w:t>N 1731-</w:t>
      </w:r>
      <w:r>
        <w:rPr>
          <w:rFonts w:ascii="GHEA Grapalat" w:hAnsi="GHEA Grapalat"/>
          <w:lang w:val="hy-AM"/>
        </w:rPr>
        <w:t>Ա</w:t>
      </w:r>
      <w:r>
        <w:rPr>
          <w:rFonts w:ascii="GHEA Grapalat" w:hAnsi="GHEA Grapalat"/>
          <w:lang w:val="pt-BR"/>
        </w:rPr>
        <w:t xml:space="preserve"> որոշման մեջ փոփոխություններ կատարելու մասին</w:t>
      </w:r>
      <w:r>
        <w:rPr>
          <w:rFonts w:ascii="GHEA Grapalat" w:hAnsi="GHEA Grapalat"/>
          <w:color w:val="000000"/>
          <w:shd w:val="clear" w:color="auto" w:fill="FFFFFF"/>
          <w:lang w:val="hy-AM"/>
        </w:rPr>
        <w:t>» ՀՀ կառավարության որոշման նախագիծը:</w:t>
      </w:r>
    </w:p>
    <w:p w:rsidR="00DD2085" w:rsidRDefault="00DD2085" w:rsidP="00DD2085">
      <w:pPr>
        <w:pStyle w:val="norm"/>
        <w:spacing w:line="360" w:lineRule="auto"/>
        <w:ind w:left="-810" w:firstLine="810"/>
        <w:rPr>
          <w:rFonts w:ascii="GHEA Grapalat" w:hAnsi="GHEA Grapalat" w:cs="Tahoma"/>
          <w:spacing w:val="-2"/>
          <w:sz w:val="24"/>
          <w:szCs w:val="24"/>
        </w:rPr>
      </w:pPr>
    </w:p>
    <w:p w:rsidR="00DD2085" w:rsidRDefault="00DD2085" w:rsidP="00DD2085">
      <w:pPr>
        <w:spacing w:line="360" w:lineRule="auto"/>
        <w:ind w:left="-810" w:firstLine="810"/>
        <w:rPr>
          <w:rFonts w:ascii="GHEA Grapalat" w:hAnsi="GHEA Grapalat"/>
          <w:b/>
          <w:lang w:val="hy-AM"/>
        </w:rPr>
      </w:pPr>
    </w:p>
    <w:p w:rsidR="007A54E8" w:rsidRDefault="007A54E8" w:rsidP="00DD2085">
      <w:pPr>
        <w:spacing w:line="360" w:lineRule="auto"/>
        <w:ind w:left="-810" w:firstLine="810"/>
        <w:rPr>
          <w:rFonts w:ascii="GHEA Grapalat" w:hAnsi="GHEA Grapalat"/>
          <w:b/>
          <w:lang w:val="hy-AM"/>
        </w:rPr>
      </w:pPr>
    </w:p>
    <w:p w:rsidR="00DD2085" w:rsidRDefault="00DD2085" w:rsidP="00DD2085">
      <w:pPr>
        <w:spacing w:line="360" w:lineRule="auto"/>
        <w:ind w:left="-810" w:firstLine="810"/>
        <w:rPr>
          <w:rFonts w:ascii="GHEA Grapalat" w:hAnsi="GHEA Grapalat"/>
          <w:b/>
          <w:lang w:val="hy-AM"/>
        </w:rPr>
      </w:pPr>
    </w:p>
    <w:p w:rsidR="00DD2085" w:rsidRDefault="00DD2085" w:rsidP="00DD2085">
      <w:pPr>
        <w:spacing w:line="360" w:lineRule="auto"/>
        <w:ind w:left="-810" w:firstLine="810"/>
        <w:rPr>
          <w:rFonts w:ascii="GHEA Grapalat" w:hAnsi="GHEA Grapalat"/>
          <w:b/>
          <w:lang w:val="hy-AM"/>
        </w:rPr>
      </w:pPr>
    </w:p>
    <w:p w:rsidR="00DD2085" w:rsidRDefault="00DD2085" w:rsidP="00DD2085">
      <w:pPr>
        <w:spacing w:line="360" w:lineRule="auto"/>
        <w:ind w:left="-810" w:firstLine="810"/>
        <w:rPr>
          <w:rFonts w:ascii="GHEA Grapalat" w:hAnsi="GHEA Grapalat"/>
          <w:b/>
          <w:lang w:val="hy-AM"/>
        </w:rPr>
      </w:pPr>
    </w:p>
    <w:p w:rsidR="00DD2085" w:rsidRDefault="00DD2085" w:rsidP="00DD2085">
      <w:pPr>
        <w:spacing w:line="360" w:lineRule="auto"/>
        <w:ind w:left="-810" w:firstLine="810"/>
        <w:rPr>
          <w:rFonts w:ascii="GHEA Grapalat" w:hAnsi="GHEA Grapalat"/>
          <w:b/>
          <w:lang w:val="hy-AM"/>
        </w:rPr>
      </w:pPr>
    </w:p>
    <w:p w:rsidR="00DD2085" w:rsidRDefault="00DD2085" w:rsidP="00DD2085">
      <w:pPr>
        <w:spacing w:line="360" w:lineRule="auto"/>
        <w:ind w:left="-810" w:firstLine="810"/>
        <w:rPr>
          <w:rFonts w:ascii="GHEA Grapalat" w:hAnsi="GHEA Grapalat"/>
          <w:b/>
          <w:lang w:val="hy-AM"/>
        </w:rPr>
      </w:pPr>
    </w:p>
    <w:p w:rsidR="00DD2085" w:rsidRDefault="00DD2085" w:rsidP="00DD2085">
      <w:pPr>
        <w:spacing w:line="360" w:lineRule="auto"/>
        <w:ind w:left="-810" w:firstLine="810"/>
        <w:jc w:val="center"/>
        <w:rPr>
          <w:rFonts w:ascii="GHEA Grapalat" w:hAnsi="GHEA Grapalat"/>
          <w:b/>
          <w:i/>
          <w:lang w:val="af-ZA"/>
        </w:rPr>
      </w:pPr>
      <w:r>
        <w:rPr>
          <w:rFonts w:ascii="GHEA Grapalat" w:hAnsi="GHEA Grapalat"/>
          <w:b/>
          <w:lang w:val="hy-AM"/>
        </w:rPr>
        <w:t>ՏԵՂԵԿԱՆՔ</w:t>
      </w:r>
    </w:p>
    <w:p w:rsidR="00DD2085" w:rsidRDefault="00DD2085" w:rsidP="00DD2085">
      <w:pPr>
        <w:ind w:left="-810" w:firstLine="810"/>
        <w:jc w:val="center"/>
        <w:rPr>
          <w:rFonts w:ascii="GHEA Grapalat" w:hAnsi="GHEA Grapalat"/>
          <w:b/>
          <w:i/>
          <w:lang w:val="af-ZA"/>
        </w:rPr>
      </w:pPr>
      <w:r>
        <w:rPr>
          <w:rFonts w:ascii="GHEA Grapalat" w:hAnsi="GHEA Grapalat"/>
          <w:b/>
          <w:lang w:val="hy-AM"/>
        </w:rPr>
        <w:t>Այլ</w:t>
      </w:r>
      <w:r w:rsidR="00984B1C">
        <w:rPr>
          <w:rFonts w:ascii="GHEA Grapalat" w:hAnsi="GHEA Grapalat"/>
          <w:b/>
          <w:lang w:val="hy-AM"/>
        </w:rPr>
        <w:t xml:space="preserve"> </w:t>
      </w:r>
      <w:r>
        <w:rPr>
          <w:rFonts w:ascii="GHEA Grapalat" w:hAnsi="GHEA Grapalat"/>
          <w:b/>
          <w:lang w:val="hy-AM"/>
        </w:rPr>
        <w:t>իրավական</w:t>
      </w:r>
      <w:r w:rsidR="00984B1C">
        <w:rPr>
          <w:rFonts w:ascii="GHEA Grapalat" w:hAnsi="GHEA Grapalat"/>
          <w:b/>
          <w:lang w:val="hy-AM"/>
        </w:rPr>
        <w:t xml:space="preserve"> </w:t>
      </w:r>
      <w:r>
        <w:rPr>
          <w:rFonts w:ascii="GHEA Grapalat" w:hAnsi="GHEA Grapalat"/>
          <w:b/>
          <w:lang w:val="hy-AM"/>
        </w:rPr>
        <w:t>ակտերում</w:t>
      </w:r>
      <w:r w:rsidR="00984B1C">
        <w:rPr>
          <w:rFonts w:ascii="GHEA Grapalat" w:hAnsi="GHEA Grapalat"/>
          <w:b/>
          <w:lang w:val="hy-AM"/>
        </w:rPr>
        <w:t xml:space="preserve"> </w:t>
      </w:r>
      <w:r>
        <w:rPr>
          <w:rFonts w:ascii="GHEA Grapalat" w:hAnsi="GHEA Grapalat"/>
          <w:b/>
          <w:lang w:val="hy-AM"/>
        </w:rPr>
        <w:t>կատարվող</w:t>
      </w:r>
      <w:r w:rsidR="00984B1C">
        <w:rPr>
          <w:rFonts w:ascii="GHEA Grapalat" w:hAnsi="GHEA Grapalat"/>
          <w:b/>
          <w:lang w:val="hy-AM"/>
        </w:rPr>
        <w:t xml:space="preserve"> </w:t>
      </w:r>
      <w:r>
        <w:rPr>
          <w:rFonts w:ascii="GHEA Grapalat" w:hAnsi="GHEA Grapalat"/>
          <w:b/>
          <w:lang w:val="hy-AM"/>
        </w:rPr>
        <w:t>փոփոխությունների</w:t>
      </w:r>
      <w:r w:rsidR="00984B1C">
        <w:rPr>
          <w:rFonts w:ascii="GHEA Grapalat" w:hAnsi="GHEA Grapalat"/>
          <w:b/>
          <w:lang w:val="hy-AM"/>
        </w:rPr>
        <w:t xml:space="preserve"> </w:t>
      </w:r>
      <w:r>
        <w:rPr>
          <w:rFonts w:ascii="GHEA Grapalat" w:hAnsi="GHEA Grapalat"/>
          <w:b/>
          <w:lang w:val="hy-AM"/>
        </w:rPr>
        <w:t>կամ</w:t>
      </w:r>
      <w:r w:rsidR="00984B1C">
        <w:rPr>
          <w:rFonts w:ascii="GHEA Grapalat" w:hAnsi="GHEA Grapalat"/>
          <w:b/>
          <w:lang w:val="hy-AM"/>
        </w:rPr>
        <w:t xml:space="preserve"> </w:t>
      </w:r>
      <w:r>
        <w:rPr>
          <w:rFonts w:ascii="GHEA Grapalat" w:hAnsi="GHEA Grapalat"/>
          <w:b/>
          <w:lang w:val="hy-AM"/>
        </w:rPr>
        <w:t>լրացումների</w:t>
      </w:r>
      <w:r w:rsidR="00984B1C">
        <w:rPr>
          <w:rFonts w:ascii="GHEA Grapalat" w:hAnsi="GHEA Grapalat"/>
          <w:b/>
          <w:lang w:val="hy-AM"/>
        </w:rPr>
        <w:t xml:space="preserve"> </w:t>
      </w:r>
      <w:r>
        <w:rPr>
          <w:rFonts w:ascii="GHEA Grapalat" w:hAnsi="GHEA Grapalat"/>
          <w:b/>
          <w:lang w:val="hy-AM"/>
        </w:rPr>
        <w:t>վերաբերյալ</w:t>
      </w:r>
    </w:p>
    <w:p w:rsidR="00DD2085" w:rsidRDefault="00DD2085" w:rsidP="00DD2085">
      <w:pPr>
        <w:spacing w:line="360" w:lineRule="auto"/>
        <w:ind w:left="-810" w:firstLine="810"/>
        <w:jc w:val="both"/>
        <w:rPr>
          <w:rFonts w:ascii="GHEA Grapalat" w:hAnsi="GHEA Grapalat"/>
          <w:b/>
          <w:lang w:val="pt-BR"/>
        </w:rPr>
      </w:pPr>
    </w:p>
    <w:p w:rsidR="00DD2085" w:rsidRDefault="00DD2085" w:rsidP="00DD2085">
      <w:pPr>
        <w:spacing w:line="360" w:lineRule="auto"/>
        <w:ind w:left="-810" w:firstLine="810"/>
        <w:jc w:val="both"/>
        <w:rPr>
          <w:rFonts w:ascii="GHEA Grapalat" w:hAnsi="GHEA Grapalat"/>
          <w:i/>
          <w:lang w:val="pt-BR"/>
        </w:rPr>
      </w:pPr>
      <w:r>
        <w:rPr>
          <w:rFonts w:ascii="GHEA Grapalat" w:hAnsi="GHEA Grapalat"/>
          <w:color w:val="000000"/>
          <w:shd w:val="clear" w:color="auto" w:fill="FFFFFF"/>
          <w:lang w:val="pt-BR"/>
        </w:rPr>
        <w:t>«</w:t>
      </w:r>
      <w:r w:rsidRPr="00AC48E9">
        <w:rPr>
          <w:rFonts w:ascii="GHEA Grapalat" w:hAnsi="GHEA Grapalat"/>
          <w:color w:val="000000"/>
          <w:shd w:val="clear" w:color="auto" w:fill="FFFFFF"/>
          <w:lang w:val="hy-AM"/>
        </w:rPr>
        <w:t>Հայաստանի</w:t>
      </w:r>
      <w:r w:rsidR="00984B1C">
        <w:rPr>
          <w:rFonts w:ascii="GHEA Grapalat" w:hAnsi="GHEA Grapalat"/>
          <w:color w:val="000000"/>
          <w:shd w:val="clear" w:color="auto" w:fill="FFFFFF"/>
          <w:lang w:val="hy-AM"/>
        </w:rPr>
        <w:t xml:space="preserve"> </w:t>
      </w:r>
      <w:r w:rsidRPr="00AC48E9">
        <w:rPr>
          <w:rFonts w:ascii="GHEA Grapalat" w:hAnsi="GHEA Grapalat"/>
          <w:color w:val="000000"/>
          <w:shd w:val="clear" w:color="auto" w:fill="FFFFFF"/>
          <w:lang w:val="hy-AM"/>
        </w:rPr>
        <w:t>Հանրապետության</w:t>
      </w:r>
      <w:r w:rsidR="00984B1C">
        <w:rPr>
          <w:rFonts w:ascii="GHEA Grapalat" w:hAnsi="GHEA Grapalat"/>
          <w:color w:val="000000"/>
          <w:shd w:val="clear" w:color="auto" w:fill="FFFFFF"/>
          <w:lang w:val="hy-AM"/>
        </w:rPr>
        <w:t xml:space="preserve"> </w:t>
      </w:r>
      <w:r w:rsidRPr="00AC48E9">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pt-BR"/>
        </w:rPr>
        <w:t xml:space="preserve"> 2017 </w:t>
      </w:r>
      <w:r w:rsidRPr="00AC48E9">
        <w:rPr>
          <w:rFonts w:ascii="GHEA Grapalat" w:hAnsi="GHEA Grapalat"/>
          <w:color w:val="000000"/>
          <w:shd w:val="clear" w:color="auto" w:fill="FFFFFF"/>
          <w:lang w:val="hy-AM"/>
        </w:rPr>
        <w:t>թվականիդեկտեմբերի</w:t>
      </w:r>
      <w:r>
        <w:rPr>
          <w:rFonts w:ascii="GHEA Grapalat" w:hAnsi="GHEA Grapalat"/>
          <w:color w:val="000000"/>
          <w:shd w:val="clear" w:color="auto" w:fill="FFFFFF"/>
          <w:lang w:val="pt-BR"/>
        </w:rPr>
        <w:t xml:space="preserve"> 28-</w:t>
      </w:r>
      <w:r w:rsidRPr="00AC48E9">
        <w:rPr>
          <w:rFonts w:ascii="GHEA Grapalat" w:hAnsi="GHEA Grapalat"/>
          <w:color w:val="000000"/>
          <w:shd w:val="clear" w:color="auto" w:fill="FFFFFF"/>
          <w:lang w:val="hy-AM"/>
        </w:rPr>
        <w:t>ի</w:t>
      </w:r>
      <w:r>
        <w:rPr>
          <w:rFonts w:ascii="GHEA Grapalat" w:hAnsi="GHEA Grapalat"/>
          <w:lang w:val="pt-BR"/>
        </w:rPr>
        <w:t>N 1731-</w:t>
      </w:r>
      <w:r>
        <w:rPr>
          <w:rFonts w:ascii="GHEA Grapalat" w:hAnsi="GHEA Grapalat"/>
          <w:lang w:val="hy-AM"/>
        </w:rPr>
        <w:t>Ա</w:t>
      </w:r>
      <w:r>
        <w:rPr>
          <w:rFonts w:ascii="GHEA Grapalat" w:hAnsi="GHEA Grapalat"/>
          <w:lang w:val="pt-BR"/>
        </w:rPr>
        <w:t xml:space="preserve"> որոշման մեջ փոփոխություններ կատարելու մասին</w:t>
      </w:r>
      <w:r>
        <w:rPr>
          <w:rFonts w:ascii="GHEA Grapalat" w:hAnsi="GHEA Grapalat"/>
          <w:color w:val="000000"/>
          <w:shd w:val="clear" w:color="auto" w:fill="FFFFFF"/>
          <w:lang w:val="pt-BR"/>
        </w:rPr>
        <w:t xml:space="preserve">» </w:t>
      </w:r>
      <w:r w:rsidRPr="00AC48E9">
        <w:rPr>
          <w:rFonts w:ascii="GHEA Grapalat" w:hAnsi="GHEA Grapalat"/>
          <w:noProof/>
          <w:lang w:val="hy-AM"/>
        </w:rPr>
        <w:t>ՀայաստանիՀանրապետության</w:t>
      </w:r>
      <w:r w:rsidR="00984B1C">
        <w:rPr>
          <w:rFonts w:ascii="GHEA Grapalat" w:hAnsi="GHEA Grapalat"/>
          <w:noProof/>
          <w:lang w:val="hy-AM"/>
        </w:rPr>
        <w:t xml:space="preserve"> </w:t>
      </w:r>
      <w:r w:rsidRPr="00AC48E9">
        <w:rPr>
          <w:rFonts w:ascii="GHEA Grapalat" w:hAnsi="GHEA Grapalat"/>
          <w:noProof/>
          <w:lang w:val="hy-AM"/>
        </w:rPr>
        <w:t>կառավարության</w:t>
      </w:r>
      <w:r w:rsidR="00984B1C">
        <w:rPr>
          <w:rFonts w:ascii="GHEA Grapalat" w:hAnsi="GHEA Grapalat"/>
          <w:noProof/>
          <w:lang w:val="hy-AM"/>
        </w:rPr>
        <w:t xml:space="preserve"> </w:t>
      </w:r>
      <w:r w:rsidRPr="00AC48E9">
        <w:rPr>
          <w:rFonts w:ascii="GHEA Grapalat" w:hAnsi="GHEA Grapalat"/>
          <w:noProof/>
          <w:lang w:val="hy-AM"/>
        </w:rPr>
        <w:t>որոշման</w:t>
      </w:r>
      <w:r w:rsidR="00984B1C">
        <w:rPr>
          <w:rFonts w:ascii="GHEA Grapalat" w:hAnsi="GHEA Grapalat"/>
          <w:noProof/>
          <w:lang w:val="hy-AM"/>
        </w:rPr>
        <w:t xml:space="preserve"> </w:t>
      </w:r>
      <w:r w:rsidRPr="00AC48E9">
        <w:rPr>
          <w:rFonts w:ascii="GHEA Grapalat" w:hAnsi="GHEA Grapalat"/>
          <w:noProof/>
          <w:lang w:val="hy-AM"/>
        </w:rPr>
        <w:t>նախագծի</w:t>
      </w:r>
      <w:r w:rsidR="00984B1C">
        <w:rPr>
          <w:rFonts w:ascii="GHEA Grapalat" w:hAnsi="GHEA Grapalat"/>
          <w:noProof/>
          <w:lang w:val="hy-AM"/>
        </w:rPr>
        <w:t xml:space="preserve"> </w:t>
      </w:r>
      <w:r w:rsidRPr="00AC48E9">
        <w:rPr>
          <w:rFonts w:ascii="GHEA Grapalat" w:hAnsi="GHEA Grapalat"/>
          <w:noProof/>
          <w:lang w:val="hy-AM"/>
        </w:rPr>
        <w:t>ընդունման</w:t>
      </w:r>
      <w:r w:rsidR="00984B1C">
        <w:rPr>
          <w:rFonts w:ascii="GHEA Grapalat" w:hAnsi="GHEA Grapalat"/>
          <w:noProof/>
          <w:lang w:val="hy-AM"/>
        </w:rPr>
        <w:t xml:space="preserve"> </w:t>
      </w:r>
      <w:r w:rsidRPr="00AC48E9">
        <w:rPr>
          <w:rFonts w:ascii="GHEA Grapalat" w:hAnsi="GHEA Grapalat"/>
          <w:noProof/>
          <w:lang w:val="hy-AM"/>
        </w:rPr>
        <w:t>կապակցությամբ</w:t>
      </w:r>
      <w:r w:rsidR="00984B1C">
        <w:rPr>
          <w:rFonts w:ascii="GHEA Grapalat" w:hAnsi="GHEA Grapalat"/>
          <w:noProof/>
          <w:lang w:val="hy-AM"/>
        </w:rPr>
        <w:t xml:space="preserve"> </w:t>
      </w:r>
      <w:r w:rsidRPr="00AC48E9">
        <w:rPr>
          <w:rFonts w:ascii="GHEA Grapalat" w:hAnsi="GHEA Grapalat"/>
          <w:noProof/>
          <w:lang w:val="hy-AM"/>
        </w:rPr>
        <w:t>այլ</w:t>
      </w:r>
      <w:r w:rsidR="00984B1C">
        <w:rPr>
          <w:rFonts w:ascii="GHEA Grapalat" w:hAnsi="GHEA Grapalat"/>
          <w:noProof/>
          <w:lang w:val="hy-AM"/>
        </w:rPr>
        <w:t xml:space="preserve"> </w:t>
      </w:r>
      <w:r w:rsidRPr="00AC48E9">
        <w:rPr>
          <w:rFonts w:ascii="GHEA Grapalat" w:hAnsi="GHEA Grapalat"/>
          <w:noProof/>
          <w:lang w:val="hy-AM"/>
        </w:rPr>
        <w:t>իրավական</w:t>
      </w:r>
      <w:r w:rsidR="00984B1C">
        <w:rPr>
          <w:rFonts w:ascii="GHEA Grapalat" w:hAnsi="GHEA Grapalat"/>
          <w:noProof/>
          <w:lang w:val="hy-AM"/>
        </w:rPr>
        <w:t xml:space="preserve"> </w:t>
      </w:r>
      <w:r w:rsidRPr="00AC48E9">
        <w:rPr>
          <w:rFonts w:ascii="GHEA Grapalat" w:hAnsi="GHEA Grapalat"/>
          <w:noProof/>
          <w:lang w:val="hy-AM"/>
        </w:rPr>
        <w:t>ակտերում</w:t>
      </w:r>
      <w:r w:rsidR="00984B1C">
        <w:rPr>
          <w:rFonts w:ascii="GHEA Grapalat" w:hAnsi="GHEA Grapalat"/>
          <w:noProof/>
          <w:lang w:val="hy-AM"/>
        </w:rPr>
        <w:t xml:space="preserve"> </w:t>
      </w:r>
      <w:r w:rsidRPr="00AC48E9">
        <w:rPr>
          <w:rFonts w:ascii="GHEA Grapalat" w:hAnsi="GHEA Grapalat"/>
          <w:noProof/>
          <w:lang w:val="hy-AM"/>
        </w:rPr>
        <w:t>փոփոխություններ</w:t>
      </w:r>
      <w:r w:rsidR="00984B1C">
        <w:rPr>
          <w:rFonts w:ascii="GHEA Grapalat" w:hAnsi="GHEA Grapalat"/>
          <w:noProof/>
          <w:lang w:val="hy-AM"/>
        </w:rPr>
        <w:t xml:space="preserve"> </w:t>
      </w:r>
      <w:r w:rsidRPr="00AC48E9">
        <w:rPr>
          <w:rFonts w:ascii="GHEA Grapalat" w:hAnsi="GHEA Grapalat"/>
          <w:noProof/>
          <w:lang w:val="hy-AM"/>
        </w:rPr>
        <w:t>և</w:t>
      </w:r>
      <w:r w:rsidR="00984B1C">
        <w:rPr>
          <w:rFonts w:ascii="GHEA Grapalat" w:hAnsi="GHEA Grapalat"/>
          <w:noProof/>
          <w:lang w:val="hy-AM"/>
        </w:rPr>
        <w:t xml:space="preserve"> </w:t>
      </w:r>
      <w:r w:rsidRPr="00AC48E9">
        <w:rPr>
          <w:rFonts w:ascii="GHEA Grapalat" w:hAnsi="GHEA Grapalat"/>
          <w:noProof/>
          <w:lang w:val="hy-AM"/>
        </w:rPr>
        <w:t>լրացումներ</w:t>
      </w:r>
      <w:r w:rsidR="00984B1C">
        <w:rPr>
          <w:rFonts w:ascii="GHEA Grapalat" w:hAnsi="GHEA Grapalat"/>
          <w:noProof/>
          <w:lang w:val="hy-AM"/>
        </w:rPr>
        <w:t xml:space="preserve"> </w:t>
      </w:r>
      <w:r w:rsidRPr="00AC48E9">
        <w:rPr>
          <w:rFonts w:ascii="GHEA Grapalat" w:hAnsi="GHEA Grapalat"/>
          <w:noProof/>
          <w:lang w:val="hy-AM"/>
        </w:rPr>
        <w:t>կատարելու</w:t>
      </w:r>
      <w:r w:rsidR="00984B1C">
        <w:rPr>
          <w:rFonts w:ascii="GHEA Grapalat" w:hAnsi="GHEA Grapalat"/>
          <w:noProof/>
          <w:lang w:val="hy-AM"/>
        </w:rPr>
        <w:t xml:space="preserve"> </w:t>
      </w:r>
      <w:r w:rsidRPr="00AC48E9">
        <w:rPr>
          <w:rFonts w:ascii="GHEA Grapalat" w:hAnsi="GHEA Grapalat"/>
          <w:noProof/>
          <w:lang w:val="hy-AM"/>
        </w:rPr>
        <w:t>անհրաժեշտություն</w:t>
      </w:r>
      <w:r w:rsidR="00984B1C">
        <w:rPr>
          <w:rFonts w:ascii="GHEA Grapalat" w:hAnsi="GHEA Grapalat"/>
          <w:noProof/>
          <w:lang w:val="hy-AM"/>
        </w:rPr>
        <w:t xml:space="preserve"> </w:t>
      </w:r>
      <w:r w:rsidRPr="00AC48E9">
        <w:rPr>
          <w:rFonts w:ascii="GHEA Grapalat" w:hAnsi="GHEA Grapalat"/>
          <w:noProof/>
          <w:lang w:val="hy-AM"/>
        </w:rPr>
        <w:t>չկա</w:t>
      </w:r>
      <w:r>
        <w:rPr>
          <w:rFonts w:ascii="GHEA Grapalat" w:hAnsi="GHEA Grapalat"/>
          <w:noProof/>
          <w:lang w:val="pt-BR"/>
        </w:rPr>
        <w:t>:</w:t>
      </w:r>
    </w:p>
    <w:p w:rsidR="00DD2085" w:rsidRDefault="00DD2085" w:rsidP="00DD2085">
      <w:pPr>
        <w:spacing w:line="360" w:lineRule="auto"/>
        <w:ind w:left="-810" w:firstLine="810"/>
        <w:jc w:val="both"/>
        <w:rPr>
          <w:rFonts w:ascii="GHEA Grapalat" w:hAnsi="GHEA Grapalat"/>
          <w:b/>
          <w:i/>
          <w:w w:val="150"/>
          <w:lang w:val="pt-BR"/>
        </w:rPr>
      </w:pPr>
    </w:p>
    <w:p w:rsidR="00DD2085" w:rsidRDefault="00DD2085" w:rsidP="00DD2085">
      <w:pPr>
        <w:ind w:left="-810" w:firstLine="810"/>
        <w:jc w:val="center"/>
        <w:rPr>
          <w:rFonts w:ascii="GHEA Grapalat" w:hAnsi="GHEA Grapalat"/>
          <w:b/>
          <w:i/>
          <w:lang w:val="pt-BR"/>
        </w:rPr>
      </w:pPr>
      <w:r>
        <w:rPr>
          <w:rFonts w:ascii="GHEA Grapalat" w:hAnsi="GHEA Grapalat"/>
          <w:b/>
        </w:rPr>
        <w:t>ՏԵՂԵԿԱՆՔ</w:t>
      </w:r>
    </w:p>
    <w:p w:rsidR="00DD2085" w:rsidRDefault="00DD2085" w:rsidP="00DD2085">
      <w:pPr>
        <w:ind w:left="-810" w:firstLine="810"/>
        <w:jc w:val="center"/>
        <w:rPr>
          <w:rFonts w:ascii="GHEA Grapalat" w:hAnsi="GHEA Grapalat"/>
          <w:b/>
          <w:i/>
          <w:lang w:val="pt-BR"/>
        </w:rPr>
      </w:pPr>
      <w:r>
        <w:rPr>
          <w:rFonts w:ascii="GHEA Grapalat" w:hAnsi="GHEA Grapalat"/>
          <w:b/>
          <w:noProof/>
        </w:rPr>
        <w:t>Պետական</w:t>
      </w:r>
      <w:r w:rsidR="00984B1C">
        <w:rPr>
          <w:rFonts w:ascii="GHEA Grapalat" w:hAnsi="GHEA Grapalat"/>
          <w:b/>
          <w:noProof/>
          <w:lang w:val="hy-AM"/>
        </w:rPr>
        <w:t xml:space="preserve"> </w:t>
      </w:r>
      <w:r>
        <w:rPr>
          <w:rFonts w:ascii="GHEA Grapalat" w:hAnsi="GHEA Grapalat"/>
          <w:b/>
          <w:noProof/>
        </w:rPr>
        <w:t>կամ</w:t>
      </w:r>
      <w:r w:rsidR="00984B1C">
        <w:rPr>
          <w:rFonts w:ascii="GHEA Grapalat" w:hAnsi="GHEA Grapalat"/>
          <w:b/>
          <w:noProof/>
          <w:lang w:val="hy-AM"/>
        </w:rPr>
        <w:t xml:space="preserve"> </w:t>
      </w:r>
      <w:r>
        <w:rPr>
          <w:rFonts w:ascii="GHEA Grapalat" w:hAnsi="GHEA Grapalat"/>
          <w:b/>
          <w:noProof/>
        </w:rPr>
        <w:t>տեղական</w:t>
      </w:r>
      <w:r w:rsidR="00984B1C">
        <w:rPr>
          <w:rFonts w:ascii="GHEA Grapalat" w:hAnsi="GHEA Grapalat"/>
          <w:b/>
          <w:noProof/>
          <w:lang w:val="hy-AM"/>
        </w:rPr>
        <w:t xml:space="preserve"> </w:t>
      </w:r>
      <w:r>
        <w:rPr>
          <w:rFonts w:ascii="GHEA Grapalat" w:hAnsi="GHEA Grapalat"/>
          <w:b/>
          <w:noProof/>
        </w:rPr>
        <w:t>ինքնակառավարման</w:t>
      </w:r>
      <w:r w:rsidR="00984B1C">
        <w:rPr>
          <w:rFonts w:ascii="GHEA Grapalat" w:hAnsi="GHEA Grapalat"/>
          <w:b/>
          <w:noProof/>
          <w:lang w:val="hy-AM"/>
        </w:rPr>
        <w:t xml:space="preserve"> </w:t>
      </w:r>
      <w:r>
        <w:rPr>
          <w:rFonts w:ascii="GHEA Grapalat" w:hAnsi="GHEA Grapalat"/>
          <w:b/>
          <w:noProof/>
        </w:rPr>
        <w:t>մարմինների</w:t>
      </w:r>
      <w:r w:rsidR="00984B1C">
        <w:rPr>
          <w:rFonts w:ascii="GHEA Grapalat" w:hAnsi="GHEA Grapalat"/>
          <w:b/>
          <w:noProof/>
          <w:lang w:val="hy-AM"/>
        </w:rPr>
        <w:t xml:space="preserve"> </w:t>
      </w:r>
      <w:r>
        <w:rPr>
          <w:rFonts w:ascii="GHEA Grapalat" w:hAnsi="GHEA Grapalat"/>
          <w:b/>
          <w:noProof/>
        </w:rPr>
        <w:t>բյուջեներում</w:t>
      </w:r>
      <w:r w:rsidR="00984B1C">
        <w:rPr>
          <w:rFonts w:ascii="GHEA Grapalat" w:hAnsi="GHEA Grapalat"/>
          <w:b/>
          <w:noProof/>
          <w:lang w:val="hy-AM"/>
        </w:rPr>
        <w:t xml:space="preserve"> </w:t>
      </w:r>
      <w:r>
        <w:rPr>
          <w:rFonts w:ascii="GHEA Grapalat" w:hAnsi="GHEA Grapalat"/>
          <w:b/>
          <w:noProof/>
        </w:rPr>
        <w:t>ծախսերի</w:t>
      </w:r>
      <w:r w:rsidR="00984B1C">
        <w:rPr>
          <w:rFonts w:ascii="GHEA Grapalat" w:hAnsi="GHEA Grapalat"/>
          <w:b/>
          <w:noProof/>
          <w:lang w:val="hy-AM"/>
        </w:rPr>
        <w:t xml:space="preserve"> </w:t>
      </w:r>
      <w:r>
        <w:rPr>
          <w:rFonts w:ascii="GHEA Grapalat" w:hAnsi="GHEA Grapalat"/>
          <w:b/>
          <w:noProof/>
        </w:rPr>
        <w:t>և</w:t>
      </w:r>
      <w:r w:rsidR="00984B1C">
        <w:rPr>
          <w:rFonts w:ascii="GHEA Grapalat" w:hAnsi="GHEA Grapalat"/>
          <w:b/>
          <w:noProof/>
          <w:lang w:val="hy-AM"/>
        </w:rPr>
        <w:t xml:space="preserve"> </w:t>
      </w:r>
      <w:r>
        <w:rPr>
          <w:rFonts w:ascii="GHEA Grapalat" w:hAnsi="GHEA Grapalat"/>
          <w:b/>
          <w:noProof/>
        </w:rPr>
        <w:t>եկամուտների</w:t>
      </w:r>
      <w:r w:rsidR="00984B1C">
        <w:rPr>
          <w:rFonts w:ascii="GHEA Grapalat" w:hAnsi="GHEA Grapalat"/>
          <w:b/>
          <w:noProof/>
          <w:lang w:val="hy-AM"/>
        </w:rPr>
        <w:t xml:space="preserve"> </w:t>
      </w:r>
      <w:r>
        <w:rPr>
          <w:rFonts w:ascii="GHEA Grapalat" w:hAnsi="GHEA Grapalat"/>
          <w:b/>
          <w:noProof/>
        </w:rPr>
        <w:t>ավելացման</w:t>
      </w:r>
      <w:r w:rsidR="00984B1C">
        <w:rPr>
          <w:rFonts w:ascii="GHEA Grapalat" w:hAnsi="GHEA Grapalat"/>
          <w:b/>
          <w:noProof/>
          <w:lang w:val="hy-AM"/>
        </w:rPr>
        <w:t xml:space="preserve"> </w:t>
      </w:r>
      <w:r>
        <w:rPr>
          <w:rFonts w:ascii="GHEA Grapalat" w:hAnsi="GHEA Grapalat"/>
          <w:b/>
          <w:noProof/>
        </w:rPr>
        <w:t>կամ</w:t>
      </w:r>
      <w:r w:rsidR="00984B1C">
        <w:rPr>
          <w:rFonts w:ascii="GHEA Grapalat" w:hAnsi="GHEA Grapalat"/>
          <w:b/>
          <w:noProof/>
          <w:lang w:val="hy-AM"/>
        </w:rPr>
        <w:t xml:space="preserve"> </w:t>
      </w:r>
      <w:r>
        <w:rPr>
          <w:rFonts w:ascii="GHEA Grapalat" w:hAnsi="GHEA Grapalat"/>
          <w:b/>
          <w:noProof/>
        </w:rPr>
        <w:t>նվազեցման</w:t>
      </w:r>
      <w:r w:rsidR="00984B1C">
        <w:rPr>
          <w:rFonts w:ascii="GHEA Grapalat" w:hAnsi="GHEA Grapalat"/>
          <w:b/>
          <w:noProof/>
          <w:lang w:val="hy-AM"/>
        </w:rPr>
        <w:t xml:space="preserve"> </w:t>
      </w:r>
      <w:r>
        <w:rPr>
          <w:rFonts w:ascii="GHEA Grapalat" w:hAnsi="GHEA Grapalat"/>
          <w:b/>
          <w:noProof/>
        </w:rPr>
        <w:t>վերաբերյալ</w:t>
      </w:r>
    </w:p>
    <w:p w:rsidR="00DD2085" w:rsidRPr="00984B1C" w:rsidRDefault="00DD2085" w:rsidP="00DD2085">
      <w:pPr>
        <w:spacing w:line="360" w:lineRule="auto"/>
        <w:ind w:left="-810" w:firstLine="810"/>
        <w:jc w:val="both"/>
        <w:rPr>
          <w:rFonts w:ascii="GHEA Grapalat" w:hAnsi="GHEA Grapalat"/>
          <w:lang w:val="pt-BR"/>
        </w:rPr>
      </w:pPr>
    </w:p>
    <w:p w:rsidR="00DD2085" w:rsidRDefault="00DD2085" w:rsidP="00DD2085">
      <w:pPr>
        <w:spacing w:line="360" w:lineRule="auto"/>
        <w:ind w:left="-810" w:firstLine="810"/>
        <w:jc w:val="both"/>
        <w:rPr>
          <w:rFonts w:ascii="Calibri" w:hAnsi="Calibri"/>
          <w:i/>
          <w:lang w:val="pt-BR"/>
        </w:rPr>
      </w:pPr>
      <w:r>
        <w:rPr>
          <w:rFonts w:ascii="GHEA Grapalat" w:hAnsi="GHEA Grapalat"/>
          <w:color w:val="000000"/>
          <w:shd w:val="clear" w:color="auto" w:fill="FFFFFF"/>
          <w:lang w:val="af-ZA"/>
        </w:rPr>
        <w:t>«</w:t>
      </w:r>
      <w:r>
        <w:rPr>
          <w:rFonts w:ascii="GHEA Grapalat" w:hAnsi="GHEA Grapalat"/>
          <w:color w:val="000000"/>
          <w:shd w:val="clear" w:color="auto" w:fill="FFFFFF"/>
        </w:rPr>
        <w:t>Հայաստանի</w:t>
      </w:r>
      <w:r w:rsidR="00984B1C">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en-US"/>
        </w:rPr>
        <w:t>Հանրապետությանկառավարության</w:t>
      </w:r>
      <w:proofErr w:type="spellEnd"/>
      <w:r>
        <w:rPr>
          <w:rFonts w:ascii="GHEA Grapalat" w:hAnsi="GHEA Grapalat"/>
          <w:color w:val="000000"/>
          <w:shd w:val="clear" w:color="auto" w:fill="FFFFFF"/>
          <w:lang w:val="af-ZA"/>
        </w:rPr>
        <w:t xml:space="preserve"> 2017 </w:t>
      </w:r>
      <w:proofErr w:type="spellStart"/>
      <w:r>
        <w:rPr>
          <w:rFonts w:ascii="GHEA Grapalat" w:hAnsi="GHEA Grapalat"/>
          <w:color w:val="000000"/>
          <w:shd w:val="clear" w:color="auto" w:fill="FFFFFF"/>
          <w:lang w:val="en-US"/>
        </w:rPr>
        <w:t>թվականի</w:t>
      </w:r>
      <w:proofErr w:type="spellEnd"/>
      <w:r w:rsidR="00984B1C">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en-US"/>
        </w:rPr>
        <w:t>դեկտեմբերի</w:t>
      </w:r>
      <w:proofErr w:type="spellEnd"/>
      <w:r>
        <w:rPr>
          <w:rFonts w:ascii="GHEA Grapalat" w:hAnsi="GHEA Grapalat"/>
          <w:color w:val="000000"/>
          <w:shd w:val="clear" w:color="auto" w:fill="FFFFFF"/>
          <w:lang w:val="af-ZA"/>
        </w:rPr>
        <w:t xml:space="preserve"> 28-</w:t>
      </w:r>
      <w:r>
        <w:rPr>
          <w:rFonts w:ascii="GHEA Grapalat" w:hAnsi="GHEA Grapalat"/>
          <w:color w:val="000000"/>
          <w:shd w:val="clear" w:color="auto" w:fill="FFFFFF"/>
          <w:lang w:val="en-US"/>
        </w:rPr>
        <w:t>ի</w:t>
      </w:r>
      <w:r>
        <w:rPr>
          <w:rFonts w:ascii="GHEA Grapalat" w:hAnsi="GHEA Grapalat"/>
          <w:lang w:val="pt-BR"/>
        </w:rPr>
        <w:t>N 1731-</w:t>
      </w:r>
      <w:r>
        <w:rPr>
          <w:rFonts w:ascii="GHEA Grapalat" w:hAnsi="GHEA Grapalat"/>
          <w:lang w:val="hy-AM"/>
        </w:rPr>
        <w:t>Ա</w:t>
      </w:r>
      <w:r>
        <w:rPr>
          <w:rFonts w:ascii="GHEA Grapalat" w:hAnsi="GHEA Grapalat"/>
          <w:lang w:val="pt-BR"/>
        </w:rPr>
        <w:t xml:space="preserve"> որոշման մեջ փոփոխություններ կատարելու մասին</w:t>
      </w:r>
      <w:r>
        <w:rPr>
          <w:rFonts w:ascii="GHEA Grapalat" w:hAnsi="GHEA Grapalat"/>
          <w:color w:val="000000"/>
          <w:shd w:val="clear" w:color="auto" w:fill="FFFFFF"/>
          <w:lang w:val="af-ZA"/>
        </w:rPr>
        <w:t xml:space="preserve">» </w:t>
      </w:r>
      <w:r>
        <w:rPr>
          <w:rFonts w:ascii="GHEA Grapalat" w:hAnsi="GHEA Grapalat"/>
          <w:noProof/>
        </w:rPr>
        <w:t>ՀայաստանիՀանրապետության</w:t>
      </w:r>
      <w:r w:rsidR="00984B1C">
        <w:rPr>
          <w:rFonts w:ascii="GHEA Grapalat" w:hAnsi="GHEA Grapalat"/>
          <w:noProof/>
          <w:lang w:val="hy-AM"/>
        </w:rPr>
        <w:t xml:space="preserve"> </w:t>
      </w:r>
      <w:r>
        <w:rPr>
          <w:rFonts w:ascii="GHEA Grapalat" w:hAnsi="GHEA Grapalat"/>
          <w:noProof/>
        </w:rPr>
        <w:t>կառավարության</w:t>
      </w:r>
      <w:r w:rsidR="00984B1C">
        <w:rPr>
          <w:rFonts w:ascii="GHEA Grapalat" w:hAnsi="GHEA Grapalat"/>
          <w:noProof/>
          <w:lang w:val="hy-AM"/>
        </w:rPr>
        <w:t xml:space="preserve"> </w:t>
      </w:r>
      <w:r>
        <w:rPr>
          <w:rFonts w:ascii="GHEA Grapalat" w:hAnsi="GHEA Grapalat"/>
          <w:noProof/>
        </w:rPr>
        <w:t>որոշման</w:t>
      </w:r>
      <w:r w:rsidR="00984B1C">
        <w:rPr>
          <w:rFonts w:ascii="GHEA Grapalat" w:hAnsi="GHEA Grapalat"/>
          <w:noProof/>
          <w:lang w:val="hy-AM"/>
        </w:rPr>
        <w:t xml:space="preserve"> </w:t>
      </w:r>
      <w:r>
        <w:rPr>
          <w:rFonts w:ascii="GHEA Grapalat" w:hAnsi="GHEA Grapalat"/>
          <w:noProof/>
        </w:rPr>
        <w:t>նախագծի</w:t>
      </w:r>
      <w:r w:rsidR="00984B1C">
        <w:rPr>
          <w:rFonts w:ascii="GHEA Grapalat" w:hAnsi="GHEA Grapalat"/>
          <w:noProof/>
          <w:lang w:val="hy-AM"/>
        </w:rPr>
        <w:t xml:space="preserve"> </w:t>
      </w:r>
      <w:r>
        <w:rPr>
          <w:rFonts w:ascii="GHEA Grapalat" w:hAnsi="GHEA Grapalat"/>
          <w:noProof/>
        </w:rPr>
        <w:t>ընդունման</w:t>
      </w:r>
      <w:r w:rsidR="00984B1C">
        <w:rPr>
          <w:rFonts w:ascii="GHEA Grapalat" w:hAnsi="GHEA Grapalat"/>
          <w:noProof/>
          <w:lang w:val="hy-AM"/>
        </w:rPr>
        <w:t xml:space="preserve"> </w:t>
      </w:r>
      <w:r>
        <w:rPr>
          <w:rFonts w:ascii="GHEA Grapalat" w:hAnsi="GHEA Grapalat"/>
          <w:noProof/>
        </w:rPr>
        <w:t>կապակցությամբ</w:t>
      </w:r>
      <w:r w:rsidR="00984B1C">
        <w:rPr>
          <w:rFonts w:ascii="GHEA Grapalat" w:hAnsi="GHEA Grapalat"/>
          <w:noProof/>
          <w:lang w:val="hy-AM"/>
        </w:rPr>
        <w:t xml:space="preserve"> </w:t>
      </w:r>
      <w:r>
        <w:rPr>
          <w:rFonts w:ascii="GHEA Grapalat" w:hAnsi="GHEA Grapalat"/>
          <w:noProof/>
        </w:rPr>
        <w:t>պետական</w:t>
      </w:r>
      <w:r w:rsidR="00984B1C">
        <w:rPr>
          <w:rFonts w:ascii="GHEA Grapalat" w:hAnsi="GHEA Grapalat"/>
          <w:noProof/>
          <w:lang w:val="hy-AM"/>
        </w:rPr>
        <w:t xml:space="preserve"> </w:t>
      </w:r>
      <w:r>
        <w:rPr>
          <w:rFonts w:ascii="GHEA Grapalat" w:hAnsi="GHEA Grapalat"/>
          <w:noProof/>
        </w:rPr>
        <w:t>կամ</w:t>
      </w:r>
      <w:r w:rsidR="00984B1C">
        <w:rPr>
          <w:rFonts w:ascii="GHEA Grapalat" w:hAnsi="GHEA Grapalat"/>
          <w:noProof/>
          <w:lang w:val="hy-AM"/>
        </w:rPr>
        <w:t xml:space="preserve"> </w:t>
      </w:r>
      <w:r>
        <w:rPr>
          <w:rFonts w:ascii="GHEA Grapalat" w:hAnsi="GHEA Grapalat"/>
          <w:noProof/>
        </w:rPr>
        <w:t>տեղական</w:t>
      </w:r>
      <w:r w:rsidR="00984B1C">
        <w:rPr>
          <w:rFonts w:ascii="GHEA Grapalat" w:hAnsi="GHEA Grapalat"/>
          <w:noProof/>
          <w:lang w:val="hy-AM"/>
        </w:rPr>
        <w:t xml:space="preserve"> </w:t>
      </w:r>
      <w:r>
        <w:rPr>
          <w:rFonts w:ascii="GHEA Grapalat" w:hAnsi="GHEA Grapalat"/>
          <w:noProof/>
        </w:rPr>
        <w:t>ինքնակառավարման</w:t>
      </w:r>
      <w:r w:rsidR="00984B1C">
        <w:rPr>
          <w:rFonts w:ascii="GHEA Grapalat" w:hAnsi="GHEA Grapalat"/>
          <w:noProof/>
          <w:lang w:val="hy-AM"/>
        </w:rPr>
        <w:t xml:space="preserve"> </w:t>
      </w:r>
      <w:r>
        <w:rPr>
          <w:rFonts w:ascii="GHEA Grapalat" w:hAnsi="GHEA Grapalat"/>
          <w:noProof/>
        </w:rPr>
        <w:t>մարմինների</w:t>
      </w:r>
      <w:r w:rsidR="00984B1C">
        <w:rPr>
          <w:rFonts w:ascii="GHEA Grapalat" w:hAnsi="GHEA Grapalat"/>
          <w:noProof/>
          <w:lang w:val="hy-AM"/>
        </w:rPr>
        <w:t xml:space="preserve"> </w:t>
      </w:r>
      <w:r>
        <w:rPr>
          <w:rFonts w:ascii="GHEA Grapalat" w:hAnsi="GHEA Grapalat"/>
          <w:noProof/>
        </w:rPr>
        <w:t>բյուջեներում</w:t>
      </w:r>
      <w:r w:rsidR="00984B1C">
        <w:rPr>
          <w:rFonts w:ascii="GHEA Grapalat" w:hAnsi="GHEA Grapalat"/>
          <w:noProof/>
          <w:lang w:val="hy-AM"/>
        </w:rPr>
        <w:t xml:space="preserve"> </w:t>
      </w:r>
      <w:r>
        <w:rPr>
          <w:rFonts w:ascii="GHEA Grapalat" w:hAnsi="GHEA Grapalat"/>
          <w:noProof/>
        </w:rPr>
        <w:t>ծախսերի</w:t>
      </w:r>
      <w:r w:rsidR="00984B1C">
        <w:rPr>
          <w:rFonts w:ascii="GHEA Grapalat" w:hAnsi="GHEA Grapalat"/>
          <w:noProof/>
          <w:lang w:val="hy-AM"/>
        </w:rPr>
        <w:t xml:space="preserve"> </w:t>
      </w:r>
      <w:r>
        <w:rPr>
          <w:rFonts w:ascii="GHEA Grapalat" w:hAnsi="GHEA Grapalat"/>
          <w:noProof/>
        </w:rPr>
        <w:t>և</w:t>
      </w:r>
      <w:r w:rsidR="00984B1C">
        <w:rPr>
          <w:rFonts w:ascii="GHEA Grapalat" w:hAnsi="GHEA Grapalat"/>
          <w:noProof/>
          <w:lang w:val="hy-AM"/>
        </w:rPr>
        <w:t xml:space="preserve"> </w:t>
      </w:r>
      <w:r>
        <w:rPr>
          <w:rFonts w:ascii="GHEA Grapalat" w:hAnsi="GHEA Grapalat"/>
          <w:noProof/>
        </w:rPr>
        <w:t>եկամուտների</w:t>
      </w:r>
      <w:r w:rsidR="00984B1C">
        <w:rPr>
          <w:rFonts w:ascii="GHEA Grapalat" w:hAnsi="GHEA Grapalat"/>
          <w:noProof/>
          <w:lang w:val="hy-AM"/>
        </w:rPr>
        <w:t xml:space="preserve"> </w:t>
      </w:r>
      <w:r>
        <w:rPr>
          <w:rFonts w:ascii="GHEA Grapalat" w:hAnsi="GHEA Grapalat"/>
          <w:noProof/>
        </w:rPr>
        <w:t>ավելացում</w:t>
      </w:r>
      <w:r w:rsidR="00984B1C">
        <w:rPr>
          <w:rFonts w:ascii="GHEA Grapalat" w:hAnsi="GHEA Grapalat"/>
          <w:noProof/>
          <w:lang w:val="hy-AM"/>
        </w:rPr>
        <w:t xml:space="preserve"> </w:t>
      </w:r>
      <w:r>
        <w:rPr>
          <w:rFonts w:ascii="GHEA Grapalat" w:hAnsi="GHEA Grapalat"/>
          <w:noProof/>
        </w:rPr>
        <w:t>կամ</w:t>
      </w:r>
      <w:r w:rsidR="00984B1C">
        <w:rPr>
          <w:rFonts w:ascii="GHEA Grapalat" w:hAnsi="GHEA Grapalat"/>
          <w:noProof/>
          <w:lang w:val="hy-AM"/>
        </w:rPr>
        <w:t xml:space="preserve"> </w:t>
      </w:r>
      <w:r>
        <w:rPr>
          <w:rFonts w:ascii="GHEA Grapalat" w:hAnsi="GHEA Grapalat"/>
          <w:noProof/>
        </w:rPr>
        <w:t>նվազեցում</w:t>
      </w:r>
      <w:r w:rsidR="00984B1C">
        <w:rPr>
          <w:rFonts w:ascii="GHEA Grapalat" w:hAnsi="GHEA Grapalat"/>
          <w:noProof/>
          <w:lang w:val="hy-AM"/>
        </w:rPr>
        <w:t xml:space="preserve"> </w:t>
      </w:r>
      <w:r>
        <w:rPr>
          <w:rFonts w:ascii="GHEA Grapalat" w:hAnsi="GHEA Grapalat"/>
          <w:noProof/>
        </w:rPr>
        <w:t>չի</w:t>
      </w:r>
      <w:r w:rsidR="00984B1C">
        <w:rPr>
          <w:rFonts w:ascii="GHEA Grapalat" w:hAnsi="GHEA Grapalat"/>
          <w:noProof/>
          <w:lang w:val="hy-AM"/>
        </w:rPr>
        <w:t xml:space="preserve"> </w:t>
      </w:r>
      <w:r>
        <w:rPr>
          <w:rFonts w:ascii="GHEA Grapalat" w:hAnsi="GHEA Grapalat"/>
          <w:noProof/>
        </w:rPr>
        <w:t>նախատեսվում</w:t>
      </w:r>
      <w:r>
        <w:rPr>
          <w:rFonts w:ascii="GHEA Grapalat" w:hAnsi="GHEA Grapalat"/>
          <w:noProof/>
          <w:lang w:val="pt-BR"/>
        </w:rPr>
        <w:t>:</w:t>
      </w:r>
    </w:p>
    <w:p w:rsidR="00DD2085" w:rsidRDefault="00DD2085" w:rsidP="00DD2085">
      <w:pPr>
        <w:spacing w:line="360" w:lineRule="auto"/>
        <w:ind w:left="-810" w:firstLine="810"/>
        <w:jc w:val="both"/>
        <w:rPr>
          <w:rFonts w:ascii="GHEA Grapalat" w:hAnsi="GHEA Grapalat"/>
          <w:i/>
          <w:lang w:val="pt-BR"/>
        </w:rPr>
      </w:pPr>
    </w:p>
    <w:p w:rsidR="00DD2085" w:rsidRDefault="00DD2085" w:rsidP="00DD2085">
      <w:pPr>
        <w:spacing w:line="360" w:lineRule="auto"/>
        <w:ind w:left="-810" w:firstLine="810"/>
        <w:jc w:val="both"/>
        <w:rPr>
          <w:rFonts w:ascii="GHEA Grapalat" w:hAnsi="GHEA Grapalat"/>
          <w:i/>
          <w:lang w:val="pt-BR"/>
        </w:rPr>
      </w:pPr>
    </w:p>
    <w:p w:rsidR="00DD2085" w:rsidRDefault="00DD2085" w:rsidP="00DD2085">
      <w:pPr>
        <w:ind w:left="-810" w:firstLine="810"/>
        <w:jc w:val="center"/>
        <w:rPr>
          <w:rFonts w:ascii="GHEA Grapalat" w:hAnsi="GHEA Grapalat" w:cs="Arial"/>
          <w:b/>
          <w:i/>
          <w:lang w:val="hy-AM"/>
        </w:rPr>
      </w:pPr>
      <w:r>
        <w:rPr>
          <w:rFonts w:ascii="GHEA Grapalat" w:hAnsi="GHEA Grapalat" w:cs="Arial"/>
          <w:b/>
          <w:lang w:val="hy-AM"/>
        </w:rPr>
        <w:t>ՏԵՂԵԿԱՆՔ</w:t>
      </w:r>
    </w:p>
    <w:p w:rsidR="00DD2085" w:rsidRDefault="00DD2085" w:rsidP="00DD2085">
      <w:pPr>
        <w:ind w:left="-810" w:firstLine="810"/>
        <w:jc w:val="center"/>
        <w:rPr>
          <w:rFonts w:ascii="GHEA Grapalat" w:hAnsi="GHEA Grapalat"/>
          <w:b/>
          <w:i/>
          <w:lang w:val="hy-AM"/>
        </w:rPr>
      </w:pPr>
    </w:p>
    <w:p w:rsidR="00DD2085" w:rsidRDefault="00DD2085" w:rsidP="00DD2085">
      <w:pPr>
        <w:ind w:left="-810" w:firstLine="810"/>
        <w:jc w:val="center"/>
        <w:rPr>
          <w:rFonts w:ascii="GHEA Grapalat" w:hAnsi="GHEA Grapalat"/>
          <w:b/>
          <w:i/>
          <w:lang w:val="pt-BR"/>
        </w:rPr>
      </w:pPr>
      <w:r>
        <w:rPr>
          <w:rFonts w:ascii="GHEA Grapalat" w:hAnsi="GHEA Grapalat"/>
          <w:b/>
          <w:color w:val="000000"/>
          <w:lang w:val="hy-AM"/>
        </w:rPr>
        <w:t>Հայաստանի Հանրապետության կառավարության որոշման ն</w:t>
      </w:r>
      <w:r>
        <w:rPr>
          <w:rFonts w:ascii="GHEA Grapalat" w:hAnsi="GHEA Grapalat" w:cs="Sylfaen"/>
          <w:b/>
          <w:lang w:val="af-ZA"/>
        </w:rPr>
        <w:t>ախագծի</w:t>
      </w:r>
      <w:r>
        <w:rPr>
          <w:rFonts w:ascii="GHEA Grapalat" w:hAnsi="GHEA Grapalat"/>
          <w:b/>
          <w:lang w:val="af-ZA"/>
        </w:rPr>
        <w:t xml:space="preserve"> մշակման գործընթացում ներգրավված ինստիտուտներ</w:t>
      </w:r>
      <w:r>
        <w:rPr>
          <w:rFonts w:ascii="GHEA Grapalat" w:hAnsi="GHEA Grapalat"/>
          <w:b/>
          <w:lang w:val="hy-AM"/>
        </w:rPr>
        <w:t>ի</w:t>
      </w:r>
      <w:r>
        <w:rPr>
          <w:rFonts w:ascii="GHEA Grapalat" w:hAnsi="GHEA Grapalat"/>
          <w:b/>
          <w:lang w:val="af-ZA"/>
        </w:rPr>
        <w:t xml:space="preserve"> և անձ</w:t>
      </w:r>
      <w:r>
        <w:rPr>
          <w:rFonts w:ascii="GHEA Grapalat" w:hAnsi="GHEA Grapalat"/>
          <w:b/>
          <w:lang w:val="hy-AM"/>
        </w:rPr>
        <w:t>անց մասին</w:t>
      </w:r>
    </w:p>
    <w:p w:rsidR="00DD2085" w:rsidRDefault="00DD2085" w:rsidP="00DD2085">
      <w:pPr>
        <w:ind w:left="-810" w:firstLine="810"/>
        <w:jc w:val="center"/>
        <w:rPr>
          <w:rFonts w:ascii="GHEA Grapalat" w:hAnsi="GHEA Grapalat"/>
          <w:b/>
          <w:i/>
          <w:lang w:val="pt-BR"/>
        </w:rPr>
      </w:pPr>
    </w:p>
    <w:p w:rsidR="00DD2085" w:rsidRDefault="00DD2085" w:rsidP="00DD2085">
      <w:pPr>
        <w:ind w:left="-810" w:firstLine="810"/>
        <w:jc w:val="center"/>
        <w:rPr>
          <w:rFonts w:ascii="GHEA Grapalat" w:hAnsi="GHEA Grapalat"/>
          <w:b/>
          <w:i/>
          <w:lang w:val="pt-BR"/>
        </w:rPr>
      </w:pPr>
    </w:p>
    <w:p w:rsidR="00DD2085" w:rsidRPr="00984B1C" w:rsidRDefault="00DD2085" w:rsidP="007A54E8">
      <w:pPr>
        <w:tabs>
          <w:tab w:val="left" w:pos="-3261"/>
          <w:tab w:val="left" w:pos="450"/>
          <w:tab w:val="left" w:pos="1080"/>
        </w:tabs>
        <w:spacing w:line="360" w:lineRule="auto"/>
        <w:ind w:left="-810" w:firstLine="810"/>
        <w:jc w:val="both"/>
        <w:rPr>
          <w:rFonts w:ascii="GHEA Grapalat" w:hAnsi="GHEA Grapalat"/>
          <w:color w:val="000000"/>
          <w:lang w:val="hy-AM"/>
        </w:rPr>
      </w:pPr>
      <w:r>
        <w:rPr>
          <w:rFonts w:ascii="GHEA Grapalat" w:hAnsi="GHEA Grapalat"/>
          <w:color w:val="000000"/>
          <w:shd w:val="clear" w:color="auto" w:fill="FFFFFF"/>
          <w:lang w:val="pt-BR"/>
        </w:rPr>
        <w:t>«</w:t>
      </w:r>
      <w:r>
        <w:rPr>
          <w:rFonts w:ascii="GHEA Grapalat" w:hAnsi="GHEA Grapalat"/>
          <w:color w:val="000000"/>
          <w:shd w:val="clear" w:color="auto" w:fill="FFFFFF"/>
        </w:rPr>
        <w:t>Հայաստանի</w:t>
      </w:r>
      <w:r w:rsidR="00984B1C">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en-US"/>
        </w:rPr>
        <w:t>Հանրապետության</w:t>
      </w:r>
      <w:proofErr w:type="spellEnd"/>
      <w:r w:rsidR="00984B1C">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en-US"/>
        </w:rPr>
        <w:t>կառավարության</w:t>
      </w:r>
      <w:proofErr w:type="spellEnd"/>
      <w:r>
        <w:rPr>
          <w:rFonts w:ascii="GHEA Grapalat" w:hAnsi="GHEA Grapalat"/>
          <w:color w:val="000000"/>
          <w:shd w:val="clear" w:color="auto" w:fill="FFFFFF"/>
          <w:lang w:val="pt-BR"/>
        </w:rPr>
        <w:t xml:space="preserve"> 2017 </w:t>
      </w:r>
      <w:proofErr w:type="spellStart"/>
      <w:r>
        <w:rPr>
          <w:rFonts w:ascii="GHEA Grapalat" w:hAnsi="GHEA Grapalat"/>
          <w:color w:val="000000"/>
          <w:shd w:val="clear" w:color="auto" w:fill="FFFFFF"/>
          <w:lang w:val="en-US"/>
        </w:rPr>
        <w:t>թվականիդեկտեմբերի</w:t>
      </w:r>
      <w:proofErr w:type="spellEnd"/>
      <w:r>
        <w:rPr>
          <w:rFonts w:ascii="GHEA Grapalat" w:hAnsi="GHEA Grapalat"/>
          <w:color w:val="000000"/>
          <w:shd w:val="clear" w:color="auto" w:fill="FFFFFF"/>
          <w:lang w:val="pt-BR"/>
        </w:rPr>
        <w:t xml:space="preserve"> 28-</w:t>
      </w:r>
      <w:r>
        <w:rPr>
          <w:rFonts w:ascii="GHEA Grapalat" w:hAnsi="GHEA Grapalat"/>
          <w:color w:val="000000"/>
          <w:shd w:val="clear" w:color="auto" w:fill="FFFFFF"/>
          <w:lang w:val="en-US"/>
        </w:rPr>
        <w:t>ի</w:t>
      </w:r>
      <w:r>
        <w:rPr>
          <w:rFonts w:ascii="GHEA Grapalat" w:hAnsi="GHEA Grapalat"/>
          <w:lang w:val="pt-BR"/>
        </w:rPr>
        <w:t>N 1731-</w:t>
      </w:r>
      <w:r>
        <w:rPr>
          <w:rFonts w:ascii="GHEA Grapalat" w:hAnsi="GHEA Grapalat"/>
          <w:lang w:val="hy-AM"/>
        </w:rPr>
        <w:t>Ա</w:t>
      </w:r>
      <w:r>
        <w:rPr>
          <w:rFonts w:ascii="GHEA Grapalat" w:hAnsi="GHEA Grapalat"/>
          <w:lang w:val="pt-BR"/>
        </w:rPr>
        <w:t xml:space="preserve"> որոշման մեջ փոփոխություններ կատարելու մասին</w:t>
      </w:r>
      <w:r>
        <w:rPr>
          <w:rFonts w:ascii="GHEA Grapalat" w:hAnsi="GHEA Grapalat"/>
          <w:color w:val="000000"/>
          <w:shd w:val="clear" w:color="auto" w:fill="FFFFFF"/>
          <w:lang w:val="pt-BR"/>
        </w:rPr>
        <w:t xml:space="preserve">» </w:t>
      </w:r>
      <w:r>
        <w:rPr>
          <w:rFonts w:ascii="GHEA Grapalat" w:hAnsi="GHEA Grapalat"/>
          <w:color w:val="000000"/>
          <w:shd w:val="clear" w:color="auto" w:fill="FFFFFF"/>
        </w:rPr>
        <w:t>Հ</w:t>
      </w:r>
      <w:r>
        <w:rPr>
          <w:rFonts w:ascii="GHEA Grapalat" w:hAnsi="GHEA Grapalat"/>
          <w:color w:val="000000"/>
          <w:shd w:val="clear" w:color="auto" w:fill="FFFFFF"/>
          <w:lang w:val="hy-AM"/>
        </w:rPr>
        <w:t xml:space="preserve">այաստանի </w:t>
      </w:r>
      <w:r>
        <w:rPr>
          <w:rFonts w:ascii="GHEA Grapalat" w:hAnsi="GHEA Grapalat"/>
          <w:color w:val="000000"/>
          <w:shd w:val="clear" w:color="auto" w:fill="FFFFFF"/>
        </w:rPr>
        <w:lastRenderedPageBreak/>
        <w:t>Հ</w:t>
      </w:r>
      <w:r>
        <w:rPr>
          <w:rFonts w:ascii="GHEA Grapalat" w:hAnsi="GHEA Grapalat"/>
          <w:color w:val="000000"/>
          <w:shd w:val="clear" w:color="auto" w:fill="FFFFFF"/>
          <w:lang w:val="hy-AM"/>
        </w:rPr>
        <w:t>անրապետության</w:t>
      </w:r>
      <w:r>
        <w:rPr>
          <w:rFonts w:ascii="GHEA Grapalat" w:hAnsi="GHEA Grapalat"/>
          <w:color w:val="000000"/>
          <w:shd w:val="clear" w:color="auto" w:fill="FFFFFF"/>
        </w:rPr>
        <w:t>կառավարության</w:t>
      </w:r>
      <w:r w:rsidR="00984B1C">
        <w:rPr>
          <w:rFonts w:ascii="GHEA Grapalat" w:hAnsi="GHEA Grapalat"/>
          <w:color w:val="000000"/>
          <w:shd w:val="clear" w:color="auto" w:fill="FFFFFF"/>
          <w:lang w:val="hy-AM"/>
        </w:rPr>
        <w:t xml:space="preserve"> </w:t>
      </w:r>
      <w:r>
        <w:rPr>
          <w:rFonts w:ascii="GHEA Grapalat" w:hAnsi="GHEA Grapalat"/>
          <w:color w:val="000000"/>
          <w:shd w:val="clear" w:color="auto" w:fill="FFFFFF"/>
        </w:rPr>
        <w:t>որոշման</w:t>
      </w:r>
      <w:r w:rsidR="00984B1C">
        <w:rPr>
          <w:rFonts w:ascii="GHEA Grapalat" w:hAnsi="GHEA Grapalat"/>
          <w:color w:val="000000"/>
          <w:shd w:val="clear" w:color="auto" w:fill="FFFFFF"/>
          <w:lang w:val="hy-AM"/>
        </w:rPr>
        <w:t xml:space="preserve"> </w:t>
      </w:r>
      <w:r>
        <w:rPr>
          <w:rFonts w:ascii="GHEA Grapalat" w:hAnsi="GHEA Grapalat"/>
          <w:color w:val="000000"/>
        </w:rPr>
        <w:t>նախագիծը</w:t>
      </w:r>
      <w:r w:rsidR="00984B1C">
        <w:rPr>
          <w:rFonts w:ascii="GHEA Grapalat" w:hAnsi="GHEA Grapalat"/>
          <w:color w:val="000000"/>
          <w:lang w:val="hy-AM"/>
        </w:rPr>
        <w:t xml:space="preserve"> </w:t>
      </w:r>
      <w:r>
        <w:rPr>
          <w:rFonts w:ascii="GHEA Grapalat" w:hAnsi="GHEA Grapalat"/>
          <w:color w:val="000000"/>
        </w:rPr>
        <w:t>մ</w:t>
      </w:r>
      <w:proofErr w:type="spellStart"/>
      <w:r>
        <w:rPr>
          <w:rFonts w:ascii="GHEA Grapalat" w:hAnsi="GHEA Grapalat"/>
          <w:color w:val="000000"/>
          <w:lang w:val="en-US"/>
        </w:rPr>
        <w:t>շակ</w:t>
      </w:r>
      <w:proofErr w:type="spellEnd"/>
      <w:r>
        <w:rPr>
          <w:rFonts w:ascii="GHEA Grapalat" w:hAnsi="GHEA Grapalat"/>
          <w:color w:val="000000"/>
        </w:rPr>
        <w:t>վել</w:t>
      </w:r>
      <w:r w:rsidR="00984B1C">
        <w:rPr>
          <w:rFonts w:ascii="GHEA Grapalat" w:hAnsi="GHEA Grapalat"/>
          <w:color w:val="000000"/>
          <w:lang w:val="hy-AM"/>
        </w:rPr>
        <w:t xml:space="preserve"> </w:t>
      </w:r>
      <w:r>
        <w:rPr>
          <w:rFonts w:ascii="GHEA Grapalat" w:hAnsi="GHEA Grapalat"/>
          <w:color w:val="000000"/>
        </w:rPr>
        <w:t>է</w:t>
      </w:r>
      <w:r>
        <w:rPr>
          <w:rFonts w:ascii="GHEA Grapalat" w:hAnsi="GHEA Grapalat"/>
          <w:color w:val="000000"/>
          <w:shd w:val="clear" w:color="auto" w:fill="FFFFFF"/>
          <w:lang w:val="af-ZA"/>
        </w:rPr>
        <w:t xml:space="preserve"> Պետական գույքի կառավարման կոմիտեի</w:t>
      </w:r>
      <w:r>
        <w:rPr>
          <w:rFonts w:ascii="GHEA Grapalat" w:hAnsi="GHEA Grapalat"/>
          <w:color w:val="000000"/>
        </w:rPr>
        <w:t>կողմի</w:t>
      </w:r>
      <w:r w:rsidR="007A54E8">
        <w:rPr>
          <w:rFonts w:ascii="GHEA Grapalat" w:hAnsi="GHEA Grapalat"/>
          <w:color w:val="000000"/>
          <w:lang w:val="en-US"/>
        </w:rPr>
        <w:t>ց</w:t>
      </w:r>
      <w:r w:rsidR="007A54E8">
        <w:rPr>
          <w:rFonts w:ascii="GHEA Grapalat" w:hAnsi="GHEA Grapalat"/>
          <w:color w:val="000000"/>
          <w:lang w:val="pt-BR"/>
        </w:rPr>
        <w:t>:</w:t>
      </w:r>
      <w:r w:rsidR="00984B1C">
        <w:rPr>
          <w:rFonts w:ascii="GHEA Grapalat" w:hAnsi="GHEA Grapalat"/>
          <w:color w:val="000000"/>
          <w:lang w:val="hy-AM"/>
        </w:rPr>
        <w:t xml:space="preserve"> </w:t>
      </w:r>
    </w:p>
    <w:p w:rsidR="00DD2085" w:rsidRDefault="00DD2085" w:rsidP="00DD2085">
      <w:pPr>
        <w:tabs>
          <w:tab w:val="left" w:pos="8190"/>
        </w:tabs>
        <w:ind w:right="329"/>
        <w:jc w:val="center"/>
        <w:rPr>
          <w:rFonts w:ascii="GHEA Grapalat" w:hAnsi="GHEA Grapalat"/>
          <w:b/>
          <w:w w:val="150"/>
          <w:sz w:val="20"/>
          <w:szCs w:val="20"/>
          <w:lang w:val="af-ZA"/>
        </w:rPr>
      </w:pPr>
      <w:r>
        <w:rPr>
          <w:rFonts w:ascii="GHEA Grapalat" w:hAnsi="GHEA Grapalat"/>
          <w:b/>
          <w:w w:val="150"/>
          <w:sz w:val="20"/>
          <w:szCs w:val="20"/>
          <w:lang w:val="pt-BR"/>
        </w:rPr>
        <w:t>ՏԵՂԵԿԱՆՔ</w:t>
      </w:r>
    </w:p>
    <w:p w:rsidR="00DD2085" w:rsidRDefault="00DD2085" w:rsidP="00DD2085">
      <w:pPr>
        <w:tabs>
          <w:tab w:val="left" w:pos="8190"/>
        </w:tabs>
        <w:ind w:right="329"/>
        <w:jc w:val="center"/>
        <w:rPr>
          <w:rFonts w:ascii="GHEA Grapalat" w:hAnsi="GHEA Grapalat" w:cs="Sylfaen"/>
          <w:lang w:val="pt-BR"/>
        </w:rPr>
      </w:pPr>
      <w:r>
        <w:rPr>
          <w:rFonts w:ascii="GHEA Grapalat" w:hAnsi="GHEA Grapalat"/>
          <w:color w:val="000000"/>
          <w:shd w:val="clear" w:color="auto" w:fill="FFFFFF"/>
          <w:lang w:val="pt-BR"/>
        </w:rPr>
        <w:t>«</w:t>
      </w:r>
      <w:r w:rsidRPr="00316771">
        <w:rPr>
          <w:rFonts w:ascii="GHEA Grapalat" w:hAnsi="GHEA Grapalat"/>
          <w:color w:val="000000"/>
          <w:shd w:val="clear" w:color="auto" w:fill="FFFFFF"/>
          <w:lang w:val="hy-AM"/>
        </w:rPr>
        <w:t>Հայաստանի</w:t>
      </w:r>
      <w:r w:rsidR="00984B1C">
        <w:rPr>
          <w:rFonts w:ascii="GHEA Grapalat" w:hAnsi="GHEA Grapalat"/>
          <w:color w:val="000000"/>
          <w:shd w:val="clear" w:color="auto" w:fill="FFFFFF"/>
          <w:lang w:val="hy-AM"/>
        </w:rPr>
        <w:t xml:space="preserve"> </w:t>
      </w:r>
      <w:r w:rsidRPr="00316771">
        <w:rPr>
          <w:rFonts w:ascii="GHEA Grapalat" w:hAnsi="GHEA Grapalat"/>
          <w:color w:val="000000"/>
          <w:shd w:val="clear" w:color="auto" w:fill="FFFFFF"/>
          <w:lang w:val="hy-AM"/>
        </w:rPr>
        <w:t>Հանրապետության</w:t>
      </w:r>
      <w:r w:rsidR="00984B1C">
        <w:rPr>
          <w:rFonts w:ascii="GHEA Grapalat" w:hAnsi="GHEA Grapalat"/>
          <w:color w:val="000000"/>
          <w:shd w:val="clear" w:color="auto" w:fill="FFFFFF"/>
          <w:lang w:val="hy-AM"/>
        </w:rPr>
        <w:t xml:space="preserve"> </w:t>
      </w:r>
      <w:r w:rsidRPr="00316771">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pt-BR"/>
        </w:rPr>
        <w:t xml:space="preserve"> 2017 </w:t>
      </w:r>
      <w:r w:rsidRPr="00316771">
        <w:rPr>
          <w:rFonts w:ascii="GHEA Grapalat" w:hAnsi="GHEA Grapalat"/>
          <w:color w:val="000000"/>
          <w:shd w:val="clear" w:color="auto" w:fill="FFFFFF"/>
          <w:lang w:val="hy-AM"/>
        </w:rPr>
        <w:t>թվականի</w:t>
      </w:r>
      <w:r w:rsidR="00984B1C">
        <w:rPr>
          <w:rFonts w:ascii="GHEA Grapalat" w:hAnsi="GHEA Grapalat"/>
          <w:color w:val="000000"/>
          <w:shd w:val="clear" w:color="auto" w:fill="FFFFFF"/>
          <w:lang w:val="hy-AM"/>
        </w:rPr>
        <w:t xml:space="preserve"> </w:t>
      </w:r>
      <w:r w:rsidRPr="00316771">
        <w:rPr>
          <w:rFonts w:ascii="GHEA Grapalat" w:hAnsi="GHEA Grapalat"/>
          <w:color w:val="000000"/>
          <w:shd w:val="clear" w:color="auto" w:fill="FFFFFF"/>
          <w:lang w:val="hy-AM"/>
        </w:rPr>
        <w:t>դեկտեմբերի</w:t>
      </w:r>
      <w:r>
        <w:rPr>
          <w:rFonts w:ascii="GHEA Grapalat" w:hAnsi="GHEA Grapalat"/>
          <w:color w:val="000000"/>
          <w:shd w:val="clear" w:color="auto" w:fill="FFFFFF"/>
          <w:lang w:val="pt-BR"/>
        </w:rPr>
        <w:t xml:space="preserve"> 28-</w:t>
      </w:r>
      <w:r w:rsidRPr="00316771">
        <w:rPr>
          <w:rFonts w:ascii="GHEA Grapalat" w:hAnsi="GHEA Grapalat"/>
          <w:color w:val="000000"/>
          <w:shd w:val="clear" w:color="auto" w:fill="FFFFFF"/>
          <w:lang w:val="hy-AM"/>
        </w:rPr>
        <w:t>ի</w:t>
      </w:r>
      <w:r>
        <w:rPr>
          <w:rFonts w:ascii="GHEA Grapalat" w:hAnsi="GHEA Grapalat"/>
          <w:lang w:val="pt-BR"/>
        </w:rPr>
        <w:t>N 1731-</w:t>
      </w:r>
      <w:r>
        <w:rPr>
          <w:rFonts w:ascii="GHEA Grapalat" w:hAnsi="GHEA Grapalat"/>
          <w:lang w:val="hy-AM"/>
        </w:rPr>
        <w:t>Ա</w:t>
      </w:r>
      <w:r>
        <w:rPr>
          <w:rFonts w:ascii="GHEA Grapalat" w:hAnsi="GHEA Grapalat"/>
          <w:lang w:val="pt-BR"/>
        </w:rPr>
        <w:t xml:space="preserve"> որոշման մեջ փոփոխություններ կատարելու մասին</w:t>
      </w:r>
      <w:r>
        <w:rPr>
          <w:rFonts w:ascii="GHEA Grapalat" w:hAnsi="GHEA Grapalat"/>
          <w:color w:val="000000"/>
          <w:shd w:val="clear" w:color="auto" w:fill="FFFFFF"/>
          <w:lang w:val="pt-BR"/>
        </w:rPr>
        <w:t xml:space="preserve">» </w:t>
      </w:r>
      <w:r w:rsidRPr="00316771">
        <w:rPr>
          <w:rFonts w:ascii="GHEA Grapalat" w:hAnsi="GHEA Grapalat" w:cs="GHEA Grapalat"/>
          <w:lang w:val="hy-AM"/>
        </w:rPr>
        <w:t>ՀՀ</w:t>
      </w:r>
      <w:r>
        <w:rPr>
          <w:rFonts w:ascii="GHEA Grapalat" w:hAnsi="GHEA Grapalat" w:cs="GHEA Grapalat"/>
          <w:lang w:val="hy-AM"/>
        </w:rPr>
        <w:t xml:space="preserve">կառավարության որոշման նախագծի վերաբերյալ </w:t>
      </w:r>
      <w:r>
        <w:rPr>
          <w:rFonts w:ascii="GHEA Grapalat" w:hAnsi="GHEA Grapalat" w:cs="Sylfaen"/>
          <w:lang w:val="pt-BR"/>
        </w:rPr>
        <w:t xml:space="preserve">շահագրգիռ նախարարություններից ստացված առարկությունների և առաջարկությունների վերաբերյալ </w:t>
      </w:r>
    </w:p>
    <w:p w:rsidR="00DD2085" w:rsidRDefault="00DD2085" w:rsidP="00DD2085">
      <w:pPr>
        <w:tabs>
          <w:tab w:val="left" w:pos="8190"/>
        </w:tabs>
        <w:ind w:right="329"/>
        <w:jc w:val="center"/>
        <w:rPr>
          <w:rFonts w:ascii="GHEA Grapalat" w:hAnsi="GHEA Grapalat"/>
          <w:i/>
          <w:w w:val="150"/>
          <w:lang w:val="pt-BR"/>
        </w:rPr>
      </w:pPr>
    </w:p>
    <w:tbl>
      <w:tblPr>
        <w:tblW w:w="10601" w:type="dxa"/>
        <w:tblInd w:w="-9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790"/>
        <w:gridCol w:w="4834"/>
        <w:gridCol w:w="2977"/>
      </w:tblGrid>
      <w:tr w:rsidR="00316771" w:rsidTr="00316771">
        <w:tc>
          <w:tcPr>
            <w:tcW w:w="2790" w:type="dxa"/>
            <w:tcBorders>
              <w:top w:val="single" w:sz="4" w:space="0" w:color="000000"/>
              <w:left w:val="single" w:sz="4" w:space="0" w:color="000000"/>
              <w:bottom w:val="single" w:sz="4" w:space="0" w:color="000000"/>
              <w:right w:val="single" w:sz="4" w:space="0" w:color="000000"/>
            </w:tcBorders>
            <w:hideMark/>
          </w:tcPr>
          <w:p w:rsidR="00316771" w:rsidRDefault="00316771" w:rsidP="00DD2085">
            <w:pPr>
              <w:tabs>
                <w:tab w:val="left" w:pos="8190"/>
              </w:tabs>
              <w:ind w:right="329"/>
              <w:jc w:val="center"/>
              <w:rPr>
                <w:lang w:val="af-ZA"/>
              </w:rPr>
            </w:pPr>
            <w:r>
              <w:rPr>
                <w:rFonts w:ascii="GHEA Grapalat" w:hAnsi="GHEA Grapalat"/>
                <w:sz w:val="20"/>
                <w:lang w:val="pt-BR"/>
              </w:rPr>
              <w:t>Առարկության</w:t>
            </w:r>
            <w:r>
              <w:rPr>
                <w:rFonts w:ascii="GHEA Grapalat" w:hAnsi="GHEA Grapalat" w:cs="Arial Armenian"/>
                <w:sz w:val="20"/>
                <w:lang w:val="pt-BR"/>
              </w:rPr>
              <w:t xml:space="preserve">, </w:t>
            </w:r>
            <w:r>
              <w:rPr>
                <w:rFonts w:ascii="GHEA Grapalat" w:hAnsi="GHEA Grapalat"/>
                <w:sz w:val="20"/>
                <w:lang w:val="pt-BR"/>
              </w:rPr>
              <w:t>առաջարկության</w:t>
            </w:r>
            <w:r>
              <w:rPr>
                <w:rFonts w:ascii="GHEA Grapalat" w:hAnsi="GHEA Grapalat"/>
                <w:sz w:val="20"/>
                <w:lang w:val="hy-AM"/>
              </w:rPr>
              <w:t xml:space="preserve"> </w:t>
            </w:r>
            <w:r>
              <w:rPr>
                <w:rFonts w:ascii="GHEA Grapalat" w:hAnsi="GHEA Grapalat"/>
                <w:sz w:val="20"/>
                <w:lang w:val="pt-BR"/>
              </w:rPr>
              <w:t>հեղինակը, գրության ստացման</w:t>
            </w:r>
            <w:r>
              <w:rPr>
                <w:rFonts w:ascii="GHEA Grapalat" w:hAnsi="GHEA Grapalat"/>
                <w:sz w:val="20"/>
                <w:lang w:val="hy-AM"/>
              </w:rPr>
              <w:t xml:space="preserve"> </w:t>
            </w:r>
            <w:r>
              <w:rPr>
                <w:rFonts w:ascii="GHEA Grapalat" w:hAnsi="GHEA Grapalat"/>
                <w:sz w:val="20"/>
                <w:lang w:val="pt-BR"/>
              </w:rPr>
              <w:t>ամսաթիվը, գրության համարը</w:t>
            </w:r>
          </w:p>
        </w:tc>
        <w:tc>
          <w:tcPr>
            <w:tcW w:w="4834" w:type="dxa"/>
            <w:tcBorders>
              <w:top w:val="single" w:sz="4" w:space="0" w:color="000000"/>
              <w:left w:val="single" w:sz="4" w:space="0" w:color="000000"/>
              <w:bottom w:val="single" w:sz="4" w:space="0" w:color="000000"/>
              <w:right w:val="single" w:sz="4" w:space="0" w:color="000000"/>
            </w:tcBorders>
            <w:hideMark/>
          </w:tcPr>
          <w:p w:rsidR="00316771" w:rsidRDefault="00316771" w:rsidP="00DD2085">
            <w:pPr>
              <w:tabs>
                <w:tab w:val="left" w:pos="8190"/>
              </w:tabs>
              <w:ind w:right="329"/>
              <w:jc w:val="center"/>
            </w:pPr>
            <w:r>
              <w:rPr>
                <w:rFonts w:ascii="GHEA Grapalat" w:hAnsi="GHEA Grapalat"/>
                <w:sz w:val="20"/>
                <w:lang w:val="pt-BR"/>
              </w:rPr>
              <w:t>Առարկության</w:t>
            </w:r>
            <w:r>
              <w:rPr>
                <w:rFonts w:ascii="GHEA Grapalat" w:hAnsi="GHEA Grapalat" w:cs="Arial Armenian"/>
                <w:sz w:val="20"/>
                <w:lang w:val="pt-BR"/>
              </w:rPr>
              <w:t xml:space="preserve">, </w:t>
            </w:r>
            <w:r>
              <w:rPr>
                <w:rFonts w:ascii="GHEA Grapalat" w:hAnsi="GHEA Grapalat"/>
                <w:sz w:val="20"/>
                <w:lang w:val="pt-BR"/>
              </w:rPr>
              <w:t>առաջարկության</w:t>
            </w:r>
            <w:r>
              <w:rPr>
                <w:rFonts w:ascii="GHEA Grapalat" w:hAnsi="GHEA Grapalat"/>
                <w:sz w:val="20"/>
                <w:lang w:val="hy-AM"/>
              </w:rPr>
              <w:t xml:space="preserve"> </w:t>
            </w:r>
            <w:r>
              <w:rPr>
                <w:rFonts w:ascii="GHEA Grapalat" w:hAnsi="GHEA Grapalat"/>
                <w:sz w:val="20"/>
                <w:lang w:val="pt-BR"/>
              </w:rPr>
              <w:t>բովանդակությունը</w:t>
            </w:r>
          </w:p>
        </w:tc>
        <w:tc>
          <w:tcPr>
            <w:tcW w:w="2977" w:type="dxa"/>
            <w:tcBorders>
              <w:top w:val="single" w:sz="4" w:space="0" w:color="000000"/>
              <w:left w:val="single" w:sz="4" w:space="0" w:color="000000"/>
              <w:bottom w:val="single" w:sz="4" w:space="0" w:color="000000"/>
              <w:right w:val="single" w:sz="4" w:space="0" w:color="000000"/>
            </w:tcBorders>
          </w:tcPr>
          <w:p w:rsidR="00316771" w:rsidRDefault="00316771" w:rsidP="00316771">
            <w:pPr>
              <w:pStyle w:val="a5"/>
              <w:tabs>
                <w:tab w:val="left" w:pos="2761"/>
                <w:tab w:val="left" w:pos="8190"/>
              </w:tabs>
              <w:ind w:right="34"/>
              <w:jc w:val="center"/>
              <w:rPr>
                <w:rFonts w:ascii="GHEA Grapalat" w:hAnsi="GHEA Grapalat"/>
                <w:i/>
                <w:sz w:val="20"/>
              </w:rPr>
            </w:pPr>
            <w:r>
              <w:rPr>
                <w:rFonts w:ascii="GHEA Grapalat" w:hAnsi="GHEA Grapalat"/>
                <w:i/>
                <w:sz w:val="20"/>
              </w:rPr>
              <w:t>Եզրակացություն</w:t>
            </w:r>
          </w:p>
          <w:p w:rsidR="00316771" w:rsidRDefault="00316771" w:rsidP="00DD2085">
            <w:pPr>
              <w:tabs>
                <w:tab w:val="left" w:pos="8190"/>
              </w:tabs>
              <w:ind w:right="329"/>
              <w:jc w:val="center"/>
            </w:pPr>
          </w:p>
        </w:tc>
      </w:tr>
      <w:tr w:rsidR="00316771" w:rsidTr="00316771">
        <w:tc>
          <w:tcPr>
            <w:tcW w:w="2790" w:type="dxa"/>
            <w:tcBorders>
              <w:top w:val="single" w:sz="4" w:space="0" w:color="000000"/>
              <w:left w:val="single" w:sz="4" w:space="0" w:color="000000"/>
              <w:bottom w:val="single" w:sz="4" w:space="0" w:color="000000"/>
              <w:right w:val="single" w:sz="4" w:space="0" w:color="000000"/>
            </w:tcBorders>
            <w:hideMark/>
          </w:tcPr>
          <w:p w:rsidR="00316771" w:rsidRDefault="00316771" w:rsidP="00DD2085">
            <w:pPr>
              <w:tabs>
                <w:tab w:val="left" w:pos="8190"/>
              </w:tabs>
              <w:ind w:right="329"/>
              <w:jc w:val="center"/>
              <w:rPr>
                <w:i/>
                <w:sz w:val="20"/>
                <w:szCs w:val="20"/>
              </w:rPr>
            </w:pPr>
            <w:r>
              <w:rPr>
                <w:sz w:val="20"/>
                <w:szCs w:val="20"/>
              </w:rPr>
              <w:t>1</w:t>
            </w:r>
          </w:p>
        </w:tc>
        <w:tc>
          <w:tcPr>
            <w:tcW w:w="4834" w:type="dxa"/>
            <w:tcBorders>
              <w:top w:val="single" w:sz="4" w:space="0" w:color="000000"/>
              <w:left w:val="single" w:sz="4" w:space="0" w:color="000000"/>
              <w:bottom w:val="single" w:sz="4" w:space="0" w:color="000000"/>
              <w:right w:val="single" w:sz="4" w:space="0" w:color="000000"/>
            </w:tcBorders>
            <w:hideMark/>
          </w:tcPr>
          <w:p w:rsidR="00316771" w:rsidRDefault="00316771" w:rsidP="00DD2085">
            <w:pPr>
              <w:tabs>
                <w:tab w:val="left" w:pos="8190"/>
              </w:tabs>
              <w:ind w:right="329"/>
              <w:jc w:val="center"/>
              <w:rPr>
                <w:i/>
                <w:sz w:val="18"/>
                <w:szCs w:val="18"/>
              </w:rPr>
            </w:pPr>
            <w:r>
              <w:rPr>
                <w:sz w:val="18"/>
                <w:szCs w:val="18"/>
              </w:rPr>
              <w:t>2</w:t>
            </w:r>
          </w:p>
        </w:tc>
        <w:tc>
          <w:tcPr>
            <w:tcW w:w="2977" w:type="dxa"/>
            <w:tcBorders>
              <w:top w:val="single" w:sz="4" w:space="0" w:color="000000"/>
              <w:left w:val="single" w:sz="4" w:space="0" w:color="000000"/>
              <w:bottom w:val="single" w:sz="4" w:space="0" w:color="000000"/>
              <w:right w:val="single" w:sz="4" w:space="0" w:color="000000"/>
            </w:tcBorders>
            <w:hideMark/>
          </w:tcPr>
          <w:p w:rsidR="00316771" w:rsidRDefault="00316771" w:rsidP="00DD2085">
            <w:pPr>
              <w:tabs>
                <w:tab w:val="left" w:pos="8190"/>
              </w:tabs>
              <w:ind w:right="329"/>
              <w:jc w:val="center"/>
              <w:rPr>
                <w:i/>
                <w:sz w:val="20"/>
                <w:szCs w:val="20"/>
              </w:rPr>
            </w:pPr>
            <w:r>
              <w:rPr>
                <w:sz w:val="20"/>
                <w:szCs w:val="20"/>
              </w:rPr>
              <w:t>3</w:t>
            </w:r>
          </w:p>
        </w:tc>
      </w:tr>
      <w:tr w:rsidR="00316771" w:rsidTr="00316771">
        <w:tc>
          <w:tcPr>
            <w:tcW w:w="2790" w:type="dxa"/>
            <w:tcBorders>
              <w:top w:val="single" w:sz="4" w:space="0" w:color="000000"/>
              <w:left w:val="single" w:sz="4" w:space="0" w:color="000000"/>
              <w:bottom w:val="single" w:sz="4" w:space="0" w:color="000000"/>
              <w:right w:val="single" w:sz="4" w:space="0" w:color="000000"/>
            </w:tcBorders>
          </w:tcPr>
          <w:p w:rsidR="00316771" w:rsidRPr="00316771" w:rsidRDefault="00316771" w:rsidP="00DD2085">
            <w:pPr>
              <w:tabs>
                <w:tab w:val="left" w:pos="8190"/>
              </w:tabs>
              <w:ind w:right="329"/>
              <w:jc w:val="center"/>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en-US"/>
              </w:rPr>
              <w:t>ՀՀ</w:t>
            </w:r>
            <w:r>
              <w:rPr>
                <w:rFonts w:ascii="GHEA Grapalat" w:hAnsi="GHEA Grapalat"/>
                <w:color w:val="000000"/>
                <w:sz w:val="20"/>
                <w:szCs w:val="20"/>
                <w:shd w:val="clear" w:color="auto" w:fill="FFFFFF"/>
                <w:lang w:val="hy-AM"/>
              </w:rPr>
              <w:t xml:space="preserve"> </w:t>
            </w:r>
            <w:proofErr w:type="spellStart"/>
            <w:r>
              <w:rPr>
                <w:rFonts w:ascii="GHEA Grapalat" w:hAnsi="GHEA Grapalat"/>
                <w:color w:val="000000"/>
                <w:sz w:val="20"/>
                <w:szCs w:val="20"/>
                <w:shd w:val="clear" w:color="auto" w:fill="FFFFFF"/>
                <w:lang w:val="en-US"/>
              </w:rPr>
              <w:t>ֆինանսների</w:t>
            </w:r>
            <w:proofErr w:type="spellEnd"/>
            <w:r>
              <w:rPr>
                <w:rFonts w:ascii="GHEA Grapalat" w:hAnsi="GHEA Grapalat"/>
                <w:color w:val="000000"/>
                <w:sz w:val="20"/>
                <w:szCs w:val="20"/>
                <w:shd w:val="clear" w:color="auto" w:fill="FFFFFF"/>
                <w:lang w:val="hy-AM"/>
              </w:rPr>
              <w:t xml:space="preserve"> </w:t>
            </w:r>
            <w:proofErr w:type="spellStart"/>
            <w:r>
              <w:rPr>
                <w:rFonts w:ascii="GHEA Grapalat" w:hAnsi="GHEA Grapalat"/>
                <w:color w:val="000000"/>
                <w:sz w:val="20"/>
                <w:szCs w:val="20"/>
                <w:shd w:val="clear" w:color="auto" w:fill="FFFFFF"/>
                <w:lang w:val="en-US"/>
              </w:rPr>
              <w:t>նախարար</w:t>
            </w:r>
            <w:proofErr w:type="spellEnd"/>
            <w:r>
              <w:rPr>
                <w:rFonts w:ascii="GHEA Grapalat" w:hAnsi="GHEA Grapalat"/>
                <w:color w:val="000000"/>
                <w:sz w:val="20"/>
                <w:szCs w:val="20"/>
                <w:shd w:val="clear" w:color="auto" w:fill="FFFFFF"/>
                <w:lang w:val="hy-AM"/>
              </w:rPr>
              <w:t>ի</w:t>
            </w:r>
            <w:r w:rsidRPr="00984B1C">
              <w:rPr>
                <w:rFonts w:ascii="GHEA Grapalat" w:hAnsi="GHEA Grapalat"/>
                <w:color w:val="000000"/>
                <w:sz w:val="20"/>
                <w:szCs w:val="20"/>
                <w:shd w:val="clear" w:color="auto" w:fill="FFFFFF"/>
              </w:rPr>
              <w:t xml:space="preserve"> 13.02.2020</w:t>
            </w:r>
            <w:r>
              <w:rPr>
                <w:rFonts w:ascii="GHEA Grapalat" w:hAnsi="GHEA Grapalat"/>
                <w:color w:val="000000"/>
                <w:sz w:val="20"/>
                <w:szCs w:val="20"/>
                <w:shd w:val="clear" w:color="auto" w:fill="FFFFFF"/>
                <w:lang w:val="en-US"/>
              </w:rPr>
              <w:t>թ</w:t>
            </w:r>
            <w:r w:rsidRPr="00984B1C">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lang w:val="en-US"/>
              </w:rPr>
              <w:t>թիվ</w:t>
            </w:r>
            <w:proofErr w:type="spellEnd"/>
            <w:r w:rsidRPr="00984B1C">
              <w:rPr>
                <w:rFonts w:ascii="GHEA Grapalat" w:hAnsi="GHEA Grapalat"/>
                <w:color w:val="000000"/>
                <w:sz w:val="20"/>
                <w:szCs w:val="20"/>
                <w:shd w:val="clear" w:color="auto" w:fill="FFFFFF"/>
              </w:rPr>
              <w:t xml:space="preserve"> 01/8-4/1973-2020</w:t>
            </w:r>
            <w:r>
              <w:rPr>
                <w:rFonts w:ascii="GHEA Grapalat" w:hAnsi="GHEA Grapalat"/>
                <w:color w:val="000000"/>
                <w:sz w:val="20"/>
                <w:szCs w:val="20"/>
                <w:shd w:val="clear" w:color="auto" w:fill="FFFFFF"/>
                <w:lang w:val="hy-AM"/>
              </w:rPr>
              <w:t xml:space="preserve"> գրություն</w:t>
            </w:r>
          </w:p>
          <w:p w:rsidR="00316771" w:rsidRPr="00984B1C" w:rsidRDefault="00316771" w:rsidP="00DD2085">
            <w:pPr>
              <w:tabs>
                <w:tab w:val="left" w:pos="8190"/>
              </w:tabs>
              <w:ind w:right="329"/>
              <w:jc w:val="center"/>
              <w:rPr>
                <w:rFonts w:ascii="GHEA Grapalat" w:hAnsi="GHEA Grapalat"/>
                <w:color w:val="000000"/>
                <w:sz w:val="20"/>
                <w:szCs w:val="20"/>
                <w:shd w:val="clear" w:color="auto" w:fill="FFFFFF"/>
              </w:rPr>
            </w:pPr>
          </w:p>
        </w:tc>
        <w:tc>
          <w:tcPr>
            <w:tcW w:w="4834" w:type="dxa"/>
            <w:tcBorders>
              <w:top w:val="single" w:sz="4" w:space="0" w:color="000000"/>
              <w:left w:val="single" w:sz="4" w:space="0" w:color="000000"/>
              <w:bottom w:val="single" w:sz="4" w:space="0" w:color="000000"/>
              <w:right w:val="single" w:sz="4" w:space="0" w:color="000000"/>
            </w:tcBorders>
          </w:tcPr>
          <w:p w:rsidR="00316771" w:rsidRPr="00984B1C" w:rsidRDefault="00316771" w:rsidP="00DD2085">
            <w:pPr>
              <w:tabs>
                <w:tab w:val="left" w:pos="8190"/>
              </w:tabs>
              <w:ind w:right="329"/>
              <w:jc w:val="center"/>
              <w:rPr>
                <w:rFonts w:ascii="GHEA Grapalat" w:hAnsi="GHEA Grapalat" w:cs="Sylfaen"/>
                <w:i/>
                <w:sz w:val="20"/>
                <w:szCs w:val="20"/>
              </w:rPr>
            </w:pPr>
          </w:p>
          <w:p w:rsidR="00316771" w:rsidRDefault="00316771" w:rsidP="00DD2085">
            <w:pPr>
              <w:tabs>
                <w:tab w:val="left" w:pos="8190"/>
              </w:tabs>
              <w:ind w:right="329"/>
              <w:jc w:val="center"/>
              <w:rPr>
                <w:rFonts w:ascii="GHEA Grapalat" w:hAnsi="GHEA Grapalat"/>
                <w:sz w:val="20"/>
                <w:szCs w:val="20"/>
                <w:lang w:val="nb-NO"/>
              </w:rPr>
            </w:pPr>
            <w:r>
              <w:rPr>
                <w:rFonts w:ascii="GHEA Grapalat" w:hAnsi="GHEA Grapalat" w:cs="Sylfaen"/>
                <w:sz w:val="20"/>
                <w:szCs w:val="20"/>
                <w:lang w:val="en-US"/>
              </w:rPr>
              <w:t>Ո</w:t>
            </w:r>
            <w:r>
              <w:rPr>
                <w:rFonts w:ascii="GHEA Grapalat" w:hAnsi="GHEA Grapalat" w:cs="Sylfaen"/>
                <w:sz w:val="20"/>
                <w:szCs w:val="20"/>
              </w:rPr>
              <w:t>րոշման</w:t>
            </w:r>
            <w:r>
              <w:rPr>
                <w:rFonts w:ascii="GHEA Grapalat" w:hAnsi="GHEA Grapalat" w:cs="Sylfaen"/>
                <w:sz w:val="20"/>
                <w:szCs w:val="20"/>
                <w:lang w:val="hy-AM"/>
              </w:rPr>
              <w:t xml:space="preserve"> </w:t>
            </w:r>
            <w:r>
              <w:rPr>
                <w:rFonts w:ascii="GHEA Grapalat" w:hAnsi="GHEA Grapalat" w:cs="Sylfaen"/>
                <w:sz w:val="20"/>
                <w:szCs w:val="20"/>
              </w:rPr>
              <w:t>նախագծի</w:t>
            </w:r>
            <w:r>
              <w:rPr>
                <w:rFonts w:ascii="GHEA Grapalat" w:hAnsi="GHEA Grapalat" w:cs="Sylfaen"/>
                <w:sz w:val="20"/>
                <w:szCs w:val="20"/>
                <w:lang w:val="hy-AM"/>
              </w:rPr>
              <w:t xml:space="preserve"> </w:t>
            </w:r>
            <w:r>
              <w:rPr>
                <w:rFonts w:ascii="GHEA Grapalat" w:hAnsi="GHEA Grapalat" w:cs="Sylfaen"/>
                <w:sz w:val="20"/>
                <w:szCs w:val="20"/>
              </w:rPr>
              <w:t>վերաբերյալ</w:t>
            </w:r>
            <w:r>
              <w:rPr>
                <w:rFonts w:ascii="GHEA Grapalat" w:hAnsi="GHEA Grapalat" w:cs="Sylfaen"/>
                <w:sz w:val="20"/>
                <w:szCs w:val="20"/>
                <w:lang w:val="hy-AM"/>
              </w:rPr>
              <w:t xml:space="preserve"> </w:t>
            </w:r>
            <w:r>
              <w:rPr>
                <w:rFonts w:ascii="GHEA Grapalat" w:hAnsi="GHEA Grapalat" w:cs="Sylfaen"/>
                <w:sz w:val="20"/>
                <w:szCs w:val="20"/>
              </w:rPr>
              <w:t>դիտողություններ</w:t>
            </w:r>
            <w:r>
              <w:rPr>
                <w:rFonts w:ascii="GHEA Grapalat" w:hAnsi="GHEA Grapalat" w:cs="Sylfaen"/>
                <w:sz w:val="20"/>
                <w:szCs w:val="20"/>
                <w:lang w:val="hy-AM"/>
              </w:rPr>
              <w:t xml:space="preserve"> </w:t>
            </w:r>
            <w:r>
              <w:rPr>
                <w:rFonts w:ascii="GHEA Grapalat" w:hAnsi="GHEA Grapalat" w:cs="Sylfaen"/>
                <w:sz w:val="20"/>
                <w:szCs w:val="20"/>
              </w:rPr>
              <w:t>և</w:t>
            </w:r>
            <w:r>
              <w:rPr>
                <w:rFonts w:ascii="GHEA Grapalat" w:hAnsi="GHEA Grapalat" w:cs="Sylfaen"/>
                <w:sz w:val="20"/>
                <w:szCs w:val="20"/>
                <w:lang w:val="hy-AM"/>
              </w:rPr>
              <w:t xml:space="preserve"> </w:t>
            </w:r>
            <w:r>
              <w:rPr>
                <w:rFonts w:ascii="GHEA Grapalat" w:hAnsi="GHEA Grapalat" w:cs="Sylfaen"/>
                <w:sz w:val="20"/>
                <w:szCs w:val="20"/>
              </w:rPr>
              <w:t>առաջարկություններ</w:t>
            </w:r>
            <w:r>
              <w:rPr>
                <w:rFonts w:ascii="GHEA Grapalat" w:hAnsi="GHEA Grapalat" w:cs="Sylfaen"/>
                <w:sz w:val="20"/>
                <w:szCs w:val="20"/>
                <w:lang w:val="hy-AM"/>
              </w:rPr>
              <w:t xml:space="preserve"> </w:t>
            </w:r>
            <w:r>
              <w:rPr>
                <w:rFonts w:ascii="GHEA Grapalat" w:hAnsi="GHEA Grapalat" w:cs="Sylfaen"/>
                <w:sz w:val="20"/>
                <w:szCs w:val="20"/>
              </w:rPr>
              <w:t>չունի</w:t>
            </w:r>
          </w:p>
        </w:tc>
        <w:tc>
          <w:tcPr>
            <w:tcW w:w="2977" w:type="dxa"/>
            <w:tcBorders>
              <w:top w:val="single" w:sz="4" w:space="0" w:color="000000"/>
              <w:left w:val="single" w:sz="4" w:space="0" w:color="000000"/>
              <w:bottom w:val="single" w:sz="4" w:space="0" w:color="000000"/>
              <w:right w:val="single" w:sz="4" w:space="0" w:color="000000"/>
            </w:tcBorders>
          </w:tcPr>
          <w:p w:rsidR="00316771" w:rsidRPr="00DD2085" w:rsidRDefault="00316771" w:rsidP="00316771">
            <w:pPr>
              <w:tabs>
                <w:tab w:val="left" w:pos="8190"/>
              </w:tabs>
              <w:ind w:right="34"/>
              <w:jc w:val="center"/>
              <w:rPr>
                <w:i/>
                <w:sz w:val="20"/>
                <w:szCs w:val="20"/>
                <w:lang w:val="en-US"/>
              </w:rPr>
            </w:pPr>
            <w:r w:rsidRPr="007A54E8">
              <w:rPr>
                <w:rFonts w:ascii="GHEA Grapalat" w:hAnsi="GHEA Grapalat" w:cs="Sylfaen"/>
                <w:sz w:val="20"/>
                <w:szCs w:val="20"/>
              </w:rPr>
              <w:t>Ընդունվել է ի գիտություն:</w:t>
            </w:r>
          </w:p>
        </w:tc>
      </w:tr>
      <w:tr w:rsidR="00316771" w:rsidRPr="00DD2085" w:rsidTr="00316771">
        <w:tc>
          <w:tcPr>
            <w:tcW w:w="2790" w:type="dxa"/>
            <w:tcBorders>
              <w:top w:val="single" w:sz="4" w:space="0" w:color="000000"/>
              <w:left w:val="single" w:sz="4" w:space="0" w:color="000000"/>
              <w:bottom w:val="single" w:sz="4" w:space="0" w:color="000000"/>
              <w:right w:val="single" w:sz="4" w:space="0" w:color="000000"/>
            </w:tcBorders>
            <w:hideMark/>
          </w:tcPr>
          <w:p w:rsidR="00316771" w:rsidRPr="00984B1C" w:rsidRDefault="00316771" w:rsidP="00DD2085">
            <w:pPr>
              <w:tabs>
                <w:tab w:val="left" w:pos="8190"/>
              </w:tabs>
              <w:ind w:right="329"/>
              <w:jc w:val="center"/>
              <w:rPr>
                <w:rFonts w:ascii="GHEA Grapalat" w:hAnsi="GHEA Grapalat"/>
                <w:color w:val="000000"/>
                <w:sz w:val="20"/>
                <w:szCs w:val="20"/>
                <w:shd w:val="clear" w:color="auto" w:fill="FFFFFF"/>
              </w:rPr>
            </w:pPr>
            <w:r>
              <w:rPr>
                <w:rFonts w:ascii="GHEA Grapalat" w:hAnsi="GHEA Grapalat"/>
                <w:color w:val="000000"/>
                <w:sz w:val="20"/>
                <w:szCs w:val="20"/>
                <w:shd w:val="clear" w:color="auto" w:fill="FFFFFF"/>
                <w:lang w:val="en-US"/>
              </w:rPr>
              <w:t>ՀՀ</w:t>
            </w:r>
            <w:r>
              <w:rPr>
                <w:rFonts w:ascii="GHEA Grapalat" w:hAnsi="GHEA Grapalat"/>
                <w:color w:val="000000"/>
                <w:sz w:val="20"/>
                <w:szCs w:val="20"/>
                <w:shd w:val="clear" w:color="auto" w:fill="FFFFFF"/>
                <w:lang w:val="hy-AM"/>
              </w:rPr>
              <w:t xml:space="preserve"> </w:t>
            </w:r>
            <w:proofErr w:type="spellStart"/>
            <w:r>
              <w:rPr>
                <w:rFonts w:ascii="GHEA Grapalat" w:hAnsi="GHEA Grapalat"/>
                <w:color w:val="000000"/>
                <w:sz w:val="20"/>
                <w:szCs w:val="20"/>
                <w:shd w:val="clear" w:color="auto" w:fill="FFFFFF"/>
                <w:lang w:val="en-US"/>
              </w:rPr>
              <w:t>կադաստրի</w:t>
            </w:r>
            <w:proofErr w:type="spellEnd"/>
            <w:r>
              <w:rPr>
                <w:rFonts w:ascii="GHEA Grapalat" w:hAnsi="GHEA Grapalat"/>
                <w:color w:val="000000"/>
                <w:sz w:val="20"/>
                <w:szCs w:val="20"/>
                <w:shd w:val="clear" w:color="auto" w:fill="FFFFFF"/>
                <w:lang w:val="hy-AM"/>
              </w:rPr>
              <w:t xml:space="preserve"> </w:t>
            </w:r>
            <w:proofErr w:type="spellStart"/>
            <w:r>
              <w:rPr>
                <w:rFonts w:ascii="GHEA Grapalat" w:hAnsi="GHEA Grapalat"/>
                <w:color w:val="000000"/>
                <w:sz w:val="20"/>
                <w:szCs w:val="20"/>
                <w:shd w:val="clear" w:color="auto" w:fill="FFFFFF"/>
                <w:lang w:val="en-US"/>
              </w:rPr>
              <w:t>կոմիտե</w:t>
            </w:r>
            <w:proofErr w:type="spellEnd"/>
          </w:p>
          <w:p w:rsidR="00316771" w:rsidRPr="00316771" w:rsidRDefault="00316771" w:rsidP="00DD2085">
            <w:pPr>
              <w:tabs>
                <w:tab w:val="left" w:pos="8190"/>
              </w:tabs>
              <w:ind w:right="329"/>
              <w:jc w:val="center"/>
              <w:rPr>
                <w:rFonts w:ascii="GHEA Grapalat" w:hAnsi="GHEA Grapalat"/>
                <w:sz w:val="20"/>
                <w:szCs w:val="20"/>
                <w:lang w:val="hy-AM"/>
              </w:rPr>
            </w:pPr>
            <w:r>
              <w:rPr>
                <w:rFonts w:ascii="GHEA Grapalat" w:hAnsi="GHEA Grapalat"/>
                <w:color w:val="000000"/>
                <w:sz w:val="20"/>
                <w:szCs w:val="20"/>
                <w:shd w:val="clear" w:color="auto" w:fill="FFFFFF"/>
                <w:lang w:val="nb-NO"/>
              </w:rPr>
              <w:t xml:space="preserve"> 14.02.2020</w:t>
            </w:r>
            <w:r>
              <w:rPr>
                <w:rFonts w:ascii="GHEA Grapalat" w:hAnsi="GHEA Grapalat"/>
                <w:color w:val="000000"/>
                <w:sz w:val="20"/>
                <w:szCs w:val="20"/>
                <w:shd w:val="clear" w:color="auto" w:fill="FFFFFF"/>
              </w:rPr>
              <w:t>թ</w:t>
            </w:r>
            <w:r>
              <w:rPr>
                <w:rFonts w:ascii="GHEA Grapalat" w:hAnsi="GHEA Grapalat"/>
                <w:color w:val="000000"/>
                <w:sz w:val="20"/>
                <w:szCs w:val="20"/>
                <w:shd w:val="clear" w:color="auto" w:fill="FFFFFF"/>
                <w:lang w:val="nb-NO"/>
              </w:rPr>
              <w:t xml:space="preserve">.                         </w:t>
            </w:r>
            <w:r>
              <w:rPr>
                <w:rFonts w:ascii="GHEA Grapalat" w:hAnsi="GHEA Grapalat"/>
                <w:color w:val="000000"/>
                <w:sz w:val="20"/>
                <w:szCs w:val="20"/>
                <w:shd w:val="clear" w:color="auto" w:fill="FFFFFF"/>
              </w:rPr>
              <w:t>թիվ</w:t>
            </w:r>
            <w:r>
              <w:rPr>
                <w:rFonts w:ascii="GHEA Grapalat" w:hAnsi="GHEA Grapalat"/>
                <w:color w:val="000000"/>
                <w:sz w:val="20"/>
                <w:szCs w:val="20"/>
                <w:shd w:val="clear" w:color="auto" w:fill="FFFFFF"/>
                <w:lang w:val="hy-AM"/>
              </w:rPr>
              <w:t xml:space="preserve"> </w:t>
            </w:r>
            <w:r>
              <w:rPr>
                <w:rFonts w:ascii="GHEA Grapalat" w:hAnsi="GHEA Grapalat"/>
                <w:color w:val="000000"/>
                <w:sz w:val="20"/>
                <w:szCs w:val="20"/>
                <w:shd w:val="clear" w:color="auto" w:fill="FFFFFF"/>
              </w:rPr>
              <w:t>ՍԹ</w:t>
            </w:r>
            <w:r w:rsidRPr="00984B1C">
              <w:rPr>
                <w:rFonts w:ascii="GHEA Grapalat" w:hAnsi="GHEA Grapalat"/>
                <w:color w:val="000000"/>
                <w:sz w:val="20"/>
                <w:szCs w:val="20"/>
                <w:shd w:val="clear" w:color="auto" w:fill="FFFFFF"/>
              </w:rPr>
              <w:t>/816-2020</w:t>
            </w:r>
            <w:r>
              <w:rPr>
                <w:rFonts w:ascii="GHEA Grapalat" w:hAnsi="GHEA Grapalat"/>
                <w:color w:val="000000"/>
                <w:sz w:val="20"/>
                <w:szCs w:val="20"/>
                <w:shd w:val="clear" w:color="auto" w:fill="FFFFFF"/>
                <w:lang w:val="hy-AM"/>
              </w:rPr>
              <w:t xml:space="preserve"> գրություն</w:t>
            </w:r>
          </w:p>
        </w:tc>
        <w:tc>
          <w:tcPr>
            <w:tcW w:w="4834" w:type="dxa"/>
            <w:tcBorders>
              <w:top w:val="single" w:sz="4" w:space="0" w:color="000000"/>
              <w:left w:val="single" w:sz="4" w:space="0" w:color="000000"/>
              <w:bottom w:val="single" w:sz="4" w:space="0" w:color="000000"/>
              <w:right w:val="single" w:sz="4" w:space="0" w:color="000000"/>
            </w:tcBorders>
            <w:hideMark/>
          </w:tcPr>
          <w:p w:rsidR="00316771" w:rsidRDefault="00316771" w:rsidP="00DD2085">
            <w:pPr>
              <w:tabs>
                <w:tab w:val="left" w:pos="142"/>
                <w:tab w:val="left" w:pos="8190"/>
              </w:tabs>
              <w:ind w:right="329"/>
              <w:jc w:val="center"/>
              <w:rPr>
                <w:rFonts w:ascii="GHEA Mariam" w:hAnsi="GHEA Mariam" w:cs="Arial Armenian"/>
                <w:lang w:val="nb-NO"/>
              </w:rPr>
            </w:pPr>
            <w:r w:rsidRPr="00D51F4A">
              <w:rPr>
                <w:rFonts w:ascii="GHEA Grapalat" w:hAnsi="GHEA Grapalat" w:cs="Sylfaen"/>
                <w:sz w:val="20"/>
                <w:szCs w:val="20"/>
                <w:lang w:val="hy-AM"/>
              </w:rPr>
              <w:t>Որոշման</w:t>
            </w:r>
            <w:r>
              <w:rPr>
                <w:rFonts w:ascii="GHEA Grapalat" w:hAnsi="GHEA Grapalat" w:cs="Sylfaen"/>
                <w:sz w:val="20"/>
                <w:szCs w:val="20"/>
                <w:lang w:val="hy-AM"/>
              </w:rPr>
              <w:t xml:space="preserve"> </w:t>
            </w:r>
            <w:r w:rsidRPr="00D51F4A">
              <w:rPr>
                <w:rFonts w:ascii="GHEA Grapalat" w:hAnsi="GHEA Grapalat" w:cs="Sylfaen"/>
                <w:sz w:val="20"/>
                <w:szCs w:val="20"/>
                <w:lang w:val="hy-AM"/>
              </w:rPr>
              <w:t>նախագծի</w:t>
            </w:r>
            <w:r>
              <w:rPr>
                <w:rFonts w:ascii="GHEA Grapalat" w:hAnsi="GHEA Grapalat" w:cs="Sylfaen"/>
                <w:sz w:val="20"/>
                <w:szCs w:val="20"/>
                <w:lang w:val="hy-AM"/>
              </w:rPr>
              <w:t xml:space="preserve"> </w:t>
            </w:r>
            <w:r w:rsidRPr="00D51F4A">
              <w:rPr>
                <w:rFonts w:ascii="GHEA Grapalat" w:hAnsi="GHEA Grapalat" w:cs="Sylfaen"/>
                <w:sz w:val="20"/>
                <w:szCs w:val="20"/>
                <w:lang w:val="hy-AM"/>
              </w:rPr>
              <w:t>վերաբերյալ</w:t>
            </w:r>
            <w:r>
              <w:rPr>
                <w:rFonts w:ascii="GHEA Grapalat" w:hAnsi="GHEA Grapalat" w:cs="Sylfaen"/>
                <w:sz w:val="20"/>
                <w:szCs w:val="20"/>
                <w:lang w:val="hy-AM"/>
              </w:rPr>
              <w:t xml:space="preserve"> </w:t>
            </w:r>
            <w:r w:rsidRPr="00D51F4A">
              <w:rPr>
                <w:rFonts w:ascii="GHEA Grapalat" w:hAnsi="GHEA Grapalat" w:cs="Sylfaen"/>
                <w:sz w:val="20"/>
                <w:szCs w:val="20"/>
                <w:lang w:val="hy-AM"/>
              </w:rPr>
              <w:t>դիտողություններ</w:t>
            </w:r>
            <w:r>
              <w:rPr>
                <w:rFonts w:ascii="GHEA Grapalat" w:hAnsi="GHEA Grapalat" w:cs="Sylfaen"/>
                <w:sz w:val="20"/>
                <w:szCs w:val="20"/>
                <w:lang w:val="hy-AM"/>
              </w:rPr>
              <w:t xml:space="preserve"> </w:t>
            </w:r>
            <w:r w:rsidRPr="00D51F4A">
              <w:rPr>
                <w:rFonts w:ascii="GHEA Grapalat" w:hAnsi="GHEA Grapalat" w:cs="Sylfaen"/>
                <w:sz w:val="20"/>
                <w:szCs w:val="20"/>
                <w:lang w:val="hy-AM"/>
              </w:rPr>
              <w:t>և</w:t>
            </w:r>
            <w:r>
              <w:rPr>
                <w:rFonts w:ascii="GHEA Grapalat" w:hAnsi="GHEA Grapalat" w:cs="Sylfaen"/>
                <w:sz w:val="20"/>
                <w:szCs w:val="20"/>
                <w:lang w:val="hy-AM"/>
              </w:rPr>
              <w:t xml:space="preserve"> </w:t>
            </w:r>
            <w:r w:rsidRPr="00D51F4A">
              <w:rPr>
                <w:rFonts w:ascii="GHEA Grapalat" w:hAnsi="GHEA Grapalat" w:cs="Sylfaen"/>
                <w:sz w:val="20"/>
                <w:szCs w:val="20"/>
                <w:lang w:val="hy-AM"/>
              </w:rPr>
              <w:t>առաջարկություններ</w:t>
            </w:r>
            <w:r>
              <w:rPr>
                <w:rFonts w:ascii="GHEA Grapalat" w:hAnsi="GHEA Grapalat" w:cs="Sylfaen"/>
                <w:sz w:val="20"/>
                <w:szCs w:val="20"/>
                <w:lang w:val="hy-AM"/>
              </w:rPr>
              <w:t xml:space="preserve"> </w:t>
            </w:r>
            <w:r w:rsidRPr="00D51F4A">
              <w:rPr>
                <w:rFonts w:ascii="GHEA Grapalat" w:hAnsi="GHEA Grapalat" w:cs="Sylfaen"/>
                <w:sz w:val="20"/>
                <w:szCs w:val="20"/>
                <w:lang w:val="hy-AM"/>
              </w:rPr>
              <w:t>չունի</w:t>
            </w:r>
          </w:p>
        </w:tc>
        <w:tc>
          <w:tcPr>
            <w:tcW w:w="2977" w:type="dxa"/>
            <w:tcBorders>
              <w:top w:val="single" w:sz="4" w:space="0" w:color="000000"/>
              <w:left w:val="single" w:sz="4" w:space="0" w:color="000000"/>
              <w:bottom w:val="single" w:sz="4" w:space="0" w:color="000000"/>
              <w:right w:val="single" w:sz="4" w:space="0" w:color="000000"/>
            </w:tcBorders>
          </w:tcPr>
          <w:p w:rsidR="00316771" w:rsidRDefault="00316771" w:rsidP="00316771">
            <w:pPr>
              <w:tabs>
                <w:tab w:val="left" w:pos="8190"/>
              </w:tabs>
              <w:ind w:right="34"/>
              <w:jc w:val="center"/>
              <w:rPr>
                <w:i/>
                <w:sz w:val="20"/>
                <w:szCs w:val="20"/>
                <w:lang w:val="nb-NO"/>
              </w:rPr>
            </w:pPr>
            <w:r w:rsidRPr="007A54E8">
              <w:rPr>
                <w:rFonts w:ascii="GHEA Grapalat" w:hAnsi="GHEA Grapalat" w:cs="Sylfaen"/>
                <w:sz w:val="20"/>
                <w:szCs w:val="20"/>
              </w:rPr>
              <w:t>Ընդունվել է ի գիտություն:</w:t>
            </w:r>
          </w:p>
        </w:tc>
      </w:tr>
      <w:tr w:rsidR="00316771" w:rsidRPr="00DD2085" w:rsidTr="00316771">
        <w:tc>
          <w:tcPr>
            <w:tcW w:w="2790" w:type="dxa"/>
            <w:tcBorders>
              <w:top w:val="single" w:sz="4" w:space="0" w:color="000000"/>
              <w:left w:val="single" w:sz="4" w:space="0" w:color="000000"/>
              <w:bottom w:val="single" w:sz="4" w:space="0" w:color="000000"/>
              <w:right w:val="single" w:sz="4" w:space="0" w:color="000000"/>
            </w:tcBorders>
          </w:tcPr>
          <w:p w:rsidR="00316771" w:rsidRPr="00316771" w:rsidRDefault="00316771" w:rsidP="00DD2085">
            <w:pPr>
              <w:tabs>
                <w:tab w:val="left" w:pos="8190"/>
              </w:tabs>
              <w:ind w:right="329"/>
              <w:jc w:val="center"/>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en-US"/>
              </w:rPr>
              <w:t>ՀՀ</w:t>
            </w:r>
            <w:r>
              <w:rPr>
                <w:rFonts w:ascii="GHEA Grapalat" w:hAnsi="GHEA Grapalat"/>
                <w:color w:val="000000"/>
                <w:sz w:val="20"/>
                <w:szCs w:val="20"/>
                <w:shd w:val="clear" w:color="auto" w:fill="FFFFFF"/>
                <w:lang w:val="hy-AM"/>
              </w:rPr>
              <w:t xml:space="preserve"> </w:t>
            </w:r>
            <w:proofErr w:type="spellStart"/>
            <w:r>
              <w:rPr>
                <w:rFonts w:ascii="GHEA Grapalat" w:hAnsi="GHEA Grapalat"/>
                <w:color w:val="000000"/>
                <w:sz w:val="20"/>
                <w:szCs w:val="20"/>
                <w:shd w:val="clear" w:color="auto" w:fill="FFFFFF"/>
                <w:lang w:val="en-US"/>
              </w:rPr>
              <w:t>սննդամթերքի</w:t>
            </w:r>
            <w:proofErr w:type="spellEnd"/>
            <w:r>
              <w:rPr>
                <w:rFonts w:ascii="GHEA Grapalat" w:hAnsi="GHEA Grapalat"/>
                <w:color w:val="000000"/>
                <w:sz w:val="20"/>
                <w:szCs w:val="20"/>
                <w:shd w:val="clear" w:color="auto" w:fill="FFFFFF"/>
                <w:lang w:val="hy-AM"/>
              </w:rPr>
              <w:t xml:space="preserve"> </w:t>
            </w:r>
            <w:proofErr w:type="spellStart"/>
            <w:r>
              <w:rPr>
                <w:rFonts w:ascii="GHEA Grapalat" w:hAnsi="GHEA Grapalat"/>
                <w:color w:val="000000"/>
                <w:sz w:val="20"/>
                <w:szCs w:val="20"/>
                <w:shd w:val="clear" w:color="auto" w:fill="FFFFFF"/>
                <w:lang w:val="en-US"/>
              </w:rPr>
              <w:t>անվտանգության</w:t>
            </w:r>
            <w:proofErr w:type="spellEnd"/>
            <w:r>
              <w:rPr>
                <w:rFonts w:ascii="GHEA Grapalat" w:hAnsi="GHEA Grapalat"/>
                <w:color w:val="000000"/>
                <w:sz w:val="20"/>
                <w:szCs w:val="20"/>
                <w:shd w:val="clear" w:color="auto" w:fill="FFFFFF"/>
                <w:lang w:val="hy-AM"/>
              </w:rPr>
              <w:t xml:space="preserve"> </w:t>
            </w:r>
            <w:proofErr w:type="spellStart"/>
            <w:r>
              <w:rPr>
                <w:rFonts w:ascii="GHEA Grapalat" w:hAnsi="GHEA Grapalat"/>
                <w:color w:val="000000"/>
                <w:sz w:val="20"/>
                <w:szCs w:val="20"/>
                <w:shd w:val="clear" w:color="auto" w:fill="FFFFFF"/>
                <w:lang w:val="en-US"/>
              </w:rPr>
              <w:t>տեսչական</w:t>
            </w:r>
            <w:proofErr w:type="spellEnd"/>
            <w:r>
              <w:rPr>
                <w:rFonts w:ascii="GHEA Grapalat" w:hAnsi="GHEA Grapalat"/>
                <w:color w:val="000000"/>
                <w:sz w:val="20"/>
                <w:szCs w:val="20"/>
                <w:shd w:val="clear" w:color="auto" w:fill="FFFFFF"/>
                <w:lang w:val="hy-AM"/>
              </w:rPr>
              <w:t xml:space="preserve"> </w:t>
            </w:r>
            <w:proofErr w:type="spellStart"/>
            <w:r>
              <w:rPr>
                <w:rFonts w:ascii="GHEA Grapalat" w:hAnsi="GHEA Grapalat"/>
                <w:color w:val="000000"/>
                <w:sz w:val="20"/>
                <w:szCs w:val="20"/>
                <w:shd w:val="clear" w:color="auto" w:fill="FFFFFF"/>
                <w:lang w:val="en-US"/>
              </w:rPr>
              <w:t>մարմին</w:t>
            </w:r>
            <w:proofErr w:type="spellEnd"/>
            <w:r>
              <w:rPr>
                <w:rFonts w:ascii="GHEA Grapalat" w:hAnsi="GHEA Grapalat"/>
                <w:color w:val="000000"/>
                <w:sz w:val="20"/>
                <w:szCs w:val="20"/>
                <w:shd w:val="clear" w:color="auto" w:fill="FFFFFF"/>
                <w:lang w:val="nb-NO"/>
              </w:rPr>
              <w:t xml:space="preserve"> 22.01.2020</w:t>
            </w:r>
            <w:r>
              <w:rPr>
                <w:rFonts w:ascii="GHEA Grapalat" w:hAnsi="GHEA Grapalat"/>
                <w:color w:val="000000"/>
                <w:sz w:val="20"/>
                <w:szCs w:val="20"/>
                <w:shd w:val="clear" w:color="auto" w:fill="FFFFFF"/>
                <w:lang w:val="en-US"/>
              </w:rPr>
              <w:t>թ</w:t>
            </w:r>
            <w:r>
              <w:rPr>
                <w:rFonts w:ascii="GHEA Grapalat" w:hAnsi="GHEA Grapalat"/>
                <w:color w:val="000000"/>
                <w:sz w:val="20"/>
                <w:szCs w:val="20"/>
                <w:shd w:val="clear" w:color="auto" w:fill="FFFFFF"/>
                <w:lang w:val="nb-NO"/>
              </w:rPr>
              <w:t xml:space="preserve">. </w:t>
            </w:r>
            <w:proofErr w:type="spellStart"/>
            <w:r>
              <w:rPr>
                <w:rFonts w:ascii="GHEA Grapalat" w:hAnsi="GHEA Grapalat"/>
                <w:color w:val="000000"/>
                <w:sz w:val="20"/>
                <w:szCs w:val="20"/>
                <w:shd w:val="clear" w:color="auto" w:fill="FFFFFF"/>
                <w:lang w:val="en-US"/>
              </w:rPr>
              <w:t>թիվ</w:t>
            </w:r>
            <w:proofErr w:type="spellEnd"/>
            <w:r>
              <w:rPr>
                <w:rFonts w:ascii="GHEA Grapalat" w:hAnsi="GHEA Grapalat"/>
                <w:color w:val="000000"/>
                <w:sz w:val="20"/>
                <w:szCs w:val="20"/>
                <w:shd w:val="clear" w:color="auto" w:fill="FFFFFF"/>
                <w:lang w:val="hy-AM"/>
              </w:rPr>
              <w:t xml:space="preserve"> </w:t>
            </w:r>
            <w:r>
              <w:rPr>
                <w:rFonts w:ascii="GHEA Grapalat" w:hAnsi="GHEA Grapalat"/>
                <w:color w:val="000000"/>
                <w:sz w:val="20"/>
                <w:szCs w:val="20"/>
                <w:lang w:val="nb-NO"/>
              </w:rPr>
              <w:t>01/15.1/360-20</w:t>
            </w:r>
            <w:r>
              <w:rPr>
                <w:rFonts w:ascii="GHEA Grapalat" w:hAnsi="GHEA Grapalat"/>
                <w:color w:val="000000"/>
                <w:sz w:val="20"/>
                <w:szCs w:val="20"/>
                <w:lang w:val="hy-AM"/>
              </w:rPr>
              <w:t xml:space="preserve"> գրություն</w:t>
            </w:r>
          </w:p>
          <w:p w:rsidR="00316771" w:rsidRDefault="00316771" w:rsidP="00DD2085">
            <w:pPr>
              <w:tabs>
                <w:tab w:val="left" w:pos="8190"/>
              </w:tabs>
              <w:ind w:right="329"/>
              <w:jc w:val="center"/>
              <w:rPr>
                <w:rFonts w:ascii="GHEA Grapalat" w:hAnsi="GHEA Grapalat"/>
                <w:color w:val="000000"/>
                <w:sz w:val="20"/>
                <w:szCs w:val="20"/>
                <w:shd w:val="clear" w:color="auto" w:fill="FFFFFF"/>
                <w:lang w:val="nb-NO"/>
              </w:rPr>
            </w:pPr>
          </w:p>
        </w:tc>
        <w:tc>
          <w:tcPr>
            <w:tcW w:w="4834" w:type="dxa"/>
            <w:tcBorders>
              <w:top w:val="single" w:sz="4" w:space="0" w:color="000000"/>
              <w:left w:val="single" w:sz="4" w:space="0" w:color="000000"/>
              <w:bottom w:val="single" w:sz="4" w:space="0" w:color="000000"/>
              <w:right w:val="single" w:sz="4" w:space="0" w:color="000000"/>
            </w:tcBorders>
          </w:tcPr>
          <w:p w:rsidR="00316771" w:rsidRDefault="00316771" w:rsidP="00DD2085">
            <w:pPr>
              <w:tabs>
                <w:tab w:val="left" w:pos="142"/>
                <w:tab w:val="left" w:pos="8190"/>
              </w:tabs>
              <w:ind w:right="329"/>
              <w:jc w:val="center"/>
              <w:rPr>
                <w:rFonts w:ascii="GHEA Grapalat" w:hAnsi="GHEA Grapalat" w:cs="Sylfaen"/>
                <w:sz w:val="20"/>
                <w:szCs w:val="20"/>
                <w:lang w:val="nb-NO"/>
              </w:rPr>
            </w:pPr>
          </w:p>
          <w:p w:rsidR="00316771" w:rsidRDefault="00316771" w:rsidP="00DD2085">
            <w:pPr>
              <w:tabs>
                <w:tab w:val="left" w:pos="142"/>
                <w:tab w:val="left" w:pos="8190"/>
              </w:tabs>
              <w:ind w:right="329"/>
              <w:jc w:val="center"/>
              <w:rPr>
                <w:rFonts w:ascii="GHEA Grapalat" w:hAnsi="GHEA Grapalat" w:cs="Sylfaen"/>
                <w:sz w:val="20"/>
                <w:szCs w:val="20"/>
                <w:lang w:val="nb-NO"/>
              </w:rPr>
            </w:pPr>
            <w:r>
              <w:rPr>
                <w:rFonts w:ascii="GHEA Grapalat" w:hAnsi="GHEA Grapalat" w:cs="Sylfaen"/>
                <w:sz w:val="20"/>
                <w:szCs w:val="20"/>
                <w:lang w:val="en-US"/>
              </w:rPr>
              <w:t>Ո</w:t>
            </w:r>
            <w:r>
              <w:rPr>
                <w:rFonts w:ascii="GHEA Grapalat" w:hAnsi="GHEA Grapalat" w:cs="Sylfaen"/>
                <w:sz w:val="20"/>
                <w:szCs w:val="20"/>
              </w:rPr>
              <w:t>րոշման</w:t>
            </w:r>
            <w:r>
              <w:rPr>
                <w:rFonts w:ascii="GHEA Grapalat" w:hAnsi="GHEA Grapalat" w:cs="Sylfaen"/>
                <w:sz w:val="20"/>
                <w:szCs w:val="20"/>
                <w:lang w:val="hy-AM"/>
              </w:rPr>
              <w:t xml:space="preserve"> </w:t>
            </w:r>
            <w:r>
              <w:rPr>
                <w:rFonts w:ascii="GHEA Grapalat" w:hAnsi="GHEA Grapalat" w:cs="Sylfaen"/>
                <w:sz w:val="20"/>
                <w:szCs w:val="20"/>
              </w:rPr>
              <w:t>նախագծի</w:t>
            </w:r>
            <w:r>
              <w:rPr>
                <w:rFonts w:ascii="GHEA Grapalat" w:hAnsi="GHEA Grapalat" w:cs="Sylfaen"/>
                <w:sz w:val="20"/>
                <w:szCs w:val="20"/>
                <w:lang w:val="hy-AM"/>
              </w:rPr>
              <w:t xml:space="preserve"> </w:t>
            </w:r>
            <w:r>
              <w:rPr>
                <w:rFonts w:ascii="GHEA Grapalat" w:hAnsi="GHEA Grapalat" w:cs="Sylfaen"/>
                <w:sz w:val="20"/>
                <w:szCs w:val="20"/>
              </w:rPr>
              <w:t>վերաբերյալ</w:t>
            </w:r>
            <w:r>
              <w:rPr>
                <w:rFonts w:ascii="GHEA Grapalat" w:hAnsi="GHEA Grapalat" w:cs="Sylfaen"/>
                <w:sz w:val="20"/>
                <w:szCs w:val="20"/>
                <w:lang w:val="hy-AM"/>
              </w:rPr>
              <w:t xml:space="preserve"> </w:t>
            </w:r>
            <w:r>
              <w:rPr>
                <w:rFonts w:ascii="GHEA Grapalat" w:hAnsi="GHEA Grapalat" w:cs="Sylfaen"/>
                <w:sz w:val="20"/>
                <w:szCs w:val="20"/>
              </w:rPr>
              <w:t>առաջարկություններ</w:t>
            </w:r>
            <w:r>
              <w:rPr>
                <w:rFonts w:ascii="GHEA Grapalat" w:hAnsi="GHEA Grapalat" w:cs="Sylfaen"/>
                <w:sz w:val="20"/>
                <w:szCs w:val="20"/>
                <w:lang w:val="hy-AM"/>
              </w:rPr>
              <w:t xml:space="preserve"> </w:t>
            </w:r>
            <w:r>
              <w:rPr>
                <w:rFonts w:ascii="GHEA Grapalat" w:hAnsi="GHEA Grapalat" w:cs="Sylfaen"/>
                <w:sz w:val="20"/>
                <w:szCs w:val="20"/>
              </w:rPr>
              <w:t>չունի</w:t>
            </w:r>
          </w:p>
        </w:tc>
        <w:tc>
          <w:tcPr>
            <w:tcW w:w="2977" w:type="dxa"/>
            <w:tcBorders>
              <w:top w:val="single" w:sz="4" w:space="0" w:color="000000"/>
              <w:left w:val="single" w:sz="4" w:space="0" w:color="000000"/>
              <w:bottom w:val="single" w:sz="4" w:space="0" w:color="000000"/>
              <w:right w:val="single" w:sz="4" w:space="0" w:color="000000"/>
            </w:tcBorders>
          </w:tcPr>
          <w:p w:rsidR="00316771" w:rsidRDefault="00316771" w:rsidP="00316771">
            <w:pPr>
              <w:tabs>
                <w:tab w:val="left" w:pos="8190"/>
              </w:tabs>
              <w:ind w:right="34"/>
              <w:jc w:val="center"/>
              <w:rPr>
                <w:i/>
                <w:sz w:val="20"/>
                <w:szCs w:val="20"/>
                <w:lang w:val="nb-NO"/>
              </w:rPr>
            </w:pPr>
            <w:r w:rsidRPr="007A54E8">
              <w:rPr>
                <w:rFonts w:ascii="GHEA Grapalat" w:hAnsi="GHEA Grapalat" w:cs="Sylfaen"/>
                <w:sz w:val="20"/>
                <w:szCs w:val="20"/>
              </w:rPr>
              <w:t>Ընդունվել է ի գիտություն:</w:t>
            </w:r>
          </w:p>
        </w:tc>
      </w:tr>
      <w:tr w:rsidR="00316771" w:rsidRPr="003C3FD3" w:rsidTr="00316771">
        <w:tc>
          <w:tcPr>
            <w:tcW w:w="2790" w:type="dxa"/>
            <w:tcBorders>
              <w:top w:val="single" w:sz="4" w:space="0" w:color="000000"/>
              <w:left w:val="single" w:sz="4" w:space="0" w:color="000000"/>
              <w:bottom w:val="single" w:sz="4" w:space="0" w:color="000000"/>
              <w:right w:val="single" w:sz="4" w:space="0" w:color="000000"/>
            </w:tcBorders>
          </w:tcPr>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7A54E8">
            <w:pPr>
              <w:tabs>
                <w:tab w:val="left" w:pos="8190"/>
              </w:tabs>
              <w:ind w:right="329"/>
              <w:jc w:val="center"/>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ՀՀ արդարադատության նախարարի</w:t>
            </w:r>
          </w:p>
          <w:p w:rsidR="00316771" w:rsidRDefault="00316771" w:rsidP="007A54E8">
            <w:pPr>
              <w:tabs>
                <w:tab w:val="left" w:pos="8190"/>
              </w:tabs>
              <w:ind w:right="329"/>
              <w:jc w:val="center"/>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26.02.2020թ. թիվ 01//4266-2020 գրություն</w:t>
            </w: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p w:rsidR="00316771" w:rsidRDefault="00316771" w:rsidP="007A54E8">
            <w:pPr>
              <w:tabs>
                <w:tab w:val="left" w:pos="8190"/>
              </w:tabs>
              <w:ind w:right="329"/>
              <w:rPr>
                <w:rFonts w:ascii="GHEA Grapalat" w:hAnsi="GHEA Grapalat"/>
                <w:color w:val="000000"/>
                <w:sz w:val="20"/>
                <w:szCs w:val="20"/>
                <w:shd w:val="clear" w:color="auto" w:fill="FFFFFF"/>
                <w:lang w:val="hy-AM"/>
              </w:rPr>
            </w:pPr>
          </w:p>
          <w:p w:rsidR="00316771" w:rsidRDefault="00316771" w:rsidP="00DD2085">
            <w:pPr>
              <w:tabs>
                <w:tab w:val="left" w:pos="8190"/>
              </w:tabs>
              <w:ind w:right="329"/>
              <w:jc w:val="center"/>
              <w:rPr>
                <w:rFonts w:ascii="GHEA Grapalat" w:hAnsi="GHEA Grapalat"/>
                <w:color w:val="000000"/>
                <w:sz w:val="20"/>
                <w:szCs w:val="20"/>
                <w:shd w:val="clear" w:color="auto" w:fill="FFFFFF"/>
                <w:lang w:val="hy-AM"/>
              </w:rPr>
            </w:pPr>
          </w:p>
        </w:tc>
        <w:tc>
          <w:tcPr>
            <w:tcW w:w="4834" w:type="dxa"/>
            <w:tcBorders>
              <w:top w:val="single" w:sz="4" w:space="0" w:color="000000"/>
              <w:left w:val="single" w:sz="4" w:space="0" w:color="000000"/>
              <w:bottom w:val="single" w:sz="4" w:space="0" w:color="000000"/>
              <w:right w:val="single" w:sz="4" w:space="0" w:color="000000"/>
            </w:tcBorders>
          </w:tcPr>
          <w:p w:rsidR="00316771" w:rsidRDefault="00316771" w:rsidP="00DD2085">
            <w:pPr>
              <w:pStyle w:val="a7"/>
              <w:tabs>
                <w:tab w:val="left" w:pos="-180"/>
                <w:tab w:val="left" w:pos="8190"/>
              </w:tabs>
              <w:spacing w:after="0" w:line="240" w:lineRule="auto"/>
              <w:ind w:left="0" w:right="329"/>
              <w:jc w:val="both"/>
              <w:rPr>
                <w:rFonts w:ascii="GHEA Grapalat" w:hAnsi="GHEA Grapalat" w:cs="GHEA Grapalat"/>
                <w:bCs/>
                <w:sz w:val="20"/>
                <w:szCs w:val="20"/>
                <w:lang w:val="hy-AM"/>
              </w:rPr>
            </w:pPr>
          </w:p>
          <w:p w:rsidR="00316771" w:rsidRDefault="00316771" w:rsidP="00DD2085">
            <w:pPr>
              <w:pStyle w:val="a7"/>
              <w:tabs>
                <w:tab w:val="left" w:pos="-180"/>
                <w:tab w:val="left" w:pos="8190"/>
              </w:tabs>
              <w:spacing w:after="0" w:line="240" w:lineRule="auto"/>
              <w:ind w:left="0" w:right="329"/>
              <w:jc w:val="both"/>
              <w:rPr>
                <w:rFonts w:ascii="GHEA Grapalat" w:hAnsi="GHEA Grapalat"/>
                <w:color w:val="000000"/>
                <w:sz w:val="20"/>
                <w:szCs w:val="20"/>
                <w:shd w:val="clear" w:color="auto" w:fill="FFFFFF"/>
                <w:lang w:val="hy-AM"/>
              </w:rPr>
            </w:pPr>
            <w:r>
              <w:rPr>
                <w:rFonts w:ascii="GHEA Grapalat" w:hAnsi="GHEA Grapalat" w:cs="GHEA Grapalat"/>
                <w:bCs/>
                <w:sz w:val="20"/>
                <w:szCs w:val="20"/>
                <w:lang w:val="hy-AM"/>
              </w:rPr>
              <w:t>1.</w:t>
            </w:r>
            <w:r w:rsidRPr="007A54E8">
              <w:rPr>
                <w:rFonts w:ascii="GHEA Grapalat" w:hAnsi="GHEA Grapalat" w:cs="GHEA Grapalat"/>
                <w:bCs/>
                <w:sz w:val="20"/>
                <w:szCs w:val="20"/>
                <w:lang w:val="hy-AM"/>
              </w:rPr>
              <w:t>Ք</w:t>
            </w:r>
            <w:r>
              <w:rPr>
                <w:rFonts w:ascii="GHEA Grapalat" w:hAnsi="GHEA Grapalat" w:cs="GHEA Grapalat"/>
                <w:bCs/>
                <w:sz w:val="20"/>
                <w:szCs w:val="20"/>
                <w:lang w:val="hy-AM"/>
              </w:rPr>
              <w:t xml:space="preserve">անի որ Որոշման նախագծի 2-րդ կետով առաջարկվող  փոփոխության բովանդակային վերլուծությունից պարզ է դառնում, որ նախագծով հանվում է 1731-Ա որոշման 2-րդ կետի 1-ին ենթակետով նախատեսված հանձնարարականը՝ </w:t>
            </w:r>
            <w:r>
              <w:rPr>
                <w:rFonts w:ascii="GHEA Grapalat" w:hAnsi="GHEA Grapalat"/>
                <w:color w:val="000000"/>
                <w:sz w:val="20"/>
                <w:szCs w:val="20"/>
                <w:shd w:val="clear" w:color="auto" w:fill="FFFFFF"/>
                <w:lang w:val="hy-AM"/>
              </w:rPr>
              <w:t xml:space="preserve">պայմանագիրն ուժի մեջ մտնելուց հետո վեց ամսվա ընթացքում կատարելու կարգավորումը առաջարկվել է նախագծի հիմնավորման մեջ հստակեցնել  հիշյալ կարգավորման ժամկետային սահմանափակման՝ այլ ոչ թե վերանայման անհրաժեշտությունն ու նպատակահարմարությունը: </w:t>
            </w:r>
          </w:p>
          <w:p w:rsidR="00316771" w:rsidRDefault="00316771" w:rsidP="00DD2085">
            <w:pPr>
              <w:pStyle w:val="a7"/>
              <w:tabs>
                <w:tab w:val="left" w:pos="-180"/>
                <w:tab w:val="left" w:pos="8190"/>
              </w:tabs>
              <w:spacing w:after="0" w:line="240" w:lineRule="auto"/>
              <w:ind w:left="0" w:right="329"/>
              <w:jc w:val="both"/>
              <w:rPr>
                <w:rFonts w:ascii="GHEA Grapalat" w:hAnsi="GHEA Grapalat"/>
                <w:color w:val="000000"/>
                <w:sz w:val="20"/>
                <w:szCs w:val="20"/>
                <w:shd w:val="clear" w:color="auto" w:fill="FFFFFF"/>
                <w:lang w:val="hy-AM"/>
              </w:rPr>
            </w:pPr>
          </w:p>
          <w:p w:rsidR="00316771" w:rsidRDefault="00316771" w:rsidP="00DD2085">
            <w:pPr>
              <w:pStyle w:val="a7"/>
              <w:tabs>
                <w:tab w:val="left" w:pos="-180"/>
                <w:tab w:val="left" w:pos="8190"/>
              </w:tabs>
              <w:spacing w:after="0" w:line="240" w:lineRule="auto"/>
              <w:ind w:left="0" w:right="329"/>
              <w:jc w:val="both"/>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Առաջարկվել է նաև.</w:t>
            </w:r>
          </w:p>
          <w:p w:rsidR="00316771" w:rsidRDefault="00316771" w:rsidP="00DD2085">
            <w:pPr>
              <w:pStyle w:val="a7"/>
              <w:tabs>
                <w:tab w:val="left" w:pos="-180"/>
                <w:tab w:val="left" w:pos="8190"/>
              </w:tabs>
              <w:spacing w:after="0" w:line="240" w:lineRule="auto"/>
              <w:ind w:left="90" w:right="329"/>
              <w:jc w:val="both"/>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2.Նախագծի 2-րդ և 3-րդ կետերում «բովանդակությամբ» բառերը փոխարինել «խմբագրությամբ» բառերով՝ նկատի ունենալով  «Նորմատիվ իրավական ակտեր մասին» օրենքի 33-րդ հոդվածի դրույթները:</w:t>
            </w:r>
          </w:p>
          <w:p w:rsidR="00316771" w:rsidRDefault="00316771" w:rsidP="00DD2085">
            <w:pPr>
              <w:pStyle w:val="a7"/>
              <w:tabs>
                <w:tab w:val="left" w:pos="-180"/>
                <w:tab w:val="left" w:pos="8190"/>
              </w:tabs>
              <w:spacing w:after="0" w:line="240" w:lineRule="auto"/>
              <w:ind w:left="90" w:right="329"/>
              <w:jc w:val="both"/>
              <w:rPr>
                <w:rFonts w:ascii="GHEA Grapalat" w:hAnsi="GHEA Grapalat"/>
                <w:color w:val="000000"/>
                <w:sz w:val="20"/>
                <w:szCs w:val="20"/>
                <w:shd w:val="clear" w:color="auto" w:fill="FFFFFF"/>
                <w:lang w:val="hy-AM"/>
              </w:rPr>
            </w:pPr>
          </w:p>
          <w:p w:rsidR="00316771" w:rsidRDefault="00316771" w:rsidP="00DD2085">
            <w:pPr>
              <w:pStyle w:val="a7"/>
              <w:tabs>
                <w:tab w:val="left" w:pos="-180"/>
                <w:tab w:val="left" w:pos="8190"/>
              </w:tabs>
              <w:spacing w:after="0" w:line="240" w:lineRule="auto"/>
              <w:ind w:left="90" w:right="329"/>
              <w:jc w:val="both"/>
              <w:rPr>
                <w:rFonts w:ascii="GHEA Grapalat" w:hAnsi="GHEA Grapalat"/>
                <w:color w:val="000000"/>
                <w:sz w:val="20"/>
                <w:szCs w:val="20"/>
                <w:shd w:val="clear" w:color="auto" w:fill="FFFFFF"/>
                <w:lang w:val="hy-AM"/>
              </w:rPr>
            </w:pPr>
            <w:r>
              <w:rPr>
                <w:rFonts w:ascii="GHEA Grapalat" w:hAnsi="GHEA Grapalat"/>
                <w:color w:val="000000"/>
                <w:sz w:val="20"/>
                <w:szCs w:val="20"/>
                <w:shd w:val="clear" w:color="auto" w:fill="FFFFFF"/>
                <w:lang w:val="hy-AM"/>
              </w:rPr>
              <w:t xml:space="preserve">3.Նախագծի 3-րդ կետում «կնքված պայմանագիր» բառերը փոխարինել «պայմանագրերի կնքումը» բառերով՝ նկատի ունենալով «Նորմատիվ իրավական ակտեր մասին» օրենքի 10-րդ հոդվածի 1-ին մասի դրույթները: </w:t>
            </w:r>
          </w:p>
        </w:tc>
        <w:tc>
          <w:tcPr>
            <w:tcW w:w="2977" w:type="dxa"/>
            <w:tcBorders>
              <w:top w:val="single" w:sz="4" w:space="0" w:color="000000"/>
              <w:left w:val="single" w:sz="4" w:space="0" w:color="000000"/>
              <w:bottom w:val="single" w:sz="4" w:space="0" w:color="000000"/>
              <w:right w:val="single" w:sz="4" w:space="0" w:color="000000"/>
            </w:tcBorders>
          </w:tcPr>
          <w:p w:rsidR="00316771" w:rsidRDefault="00316771" w:rsidP="00316771">
            <w:pPr>
              <w:tabs>
                <w:tab w:val="left" w:pos="8190"/>
              </w:tabs>
              <w:ind w:right="34"/>
              <w:jc w:val="both"/>
              <w:rPr>
                <w:rFonts w:ascii="GHEA Grapalat" w:hAnsi="GHEA Grapalat" w:cs="GHEA Grapalat"/>
                <w:bCs/>
                <w:sz w:val="20"/>
                <w:szCs w:val="20"/>
                <w:lang w:val="hy-AM"/>
              </w:rPr>
            </w:pPr>
            <w:r>
              <w:rPr>
                <w:rFonts w:ascii="GHEA Grapalat" w:hAnsi="GHEA Grapalat" w:cs="GHEA Grapalat"/>
                <w:bCs/>
                <w:sz w:val="20"/>
                <w:szCs w:val="20"/>
                <w:lang w:val="hy-AM"/>
              </w:rPr>
              <w:lastRenderedPageBreak/>
              <w:t xml:space="preserve">Քանի որ պայմանավորված այն հանգամանքով, որ սպանդանոցները շահագործելու նպատակով շահառուների կողմից մինչև ՀՀ կառավարության 2017 թվականի դեկտեմբերի 28-ի թիվ 1731-Ա որոշման համաձայն անշարժ գույքի անհատույց օգտագործման պայմանագրեր կնքելը, արդեն իսկ կատարվել էին ներդրումներ՝ ուղղված սպանդանոցների </w:t>
            </w:r>
            <w:r>
              <w:rPr>
                <w:rFonts w:ascii="GHEA Grapalat" w:hAnsi="GHEA Grapalat" w:cs="GHEA Grapalat"/>
                <w:bCs/>
                <w:sz w:val="20"/>
                <w:szCs w:val="20"/>
                <w:lang w:val="hy-AM"/>
              </w:rPr>
              <w:lastRenderedPageBreak/>
              <w:t>վերակառուցման և վերանորոգման աշխատանքների կատարմանը, Սննդամթերքի անվտանգության տեսչական մարմինը համապատասխան գրություններով դիմել էր Պետական գույքի կառավարման կոմիտե՝ ՀՀ կառավարության նշված որոշման վերանայման նպատակահարմարության հարցը քննարկելու խնդրանքով, որի պարզապանման նպատակով Կոմիտեում տեղի ունեցած համատեղ քննարկման  արդյունքում մշակվել է նշված Նախագիծը և Սննդամթերքի անվտանգության տեսչական մարմինը Նախագծի վերաբերյալ որևէ դիտողություն և առաջարկություն չի ներկայացրել:</w:t>
            </w:r>
          </w:p>
          <w:p w:rsidR="00316771" w:rsidRDefault="00316771" w:rsidP="00316771">
            <w:pPr>
              <w:tabs>
                <w:tab w:val="left" w:pos="8190"/>
              </w:tabs>
              <w:ind w:right="34"/>
              <w:jc w:val="both"/>
              <w:rPr>
                <w:rFonts w:ascii="GHEA Grapalat" w:hAnsi="GHEA Grapalat" w:cs="GHEA Grapalat"/>
                <w:bCs/>
                <w:sz w:val="20"/>
                <w:szCs w:val="20"/>
                <w:lang w:val="hy-AM"/>
              </w:rPr>
            </w:pPr>
          </w:p>
          <w:p w:rsidR="00316771" w:rsidRDefault="00316771" w:rsidP="00316771">
            <w:pPr>
              <w:tabs>
                <w:tab w:val="left" w:pos="8190"/>
              </w:tabs>
              <w:ind w:right="34"/>
              <w:jc w:val="both"/>
              <w:rPr>
                <w:rFonts w:ascii="GHEA Grapalat" w:hAnsi="GHEA Grapalat"/>
                <w:i/>
                <w:sz w:val="20"/>
                <w:szCs w:val="20"/>
                <w:lang w:val="hy-AM"/>
              </w:rPr>
            </w:pPr>
          </w:p>
          <w:p w:rsidR="00316771" w:rsidRDefault="00316771" w:rsidP="00316771">
            <w:pPr>
              <w:tabs>
                <w:tab w:val="left" w:pos="8190"/>
              </w:tabs>
              <w:ind w:right="34"/>
              <w:jc w:val="both"/>
              <w:rPr>
                <w:rFonts w:ascii="GHEA Grapalat" w:hAnsi="GHEA Grapalat"/>
                <w:i/>
                <w:sz w:val="20"/>
                <w:szCs w:val="20"/>
                <w:lang w:val="hy-AM"/>
              </w:rPr>
            </w:pPr>
          </w:p>
          <w:p w:rsidR="00316771" w:rsidRDefault="00316771" w:rsidP="00316771">
            <w:pPr>
              <w:tabs>
                <w:tab w:val="left" w:pos="8190"/>
              </w:tabs>
              <w:ind w:right="34"/>
              <w:jc w:val="both"/>
              <w:rPr>
                <w:rFonts w:ascii="GHEA Grapalat" w:hAnsi="GHEA Grapalat"/>
                <w:i/>
                <w:sz w:val="20"/>
                <w:szCs w:val="20"/>
                <w:lang w:val="en-US"/>
              </w:rPr>
            </w:pPr>
            <w:r>
              <w:rPr>
                <w:rFonts w:ascii="GHEA Grapalat" w:hAnsi="GHEA Grapalat"/>
                <w:i/>
                <w:sz w:val="20"/>
                <w:szCs w:val="20"/>
                <w:lang w:val="hy-AM"/>
              </w:rPr>
              <w:t>Ընդո</w:t>
            </w:r>
            <w:proofErr w:type="spellStart"/>
            <w:r>
              <w:rPr>
                <w:rFonts w:ascii="GHEA Grapalat" w:hAnsi="GHEA Grapalat"/>
                <w:i/>
                <w:sz w:val="20"/>
                <w:szCs w:val="20"/>
                <w:lang w:val="en-US"/>
              </w:rPr>
              <w:t>ւնվել</w:t>
            </w:r>
            <w:proofErr w:type="spellEnd"/>
            <w:r>
              <w:rPr>
                <w:rFonts w:ascii="GHEA Grapalat" w:hAnsi="GHEA Grapalat"/>
                <w:i/>
                <w:sz w:val="20"/>
                <w:szCs w:val="20"/>
                <w:lang w:val="en-US"/>
              </w:rPr>
              <w:t xml:space="preserve"> </w:t>
            </w:r>
            <w:proofErr w:type="spellStart"/>
            <w:r>
              <w:rPr>
                <w:rFonts w:ascii="GHEA Grapalat" w:hAnsi="GHEA Grapalat"/>
                <w:i/>
                <w:sz w:val="20"/>
                <w:szCs w:val="20"/>
                <w:lang w:val="en-US"/>
              </w:rPr>
              <w:t>են</w:t>
            </w:r>
            <w:proofErr w:type="spellEnd"/>
          </w:p>
          <w:p w:rsidR="00316771" w:rsidRDefault="00316771" w:rsidP="00316771">
            <w:pPr>
              <w:tabs>
                <w:tab w:val="left" w:pos="8190"/>
              </w:tabs>
              <w:ind w:right="34"/>
              <w:jc w:val="both"/>
              <w:rPr>
                <w:rFonts w:ascii="GHEA Grapalat" w:hAnsi="GHEA Grapalat"/>
                <w:i/>
                <w:sz w:val="20"/>
                <w:szCs w:val="20"/>
                <w:lang w:val="en-US"/>
              </w:rPr>
            </w:pPr>
          </w:p>
          <w:p w:rsidR="00316771" w:rsidRDefault="00316771" w:rsidP="00316771">
            <w:pPr>
              <w:tabs>
                <w:tab w:val="left" w:pos="8190"/>
              </w:tabs>
              <w:ind w:right="34"/>
              <w:jc w:val="both"/>
              <w:rPr>
                <w:rFonts w:ascii="GHEA Grapalat" w:hAnsi="GHEA Grapalat"/>
                <w:i/>
                <w:sz w:val="20"/>
                <w:szCs w:val="20"/>
                <w:lang w:val="en-US"/>
              </w:rPr>
            </w:pPr>
          </w:p>
          <w:p w:rsidR="00316771" w:rsidRDefault="00316771" w:rsidP="00316771">
            <w:pPr>
              <w:tabs>
                <w:tab w:val="left" w:pos="8190"/>
              </w:tabs>
              <w:ind w:right="34"/>
              <w:jc w:val="both"/>
              <w:rPr>
                <w:rFonts w:ascii="GHEA Grapalat" w:hAnsi="GHEA Grapalat"/>
                <w:i/>
                <w:sz w:val="20"/>
                <w:szCs w:val="20"/>
                <w:lang w:val="en-US"/>
              </w:rPr>
            </w:pPr>
          </w:p>
          <w:p w:rsidR="00316771" w:rsidRPr="007A54E8" w:rsidRDefault="00316771" w:rsidP="00316771">
            <w:pPr>
              <w:tabs>
                <w:tab w:val="left" w:pos="8190"/>
              </w:tabs>
              <w:ind w:right="34"/>
              <w:jc w:val="both"/>
              <w:rPr>
                <w:rFonts w:ascii="GHEA Grapalat" w:hAnsi="GHEA Grapalat"/>
                <w:i/>
                <w:sz w:val="20"/>
                <w:szCs w:val="20"/>
                <w:lang w:val="en-US"/>
              </w:rPr>
            </w:pPr>
          </w:p>
          <w:p w:rsidR="00316771" w:rsidRDefault="00316771" w:rsidP="00316771">
            <w:pPr>
              <w:tabs>
                <w:tab w:val="left" w:pos="8190"/>
              </w:tabs>
              <w:ind w:right="34"/>
              <w:jc w:val="center"/>
              <w:rPr>
                <w:rFonts w:ascii="GHEA Grapalat" w:hAnsi="GHEA Grapalat"/>
                <w:i/>
                <w:sz w:val="20"/>
                <w:szCs w:val="20"/>
                <w:lang w:val="hy-AM"/>
              </w:rPr>
            </w:pPr>
          </w:p>
        </w:tc>
      </w:tr>
      <w:tr w:rsidR="00316771" w:rsidRPr="00316771" w:rsidTr="00316771">
        <w:tc>
          <w:tcPr>
            <w:tcW w:w="2790" w:type="dxa"/>
            <w:tcBorders>
              <w:top w:val="single" w:sz="4" w:space="0" w:color="000000"/>
              <w:left w:val="single" w:sz="4" w:space="0" w:color="000000"/>
              <w:bottom w:val="single" w:sz="4" w:space="0" w:color="000000"/>
              <w:right w:val="single" w:sz="4" w:space="0" w:color="000000"/>
            </w:tcBorders>
          </w:tcPr>
          <w:p w:rsidR="00316771" w:rsidRPr="00316771" w:rsidRDefault="00316771" w:rsidP="00DD2085">
            <w:pPr>
              <w:tabs>
                <w:tab w:val="left" w:pos="8190"/>
              </w:tabs>
              <w:ind w:right="329"/>
              <w:jc w:val="center"/>
              <w:rPr>
                <w:rFonts w:ascii="GHEA Grapalat" w:hAnsi="GHEA Grapalat"/>
                <w:color w:val="000000"/>
                <w:sz w:val="20"/>
                <w:szCs w:val="20"/>
                <w:shd w:val="clear" w:color="auto" w:fill="FFFFFF"/>
                <w:lang w:val="hy-AM"/>
              </w:rPr>
            </w:pPr>
            <w:r w:rsidRPr="00316771">
              <w:rPr>
                <w:rFonts w:ascii="GHEA Grapalat" w:hAnsi="GHEA Grapalat"/>
                <w:color w:val="000000"/>
                <w:sz w:val="20"/>
                <w:szCs w:val="20"/>
                <w:shd w:val="clear" w:color="auto" w:fill="FFFFFF"/>
                <w:lang w:val="hy-AM"/>
              </w:rPr>
              <w:lastRenderedPageBreak/>
              <w:t>ՀՀ արդարադատության նախարարի 24</w:t>
            </w:r>
            <w:r w:rsidRPr="00316771">
              <w:rPr>
                <w:rFonts w:ascii="Cambria Math" w:hAnsi="Cambria Math"/>
                <w:color w:val="000000"/>
                <w:sz w:val="20"/>
                <w:szCs w:val="20"/>
                <w:shd w:val="clear" w:color="auto" w:fill="FFFFFF"/>
                <w:lang w:val="hy-AM"/>
              </w:rPr>
              <w:t>․</w:t>
            </w:r>
            <w:r w:rsidRPr="00316771">
              <w:rPr>
                <w:rFonts w:ascii="GHEA Grapalat" w:hAnsi="GHEA Grapalat"/>
                <w:color w:val="000000"/>
                <w:sz w:val="20"/>
                <w:szCs w:val="20"/>
                <w:shd w:val="clear" w:color="auto" w:fill="FFFFFF"/>
                <w:lang w:val="hy-AM"/>
              </w:rPr>
              <w:t>03</w:t>
            </w:r>
            <w:r w:rsidRPr="00316771">
              <w:rPr>
                <w:rFonts w:ascii="Cambria Math" w:hAnsi="Cambria Math"/>
                <w:color w:val="000000"/>
                <w:sz w:val="20"/>
                <w:szCs w:val="20"/>
                <w:shd w:val="clear" w:color="auto" w:fill="FFFFFF"/>
                <w:lang w:val="hy-AM"/>
              </w:rPr>
              <w:t>․</w:t>
            </w:r>
            <w:r w:rsidRPr="00316771">
              <w:rPr>
                <w:rFonts w:ascii="GHEA Grapalat" w:hAnsi="GHEA Grapalat"/>
                <w:color w:val="000000"/>
                <w:sz w:val="20"/>
                <w:szCs w:val="20"/>
                <w:shd w:val="clear" w:color="auto" w:fill="FFFFFF"/>
                <w:lang w:val="hy-AM"/>
              </w:rPr>
              <w:t>2020թ</w:t>
            </w:r>
            <w:r w:rsidRPr="00316771">
              <w:rPr>
                <w:rFonts w:ascii="Cambria Math" w:hAnsi="Cambria Math"/>
                <w:color w:val="000000"/>
                <w:sz w:val="20"/>
                <w:szCs w:val="20"/>
                <w:shd w:val="clear" w:color="auto" w:fill="FFFFFF"/>
                <w:lang w:val="hy-AM"/>
              </w:rPr>
              <w:t>․</w:t>
            </w:r>
            <w:r w:rsidRPr="00316771">
              <w:rPr>
                <w:rFonts w:ascii="GHEA Grapalat" w:hAnsi="GHEA Grapalat"/>
                <w:color w:val="000000"/>
                <w:sz w:val="20"/>
                <w:szCs w:val="20"/>
                <w:shd w:val="clear" w:color="auto" w:fill="FFFFFF"/>
                <w:lang w:val="hy-AM"/>
              </w:rPr>
              <w:t xml:space="preserve"> թիվ </w:t>
            </w:r>
            <w:r w:rsidRPr="00316771">
              <w:rPr>
                <w:rFonts w:ascii="GHEA Grapalat" w:hAnsi="GHEA Grapalat"/>
                <w:color w:val="000000"/>
                <w:sz w:val="20"/>
                <w:szCs w:val="20"/>
                <w:shd w:val="clear" w:color="auto" w:fill="FFFFFF"/>
              </w:rPr>
              <w:t>01//6152-2020</w:t>
            </w:r>
            <w:r w:rsidRPr="00316771">
              <w:rPr>
                <w:rFonts w:ascii="GHEA Grapalat" w:hAnsi="GHEA Grapalat"/>
                <w:color w:val="000000"/>
                <w:sz w:val="20"/>
                <w:szCs w:val="20"/>
                <w:shd w:val="clear" w:color="auto" w:fill="FFFFFF"/>
                <w:lang w:val="hy-AM"/>
              </w:rPr>
              <w:t xml:space="preserve"> գրություն</w:t>
            </w:r>
          </w:p>
        </w:tc>
        <w:tc>
          <w:tcPr>
            <w:tcW w:w="4834" w:type="dxa"/>
            <w:tcBorders>
              <w:top w:val="single" w:sz="4" w:space="0" w:color="000000"/>
              <w:left w:val="single" w:sz="4" w:space="0" w:color="000000"/>
              <w:bottom w:val="single" w:sz="4" w:space="0" w:color="000000"/>
              <w:right w:val="single" w:sz="4" w:space="0" w:color="000000"/>
            </w:tcBorders>
          </w:tcPr>
          <w:p w:rsidR="00316771" w:rsidRDefault="00316771" w:rsidP="00DD2085">
            <w:pPr>
              <w:pStyle w:val="a7"/>
              <w:tabs>
                <w:tab w:val="left" w:pos="-180"/>
                <w:tab w:val="left" w:pos="8190"/>
              </w:tabs>
              <w:spacing w:after="0" w:line="240" w:lineRule="auto"/>
              <w:ind w:left="0" w:right="329"/>
              <w:jc w:val="both"/>
              <w:rPr>
                <w:rFonts w:ascii="GHEA Grapalat" w:hAnsi="GHEA Grapalat" w:cs="GHEA Grapalat"/>
                <w:bCs/>
                <w:sz w:val="20"/>
                <w:szCs w:val="20"/>
                <w:lang w:val="hy-AM"/>
              </w:rPr>
            </w:pPr>
            <w:r w:rsidRPr="00316771">
              <w:rPr>
                <w:rFonts w:ascii="GHEA Grapalat" w:hAnsi="GHEA Grapalat" w:cs="Sylfaen"/>
                <w:sz w:val="20"/>
                <w:szCs w:val="20"/>
                <w:lang w:val="hy-AM"/>
              </w:rPr>
              <w:t>Որոշման</w:t>
            </w:r>
            <w:r>
              <w:rPr>
                <w:rFonts w:ascii="GHEA Grapalat" w:hAnsi="GHEA Grapalat" w:cs="Sylfaen"/>
                <w:sz w:val="20"/>
                <w:szCs w:val="20"/>
                <w:lang w:val="hy-AM"/>
              </w:rPr>
              <w:t xml:space="preserve"> </w:t>
            </w:r>
            <w:r w:rsidRPr="00316771">
              <w:rPr>
                <w:rFonts w:ascii="GHEA Grapalat" w:hAnsi="GHEA Grapalat" w:cs="Sylfaen"/>
                <w:sz w:val="20"/>
                <w:szCs w:val="20"/>
                <w:lang w:val="hy-AM"/>
              </w:rPr>
              <w:t>նախագծի</w:t>
            </w:r>
            <w:r>
              <w:rPr>
                <w:rFonts w:ascii="GHEA Grapalat" w:hAnsi="GHEA Grapalat" w:cs="Sylfaen"/>
                <w:sz w:val="20"/>
                <w:szCs w:val="20"/>
                <w:lang w:val="hy-AM"/>
              </w:rPr>
              <w:t xml:space="preserve"> </w:t>
            </w:r>
            <w:r w:rsidRPr="00316771">
              <w:rPr>
                <w:rFonts w:ascii="GHEA Grapalat" w:hAnsi="GHEA Grapalat" w:cs="Sylfaen"/>
                <w:sz w:val="20"/>
                <w:szCs w:val="20"/>
                <w:lang w:val="hy-AM"/>
              </w:rPr>
              <w:t>վերաբերյալ</w:t>
            </w:r>
            <w:r>
              <w:rPr>
                <w:rFonts w:ascii="GHEA Grapalat" w:hAnsi="GHEA Grapalat" w:cs="Sylfaen"/>
                <w:sz w:val="20"/>
                <w:szCs w:val="20"/>
                <w:lang w:val="hy-AM"/>
              </w:rPr>
              <w:t xml:space="preserve"> </w:t>
            </w:r>
            <w:r w:rsidRPr="00316771">
              <w:rPr>
                <w:rFonts w:ascii="GHEA Grapalat" w:hAnsi="GHEA Grapalat" w:cs="Sylfaen"/>
                <w:sz w:val="20"/>
                <w:szCs w:val="20"/>
                <w:lang w:val="hy-AM"/>
              </w:rPr>
              <w:t>դիտողություններ</w:t>
            </w:r>
            <w:r>
              <w:rPr>
                <w:rFonts w:ascii="GHEA Grapalat" w:hAnsi="GHEA Grapalat" w:cs="Sylfaen"/>
                <w:sz w:val="20"/>
                <w:szCs w:val="20"/>
                <w:lang w:val="hy-AM"/>
              </w:rPr>
              <w:t xml:space="preserve"> </w:t>
            </w:r>
            <w:r w:rsidRPr="00316771">
              <w:rPr>
                <w:rFonts w:ascii="GHEA Grapalat" w:hAnsi="GHEA Grapalat" w:cs="Sylfaen"/>
                <w:sz w:val="20"/>
                <w:szCs w:val="20"/>
                <w:lang w:val="hy-AM"/>
              </w:rPr>
              <w:t>և</w:t>
            </w:r>
            <w:r>
              <w:rPr>
                <w:rFonts w:ascii="GHEA Grapalat" w:hAnsi="GHEA Grapalat" w:cs="Sylfaen"/>
                <w:sz w:val="20"/>
                <w:szCs w:val="20"/>
                <w:lang w:val="hy-AM"/>
              </w:rPr>
              <w:t xml:space="preserve"> </w:t>
            </w:r>
            <w:r w:rsidRPr="00316771">
              <w:rPr>
                <w:rFonts w:ascii="GHEA Grapalat" w:hAnsi="GHEA Grapalat" w:cs="Sylfaen"/>
                <w:sz w:val="20"/>
                <w:szCs w:val="20"/>
                <w:lang w:val="hy-AM"/>
              </w:rPr>
              <w:t>առաջարկություններ</w:t>
            </w:r>
            <w:r>
              <w:rPr>
                <w:rFonts w:ascii="GHEA Grapalat" w:hAnsi="GHEA Grapalat" w:cs="Sylfaen"/>
                <w:sz w:val="20"/>
                <w:szCs w:val="20"/>
                <w:lang w:val="hy-AM"/>
              </w:rPr>
              <w:t xml:space="preserve"> </w:t>
            </w:r>
            <w:r w:rsidRPr="00316771">
              <w:rPr>
                <w:rFonts w:ascii="GHEA Grapalat" w:hAnsi="GHEA Grapalat" w:cs="Sylfaen"/>
                <w:sz w:val="20"/>
                <w:szCs w:val="20"/>
                <w:lang w:val="hy-AM"/>
              </w:rPr>
              <w:t>չունի</w:t>
            </w:r>
            <w:r>
              <w:rPr>
                <w:rFonts w:ascii="GHEA Grapalat" w:hAnsi="GHEA Grapalat" w:cs="GHEA Grapalat"/>
                <w:bCs/>
                <w:sz w:val="20"/>
                <w:szCs w:val="20"/>
                <w:lang w:val="hy-AM"/>
              </w:rPr>
              <w:t>։</w:t>
            </w:r>
          </w:p>
        </w:tc>
        <w:tc>
          <w:tcPr>
            <w:tcW w:w="2977" w:type="dxa"/>
            <w:tcBorders>
              <w:top w:val="single" w:sz="4" w:space="0" w:color="000000"/>
              <w:left w:val="single" w:sz="4" w:space="0" w:color="000000"/>
              <w:bottom w:val="single" w:sz="4" w:space="0" w:color="000000"/>
              <w:right w:val="single" w:sz="4" w:space="0" w:color="000000"/>
            </w:tcBorders>
          </w:tcPr>
          <w:p w:rsidR="00316771" w:rsidRDefault="00316771" w:rsidP="00316771">
            <w:pPr>
              <w:tabs>
                <w:tab w:val="left" w:pos="8190"/>
              </w:tabs>
              <w:ind w:right="34"/>
              <w:jc w:val="both"/>
              <w:rPr>
                <w:rFonts w:ascii="GHEA Grapalat" w:hAnsi="GHEA Grapalat" w:cs="GHEA Grapalat"/>
                <w:bCs/>
                <w:sz w:val="20"/>
                <w:szCs w:val="20"/>
                <w:lang w:val="hy-AM"/>
              </w:rPr>
            </w:pPr>
            <w:r w:rsidRPr="007A54E8">
              <w:rPr>
                <w:rFonts w:ascii="GHEA Grapalat" w:hAnsi="GHEA Grapalat" w:cs="Sylfaen"/>
                <w:sz w:val="20"/>
                <w:szCs w:val="20"/>
              </w:rPr>
              <w:t>Ընդունվել է ի գիտություն:</w:t>
            </w:r>
          </w:p>
        </w:tc>
      </w:tr>
    </w:tbl>
    <w:p w:rsidR="00E151DD" w:rsidRPr="00316771" w:rsidRDefault="00E151DD" w:rsidP="00DD2085">
      <w:pPr>
        <w:tabs>
          <w:tab w:val="left" w:pos="8190"/>
        </w:tabs>
        <w:ind w:right="329"/>
        <w:rPr>
          <w:lang w:val="hy-AM"/>
        </w:rPr>
      </w:pPr>
    </w:p>
    <w:sectPr w:rsidR="00E151DD" w:rsidRPr="00316771" w:rsidSect="00DD2085">
      <w:pgSz w:w="12240" w:h="15840"/>
      <w:pgMar w:top="1440" w:right="1530" w:bottom="1138"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GHEA Mariam">
    <w:altName w:val="Times New Roman"/>
    <w:panose1 w:val="00000000000000000000"/>
    <w:charset w:val="00"/>
    <w:family w:val="modern"/>
    <w:notTrueType/>
    <w:pitch w:val="variable"/>
    <w:sig w:usb0="00000001"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54733"/>
    <w:multiLevelType w:val="hybridMultilevel"/>
    <w:tmpl w:val="96DAB5EE"/>
    <w:lvl w:ilvl="0" w:tplc="E468E62E">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
    <w:nsid w:val="21851CC8"/>
    <w:multiLevelType w:val="hybridMultilevel"/>
    <w:tmpl w:val="856CF09C"/>
    <w:lvl w:ilvl="0" w:tplc="DC7E73B0">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displayVerticalDrawingGridEvery w:val="2"/>
  <w:characterSpacingControl w:val="doNotCompress"/>
  <w:compat/>
  <w:rsids>
    <w:rsidRoot w:val="00E4006D"/>
    <w:rsid w:val="000B7796"/>
    <w:rsid w:val="00316771"/>
    <w:rsid w:val="003C3FD3"/>
    <w:rsid w:val="00487A07"/>
    <w:rsid w:val="006210B8"/>
    <w:rsid w:val="007A54E8"/>
    <w:rsid w:val="00984B1C"/>
    <w:rsid w:val="00A31FE2"/>
    <w:rsid w:val="00AC48E9"/>
    <w:rsid w:val="00B4500E"/>
    <w:rsid w:val="00B93CAC"/>
    <w:rsid w:val="00D51F4A"/>
    <w:rsid w:val="00DD2085"/>
    <w:rsid w:val="00E151DD"/>
    <w:rsid w:val="00E400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208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aliases w:val="h Знак,Header Char Char Char Char Знак,Header Char Char Char Знак,Header Char Char Знак"/>
    <w:basedOn w:val="a0"/>
    <w:link w:val="a4"/>
    <w:semiHidden/>
    <w:locked/>
    <w:rsid w:val="00DD2085"/>
    <w:rPr>
      <w:rFonts w:ascii="Times New Roman" w:eastAsia="Times New Roman" w:hAnsi="Times New Roman" w:cs="Times New Roman"/>
      <w:sz w:val="24"/>
      <w:szCs w:val="24"/>
      <w:lang w:val="ru-RU" w:eastAsia="ru-RU"/>
    </w:rPr>
  </w:style>
  <w:style w:type="paragraph" w:styleId="a4">
    <w:name w:val="header"/>
    <w:aliases w:val="h,Header Char Char Char Char,Header Char Char Char,Header Char Char"/>
    <w:basedOn w:val="a"/>
    <w:link w:val="a3"/>
    <w:semiHidden/>
    <w:unhideWhenUsed/>
    <w:qFormat/>
    <w:rsid w:val="00DD2085"/>
    <w:pPr>
      <w:tabs>
        <w:tab w:val="center" w:pos="4844"/>
        <w:tab w:val="right" w:pos="9689"/>
      </w:tabs>
    </w:pPr>
  </w:style>
  <w:style w:type="character" w:customStyle="1" w:styleId="1">
    <w:name w:val="Верхний колонтитул Знак1"/>
    <w:basedOn w:val="a0"/>
    <w:uiPriority w:val="99"/>
    <w:semiHidden/>
    <w:rsid w:val="00DD2085"/>
    <w:rPr>
      <w:rFonts w:ascii="Times New Roman" w:eastAsia="Times New Roman" w:hAnsi="Times New Roman" w:cs="Times New Roman"/>
      <w:sz w:val="24"/>
      <w:szCs w:val="24"/>
      <w:lang w:val="ru-RU" w:eastAsia="ru-RU"/>
    </w:rPr>
  </w:style>
  <w:style w:type="paragraph" w:styleId="a5">
    <w:name w:val="Body Text"/>
    <w:basedOn w:val="a"/>
    <w:link w:val="a6"/>
    <w:uiPriority w:val="99"/>
    <w:semiHidden/>
    <w:unhideWhenUsed/>
    <w:rsid w:val="00DD2085"/>
    <w:pPr>
      <w:spacing w:after="120"/>
    </w:pPr>
  </w:style>
  <w:style w:type="character" w:customStyle="1" w:styleId="a6">
    <w:name w:val="Основной текст Знак"/>
    <w:basedOn w:val="a0"/>
    <w:link w:val="a5"/>
    <w:uiPriority w:val="99"/>
    <w:semiHidden/>
    <w:rsid w:val="00DD2085"/>
    <w:rPr>
      <w:rFonts w:ascii="Times New Roman" w:eastAsia="Times New Roman" w:hAnsi="Times New Roman" w:cs="Times New Roman"/>
      <w:sz w:val="24"/>
      <w:szCs w:val="24"/>
      <w:lang w:val="ru-RU" w:eastAsia="ru-RU"/>
    </w:rPr>
  </w:style>
  <w:style w:type="paragraph" w:styleId="3">
    <w:name w:val="Body Text 3"/>
    <w:basedOn w:val="a"/>
    <w:link w:val="30"/>
    <w:semiHidden/>
    <w:unhideWhenUsed/>
    <w:rsid w:val="00DD2085"/>
    <w:pPr>
      <w:spacing w:after="120"/>
    </w:pPr>
    <w:rPr>
      <w:rFonts w:ascii="Arial Armenian" w:hAnsi="Arial Armenian"/>
      <w:sz w:val="16"/>
      <w:szCs w:val="16"/>
      <w:lang w:val="en-US" w:eastAsia="en-US"/>
    </w:rPr>
  </w:style>
  <w:style w:type="character" w:customStyle="1" w:styleId="30">
    <w:name w:val="Основной текст 3 Знак"/>
    <w:basedOn w:val="a0"/>
    <w:link w:val="3"/>
    <w:semiHidden/>
    <w:rsid w:val="00DD2085"/>
    <w:rPr>
      <w:rFonts w:ascii="Arial Armenian" w:eastAsia="Times New Roman" w:hAnsi="Arial Armenian" w:cs="Times New Roman"/>
      <w:sz w:val="16"/>
      <w:szCs w:val="16"/>
    </w:rPr>
  </w:style>
  <w:style w:type="paragraph" w:styleId="a7">
    <w:name w:val="List Paragraph"/>
    <w:basedOn w:val="a"/>
    <w:uiPriority w:val="34"/>
    <w:qFormat/>
    <w:rsid w:val="00DD2085"/>
    <w:pPr>
      <w:spacing w:after="200" w:line="276" w:lineRule="auto"/>
      <w:ind w:left="720"/>
      <w:contextualSpacing/>
    </w:pPr>
    <w:rPr>
      <w:rFonts w:ascii="Calibri" w:hAnsi="Calibri"/>
      <w:sz w:val="22"/>
      <w:szCs w:val="22"/>
    </w:rPr>
  </w:style>
  <w:style w:type="character" w:customStyle="1" w:styleId="normChar">
    <w:name w:val="norm Char"/>
    <w:link w:val="norm"/>
    <w:locked/>
    <w:rsid w:val="00DD2085"/>
    <w:rPr>
      <w:rFonts w:ascii="Arial Armenian" w:eastAsia="Times New Roman" w:hAnsi="Arial Armenian"/>
      <w:noProof/>
      <w:lang w:val="hy-AM"/>
    </w:rPr>
  </w:style>
  <w:style w:type="paragraph" w:customStyle="1" w:styleId="norm">
    <w:name w:val="norm"/>
    <w:basedOn w:val="a"/>
    <w:link w:val="normChar"/>
    <w:qFormat/>
    <w:rsid w:val="00DD2085"/>
    <w:pPr>
      <w:spacing w:line="480" w:lineRule="auto"/>
      <w:ind w:firstLine="709"/>
      <w:jc w:val="both"/>
    </w:pPr>
    <w:rPr>
      <w:rFonts w:ascii="Arial Armenian" w:hAnsi="Arial Armenian" w:cstheme="minorBidi"/>
      <w:noProof/>
      <w:sz w:val="22"/>
      <w:szCs w:val="22"/>
      <w:lang w:val="hy-AM"/>
    </w:rPr>
  </w:style>
  <w:style w:type="character" w:customStyle="1" w:styleId="mechtexChar">
    <w:name w:val="mechtex Char"/>
    <w:link w:val="mechtex"/>
    <w:locked/>
    <w:rsid w:val="00DD2085"/>
    <w:rPr>
      <w:rFonts w:ascii="Arial Armenian" w:eastAsia="Times New Roman" w:hAnsi="Arial Armenian"/>
      <w:lang w:eastAsia="ru-RU"/>
    </w:rPr>
  </w:style>
  <w:style w:type="paragraph" w:customStyle="1" w:styleId="mechtex">
    <w:name w:val="mechtex"/>
    <w:basedOn w:val="a"/>
    <w:link w:val="mechtexChar"/>
    <w:rsid w:val="00DD2085"/>
    <w:pPr>
      <w:jc w:val="center"/>
    </w:pPr>
    <w:rPr>
      <w:rFonts w:ascii="Arial Armenian" w:hAnsi="Arial Armenian" w:cstheme="minorBidi"/>
      <w:sz w:val="22"/>
      <w:szCs w:val="22"/>
    </w:rPr>
  </w:style>
</w:styles>
</file>

<file path=word/webSettings.xml><?xml version="1.0" encoding="utf-8"?>
<w:webSettings xmlns:r="http://schemas.openxmlformats.org/officeDocument/2006/relationships" xmlns:w="http://schemas.openxmlformats.org/wordprocessingml/2006/main">
  <w:divs>
    <w:div w:id="108626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1301</Words>
  <Characters>7416</Characters>
  <Application>Microsoft Office Word</Application>
  <DocSecurity>0</DocSecurity>
  <Lines>61</Lines>
  <Paragraphs>17</Paragraphs>
  <ScaleCrop>false</ScaleCrop>
  <Company>SPecialiST RePack</Company>
  <LinksUpToDate>false</LinksUpToDate>
  <CharactersWithSpaces>8700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Petrosyan</dc:creator>
  <cp:lastModifiedBy>Пользователь Windows</cp:lastModifiedBy>
  <cp:revision>3</cp:revision>
  <dcterms:created xsi:type="dcterms:W3CDTF">2020-03-25T15:00:00Z</dcterms:created>
  <dcterms:modified xsi:type="dcterms:W3CDTF">2020-03-25T15:09:00Z</dcterms:modified>
</cp:coreProperties>
</file>