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0D10A9" w:rsidRDefault="000D10A9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0D10A9">
        <w:rPr>
          <w:rFonts w:ascii="GHEA Grapalat" w:hAnsi="GHEA Grapalat"/>
          <w:b/>
          <w:bCs/>
        </w:rPr>
        <w:t>Ա Մ Փ Ո Փ Ա Թ Ե Ր Թ</w:t>
      </w:r>
    </w:p>
    <w:p w:rsidR="003C312E" w:rsidRPr="00684D40" w:rsidRDefault="000B3904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Sylfaen"/>
          <w:b/>
          <w:sz w:val="24"/>
          <w:szCs w:val="24"/>
        </w:rPr>
      </w:pPr>
      <w:r w:rsidRPr="00684D40">
        <w:rPr>
          <w:rFonts w:ascii="GHEA Grapalat" w:eastAsia="Calibri" w:hAnsi="GHEA Grapalat" w:cs="Sylfaen"/>
          <w:b/>
          <w:sz w:val="24"/>
          <w:szCs w:val="24"/>
        </w:rPr>
        <w:t xml:space="preserve">ՀԱՅԱՍՏԱՆԻ ՀԱՆՐԱՊԵՏՈՒԹՅԱՆ ԵՎ ՎԵՐԱԿԱՌՈՒՑՄԱՆ ԵՎ ԶԱՐԳԱՑՄԱՆ ԵՎՐՈՊԱԿԱՆ ԲԱՆԿԻ </w:t>
      </w:r>
      <w:r w:rsidR="0083622E" w:rsidRPr="00684D40">
        <w:rPr>
          <w:rFonts w:ascii="GHEA Grapalat" w:eastAsia="Calibri" w:hAnsi="GHEA Grapalat" w:cs="Sylfaen"/>
          <w:b/>
          <w:sz w:val="24"/>
          <w:szCs w:val="24"/>
        </w:rPr>
        <w:t xml:space="preserve">ՄԻՋԵՎ </w:t>
      </w:r>
      <w:r w:rsidRPr="00684D40">
        <w:rPr>
          <w:rFonts w:ascii="GHEA Grapalat" w:eastAsia="Calibri" w:hAnsi="GHEA Grapalat" w:cs="Sylfaen"/>
          <w:b/>
          <w:sz w:val="24"/>
          <w:szCs w:val="24"/>
        </w:rPr>
        <w:t>«ՀԱՅԱՍՏԱՆ՝ ԵՐԵՎԱՆԻ ԵՎ ՍՅՈՒՆԻՔԻ ՄԱՔՍԱՅԻՆ ԵՎ ԼՈԳԻՍՏԻԿ ԿԵՆՏՐՈՆՆԵՐ. ԿԱՆԱՉ ՀԱՎԱՍՏԱԳՐՄԱՆ ԽՈՐՀՐԴԱՏՎԱԿԱՆ ԱՋԱԿՑՈՒԹՅՈՒՆ</w:t>
      </w:r>
      <w:r w:rsidR="006D21D7">
        <w:rPr>
          <w:rFonts w:ascii="GHEA Grapalat" w:eastAsia="Calibri" w:hAnsi="GHEA Grapalat" w:cs="Sylfaen"/>
          <w:b/>
          <w:sz w:val="24"/>
          <w:szCs w:val="24"/>
        </w:rPr>
        <w:t xml:space="preserve">» </w:t>
      </w:r>
      <w:r w:rsidR="00701F6F" w:rsidRPr="00684D40">
        <w:rPr>
          <w:rFonts w:ascii="GHEA Grapalat" w:eastAsia="Calibri" w:hAnsi="GHEA Grapalat" w:cs="Sylfaen"/>
          <w:b/>
          <w:sz w:val="24"/>
          <w:szCs w:val="24"/>
        </w:rPr>
        <w:t xml:space="preserve">ԴՐԱՄԱՇՆՈՐՀԱՅԻՆ ՀԱՄԱՁԱՅՆԱԳՐԻ </w:t>
      </w:r>
      <w:r w:rsidR="00D54EE1" w:rsidRPr="00684D40">
        <w:rPr>
          <w:rFonts w:ascii="GHEA Grapalat" w:eastAsia="Calibri" w:hAnsi="GHEA Grapalat" w:cs="Sylfaen"/>
          <w:b/>
          <w:sz w:val="24"/>
          <w:szCs w:val="24"/>
        </w:rPr>
        <w:t>ՀԱՍՏԱՏՄԱՆ</w:t>
      </w:r>
    </w:p>
    <w:p w:rsidR="00701F6F" w:rsidRPr="00701F6F" w:rsidRDefault="00701F6F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7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22"/>
        <w:gridCol w:w="2462"/>
        <w:gridCol w:w="1708"/>
      </w:tblGrid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684D40" w:rsidRDefault="00335693" w:rsidP="007155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ԱՐՏԱՔԻՆ ԳՈՐԾԵՐԻ </w:t>
            </w:r>
            <w:r w:rsidR="00E7087F"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ԵՎ ՄԻՋԱԶԳԱՅԻՆ ԱՌԵՎՏՐԻ </w:t>
            </w: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0D10A9" w:rsidRDefault="00DE079E" w:rsidP="00701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="008A1100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9</w:t>
            </w:r>
            <w:r w:rsidR="00E3541D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0D10A9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3435CC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0D10A9" w:rsidRDefault="00335693" w:rsidP="007155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0D10A9">
              <w:rPr>
                <w:rFonts w:ascii="GHEA Grapalat" w:eastAsia="Times New Roman" w:hAnsi="GHEA Grapalat" w:cs="Times New Roman"/>
                <w:color w:val="000000"/>
              </w:rPr>
              <w:t>N</w:t>
            </w:r>
            <w:r w:rsidR="00B97A9F">
              <w:t xml:space="preserve"> </w:t>
            </w:r>
            <w:r w:rsidR="00DE079E" w:rsidRPr="00DE079E">
              <w:rPr>
                <w:rFonts w:ascii="GHEA Grapalat" w:hAnsi="GHEA Grapalat" w:cs="GHEA Grapalat"/>
                <w:szCs w:val="24"/>
              </w:rPr>
              <w:t>1111/47897-26</w:t>
            </w:r>
          </w:p>
        </w:tc>
      </w:tr>
      <w:tr w:rsidR="00C023C4" w:rsidRPr="00715534" w:rsidTr="006D21D7">
        <w:trPr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1F6F" w:rsidRPr="006D21D7" w:rsidRDefault="00DE079E" w:rsidP="00684D40">
            <w:pPr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21D7">
              <w:rPr>
                <w:rFonts w:ascii="GHEA Grapalat" w:hAnsi="GHEA Grapalat"/>
                <w:sz w:val="24"/>
                <w:szCs w:val="24"/>
                <w:lang w:eastAsia="en-GB"/>
              </w:rPr>
              <w:t xml:space="preserve">Արտաքին գործերի և միջազգային առևտրի նախարարությունը, Միջազգային պայմանագրերի մասին ՀՀ օրենքի 11-րդ հոդվածի հիմքով, նպատակահարմար է գտնում դրամաշնորհային </w:t>
            </w:r>
            <w:r w:rsidR="009D3745">
              <w:rPr>
                <w:rFonts w:ascii="GHEA Grapalat" w:hAnsi="GHEA Grapalat"/>
                <w:sz w:val="24"/>
                <w:szCs w:val="24"/>
                <w:lang w:eastAsia="en-GB"/>
              </w:rPr>
              <w:t>համաձայնագր</w:t>
            </w:r>
            <w:r w:rsidRPr="006D21D7">
              <w:rPr>
                <w:rFonts w:ascii="GHEA Grapalat" w:hAnsi="GHEA Grapalat"/>
                <w:sz w:val="24"/>
                <w:szCs w:val="24"/>
                <w:lang w:eastAsia="en-GB"/>
              </w:rPr>
              <w:t>ի վավերացումը կամ հաստատումը:</w:t>
            </w: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339A" w:rsidRPr="006D21D7" w:rsidRDefault="00C023C4" w:rsidP="00701F6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u w:color="0000FF"/>
                <w:lang w:val="en-US" w:eastAsia="en-GB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</w:t>
            </w:r>
            <w:r w:rsidR="00701F6F"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ւն</w:t>
            </w:r>
            <w:r w:rsidR="00701F6F"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  <w:p w:rsidR="00C023C4" w:rsidRPr="006D21D7" w:rsidRDefault="00C023C4" w:rsidP="00D7339A">
            <w:pPr>
              <w:pStyle w:val="ListParagraph"/>
              <w:suppressAutoHyphens/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684D40" w:rsidRDefault="00A21CE5" w:rsidP="00684D4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5125CE" w:rsidP="00F501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23</w:t>
            </w:r>
            <w:r w:rsidR="00D04B3E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lang w:val="en-US"/>
              </w:rPr>
              <w:t>9</w:t>
            </w:r>
            <w:r w:rsidR="003843E6" w:rsidRPr="00715534">
              <w:rPr>
                <w:rFonts w:ascii="GHEA Grapalat" w:eastAsia="Times New Roman" w:hAnsi="GHEA Grapalat" w:cs="Times New Roman"/>
                <w:color w:val="000000"/>
              </w:rPr>
              <w:t>.2026</w:t>
            </w:r>
            <w:r w:rsidR="007538C0" w:rsidRPr="00715534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3569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684D40" w:rsidRDefault="00335693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715534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125CE" w:rsidRPr="005125CE">
              <w:rPr>
                <w:rFonts w:ascii="GHEA Grapalat" w:eastAsia="Times New Roman" w:hAnsi="GHEA Grapalat" w:cs="Times New Roman"/>
                <w:color w:val="000000"/>
              </w:rPr>
              <w:t>/14.0.1/49206-2026</w:t>
            </w:r>
          </w:p>
        </w:tc>
      </w:tr>
      <w:tr w:rsidR="00801C94" w:rsidRPr="00715534" w:rsidTr="006D21D7">
        <w:trPr>
          <w:trHeight w:val="3594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25CE" w:rsidRPr="006D21D7" w:rsidRDefault="009D3745" w:rsidP="00684D4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Համաձայնագիր</w:t>
            </w:r>
            <w:r w:rsidR="005125CE" w:rsidRPr="006D21D7">
              <w:rPr>
                <w:rFonts w:ascii="GHEA Grapalat" w:hAnsi="GHEA Grapalat" w:cs="Sylfaen"/>
                <w:sz w:val="24"/>
                <w:szCs w:val="24"/>
              </w:rPr>
              <w:t xml:space="preserve">ը </w:t>
            </w:r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bookmarkStart w:id="0" w:name="_GoBack"/>
            <w:bookmarkEnd w:id="0"/>
            <w:r w:rsidR="005125CE" w:rsidRPr="006D21D7">
              <w:rPr>
                <w:rFonts w:ascii="GHEA Grapalat" w:hAnsi="GHEA Grapalat" w:cs="Sylfaen"/>
                <w:sz w:val="24"/>
                <w:szCs w:val="24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5125CE" w:rsidRPr="006D21D7" w:rsidRDefault="005125CE" w:rsidP="00684D40">
            <w:pPr>
              <w:pStyle w:val="NoSpacing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Համաձայնագրերը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6D21D7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116-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="00684D40" w:rsidRPr="006D21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10-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D21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D21D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D21D7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կետերով:</w:t>
            </w:r>
          </w:p>
          <w:p w:rsidR="005125CE" w:rsidRPr="006D21D7" w:rsidRDefault="005125CE" w:rsidP="00684D40">
            <w:pPr>
              <w:spacing w:after="0" w:line="240" w:lineRule="auto"/>
              <w:ind w:left="567" w:firstLine="142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  <w:p w:rsidR="00801C94" w:rsidRPr="006D21D7" w:rsidRDefault="00801C94" w:rsidP="00684D40">
            <w:pPr>
              <w:spacing w:after="0" w:line="240" w:lineRule="auto"/>
              <w:ind w:right="135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870D0" w:rsidRPr="006D21D7" w:rsidRDefault="00801C94" w:rsidP="00F5011A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r w:rsidR="00F5011A"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գիտություն</w:t>
            </w:r>
            <w:r w:rsidR="00F870D0"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  <w:p w:rsidR="00801C94" w:rsidRPr="006D21D7" w:rsidRDefault="00801C94" w:rsidP="00BA7CDD">
            <w:pPr>
              <w:spacing w:after="0" w:line="24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684D40" w:rsidRDefault="001D46F3" w:rsidP="00684D4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84D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E3541D" w:rsidP="00BF0BA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="008A3549">
              <w:rPr>
                <w:rFonts w:ascii="GHEA Grapalat" w:eastAsia="Times New Roman" w:hAnsi="GHEA Grapalat" w:cs="Times New Roman"/>
                <w:color w:val="000000"/>
                <w:lang w:val="en-US"/>
              </w:rPr>
              <w:t>8</w:t>
            </w:r>
            <w:r w:rsidR="00697BC2" w:rsidRPr="00715534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A30A90" w:rsidRPr="00715534">
              <w:rPr>
                <w:rFonts w:ascii="GHEA Grapalat" w:eastAsia="Times New Roman" w:hAnsi="GHEA Grapalat" w:cs="Times New Roman"/>
                <w:color w:val="000000"/>
                <w:lang w:val="ru-RU"/>
              </w:rPr>
              <w:t>0</w:t>
            </w:r>
            <w:r w:rsidR="008A3549">
              <w:rPr>
                <w:rFonts w:ascii="GHEA Grapalat" w:eastAsia="Times New Roman" w:hAnsi="GHEA Grapalat" w:cs="Times New Roman"/>
                <w:color w:val="000000"/>
                <w:lang w:val="en-US"/>
              </w:rPr>
              <w:t>9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715534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1D46F3" w:rsidRPr="00715534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D46F3" w:rsidRPr="00715534" w:rsidTr="003E535F">
        <w:trPr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684D40" w:rsidRDefault="001D46F3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715534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15534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5125CE" w:rsidRPr="005125C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125CE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8A3549" w:rsidRPr="008A3549">
              <w:rPr>
                <w:rFonts w:ascii="GHEA Grapalat" w:eastAsia="Times New Roman" w:hAnsi="GHEA Grapalat" w:cs="Times New Roman"/>
                <w:bCs/>
                <w:spacing w:val="-20"/>
                <w:lang w:eastAsia="ru-RU"/>
              </w:rPr>
              <w:t>04/5-2/24953-2026</w:t>
            </w:r>
          </w:p>
        </w:tc>
      </w:tr>
      <w:tr w:rsidR="00A30A90" w:rsidRPr="00715534" w:rsidTr="006D21D7">
        <w:trPr>
          <w:trHeight w:val="2496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3549" w:rsidRPr="006D21D7" w:rsidRDefault="008A3549" w:rsidP="00684D40">
            <w:pPr>
              <w:spacing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D21D7">
              <w:rPr>
                <w:rFonts w:ascii="GHEA Grapalat" w:hAnsi="GHEA Grapalat" w:cs="Sylfaen"/>
                <w:sz w:val="24"/>
                <w:szCs w:val="24"/>
              </w:rPr>
              <w:t>Հայաստանի Հանրապետության և Վերակառուցման և զարգացման եվրոպական բանկի միջև  «Հայաստան՝ Երևանի և Սյունիքի մաքսային և լոգիստիկ կենտրոններ. Կանաչ հավաստագրման խորհրդատվական աջակցություն</w:t>
            </w:r>
            <w:r w:rsidR="006D21D7" w:rsidRPr="006D21D7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r w:rsidRPr="006D21D7">
              <w:rPr>
                <w:rFonts w:ascii="GHEA Grapalat" w:hAnsi="GHEA Grapalat" w:cs="Sylfaen"/>
                <w:sz w:val="24"/>
                <w:szCs w:val="24"/>
              </w:rPr>
              <w:t xml:space="preserve">դրամաշնորհային </w:t>
            </w:r>
            <w:r w:rsidR="006D21D7" w:rsidRPr="006D21D7">
              <w:rPr>
                <w:rFonts w:ascii="GHEA Grapalat" w:hAnsi="GHEA Grapalat" w:cs="Sylfaen"/>
                <w:sz w:val="24"/>
                <w:szCs w:val="24"/>
              </w:rPr>
              <w:t>համաձայնագր</w:t>
            </w:r>
            <w:r w:rsidRPr="006D21D7">
              <w:rPr>
                <w:rFonts w:ascii="GHEA Grapalat" w:hAnsi="GHEA Grapalat" w:cs="Sylfaen"/>
                <w:sz w:val="24"/>
                <w:szCs w:val="24"/>
              </w:rPr>
              <w:t xml:space="preserve">ով </w:t>
            </w:r>
            <w:r w:rsidRPr="006D21D7">
              <w:rPr>
                <w:rFonts w:ascii="GHEA Grapalat" w:hAnsi="GHEA Grapalat" w:cs="Arial"/>
                <w:sz w:val="24"/>
                <w:szCs w:val="24"/>
              </w:rPr>
              <w:t>Հայաստանի Հանրապետության համար ֆինանսական պարտավորություններ նախատեսող դրույթներ առկա չեն:</w:t>
            </w:r>
          </w:p>
          <w:p w:rsidR="00A30A90" w:rsidRPr="006D21D7" w:rsidRDefault="00A30A90" w:rsidP="00684D40">
            <w:pPr>
              <w:suppressAutoHyphens/>
              <w:spacing w:after="0" w:line="240" w:lineRule="auto"/>
              <w:ind w:right="13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60DC" w:rsidRPr="006D21D7" w:rsidRDefault="00D760DC" w:rsidP="005C2D0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է ի գիտություն։ </w:t>
            </w:r>
          </w:p>
          <w:p w:rsidR="00A30A90" w:rsidRPr="006D21D7" w:rsidRDefault="00A30A90" w:rsidP="008A35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C07B9" w:rsidRPr="00715534" w:rsidTr="003E535F">
        <w:trPr>
          <w:trHeight w:val="597"/>
          <w:tblCellSpacing w:w="0" w:type="dxa"/>
          <w:jc w:val="center"/>
        </w:trPr>
        <w:tc>
          <w:tcPr>
            <w:tcW w:w="908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684D40" w:rsidRDefault="006C07B9" w:rsidP="00684D40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84D40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684D40">
              <w:rPr>
                <w:rFonts w:ascii="GHEA Grapalat" w:hAnsi="GHEA Grapalat" w:cs="Arial Armenian"/>
                <w:sz w:val="24"/>
                <w:szCs w:val="24"/>
              </w:rPr>
              <w:t xml:space="preserve">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684D40">
              <w:rPr>
                <w:rFonts w:ascii="GHEA Grapalat" w:hAnsi="GHEA Grapalat" w:cs="Arial Armenian"/>
                <w:sz w:val="24"/>
                <w:szCs w:val="24"/>
              </w:rPr>
              <w:t xml:space="preserve"> ԵՎ ԵՆԹԱԿԱՌՈՒՑՎԱԾՔՆԵՐԻ </w:t>
            </w:r>
            <w:r w:rsidRPr="00684D4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  <w:p w:rsidR="006C07B9" w:rsidRPr="00684D40" w:rsidRDefault="006C07B9" w:rsidP="00684D40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C07B9" w:rsidRPr="003F7212" w:rsidRDefault="008153FE" w:rsidP="003F7212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Cambria Math"/>
              </w:rPr>
              <w:t>11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  <w:r w:rsidR="006C07B9" w:rsidRPr="003F7212">
              <w:rPr>
                <w:rFonts w:ascii="GHEA Grapalat" w:hAnsi="GHEA Grapalat"/>
              </w:rPr>
              <w:t>0</w:t>
            </w:r>
            <w:r>
              <w:rPr>
                <w:rFonts w:ascii="GHEA Grapalat" w:hAnsi="GHEA Grapalat"/>
              </w:rPr>
              <w:t>9</w:t>
            </w:r>
            <w:r w:rsidR="006C07B9" w:rsidRPr="003F7212">
              <w:rPr>
                <w:rFonts w:ascii="GHEA Grapalat" w:hAnsi="GHEA Grapalat"/>
              </w:rPr>
              <w:t>.2025թ</w:t>
            </w:r>
            <w:r w:rsidR="006C07B9" w:rsidRPr="003F7212">
              <w:rPr>
                <w:rFonts w:ascii="Cambria Math" w:hAnsi="Cambria Math" w:cs="Cambria Math"/>
              </w:rPr>
              <w:t>․</w:t>
            </w:r>
          </w:p>
        </w:tc>
      </w:tr>
      <w:tr w:rsidR="00D100C5" w:rsidRPr="00715534" w:rsidTr="006D21D7">
        <w:trPr>
          <w:trHeight w:val="516"/>
          <w:tblCellSpacing w:w="0" w:type="dxa"/>
          <w:jc w:val="center"/>
        </w:trPr>
        <w:tc>
          <w:tcPr>
            <w:tcW w:w="908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100C5" w:rsidRPr="00684D40" w:rsidRDefault="00D100C5" w:rsidP="00684D4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100C5" w:rsidRPr="00151601" w:rsidRDefault="00D100C5" w:rsidP="006C07B9">
            <w:pPr>
              <w:spacing w:after="0" w:line="240" w:lineRule="auto"/>
              <w:rPr>
                <w:rFonts w:ascii="GHEA Grapalat" w:hAnsi="GHEA Grapalat"/>
              </w:rPr>
            </w:pPr>
            <w:r w:rsidRPr="00151601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153FE" w:rsidRPr="008153FE">
              <w:rPr>
                <w:rFonts w:ascii="GHEA Grapalat" w:hAnsi="GHEA Grapalat" w:cs="GHEA Grapalat"/>
              </w:rPr>
              <w:t>ԴԽ//35065-2026</w:t>
            </w:r>
          </w:p>
        </w:tc>
      </w:tr>
      <w:tr w:rsidR="00A30A90" w:rsidRPr="00715534" w:rsidTr="006D21D7">
        <w:trPr>
          <w:trHeight w:val="4629"/>
          <w:tblCellSpacing w:w="0" w:type="dxa"/>
          <w:jc w:val="center"/>
        </w:trPr>
        <w:tc>
          <w:tcPr>
            <w:tcW w:w="6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153FE" w:rsidRPr="006D21D7" w:rsidRDefault="008153FE" w:rsidP="00684D40">
            <w:pPr>
              <w:spacing w:line="240" w:lineRule="auto"/>
              <w:ind w:right="-59"/>
              <w:jc w:val="both"/>
              <w:rPr>
                <w:rFonts w:ascii="GHEA Grapalat" w:eastAsia="MS Mincho" w:hAnsi="GHEA Grapalat" w:cs="MS Mincho"/>
                <w:sz w:val="24"/>
                <w:szCs w:val="24"/>
              </w:rPr>
            </w:pPr>
            <w:r w:rsidRPr="006D21D7">
              <w:rPr>
                <w:rFonts w:ascii="GHEA Grapalat" w:hAnsi="GHEA Grapalat"/>
                <w:sz w:val="24"/>
                <w:szCs w:val="24"/>
              </w:rPr>
              <w:t>«Հայաստան՝ Երևանի և Սյունիքի Մաքսային և լոգիստիկ կենտրոններ</w:t>
            </w:r>
            <w:r w:rsidRPr="006D21D7">
              <w:rPr>
                <w:rFonts w:ascii="Cambria Math" w:eastAsia="MS Gothic" w:hAnsi="Cambria Math" w:cs="Cambria Math"/>
                <w:sz w:val="24"/>
                <w:szCs w:val="24"/>
              </w:rPr>
              <w:t>․</w:t>
            </w:r>
            <w:r w:rsidRPr="006D21D7">
              <w:rPr>
                <w:rFonts w:ascii="GHEA Grapalat" w:eastAsia="MS Mincho" w:hAnsi="GHEA Grapalat" w:cs="MS Mincho"/>
                <w:sz w:val="24"/>
                <w:szCs w:val="24"/>
              </w:rPr>
              <w:t xml:space="preserve"> կանաչ հավաստագրման խորհրդատվական աջակցություն</w:t>
            </w:r>
            <w:r w:rsidR="006D21D7" w:rsidRPr="006D21D7">
              <w:rPr>
                <w:rFonts w:ascii="GHEA Grapalat" w:eastAsia="MS Mincho" w:hAnsi="GHEA Grapalat" w:cs="MS Mincho"/>
                <w:sz w:val="24"/>
                <w:szCs w:val="24"/>
              </w:rPr>
              <w:t xml:space="preserve">» </w:t>
            </w:r>
            <w:r w:rsidRPr="006D21D7">
              <w:rPr>
                <w:rFonts w:ascii="GHEA Grapalat" w:eastAsia="MS Mincho" w:hAnsi="GHEA Grapalat" w:cs="MS Mincho"/>
                <w:sz w:val="24"/>
                <w:szCs w:val="24"/>
              </w:rPr>
              <w:t xml:space="preserve">դրամաշնորհային </w:t>
            </w:r>
            <w:r w:rsidR="006D21D7" w:rsidRPr="006D21D7">
              <w:rPr>
                <w:rFonts w:ascii="GHEA Grapalat" w:eastAsia="MS Mincho" w:hAnsi="GHEA Grapalat" w:cs="MS Mincho"/>
                <w:sz w:val="24"/>
                <w:szCs w:val="24"/>
              </w:rPr>
              <w:t>համաձայնագրեր</w:t>
            </w:r>
            <w:r w:rsidRPr="006D21D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A30A90" w:rsidRPr="006D21D7" w:rsidRDefault="00A30A90" w:rsidP="00684D40">
            <w:pPr>
              <w:spacing w:line="240" w:lineRule="auto"/>
              <w:ind w:right="135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A90" w:rsidRPr="006D21D7" w:rsidRDefault="00A30A90" w:rsidP="00D100C5">
            <w:pPr>
              <w:rPr>
                <w:rFonts w:ascii="GHEA Grapalat" w:hAnsi="GHEA Grapalat"/>
                <w:sz w:val="24"/>
                <w:szCs w:val="24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D2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 ի գիտություն։</w:t>
            </w:r>
          </w:p>
          <w:p w:rsidR="00A30A90" w:rsidRPr="006D21D7" w:rsidRDefault="00A30A90" w:rsidP="00647394">
            <w:pPr>
              <w:rPr>
                <w:rFonts w:ascii="GHEA Grapalat" w:hAnsi="GHEA Grapalat"/>
                <w:sz w:val="24"/>
                <w:szCs w:val="24"/>
              </w:rPr>
            </w:pPr>
            <w:r w:rsidRPr="006D21D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722FB1" w:rsidRPr="00715534" w:rsidRDefault="00722FB1" w:rsidP="00722FB1">
      <w:pPr>
        <w:tabs>
          <w:tab w:val="left" w:pos="1680"/>
        </w:tabs>
        <w:rPr>
          <w:rFonts w:ascii="GHEA Grapalat" w:hAnsi="GHEA Grapalat"/>
        </w:rPr>
      </w:pPr>
    </w:p>
    <w:sectPr w:rsidR="00722FB1" w:rsidRPr="00715534" w:rsidSect="003C312E">
      <w:pgSz w:w="12240" w:h="15840"/>
      <w:pgMar w:top="1134" w:right="850" w:bottom="99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01E06"/>
    <w:multiLevelType w:val="hybridMultilevel"/>
    <w:tmpl w:val="811A4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564A"/>
    <w:multiLevelType w:val="hybridMultilevel"/>
    <w:tmpl w:val="228CDE7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2EBA5C41"/>
    <w:multiLevelType w:val="hybridMultilevel"/>
    <w:tmpl w:val="2F54FA98"/>
    <w:lvl w:ilvl="0" w:tplc="CE30C098">
      <w:start w:val="13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1FCE"/>
    <w:rsid w:val="00022375"/>
    <w:rsid w:val="0003250E"/>
    <w:rsid w:val="000979EF"/>
    <w:rsid w:val="000A5462"/>
    <w:rsid w:val="000B3904"/>
    <w:rsid w:val="000C79D9"/>
    <w:rsid w:val="000D10A9"/>
    <w:rsid w:val="000E033B"/>
    <w:rsid w:val="000F0BE2"/>
    <w:rsid w:val="0014349F"/>
    <w:rsid w:val="00151601"/>
    <w:rsid w:val="00152885"/>
    <w:rsid w:val="001636B5"/>
    <w:rsid w:val="0017169C"/>
    <w:rsid w:val="00195709"/>
    <w:rsid w:val="001D46F3"/>
    <w:rsid w:val="001E2E84"/>
    <w:rsid w:val="001F6F7E"/>
    <w:rsid w:val="00213709"/>
    <w:rsid w:val="002416AC"/>
    <w:rsid w:val="002A4AF6"/>
    <w:rsid w:val="002E12C3"/>
    <w:rsid w:val="002E4029"/>
    <w:rsid w:val="002E72A2"/>
    <w:rsid w:val="002F50D9"/>
    <w:rsid w:val="002F767D"/>
    <w:rsid w:val="00335693"/>
    <w:rsid w:val="003435CC"/>
    <w:rsid w:val="0037376B"/>
    <w:rsid w:val="003843E6"/>
    <w:rsid w:val="003937AD"/>
    <w:rsid w:val="00396658"/>
    <w:rsid w:val="003C312E"/>
    <w:rsid w:val="003E535F"/>
    <w:rsid w:val="003F4B80"/>
    <w:rsid w:val="003F7212"/>
    <w:rsid w:val="00415CD6"/>
    <w:rsid w:val="0042333D"/>
    <w:rsid w:val="00441AA8"/>
    <w:rsid w:val="004A603C"/>
    <w:rsid w:val="004B4CB7"/>
    <w:rsid w:val="004C5235"/>
    <w:rsid w:val="004D7B5B"/>
    <w:rsid w:val="004F30E4"/>
    <w:rsid w:val="005125CE"/>
    <w:rsid w:val="005325ED"/>
    <w:rsid w:val="00560859"/>
    <w:rsid w:val="005A2822"/>
    <w:rsid w:val="005A6761"/>
    <w:rsid w:val="005B6AAF"/>
    <w:rsid w:val="005B6B1B"/>
    <w:rsid w:val="005C2D08"/>
    <w:rsid w:val="005F1C35"/>
    <w:rsid w:val="005F3E63"/>
    <w:rsid w:val="006211ED"/>
    <w:rsid w:val="00647394"/>
    <w:rsid w:val="0067665D"/>
    <w:rsid w:val="00684D40"/>
    <w:rsid w:val="00693523"/>
    <w:rsid w:val="00697BC2"/>
    <w:rsid w:val="006A55A6"/>
    <w:rsid w:val="006B5D97"/>
    <w:rsid w:val="006C07B9"/>
    <w:rsid w:val="006D21D7"/>
    <w:rsid w:val="006E4C69"/>
    <w:rsid w:val="00701F6F"/>
    <w:rsid w:val="00706878"/>
    <w:rsid w:val="007128BE"/>
    <w:rsid w:val="00715534"/>
    <w:rsid w:val="00722FB1"/>
    <w:rsid w:val="007248EC"/>
    <w:rsid w:val="007538C0"/>
    <w:rsid w:val="00772B59"/>
    <w:rsid w:val="007A0F0E"/>
    <w:rsid w:val="007B4A49"/>
    <w:rsid w:val="007D2088"/>
    <w:rsid w:val="007E1743"/>
    <w:rsid w:val="00801C94"/>
    <w:rsid w:val="008153FE"/>
    <w:rsid w:val="00834E4E"/>
    <w:rsid w:val="0083622E"/>
    <w:rsid w:val="0084580D"/>
    <w:rsid w:val="0085481E"/>
    <w:rsid w:val="008A1100"/>
    <w:rsid w:val="008A3549"/>
    <w:rsid w:val="008A6303"/>
    <w:rsid w:val="008B09B6"/>
    <w:rsid w:val="008B1CBC"/>
    <w:rsid w:val="008B3D87"/>
    <w:rsid w:val="008B5FB5"/>
    <w:rsid w:val="008D37F5"/>
    <w:rsid w:val="008E381D"/>
    <w:rsid w:val="008E4179"/>
    <w:rsid w:val="009015BF"/>
    <w:rsid w:val="009078B3"/>
    <w:rsid w:val="00961D9B"/>
    <w:rsid w:val="009A604E"/>
    <w:rsid w:val="009D3745"/>
    <w:rsid w:val="009F4C36"/>
    <w:rsid w:val="00A21CE5"/>
    <w:rsid w:val="00A30A90"/>
    <w:rsid w:val="00A363D5"/>
    <w:rsid w:val="00A44FFB"/>
    <w:rsid w:val="00A76A72"/>
    <w:rsid w:val="00A94471"/>
    <w:rsid w:val="00AB4BDB"/>
    <w:rsid w:val="00AC724D"/>
    <w:rsid w:val="00AF3527"/>
    <w:rsid w:val="00B01DCA"/>
    <w:rsid w:val="00B228E4"/>
    <w:rsid w:val="00B325B0"/>
    <w:rsid w:val="00B32DC1"/>
    <w:rsid w:val="00B97A9F"/>
    <w:rsid w:val="00BA7CDD"/>
    <w:rsid w:val="00BB2484"/>
    <w:rsid w:val="00BC11A4"/>
    <w:rsid w:val="00BD2319"/>
    <w:rsid w:val="00BE260D"/>
    <w:rsid w:val="00BF0BA8"/>
    <w:rsid w:val="00BF76A4"/>
    <w:rsid w:val="00C003FD"/>
    <w:rsid w:val="00C023C4"/>
    <w:rsid w:val="00C025B5"/>
    <w:rsid w:val="00C10622"/>
    <w:rsid w:val="00C1520F"/>
    <w:rsid w:val="00C24556"/>
    <w:rsid w:val="00C249D6"/>
    <w:rsid w:val="00C3252A"/>
    <w:rsid w:val="00C33AAE"/>
    <w:rsid w:val="00C52D28"/>
    <w:rsid w:val="00C60A55"/>
    <w:rsid w:val="00C76BE7"/>
    <w:rsid w:val="00C87018"/>
    <w:rsid w:val="00CC2D70"/>
    <w:rsid w:val="00CC70C0"/>
    <w:rsid w:val="00CD6085"/>
    <w:rsid w:val="00CF07E3"/>
    <w:rsid w:val="00D04B3E"/>
    <w:rsid w:val="00D100C5"/>
    <w:rsid w:val="00D22BB0"/>
    <w:rsid w:val="00D2335E"/>
    <w:rsid w:val="00D50DC9"/>
    <w:rsid w:val="00D54EE1"/>
    <w:rsid w:val="00D662E0"/>
    <w:rsid w:val="00D7339A"/>
    <w:rsid w:val="00D760DC"/>
    <w:rsid w:val="00D84178"/>
    <w:rsid w:val="00D94F62"/>
    <w:rsid w:val="00DB4EE8"/>
    <w:rsid w:val="00DB607C"/>
    <w:rsid w:val="00DB60B9"/>
    <w:rsid w:val="00DB6B46"/>
    <w:rsid w:val="00DE079E"/>
    <w:rsid w:val="00DE3F1A"/>
    <w:rsid w:val="00E00E68"/>
    <w:rsid w:val="00E16BCB"/>
    <w:rsid w:val="00E3541D"/>
    <w:rsid w:val="00E51531"/>
    <w:rsid w:val="00E7087F"/>
    <w:rsid w:val="00E71ABD"/>
    <w:rsid w:val="00E91B05"/>
    <w:rsid w:val="00E91EE0"/>
    <w:rsid w:val="00EE04F3"/>
    <w:rsid w:val="00EE2656"/>
    <w:rsid w:val="00EF083E"/>
    <w:rsid w:val="00F01119"/>
    <w:rsid w:val="00F41F48"/>
    <w:rsid w:val="00F5011A"/>
    <w:rsid w:val="00F73591"/>
    <w:rsid w:val="00F870D0"/>
    <w:rsid w:val="00FA625F"/>
    <w:rsid w:val="00FB23B5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1EC8C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B4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6B46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B6B46"/>
  </w:style>
  <w:style w:type="paragraph" w:styleId="BalloonText">
    <w:name w:val="Balloon Text"/>
    <w:basedOn w:val="Normal"/>
    <w:link w:val="BalloonTextChar"/>
    <w:uiPriority w:val="99"/>
    <w:semiHidden/>
    <w:unhideWhenUsed/>
    <w:rsid w:val="003E5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5F"/>
    <w:rPr>
      <w:rFonts w:ascii="Segoe UI" w:hAnsi="Segoe UI" w:cs="Segoe UI"/>
      <w:sz w:val="18"/>
      <w:szCs w:val="18"/>
      <w:lang w:val="hy-AM"/>
    </w:rPr>
  </w:style>
  <w:style w:type="paragraph" w:styleId="NoSpacing">
    <w:name w:val="No Spacing"/>
    <w:uiPriority w:val="1"/>
    <w:qFormat/>
    <w:rsid w:val="005125C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00492-992D-44A3-AC1F-CF3C1E8A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https:/mul2-taxservice.gov.am/tasks/4340585/oneclick?token=b13f94ed689216aa335cfac39f97fe55</cp:keywords>
  <dc:description/>
  <cp:lastModifiedBy>Inga Poghosyan</cp:lastModifiedBy>
  <cp:revision>18</cp:revision>
  <cp:lastPrinted>2026-06-29T07:00:00Z</cp:lastPrinted>
  <dcterms:created xsi:type="dcterms:W3CDTF">2026-09-30T07:45:00Z</dcterms:created>
  <dcterms:modified xsi:type="dcterms:W3CDTF">2026-10-07T11:28:00Z</dcterms:modified>
</cp:coreProperties>
</file>