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157E2A5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C171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ՎԱՆՍԵՎԱՆ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3B2661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8C1710">
        <w:rPr>
          <w:rFonts w:ascii="GHEA Grapalat" w:eastAsia="Calibri" w:hAnsi="GHEA Grapalat" w:cs="Times New Roman"/>
          <w:sz w:val="24"/>
          <w:szCs w:val="24"/>
          <w:lang w:val="hy-AM"/>
        </w:rPr>
        <w:t>ՎԱՆՍԵՎԱՆ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6033D69B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C17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ՎԱՆՍԵՎԱՆ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="00370418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C17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սարքավորումները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C1710">
        <w:rPr>
          <w:rFonts w:ascii="GHEA Grapalat" w:eastAsia="Calibri" w:hAnsi="GHEA Grapalat" w:cs="Times New Roman"/>
          <w:sz w:val="24"/>
          <w:szCs w:val="24"/>
          <w:lang w:val="hy-AM"/>
        </w:rPr>
        <w:t>գինու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8C1710">
        <w:rPr>
          <w:rFonts w:ascii="GHEA Grapalat" w:eastAsia="Calibri" w:hAnsi="GHEA Grapalat" w:cs="Times New Roman"/>
          <w:sz w:val="24"/>
          <w:szCs w:val="24"/>
          <w:lang w:val="hy-AM"/>
        </w:rPr>
        <w:t>Արմավիրի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12AF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C17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14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588D11F2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264C85" w:rsidRPr="00264C85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="00264C85" w:rsidRPr="00770F48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264C85" w:rsidRPr="00264C85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8C17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C17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հիմնական միջոցների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1BECFB02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A7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(ոչ սեզոնային)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bookmarkStart w:id="3" w:name="_Hlk221809192"/>
      <w:r w:rsidR="005A7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160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bookmarkEnd w:id="3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A7271">
        <w:rPr>
          <w:rFonts w:ascii="GHEA Grapalat" w:eastAsia="Calibri" w:hAnsi="GHEA Grapalat" w:cs="Times New Roman"/>
          <w:sz w:val="24"/>
          <w:szCs w:val="24"/>
          <w:lang w:val="hy-AM"/>
        </w:rPr>
        <w:t>նոր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5A7271">
        <w:rPr>
          <w:rFonts w:ascii="GHEA Grapalat" w:eastAsia="Calibri" w:hAnsi="GHEA Grapalat" w:cs="Times New Roman"/>
          <w:sz w:val="24"/>
          <w:szCs w:val="24"/>
          <w:lang w:val="hy-AM"/>
        </w:rPr>
        <w:t>ստեղծում չի նախատեսվում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FEC18A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4C85" w:rsidRPr="00264C85">
        <w:rPr>
          <w:rFonts w:ascii="GHEA Grapalat" w:eastAsia="Calibri" w:hAnsi="GHEA Grapalat" w:cs="Times New Roman"/>
          <w:sz w:val="24"/>
          <w:szCs w:val="24"/>
          <w:lang w:val="hy-AM"/>
        </w:rPr>
        <w:t>170.9</w:t>
      </w:r>
      <w:r w:rsidR="005A7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64C85" w:rsidRPr="00264C85">
        <w:rPr>
          <w:rFonts w:ascii="GHEA Grapalat" w:eastAsia="Calibri" w:hAnsi="GHEA Grapalat" w:cs="Times New Roman"/>
          <w:sz w:val="24"/>
          <w:szCs w:val="24"/>
          <w:lang w:val="hy-AM"/>
        </w:rPr>
        <w:t>16.9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46A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37B0B4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C17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ՎԱՆՍԵՎԱՆ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BCD347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C17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ՎԱՆՍԵՎԱՆ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0C396CD6" w14:textId="0E7B72D8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8C1710">
        <w:rPr>
          <w:rFonts w:ascii="GHEA Grapalat" w:eastAsia="Calibri" w:hAnsi="GHEA Grapalat" w:cs="Times New Roman"/>
          <w:sz w:val="24"/>
          <w:szCs w:val="24"/>
          <w:lang w:val="hy-AM"/>
        </w:rPr>
        <w:t>ՎԱՆՍԵՎԱՆ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B6C01BE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8C17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ՎԱՆՍԵՎԱՆ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97385" w14:textId="77777777" w:rsidR="005361E8" w:rsidRDefault="005361E8" w:rsidP="008325A3">
      <w:pPr>
        <w:spacing w:after="0" w:line="240" w:lineRule="auto"/>
      </w:pPr>
      <w:r>
        <w:separator/>
      </w:r>
    </w:p>
  </w:endnote>
  <w:endnote w:type="continuationSeparator" w:id="0">
    <w:p w14:paraId="3D66330E" w14:textId="77777777" w:rsidR="005361E8" w:rsidRDefault="005361E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5361E8">
    <w:pPr>
      <w:pStyle w:val="Footer"/>
    </w:pPr>
  </w:p>
  <w:p w14:paraId="722B2118" w14:textId="77777777" w:rsidR="00085719" w:rsidRDefault="005361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ACB5C" w14:textId="77777777" w:rsidR="005361E8" w:rsidRDefault="005361E8" w:rsidP="008325A3">
      <w:pPr>
        <w:spacing w:after="0" w:line="240" w:lineRule="auto"/>
      </w:pPr>
      <w:r>
        <w:separator/>
      </w:r>
    </w:p>
  </w:footnote>
  <w:footnote w:type="continuationSeparator" w:id="0">
    <w:p w14:paraId="065751B1" w14:textId="77777777" w:rsidR="005361E8" w:rsidRDefault="005361E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27F8A"/>
    <w:rsid w:val="00145D00"/>
    <w:rsid w:val="001539DE"/>
    <w:rsid w:val="0015785C"/>
    <w:rsid w:val="00177B8C"/>
    <w:rsid w:val="00181F4A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64C85"/>
    <w:rsid w:val="00274C93"/>
    <w:rsid w:val="00280359"/>
    <w:rsid w:val="002C7C84"/>
    <w:rsid w:val="002E6D46"/>
    <w:rsid w:val="00315FC7"/>
    <w:rsid w:val="003338A0"/>
    <w:rsid w:val="00340407"/>
    <w:rsid w:val="00370418"/>
    <w:rsid w:val="003712AF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361E8"/>
    <w:rsid w:val="00564EB7"/>
    <w:rsid w:val="00585BBA"/>
    <w:rsid w:val="00596F69"/>
    <w:rsid w:val="005A7271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200B"/>
    <w:rsid w:val="006B7AAA"/>
    <w:rsid w:val="006C0221"/>
    <w:rsid w:val="006C3889"/>
    <w:rsid w:val="006D667F"/>
    <w:rsid w:val="006D7688"/>
    <w:rsid w:val="006D7D15"/>
    <w:rsid w:val="006E1280"/>
    <w:rsid w:val="00701DB3"/>
    <w:rsid w:val="00735AA7"/>
    <w:rsid w:val="00767E59"/>
    <w:rsid w:val="00770F48"/>
    <w:rsid w:val="0077534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91C30"/>
    <w:rsid w:val="008B25D5"/>
    <w:rsid w:val="008B3C8F"/>
    <w:rsid w:val="008C1710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73897"/>
    <w:rsid w:val="00C85CFB"/>
    <w:rsid w:val="00C90E08"/>
    <w:rsid w:val="00C91FEF"/>
    <w:rsid w:val="00CA6CE7"/>
    <w:rsid w:val="00CA725B"/>
    <w:rsid w:val="00CD6982"/>
    <w:rsid w:val="00D165E0"/>
    <w:rsid w:val="00D2268F"/>
    <w:rsid w:val="00D2370A"/>
    <w:rsid w:val="00D5383E"/>
    <w:rsid w:val="00D95DE3"/>
    <w:rsid w:val="00DF1A50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1A2B"/>
    <w:rsid w:val="00F35F97"/>
    <w:rsid w:val="00F54D7B"/>
    <w:rsid w:val="00F91CE1"/>
    <w:rsid w:val="00FA270F"/>
    <w:rsid w:val="00FA3EF3"/>
    <w:rsid w:val="00FB3DD8"/>
    <w:rsid w:val="00FB5BE5"/>
    <w:rsid w:val="00FB75E7"/>
    <w:rsid w:val="00FC1EF9"/>
    <w:rsid w:val="00FE1E03"/>
    <w:rsid w:val="00F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B4812-A7E3-4BFC-BBFD-A55D0CD4C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Anna Hayrapetyan</cp:lastModifiedBy>
  <cp:revision>2</cp:revision>
  <cp:lastPrinted>2022-11-21T08:32:00Z</cp:lastPrinted>
  <dcterms:created xsi:type="dcterms:W3CDTF">2026-04-15T05:52:00Z</dcterms:created>
  <dcterms:modified xsi:type="dcterms:W3CDTF">2026-04-15T05:52:00Z</dcterms:modified>
</cp:coreProperties>
</file>