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21F" w:rsidRPr="005A4A17" w:rsidRDefault="008D721F" w:rsidP="00DB6B1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A4A17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480603" w:rsidRPr="001D1CC1" w:rsidRDefault="00D64BBB" w:rsidP="0029147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64BBB">
        <w:rPr>
          <w:rFonts w:ascii="GHEA Grapalat" w:hAnsi="GHEA Grapalat"/>
          <w:b/>
          <w:color w:val="000000"/>
          <w:sz w:val="24"/>
          <w:szCs w:val="24"/>
          <w:lang w:val="hy-AM"/>
        </w:rPr>
        <w:t>«Ստորջրյա մշակութային ժառանգության պաշտպանության մասին» ՅՈՒՆԵՍԿՕ-ի 2001թ. կոնվենցիայի</w:t>
      </w:r>
      <w:r w:rsidR="00F02ED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կնքման </w:t>
      </w:r>
      <w:r w:rsidR="00F02EDC" w:rsidRPr="00F02EDC">
        <w:rPr>
          <w:rFonts w:cs="Calibri"/>
          <w:b/>
          <w:color w:val="000000"/>
          <w:sz w:val="24"/>
          <w:szCs w:val="24"/>
          <w:lang w:val="hy-AM"/>
        </w:rPr>
        <w:t> </w:t>
      </w:r>
      <w:r w:rsidR="00F02EDC" w:rsidRPr="00F02EDC">
        <w:rPr>
          <w:rFonts w:ascii="GHEA Grapalat" w:hAnsi="GHEA Grapalat"/>
          <w:b/>
          <w:color w:val="000000"/>
          <w:sz w:val="24"/>
          <w:szCs w:val="24"/>
          <w:lang w:val="hy-AM"/>
        </w:rPr>
        <w:t>(դրան միանալու)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5"/>
        <w:gridCol w:w="23"/>
        <w:gridCol w:w="7"/>
        <w:gridCol w:w="4495"/>
        <w:gridCol w:w="2586"/>
      </w:tblGrid>
      <w:tr w:rsidR="002A1B7A" w:rsidTr="0039026C">
        <w:trPr>
          <w:trHeight w:val="188"/>
        </w:trPr>
        <w:tc>
          <w:tcPr>
            <w:tcW w:w="11590" w:type="dxa"/>
            <w:gridSpan w:val="4"/>
            <w:vMerge w:val="restart"/>
            <w:vAlign w:val="center"/>
          </w:tcPr>
          <w:p w:rsidR="002A1B7A" w:rsidRDefault="00C73797" w:rsidP="0039026C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</w:t>
            </w:r>
            <w:r w:rsidRPr="00F310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586" w:type="dxa"/>
            <w:vAlign w:val="center"/>
          </w:tcPr>
          <w:p w:rsidR="002A1B7A" w:rsidRPr="002B2B9E" w:rsidRDefault="0078401A" w:rsidP="00FF017A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FF017A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="001D1CC1" w:rsidRPr="002B2B9E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FB2ABE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1963ED" w:rsidRPr="002B2B9E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1227C0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1963ED" w:rsidRPr="002B2B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A1B7A" w:rsidRPr="002B2B9E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2A1B7A" w:rsidTr="0039026C">
        <w:trPr>
          <w:trHeight w:val="187"/>
        </w:trPr>
        <w:tc>
          <w:tcPr>
            <w:tcW w:w="11590" w:type="dxa"/>
            <w:gridSpan w:val="4"/>
            <w:vMerge/>
            <w:vAlign w:val="center"/>
          </w:tcPr>
          <w:p w:rsidR="002A1B7A" w:rsidRDefault="002A1B7A" w:rsidP="0039026C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586" w:type="dxa"/>
            <w:vAlign w:val="center"/>
          </w:tcPr>
          <w:p w:rsidR="002A1B7A" w:rsidRPr="002B2B9E" w:rsidRDefault="002A1B7A" w:rsidP="0039026C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2B9E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="001963ED" w:rsidRPr="002B2B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F017A" w:rsidRPr="00FF017A">
              <w:rPr>
                <w:rFonts w:ascii="GHEA Grapalat" w:hAnsi="GHEA Grapalat" w:cs="Sylfaen"/>
                <w:sz w:val="24"/>
                <w:szCs w:val="24"/>
                <w:lang w:val="hy-AM"/>
              </w:rPr>
              <w:t>1111/68520-25</w:t>
            </w:r>
          </w:p>
        </w:tc>
      </w:tr>
      <w:tr w:rsidR="00FE3DCF" w:rsidTr="003728EE">
        <w:trPr>
          <w:trHeight w:val="2177"/>
        </w:trPr>
        <w:tc>
          <w:tcPr>
            <w:tcW w:w="7088" w:type="dxa"/>
            <w:gridSpan w:val="2"/>
            <w:vAlign w:val="center"/>
          </w:tcPr>
          <w:p w:rsidR="00FE3DCF" w:rsidRPr="00480603" w:rsidRDefault="00FE3DCF" w:rsidP="00FF017A">
            <w:pPr>
              <w:pStyle w:val="BodyText"/>
              <w:ind w:right="32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0603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FF017A">
              <w:rPr>
                <w:rFonts w:ascii="GHEA Grapalat" w:hAnsi="GHEA Grapalat"/>
                <w:sz w:val="24"/>
                <w:szCs w:val="24"/>
                <w:lang w:val="hy-AM"/>
              </w:rPr>
              <w:t>Փ</w:t>
            </w:r>
            <w:r w:rsidR="00FF017A" w:rsidRPr="00FF017A">
              <w:rPr>
                <w:rFonts w:ascii="GHEA Grapalat" w:hAnsi="GHEA Grapalat"/>
                <w:sz w:val="24"/>
                <w:szCs w:val="24"/>
                <w:lang w:val="hy-AM"/>
              </w:rPr>
              <w:t>աստաթղթի հետագա ընթացքն ապահովել՝ առաջնորդվելով Օրենքի 11-րդ հոդվածի դրույթներով:</w:t>
            </w:r>
          </w:p>
        </w:tc>
        <w:tc>
          <w:tcPr>
            <w:tcW w:w="7088" w:type="dxa"/>
            <w:gridSpan w:val="3"/>
            <w:vAlign w:val="center"/>
          </w:tcPr>
          <w:p w:rsidR="00FE3DCF" w:rsidRPr="00480603" w:rsidRDefault="00FE3DCF" w:rsidP="0039026C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480603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480603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</w:tc>
      </w:tr>
      <w:tr w:rsidR="00FE3DCF" w:rsidTr="0039026C">
        <w:trPr>
          <w:trHeight w:val="188"/>
        </w:trPr>
        <w:tc>
          <w:tcPr>
            <w:tcW w:w="11590" w:type="dxa"/>
            <w:gridSpan w:val="4"/>
            <w:vMerge w:val="restart"/>
            <w:vAlign w:val="center"/>
          </w:tcPr>
          <w:p w:rsidR="00FE3DCF" w:rsidRPr="00F3102F" w:rsidRDefault="00FE3DCF" w:rsidP="0039026C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3102F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86" w:type="dxa"/>
            <w:vAlign w:val="center"/>
          </w:tcPr>
          <w:p w:rsidR="00FE3DCF" w:rsidRPr="00F3102F" w:rsidRDefault="00766FD3" w:rsidP="00766FD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29</w:t>
            </w:r>
            <w:r w:rsidR="00F73643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B613C7">
              <w:rPr>
                <w:rFonts w:ascii="GHEA Grapalat" w:hAnsi="GHEA Grapalat" w:cs="Sylfaen"/>
                <w:sz w:val="24"/>
                <w:szCs w:val="24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FE3DCF" w:rsidRPr="00F3102F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294D64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FE3DCF" w:rsidRPr="00F310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FE3DCF" w:rsidTr="0039026C">
        <w:trPr>
          <w:trHeight w:val="187"/>
        </w:trPr>
        <w:tc>
          <w:tcPr>
            <w:tcW w:w="11590" w:type="dxa"/>
            <w:gridSpan w:val="4"/>
            <w:vMerge/>
            <w:vAlign w:val="center"/>
          </w:tcPr>
          <w:p w:rsidR="00FE3DCF" w:rsidRPr="00F3102F" w:rsidRDefault="00FE3DCF" w:rsidP="0039026C">
            <w:pPr>
              <w:pStyle w:val="BodyText"/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86" w:type="dxa"/>
            <w:vAlign w:val="center"/>
          </w:tcPr>
          <w:p w:rsidR="00FE3DCF" w:rsidRPr="00F3102F" w:rsidRDefault="00FE3DCF" w:rsidP="0039026C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2E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766FD3" w:rsidRPr="00766FD3">
              <w:rPr>
                <w:rFonts w:ascii="GHEA Grapalat" w:hAnsi="GHEA Grapalat" w:cs="Sylfaen"/>
                <w:sz w:val="24"/>
                <w:szCs w:val="24"/>
                <w:lang w:val="hy-AM"/>
              </w:rPr>
              <w:t>/14.2.1/59913-2025</w:t>
            </w:r>
          </w:p>
        </w:tc>
      </w:tr>
      <w:tr w:rsidR="00BE4030" w:rsidTr="00B613C7">
        <w:trPr>
          <w:trHeight w:val="870"/>
        </w:trPr>
        <w:tc>
          <w:tcPr>
            <w:tcW w:w="7088" w:type="dxa"/>
            <w:gridSpan w:val="2"/>
            <w:vAlign w:val="center"/>
          </w:tcPr>
          <w:p w:rsidR="00B613C7" w:rsidRDefault="00BE4030" w:rsidP="00413561">
            <w:pPr>
              <w:pStyle w:val="NoSpacing"/>
              <w:jc w:val="both"/>
            </w:pPr>
            <w:r w:rsidRPr="00413561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65571B" w:rsidRPr="0065571B">
              <w:rPr>
                <w:rFonts w:ascii="GHEA Grapalat" w:hAnsi="GHEA Grapalat"/>
                <w:sz w:val="24"/>
                <w:szCs w:val="24"/>
                <w:lang w:val="hy-AM"/>
              </w:rPr>
              <w:t>Կոնվենցիան չի պարունակում Հայաստանի Հանրապետության օրենքին հակասող, օրենքի փոփոխություն կամ նոր օրենքի ընդունում նախատեսող նորմեր:</w:t>
            </w:r>
          </w:p>
        </w:tc>
        <w:tc>
          <w:tcPr>
            <w:tcW w:w="7088" w:type="dxa"/>
            <w:gridSpan w:val="3"/>
            <w:vAlign w:val="center"/>
          </w:tcPr>
          <w:p w:rsidR="00413561" w:rsidRDefault="00413561" w:rsidP="00413561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480603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480603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  <w:p w:rsidR="00BE4030" w:rsidRPr="00480603" w:rsidRDefault="00BE4030" w:rsidP="0055709E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B613C7" w:rsidTr="003728EE">
        <w:trPr>
          <w:trHeight w:val="971"/>
        </w:trPr>
        <w:tc>
          <w:tcPr>
            <w:tcW w:w="7088" w:type="dxa"/>
            <w:gridSpan w:val="2"/>
            <w:vAlign w:val="center"/>
          </w:tcPr>
          <w:p w:rsidR="00B613C7" w:rsidRPr="0065571B" w:rsidRDefault="00B613C7" w:rsidP="0039026C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  <w:r w:rsidR="00272E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5571B" w:rsidRPr="0065571B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ֆինանսական կամ գույքային պարտավորություններ նախատեսելու դեպքում Կոնվենցիան ենթակա կլինի վավերացման ՀՀ Սահմանադրության 116-րդ հոդվածի 1-ին մասի 4-րդ և «Միջազգային պայմանագրերի մասին» օրենքի 10-րդ հոդվածի 2-րդ մասի 4-րդ կետերով</w:t>
            </w:r>
            <w:r w:rsidR="0065571B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7088" w:type="dxa"/>
            <w:gridSpan w:val="3"/>
            <w:vAlign w:val="center"/>
          </w:tcPr>
          <w:p w:rsidR="00B613C7" w:rsidRDefault="00B613C7" w:rsidP="00B613C7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480603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480603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  <w:p w:rsidR="00B613C7" w:rsidRPr="00480603" w:rsidRDefault="00B613C7" w:rsidP="0039026C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FE3DCF" w:rsidTr="0039026C">
        <w:trPr>
          <w:trHeight w:val="188"/>
        </w:trPr>
        <w:tc>
          <w:tcPr>
            <w:tcW w:w="11590" w:type="dxa"/>
            <w:gridSpan w:val="4"/>
            <w:vMerge w:val="restart"/>
            <w:vAlign w:val="center"/>
          </w:tcPr>
          <w:p w:rsidR="00FE3DCF" w:rsidRPr="00AF7FF9" w:rsidRDefault="00FE3DCF" w:rsidP="0039026C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F3102F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586" w:type="dxa"/>
            <w:vAlign w:val="center"/>
          </w:tcPr>
          <w:p w:rsidR="00FE3DCF" w:rsidRPr="00AF7FF9" w:rsidRDefault="008E028E" w:rsidP="00B843C0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23</w:t>
            </w:r>
            <w:r w:rsidR="00391507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="00B843C0">
              <w:rPr>
                <w:rFonts w:ascii="GHEA Grapalat" w:hAnsi="GHEA Grapalat" w:cs="Sylfaen"/>
                <w:sz w:val="24"/>
                <w:szCs w:val="24"/>
                <w:lang w:val="hy-AM"/>
              </w:rPr>
              <w:t>01</w:t>
            </w:r>
            <w:r w:rsidR="00391507">
              <w:rPr>
                <w:rFonts w:ascii="GHEA Grapalat" w:hAnsi="GHEA Grapalat" w:cs="Sylfaen"/>
                <w:sz w:val="24"/>
                <w:szCs w:val="24"/>
              </w:rPr>
              <w:t>.202</w:t>
            </w:r>
            <w:r w:rsidR="00B843C0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="00FE3DCF" w:rsidRPr="00AF7FF9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FE3DCF" w:rsidTr="0039026C">
        <w:trPr>
          <w:trHeight w:val="187"/>
        </w:trPr>
        <w:tc>
          <w:tcPr>
            <w:tcW w:w="11590" w:type="dxa"/>
            <w:gridSpan w:val="4"/>
            <w:vMerge/>
            <w:vAlign w:val="center"/>
          </w:tcPr>
          <w:p w:rsidR="00FE3DCF" w:rsidRPr="00EE6BAD" w:rsidRDefault="00FE3DCF" w:rsidP="0039026C">
            <w:pPr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</w:p>
        </w:tc>
        <w:tc>
          <w:tcPr>
            <w:tcW w:w="2586" w:type="dxa"/>
            <w:vAlign w:val="center"/>
          </w:tcPr>
          <w:p w:rsidR="00FE3DCF" w:rsidRPr="00AF7FF9" w:rsidRDefault="00FE3DCF" w:rsidP="0039026C">
            <w:pPr>
              <w:shd w:val="clear" w:color="auto" w:fill="FFFFFF"/>
              <w:spacing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C41A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8E028E" w:rsidRPr="008E028E">
              <w:rPr>
                <w:rFonts w:ascii="GHEA Grapalat" w:hAnsi="GHEA Grapalat" w:cs="Sylfaen"/>
                <w:sz w:val="24"/>
                <w:szCs w:val="24"/>
                <w:lang w:val="hy-AM"/>
              </w:rPr>
              <w:t>04/5-2/1161-2026</w:t>
            </w:r>
          </w:p>
        </w:tc>
      </w:tr>
      <w:tr w:rsidR="00FE3DCF" w:rsidRPr="00C5249C" w:rsidTr="003728EE">
        <w:trPr>
          <w:trHeight w:val="1151"/>
        </w:trPr>
        <w:tc>
          <w:tcPr>
            <w:tcW w:w="7088" w:type="dxa"/>
            <w:gridSpan w:val="2"/>
            <w:vAlign w:val="center"/>
          </w:tcPr>
          <w:p w:rsidR="00FE3DCF" w:rsidRPr="0065571B" w:rsidRDefault="00FE3DCF" w:rsidP="00E06C6B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1</w:t>
            </w:r>
            <w:r w:rsidRPr="00D001AB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65571B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65571B" w:rsidRPr="0065571B">
              <w:rPr>
                <w:rFonts w:ascii="GHEA Grapalat" w:hAnsi="GHEA Grapalat"/>
                <w:sz w:val="24"/>
                <w:szCs w:val="24"/>
                <w:lang w:val="hy-AM"/>
              </w:rPr>
              <w:t>ոնվենցիայով առկա են Հայաստանի Հանրապետության համար ֆինանսական պարտավորություններ նախատեսող դրույթներ՝ Հայաստանի Հանրապետության պետական բյուջեի ծախսերի ավելացման գծով (մասնավորապես՝ Կոնվենցիայի 21-րդ հոդված և Հավելվածի V-րդ գլուխ)</w:t>
            </w:r>
            <w:r w:rsidR="0065571B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088" w:type="dxa"/>
            <w:gridSpan w:val="3"/>
            <w:vAlign w:val="center"/>
          </w:tcPr>
          <w:p w:rsidR="00FE3DCF" w:rsidRPr="00EC371D" w:rsidRDefault="00FE3DCF" w:rsidP="00953035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C371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</w:t>
            </w:r>
            <w:r w:rsidR="00E0675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է</w:t>
            </w:r>
            <w:bookmarkStart w:id="0" w:name="_GoBack"/>
            <w:bookmarkEnd w:id="0"/>
          </w:p>
        </w:tc>
      </w:tr>
      <w:tr w:rsidR="001860B6" w:rsidTr="001860B6">
        <w:tblPrEx>
          <w:tblLook w:val="0000" w:firstRow="0" w:lastRow="0" w:firstColumn="0" w:lastColumn="0" w:noHBand="0" w:noVBand="0"/>
        </w:tblPrEx>
        <w:trPr>
          <w:trHeight w:val="180"/>
        </w:trPr>
        <w:tc>
          <w:tcPr>
            <w:tcW w:w="11590" w:type="dxa"/>
            <w:gridSpan w:val="4"/>
          </w:tcPr>
          <w:p w:rsidR="001860B6" w:rsidRPr="001860B6" w:rsidRDefault="001860B6" w:rsidP="0039026C">
            <w:pPr>
              <w:pStyle w:val="ListParagraph"/>
              <w:ind w:left="360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4. Շրջակա միջավայրի նախարարություն</w:t>
            </w:r>
          </w:p>
        </w:tc>
        <w:tc>
          <w:tcPr>
            <w:tcW w:w="2586" w:type="dxa"/>
            <w:vAlign w:val="center"/>
          </w:tcPr>
          <w:p w:rsidR="001860B6" w:rsidRDefault="001860B6" w:rsidP="002C691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14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>
              <w:rPr>
                <w:rFonts w:ascii="GHEA Grapalat" w:hAnsi="GHEA Grapalat" w:cs="Sylfaen"/>
                <w:sz w:val="24"/>
                <w:szCs w:val="24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AF7FF9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1860B6" w:rsidTr="001860B6">
        <w:tblPrEx>
          <w:tblLook w:val="0000" w:firstRow="0" w:lastRow="0" w:firstColumn="0" w:lastColumn="0" w:noHBand="0" w:noVBand="0"/>
        </w:tblPrEx>
        <w:trPr>
          <w:trHeight w:val="881"/>
        </w:trPr>
        <w:tc>
          <w:tcPr>
            <w:tcW w:w="7095" w:type="dxa"/>
            <w:gridSpan w:val="3"/>
          </w:tcPr>
          <w:p w:rsidR="001860B6" w:rsidRPr="001860B6" w:rsidRDefault="001860B6" w:rsidP="0065571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60B6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="0065571B">
              <w:rPr>
                <w:rFonts w:ascii="GHEA Grapalat" w:eastAsia="GHEA Grapalat" w:hAnsi="GHEA Grapalat" w:cs="GHEA Grapalat"/>
                <w:sz w:val="24"/>
                <w:lang w:val="hy-AM"/>
              </w:rPr>
              <w:t>Կ</w:t>
            </w:r>
            <w:r w:rsidR="0065571B" w:rsidRPr="0065571B">
              <w:rPr>
                <w:rFonts w:ascii="GHEA Grapalat" w:eastAsia="GHEA Grapalat" w:hAnsi="GHEA Grapalat" w:cs="GHEA Grapalat"/>
                <w:sz w:val="24"/>
                <w:lang w:val="hy-AM"/>
              </w:rPr>
              <w:t>ոնվենցիայի կնքման (դրան միանալու) վերաբերյալ առարկություններ չունի</w:t>
            </w:r>
            <w:r w:rsidR="0065571B">
              <w:rPr>
                <w:rFonts w:ascii="GHEA Grapalat" w:eastAsia="GHEA Grapalat" w:hAnsi="GHEA Grapalat" w:cs="GHEA Grapalat"/>
                <w:sz w:val="24"/>
                <w:lang w:val="hy-AM"/>
              </w:rPr>
              <w:t>:</w:t>
            </w:r>
          </w:p>
        </w:tc>
        <w:tc>
          <w:tcPr>
            <w:tcW w:w="4495" w:type="dxa"/>
          </w:tcPr>
          <w:p w:rsidR="001860B6" w:rsidRPr="00EC371D" w:rsidRDefault="001860B6" w:rsidP="001860B6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C371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1860B6" w:rsidRDefault="001860B6" w:rsidP="0039026C">
            <w:pPr>
              <w:pStyle w:val="ListParagraph"/>
              <w:ind w:left="360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86" w:type="dxa"/>
            <w:vAlign w:val="center"/>
          </w:tcPr>
          <w:p w:rsidR="001860B6" w:rsidRPr="001860B6" w:rsidRDefault="001860B6" w:rsidP="001860B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60B6">
              <w:rPr>
                <w:rFonts w:ascii="GHEA Grapalat" w:hAnsi="GHEA Grapalat" w:cs="Sylfaen"/>
                <w:sz w:val="24"/>
                <w:szCs w:val="24"/>
                <w:lang w:val="hy-AM"/>
              </w:rPr>
              <w:t>N 1/08.6/12800-2025</w:t>
            </w:r>
          </w:p>
        </w:tc>
      </w:tr>
      <w:tr w:rsidR="0039026C" w:rsidTr="002C691E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11590" w:type="dxa"/>
            <w:gridSpan w:val="4"/>
            <w:vMerge w:val="restart"/>
          </w:tcPr>
          <w:p w:rsidR="0039026C" w:rsidRPr="0039026C" w:rsidRDefault="001860B6" w:rsidP="0039026C">
            <w:pPr>
              <w:pStyle w:val="ListParagraph"/>
              <w:ind w:left="360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39026C">
              <w:rPr>
                <w:rFonts w:ascii="GHEA Grapalat" w:hAnsi="GHEA Grapalat" w:cs="Sylfaen"/>
                <w:sz w:val="24"/>
                <w:szCs w:val="24"/>
                <w:lang w:val="hy-AM"/>
              </w:rPr>
              <w:t>. ՀՀ</w:t>
            </w:r>
            <w:r w:rsidR="0039026C">
              <w:rPr>
                <w:rFonts w:ascii="Arial" w:hAnsi="Arial" w:cs="Arial"/>
              </w:rPr>
              <w:t xml:space="preserve"> </w:t>
            </w:r>
            <w:r w:rsidR="0039026C" w:rsidRPr="0039026C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586" w:type="dxa"/>
            <w:vAlign w:val="center"/>
          </w:tcPr>
          <w:p w:rsidR="0039026C" w:rsidRPr="00AF7FF9" w:rsidRDefault="00E86054" w:rsidP="00E86054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 w:rsidR="0039026C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="002C691E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39026C">
              <w:rPr>
                <w:rFonts w:ascii="GHEA Grapalat" w:hAnsi="GHEA Grapalat" w:cs="Sylfaen"/>
                <w:sz w:val="24"/>
                <w:szCs w:val="24"/>
              </w:rPr>
              <w:t>.202</w:t>
            </w:r>
            <w:r w:rsidR="0039026C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39026C" w:rsidRPr="00AF7FF9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39026C" w:rsidTr="002C691E">
        <w:tblPrEx>
          <w:tblLook w:val="0000" w:firstRow="0" w:lastRow="0" w:firstColumn="0" w:lastColumn="0" w:noHBand="0" w:noVBand="0"/>
        </w:tblPrEx>
        <w:trPr>
          <w:trHeight w:val="261"/>
        </w:trPr>
        <w:tc>
          <w:tcPr>
            <w:tcW w:w="11590" w:type="dxa"/>
            <w:gridSpan w:val="4"/>
            <w:vMerge/>
          </w:tcPr>
          <w:p w:rsidR="0039026C" w:rsidRDefault="0039026C" w:rsidP="0039026C">
            <w:pPr>
              <w:pStyle w:val="ListParagraph"/>
              <w:ind w:left="360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86" w:type="dxa"/>
            <w:vAlign w:val="center"/>
          </w:tcPr>
          <w:p w:rsidR="0039026C" w:rsidRPr="00AF7FF9" w:rsidRDefault="0039026C" w:rsidP="0039026C">
            <w:pPr>
              <w:shd w:val="clear" w:color="auto" w:fill="FFFFFF"/>
              <w:spacing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E86054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E86054" w:rsidRPr="00E86054">
              <w:rPr>
                <w:rFonts w:ascii="GHEA Grapalat" w:hAnsi="GHEA Grapalat" w:cs="Sylfaen"/>
                <w:sz w:val="24"/>
                <w:szCs w:val="24"/>
              </w:rPr>
              <w:t>01/12.3/9520-2025</w:t>
            </w:r>
          </w:p>
        </w:tc>
      </w:tr>
      <w:tr w:rsidR="0039026C" w:rsidTr="0039026C">
        <w:tblPrEx>
          <w:tblLook w:val="0000" w:firstRow="0" w:lastRow="0" w:firstColumn="0" w:lastColumn="0" w:noHBand="0" w:noVBand="0"/>
        </w:tblPrEx>
        <w:trPr>
          <w:trHeight w:val="1185"/>
        </w:trPr>
        <w:tc>
          <w:tcPr>
            <w:tcW w:w="7065" w:type="dxa"/>
          </w:tcPr>
          <w:p w:rsidR="0039026C" w:rsidRPr="00786C60" w:rsidRDefault="00786C60" w:rsidP="00711241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="00C267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4154B"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="00A4154B" w:rsidRPr="00A4154B">
              <w:rPr>
                <w:rFonts w:ascii="GHEA Grapalat" w:hAnsi="GHEA Grapalat" w:cs="Sylfaen"/>
                <w:sz w:val="24"/>
                <w:szCs w:val="24"/>
                <w:lang w:val="hy-AM"/>
              </w:rPr>
              <w:t>ոնվենցիայով «Պետական գույքի կառավարման մասին» Հայաստանի Հանրապետության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111" w:type="dxa"/>
            <w:gridSpan w:val="4"/>
          </w:tcPr>
          <w:p w:rsidR="001227C0" w:rsidRPr="00EC371D" w:rsidRDefault="001227C0" w:rsidP="001227C0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C371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39026C" w:rsidRDefault="0039026C" w:rsidP="0039026C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2A1B7A" w:rsidRPr="002A1B7A" w:rsidRDefault="002A1B7A" w:rsidP="00062050">
      <w:pPr>
        <w:rPr>
          <w:rFonts w:ascii="GHEA Grapalat" w:hAnsi="GHEA Grapalat" w:cs="Sylfaen"/>
          <w:sz w:val="24"/>
          <w:szCs w:val="24"/>
        </w:rPr>
      </w:pPr>
    </w:p>
    <w:sectPr w:rsidR="002A1B7A" w:rsidRPr="002A1B7A" w:rsidSect="00062050">
      <w:pgSz w:w="16840" w:h="11907" w:orient="landscape" w:code="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B757B"/>
    <w:multiLevelType w:val="hybridMultilevel"/>
    <w:tmpl w:val="6D0E4D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8429A"/>
    <w:multiLevelType w:val="hybridMultilevel"/>
    <w:tmpl w:val="86AAB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70E63"/>
    <w:multiLevelType w:val="multilevel"/>
    <w:tmpl w:val="29945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A2B4363"/>
    <w:multiLevelType w:val="multilevel"/>
    <w:tmpl w:val="6C72C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1172769F"/>
    <w:multiLevelType w:val="hybridMultilevel"/>
    <w:tmpl w:val="9870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40DCD"/>
    <w:multiLevelType w:val="hybridMultilevel"/>
    <w:tmpl w:val="C0E0C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4B1CF0"/>
    <w:multiLevelType w:val="multilevel"/>
    <w:tmpl w:val="0F302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1DB54E1D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C11D48"/>
    <w:multiLevelType w:val="hybridMultilevel"/>
    <w:tmpl w:val="DF567F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777DD"/>
    <w:multiLevelType w:val="multilevel"/>
    <w:tmpl w:val="DF88EA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33D06177"/>
    <w:multiLevelType w:val="hybridMultilevel"/>
    <w:tmpl w:val="3498FD50"/>
    <w:lvl w:ilvl="0" w:tplc="F1D080A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A1E538B"/>
    <w:multiLevelType w:val="hybridMultilevel"/>
    <w:tmpl w:val="3FA03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DF4EB4"/>
    <w:multiLevelType w:val="multilevel"/>
    <w:tmpl w:val="5DBA06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>
    <w:nsid w:val="52CB06DE"/>
    <w:multiLevelType w:val="hybridMultilevel"/>
    <w:tmpl w:val="7DC0C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8B0C72"/>
    <w:multiLevelType w:val="multilevel"/>
    <w:tmpl w:val="BB0080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F20419"/>
    <w:multiLevelType w:val="hybridMultilevel"/>
    <w:tmpl w:val="0366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726197"/>
    <w:multiLevelType w:val="hybridMultilevel"/>
    <w:tmpl w:val="A168B99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F40ABF"/>
    <w:multiLevelType w:val="hybridMultilevel"/>
    <w:tmpl w:val="F8764F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CE3892"/>
    <w:multiLevelType w:val="multilevel"/>
    <w:tmpl w:val="1594569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20">
    <w:nsid w:val="6861242E"/>
    <w:multiLevelType w:val="multilevel"/>
    <w:tmpl w:val="F94C9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>
    <w:nsid w:val="6A0A41EC"/>
    <w:multiLevelType w:val="hybridMultilevel"/>
    <w:tmpl w:val="926EF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8C7AA0"/>
    <w:multiLevelType w:val="hybridMultilevel"/>
    <w:tmpl w:val="2F24C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416F0C"/>
    <w:multiLevelType w:val="multilevel"/>
    <w:tmpl w:val="DDD27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>
    <w:nsid w:val="76D178BD"/>
    <w:multiLevelType w:val="hybridMultilevel"/>
    <w:tmpl w:val="D2B4C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DB0D09"/>
    <w:multiLevelType w:val="hybridMultilevel"/>
    <w:tmpl w:val="9D4C0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6F54FF"/>
    <w:multiLevelType w:val="hybridMultilevel"/>
    <w:tmpl w:val="1D6AE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E6CCC"/>
    <w:multiLevelType w:val="hybridMultilevel"/>
    <w:tmpl w:val="093A7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2"/>
  </w:num>
  <w:num w:numId="4">
    <w:abstractNumId w:val="24"/>
  </w:num>
  <w:num w:numId="5">
    <w:abstractNumId w:val="25"/>
  </w:num>
  <w:num w:numId="6">
    <w:abstractNumId w:val="19"/>
  </w:num>
  <w:num w:numId="7">
    <w:abstractNumId w:val="26"/>
  </w:num>
  <w:num w:numId="8">
    <w:abstractNumId w:val="27"/>
  </w:num>
  <w:num w:numId="9">
    <w:abstractNumId w:val="20"/>
  </w:num>
  <w:num w:numId="10">
    <w:abstractNumId w:val="14"/>
  </w:num>
  <w:num w:numId="11">
    <w:abstractNumId w:val="6"/>
  </w:num>
  <w:num w:numId="12">
    <w:abstractNumId w:val="9"/>
  </w:num>
  <w:num w:numId="13">
    <w:abstractNumId w:val="13"/>
  </w:num>
  <w:num w:numId="14">
    <w:abstractNumId w:val="22"/>
  </w:num>
  <w:num w:numId="15">
    <w:abstractNumId w:val="23"/>
  </w:num>
  <w:num w:numId="16">
    <w:abstractNumId w:val="4"/>
  </w:num>
  <w:num w:numId="17">
    <w:abstractNumId w:val="8"/>
  </w:num>
  <w:num w:numId="18">
    <w:abstractNumId w:val="5"/>
  </w:num>
  <w:num w:numId="19">
    <w:abstractNumId w:val="3"/>
  </w:num>
  <w:num w:numId="20">
    <w:abstractNumId w:val="18"/>
  </w:num>
  <w:num w:numId="21">
    <w:abstractNumId w:val="21"/>
  </w:num>
  <w:num w:numId="22">
    <w:abstractNumId w:val="10"/>
  </w:num>
  <w:num w:numId="23">
    <w:abstractNumId w:val="11"/>
  </w:num>
  <w:num w:numId="24">
    <w:abstractNumId w:val="1"/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7"/>
  </w:num>
  <w:num w:numId="28">
    <w:abstractNumId w:val="17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21F"/>
    <w:rsid w:val="00010DA4"/>
    <w:rsid w:val="00062050"/>
    <w:rsid w:val="00083CF5"/>
    <w:rsid w:val="0008761F"/>
    <w:rsid w:val="00090C43"/>
    <w:rsid w:val="000A2216"/>
    <w:rsid w:val="000A4856"/>
    <w:rsid w:val="000B7B64"/>
    <w:rsid w:val="000D59B8"/>
    <w:rsid w:val="000E0F35"/>
    <w:rsid w:val="000E4FAA"/>
    <w:rsid w:val="00100077"/>
    <w:rsid w:val="001045CC"/>
    <w:rsid w:val="0011547A"/>
    <w:rsid w:val="0012087E"/>
    <w:rsid w:val="001227C0"/>
    <w:rsid w:val="001343F7"/>
    <w:rsid w:val="00143777"/>
    <w:rsid w:val="001541D0"/>
    <w:rsid w:val="001730A5"/>
    <w:rsid w:val="00180E2C"/>
    <w:rsid w:val="001860B6"/>
    <w:rsid w:val="00190264"/>
    <w:rsid w:val="001963ED"/>
    <w:rsid w:val="001C2D4D"/>
    <w:rsid w:val="001C3CA7"/>
    <w:rsid w:val="001C621C"/>
    <w:rsid w:val="001D1CC1"/>
    <w:rsid w:val="001E29B1"/>
    <w:rsid w:val="00206BE9"/>
    <w:rsid w:val="00213E2A"/>
    <w:rsid w:val="00227D31"/>
    <w:rsid w:val="002324F9"/>
    <w:rsid w:val="00253F7A"/>
    <w:rsid w:val="00263C36"/>
    <w:rsid w:val="00272E91"/>
    <w:rsid w:val="0029147F"/>
    <w:rsid w:val="00294D64"/>
    <w:rsid w:val="002A1B7A"/>
    <w:rsid w:val="002B2B9E"/>
    <w:rsid w:val="002B4D12"/>
    <w:rsid w:val="002C5B3C"/>
    <w:rsid w:val="002C691E"/>
    <w:rsid w:val="002D4507"/>
    <w:rsid w:val="002F21C0"/>
    <w:rsid w:val="003315EF"/>
    <w:rsid w:val="00343F9F"/>
    <w:rsid w:val="00347112"/>
    <w:rsid w:val="00365D26"/>
    <w:rsid w:val="003728EE"/>
    <w:rsid w:val="00374A22"/>
    <w:rsid w:val="0038556F"/>
    <w:rsid w:val="0039026C"/>
    <w:rsid w:val="00391507"/>
    <w:rsid w:val="0039476E"/>
    <w:rsid w:val="00394ECC"/>
    <w:rsid w:val="00395731"/>
    <w:rsid w:val="003C5A4B"/>
    <w:rsid w:val="003E38A0"/>
    <w:rsid w:val="003F488D"/>
    <w:rsid w:val="00413561"/>
    <w:rsid w:val="00435D87"/>
    <w:rsid w:val="004468DF"/>
    <w:rsid w:val="00470399"/>
    <w:rsid w:val="0047303B"/>
    <w:rsid w:val="00480603"/>
    <w:rsid w:val="00497D1D"/>
    <w:rsid w:val="004B179C"/>
    <w:rsid w:val="004C1BFA"/>
    <w:rsid w:val="004E29CC"/>
    <w:rsid w:val="0050288A"/>
    <w:rsid w:val="00512BF5"/>
    <w:rsid w:val="00516A8B"/>
    <w:rsid w:val="005209A1"/>
    <w:rsid w:val="00521E9B"/>
    <w:rsid w:val="00534542"/>
    <w:rsid w:val="0055709E"/>
    <w:rsid w:val="00561B18"/>
    <w:rsid w:val="00581224"/>
    <w:rsid w:val="00581512"/>
    <w:rsid w:val="005947C7"/>
    <w:rsid w:val="005A4A17"/>
    <w:rsid w:val="005E6780"/>
    <w:rsid w:val="005E7D8B"/>
    <w:rsid w:val="00607D07"/>
    <w:rsid w:val="0061112D"/>
    <w:rsid w:val="006116C0"/>
    <w:rsid w:val="00631842"/>
    <w:rsid w:val="00635A34"/>
    <w:rsid w:val="006535D9"/>
    <w:rsid w:val="0065571B"/>
    <w:rsid w:val="00665BA6"/>
    <w:rsid w:val="00674777"/>
    <w:rsid w:val="00675C8D"/>
    <w:rsid w:val="0068386C"/>
    <w:rsid w:val="006B541C"/>
    <w:rsid w:val="006C5757"/>
    <w:rsid w:val="006F1320"/>
    <w:rsid w:val="00711241"/>
    <w:rsid w:val="00712362"/>
    <w:rsid w:val="0072697B"/>
    <w:rsid w:val="00743F85"/>
    <w:rsid w:val="00750023"/>
    <w:rsid w:val="00766FD3"/>
    <w:rsid w:val="007832D3"/>
    <w:rsid w:val="0078401A"/>
    <w:rsid w:val="00786C60"/>
    <w:rsid w:val="007B3660"/>
    <w:rsid w:val="007C03BB"/>
    <w:rsid w:val="00810EA1"/>
    <w:rsid w:val="00811192"/>
    <w:rsid w:val="00845F61"/>
    <w:rsid w:val="008504AD"/>
    <w:rsid w:val="008571C6"/>
    <w:rsid w:val="008735DC"/>
    <w:rsid w:val="008778CA"/>
    <w:rsid w:val="008C30E2"/>
    <w:rsid w:val="008D721F"/>
    <w:rsid w:val="008E028E"/>
    <w:rsid w:val="008E0727"/>
    <w:rsid w:val="0090654F"/>
    <w:rsid w:val="009148F0"/>
    <w:rsid w:val="00953035"/>
    <w:rsid w:val="00961803"/>
    <w:rsid w:val="00972456"/>
    <w:rsid w:val="009767D7"/>
    <w:rsid w:val="009841D8"/>
    <w:rsid w:val="00997526"/>
    <w:rsid w:val="009A079B"/>
    <w:rsid w:val="009A59C4"/>
    <w:rsid w:val="009B4AF1"/>
    <w:rsid w:val="009C3E7E"/>
    <w:rsid w:val="009E7B64"/>
    <w:rsid w:val="009F467E"/>
    <w:rsid w:val="00A032BF"/>
    <w:rsid w:val="00A13568"/>
    <w:rsid w:val="00A27B66"/>
    <w:rsid w:val="00A346A8"/>
    <w:rsid w:val="00A40E91"/>
    <w:rsid w:val="00A4154B"/>
    <w:rsid w:val="00A43012"/>
    <w:rsid w:val="00A501E6"/>
    <w:rsid w:val="00A60456"/>
    <w:rsid w:val="00A60AEC"/>
    <w:rsid w:val="00A75F59"/>
    <w:rsid w:val="00A81E56"/>
    <w:rsid w:val="00A840E6"/>
    <w:rsid w:val="00A94CA2"/>
    <w:rsid w:val="00AF7FF9"/>
    <w:rsid w:val="00B0605A"/>
    <w:rsid w:val="00B235EB"/>
    <w:rsid w:val="00B37367"/>
    <w:rsid w:val="00B43D9E"/>
    <w:rsid w:val="00B53C02"/>
    <w:rsid w:val="00B613C7"/>
    <w:rsid w:val="00B66E36"/>
    <w:rsid w:val="00B73CD7"/>
    <w:rsid w:val="00B843C0"/>
    <w:rsid w:val="00BB3633"/>
    <w:rsid w:val="00BC3EEA"/>
    <w:rsid w:val="00BC7F24"/>
    <w:rsid w:val="00BE4030"/>
    <w:rsid w:val="00BE55AB"/>
    <w:rsid w:val="00BE5DDB"/>
    <w:rsid w:val="00C0325E"/>
    <w:rsid w:val="00C12463"/>
    <w:rsid w:val="00C17696"/>
    <w:rsid w:val="00C267E7"/>
    <w:rsid w:val="00C35593"/>
    <w:rsid w:val="00C41A3B"/>
    <w:rsid w:val="00C44B65"/>
    <w:rsid w:val="00C5249C"/>
    <w:rsid w:val="00C640DF"/>
    <w:rsid w:val="00C73797"/>
    <w:rsid w:val="00C90458"/>
    <w:rsid w:val="00C9630C"/>
    <w:rsid w:val="00CA0464"/>
    <w:rsid w:val="00CC33F2"/>
    <w:rsid w:val="00CC6AF4"/>
    <w:rsid w:val="00CE39D4"/>
    <w:rsid w:val="00CE4486"/>
    <w:rsid w:val="00D001AB"/>
    <w:rsid w:val="00D4061E"/>
    <w:rsid w:val="00D52EF5"/>
    <w:rsid w:val="00D56D13"/>
    <w:rsid w:val="00D64BBB"/>
    <w:rsid w:val="00D72FB3"/>
    <w:rsid w:val="00D80C1C"/>
    <w:rsid w:val="00D81FD7"/>
    <w:rsid w:val="00D84FE3"/>
    <w:rsid w:val="00D97E65"/>
    <w:rsid w:val="00DA1749"/>
    <w:rsid w:val="00DB2703"/>
    <w:rsid w:val="00DB6B16"/>
    <w:rsid w:val="00DD5EEB"/>
    <w:rsid w:val="00DE439F"/>
    <w:rsid w:val="00DF4ABE"/>
    <w:rsid w:val="00E017D4"/>
    <w:rsid w:val="00E06757"/>
    <w:rsid w:val="00E06C6B"/>
    <w:rsid w:val="00E11D13"/>
    <w:rsid w:val="00E14C29"/>
    <w:rsid w:val="00E25B92"/>
    <w:rsid w:val="00E36B6A"/>
    <w:rsid w:val="00E51D8F"/>
    <w:rsid w:val="00E65883"/>
    <w:rsid w:val="00E65DAB"/>
    <w:rsid w:val="00E77094"/>
    <w:rsid w:val="00E86054"/>
    <w:rsid w:val="00EA0124"/>
    <w:rsid w:val="00EA5D56"/>
    <w:rsid w:val="00EC371D"/>
    <w:rsid w:val="00EC5E9E"/>
    <w:rsid w:val="00EC73B7"/>
    <w:rsid w:val="00EE6BAD"/>
    <w:rsid w:val="00EF382E"/>
    <w:rsid w:val="00F0108E"/>
    <w:rsid w:val="00F02EDC"/>
    <w:rsid w:val="00F12F81"/>
    <w:rsid w:val="00F1346D"/>
    <w:rsid w:val="00F15655"/>
    <w:rsid w:val="00F3102F"/>
    <w:rsid w:val="00F4432F"/>
    <w:rsid w:val="00F52A57"/>
    <w:rsid w:val="00F73643"/>
    <w:rsid w:val="00F8241C"/>
    <w:rsid w:val="00F8392B"/>
    <w:rsid w:val="00F949DD"/>
    <w:rsid w:val="00FB2ABE"/>
    <w:rsid w:val="00FB3FB6"/>
    <w:rsid w:val="00FC7072"/>
    <w:rsid w:val="00FD1667"/>
    <w:rsid w:val="00FE3DCF"/>
    <w:rsid w:val="00FF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7205E9-96F9-41C3-B491-2E135E2BD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21F"/>
    <w:pPr>
      <w:spacing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21F"/>
    <w:pPr>
      <w:ind w:left="720"/>
      <w:contextualSpacing/>
    </w:pPr>
  </w:style>
  <w:style w:type="paragraph" w:styleId="BodyText">
    <w:name w:val="Body Text"/>
    <w:basedOn w:val="Normal"/>
    <w:link w:val="BodyTextChar"/>
    <w:rsid w:val="008E0727"/>
    <w:pPr>
      <w:spacing w:after="140"/>
    </w:pPr>
    <w:rPr>
      <w:lang w:val="ru-RU"/>
    </w:rPr>
  </w:style>
  <w:style w:type="character" w:customStyle="1" w:styleId="BodyTextChar">
    <w:name w:val="Body Text Char"/>
    <w:link w:val="BodyText"/>
    <w:rsid w:val="008E0727"/>
    <w:rPr>
      <w:sz w:val="22"/>
      <w:szCs w:val="22"/>
      <w:lang w:val="ru-RU"/>
    </w:rPr>
  </w:style>
  <w:style w:type="table" w:styleId="TableGrid">
    <w:name w:val="Table Grid"/>
    <w:basedOn w:val="TableNormal"/>
    <w:uiPriority w:val="59"/>
    <w:rsid w:val="002A1B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E40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40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4030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40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4030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03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030"/>
    <w:rPr>
      <w:rFonts w:ascii="Segoe UI" w:hAnsi="Segoe UI" w:cs="Segoe UI"/>
      <w:sz w:val="18"/>
      <w:szCs w:val="18"/>
      <w:lang w:val="en-US" w:eastAsia="en-US"/>
    </w:rPr>
  </w:style>
  <w:style w:type="paragraph" w:styleId="NoSpacing">
    <w:name w:val="No Spacing"/>
    <w:uiPriority w:val="1"/>
    <w:qFormat/>
    <w:rsid w:val="00413561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5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5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00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5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9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5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6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5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5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9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2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4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7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2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1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2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5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42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5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2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4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8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6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2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1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3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7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9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2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C53AF-1C1F-4611-BF77-4B37A3BBB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 Arakelyan</dc:creator>
  <cp:lastModifiedBy>User</cp:lastModifiedBy>
  <cp:revision>154</cp:revision>
  <cp:lastPrinted>2018-08-17T18:56:00Z</cp:lastPrinted>
  <dcterms:created xsi:type="dcterms:W3CDTF">2022-04-01T06:07:00Z</dcterms:created>
  <dcterms:modified xsi:type="dcterms:W3CDTF">2026-02-18T06:43:00Z</dcterms:modified>
</cp:coreProperties>
</file>