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0C113C" w:rsidRDefault="001C3F71" w:rsidP="00A71CED">
      <w:pPr>
        <w:jc w:val="center"/>
        <w:rPr>
          <w:rFonts w:ascii="GHEA Mariam" w:hAnsi="GHEA Mariam"/>
          <w:sz w:val="16"/>
          <w:szCs w:val="24"/>
        </w:rPr>
      </w:pPr>
    </w:p>
    <w:p w:rsidR="001C3F71" w:rsidRPr="000C113C" w:rsidRDefault="00C03137" w:rsidP="00A71CED">
      <w:pPr>
        <w:jc w:val="center"/>
        <w:rPr>
          <w:rFonts w:ascii="GHEA Mariam" w:hAnsi="GHEA Mariam"/>
          <w:sz w:val="24"/>
          <w:szCs w:val="24"/>
          <w:lang w:val="hy-AM"/>
        </w:rPr>
      </w:pPr>
      <w:r>
        <w:rPr>
          <w:rFonts w:ascii="GHEA Mariam" w:hAnsi="GHEA Mariam"/>
          <w:sz w:val="24"/>
          <w:szCs w:val="24"/>
        </w:rPr>
        <w:t>15</w:t>
      </w:r>
      <w:r w:rsidR="00D86967">
        <w:rPr>
          <w:rFonts w:ascii="GHEA Mariam" w:hAnsi="GHEA Mariam"/>
          <w:sz w:val="24"/>
          <w:szCs w:val="24"/>
          <w:lang w:val="hy-AM"/>
        </w:rPr>
        <w:t xml:space="preserve"> հունվարի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C113C">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0C113C" w:rsidRDefault="004674F9" w:rsidP="00A71CED">
      <w:pPr>
        <w:jc w:val="center"/>
        <w:rPr>
          <w:rFonts w:ascii="GHEA Mariam" w:hAnsi="GHEA Mariam"/>
          <w:sz w:val="36"/>
          <w:szCs w:val="24"/>
        </w:rPr>
      </w:pPr>
    </w:p>
    <w:p w:rsidR="000C113C" w:rsidRDefault="00CF7865" w:rsidP="000C113C">
      <w:pPr>
        <w:pStyle w:val="mechtex"/>
        <w:rPr>
          <w:rFonts w:ascii="GHEA Mariam" w:hAnsi="GHEA Mariam"/>
          <w:spacing w:val="-6"/>
          <w:sz w:val="24"/>
          <w:szCs w:val="24"/>
          <w:lang w:val="smn-FI"/>
        </w:rPr>
      </w:pPr>
      <w:r w:rsidRPr="000C113C">
        <w:rPr>
          <w:rFonts w:ascii="GHEA Mariam" w:hAnsi="GHEA Mariam"/>
          <w:spacing w:val="-2"/>
          <w:sz w:val="24"/>
          <w:szCs w:val="24"/>
          <w:lang w:val="smn-FI"/>
        </w:rPr>
        <w:t>«</w:t>
      </w:r>
      <w:r w:rsidRPr="000C113C">
        <w:rPr>
          <w:rFonts w:ascii="GHEA Mariam" w:hAnsi="GHEA Mariam" w:cs="Arial"/>
          <w:spacing w:val="-2"/>
          <w:sz w:val="24"/>
          <w:szCs w:val="24"/>
          <w:lang w:val="smn-FI"/>
        </w:rPr>
        <w:t>ՀԱԿԱԿՈՌՈՒՊՑԻՈՆ</w:t>
      </w:r>
      <w:r w:rsidRPr="000C113C">
        <w:rPr>
          <w:rFonts w:ascii="GHEA Mariam" w:hAnsi="GHEA Mariam"/>
          <w:spacing w:val="-2"/>
          <w:sz w:val="24"/>
          <w:szCs w:val="24"/>
          <w:lang w:val="smn-FI"/>
        </w:rPr>
        <w:t xml:space="preserve"> </w:t>
      </w:r>
      <w:r w:rsidRPr="000C113C">
        <w:rPr>
          <w:rFonts w:ascii="GHEA Mariam" w:hAnsi="GHEA Mariam" w:cs="Arial"/>
          <w:spacing w:val="-2"/>
          <w:sz w:val="24"/>
          <w:szCs w:val="24"/>
          <w:lang w:val="smn-FI"/>
        </w:rPr>
        <w:t>ԿՈՄԻՏԵԻ</w:t>
      </w:r>
      <w:r w:rsidRPr="000C113C">
        <w:rPr>
          <w:rFonts w:ascii="GHEA Mariam" w:hAnsi="GHEA Mariam"/>
          <w:spacing w:val="-2"/>
          <w:sz w:val="24"/>
          <w:szCs w:val="24"/>
          <w:lang w:val="smn-FI"/>
        </w:rPr>
        <w:t xml:space="preserve"> </w:t>
      </w:r>
      <w:r w:rsidRPr="000C113C">
        <w:rPr>
          <w:rFonts w:ascii="GHEA Mariam" w:hAnsi="GHEA Mariam" w:cs="Arial"/>
          <w:spacing w:val="-2"/>
          <w:sz w:val="24"/>
          <w:szCs w:val="24"/>
          <w:lang w:val="smn-FI"/>
        </w:rPr>
        <w:t>ՄԱՍԻՆ</w:t>
      </w:r>
      <w:r w:rsidRPr="000C113C">
        <w:rPr>
          <w:rFonts w:ascii="GHEA Mariam" w:hAnsi="GHEA Mariam" w:cs="Arial Armenian"/>
          <w:spacing w:val="-2"/>
          <w:sz w:val="24"/>
          <w:szCs w:val="24"/>
          <w:lang w:val="smn-FI"/>
        </w:rPr>
        <w:t>»</w:t>
      </w:r>
      <w:r w:rsidRPr="000C113C">
        <w:rPr>
          <w:rFonts w:ascii="GHEA Mariam" w:hAnsi="GHEA Mariam"/>
          <w:spacing w:val="-2"/>
          <w:sz w:val="24"/>
          <w:szCs w:val="24"/>
          <w:lang w:val="smn-FI"/>
        </w:rPr>
        <w:t xml:space="preserve"> </w:t>
      </w:r>
      <w:r w:rsidRPr="000C113C">
        <w:rPr>
          <w:rFonts w:ascii="GHEA Mariam" w:hAnsi="GHEA Mariam" w:cs="Arial"/>
          <w:spacing w:val="-2"/>
          <w:sz w:val="24"/>
          <w:szCs w:val="24"/>
          <w:lang w:val="smn-FI"/>
        </w:rPr>
        <w:t>ՀԱՅԱՍՏԱՆԻ</w:t>
      </w:r>
      <w:r w:rsidRPr="000C113C">
        <w:rPr>
          <w:rFonts w:ascii="GHEA Mariam" w:hAnsi="GHEA Mariam"/>
          <w:spacing w:val="-2"/>
          <w:sz w:val="24"/>
          <w:szCs w:val="24"/>
          <w:lang w:val="smn-FI"/>
        </w:rPr>
        <w:t xml:space="preserve"> </w:t>
      </w:r>
      <w:r w:rsidRPr="000C113C">
        <w:rPr>
          <w:rFonts w:ascii="GHEA Mariam" w:hAnsi="GHEA Mariam" w:cs="Arial"/>
          <w:spacing w:val="-2"/>
          <w:sz w:val="24"/>
          <w:szCs w:val="24"/>
          <w:lang w:val="smn-FI"/>
        </w:rPr>
        <w:t>ՀԱՆՐԱՊԵՏՈՒԹՅԱՆ</w:t>
      </w:r>
      <w:r w:rsidRPr="000C113C">
        <w:rPr>
          <w:rFonts w:ascii="GHEA Mariam" w:hAnsi="GHEA Mariam"/>
          <w:sz w:val="24"/>
          <w:szCs w:val="24"/>
          <w:lang w:val="smn-FI"/>
        </w:rPr>
        <w:t xml:space="preserve"> </w:t>
      </w:r>
      <w:r w:rsidRPr="000C113C">
        <w:rPr>
          <w:rFonts w:ascii="GHEA Mariam" w:hAnsi="GHEA Mariam" w:cs="Arial"/>
          <w:spacing w:val="-6"/>
          <w:sz w:val="24"/>
          <w:szCs w:val="24"/>
          <w:lang w:val="smn-FI"/>
        </w:rPr>
        <w:t>ՕՐԵՆՔՈՒՄ</w:t>
      </w:r>
      <w:r w:rsidRPr="000C113C">
        <w:rPr>
          <w:rFonts w:ascii="GHEA Mariam" w:hAnsi="GHEA Mariam"/>
          <w:spacing w:val="-6"/>
          <w:sz w:val="24"/>
          <w:szCs w:val="24"/>
          <w:lang w:val="smn-FI"/>
        </w:rPr>
        <w:t xml:space="preserve"> </w:t>
      </w:r>
      <w:r w:rsidRPr="000C113C">
        <w:rPr>
          <w:rFonts w:ascii="GHEA Mariam" w:hAnsi="GHEA Mariam" w:cs="Arial"/>
          <w:spacing w:val="-6"/>
          <w:sz w:val="24"/>
          <w:szCs w:val="24"/>
          <w:lang w:val="smn-FI"/>
        </w:rPr>
        <w:t>ԼՐԱՑՈՒՄՆԵՐ</w:t>
      </w:r>
      <w:r w:rsidRPr="000C113C">
        <w:rPr>
          <w:rFonts w:ascii="GHEA Mariam" w:hAnsi="GHEA Mariam"/>
          <w:spacing w:val="-6"/>
          <w:sz w:val="24"/>
          <w:szCs w:val="24"/>
          <w:lang w:val="smn-FI"/>
        </w:rPr>
        <w:t xml:space="preserve"> </w:t>
      </w:r>
      <w:r w:rsidRPr="000C113C">
        <w:rPr>
          <w:rFonts w:ascii="GHEA Mariam" w:hAnsi="GHEA Mariam" w:cs="Arial"/>
          <w:spacing w:val="-6"/>
          <w:sz w:val="24"/>
          <w:szCs w:val="24"/>
          <w:lang w:val="smn-FI"/>
        </w:rPr>
        <w:t>ԿԱՏԱՐԵԼՈՒ</w:t>
      </w:r>
      <w:r w:rsidRPr="000C113C">
        <w:rPr>
          <w:rFonts w:ascii="GHEA Mariam" w:hAnsi="GHEA Mariam"/>
          <w:spacing w:val="-6"/>
          <w:sz w:val="24"/>
          <w:szCs w:val="24"/>
          <w:lang w:val="smn-FI"/>
        </w:rPr>
        <w:t xml:space="preserve"> </w:t>
      </w:r>
    </w:p>
    <w:p w:rsidR="000C113C" w:rsidRDefault="00CF7865" w:rsidP="000C113C">
      <w:pPr>
        <w:pStyle w:val="mechtex"/>
        <w:rPr>
          <w:rFonts w:ascii="GHEA Mariam" w:hAnsi="GHEA Mariam"/>
          <w:sz w:val="24"/>
          <w:szCs w:val="24"/>
          <w:lang w:val="smn-FI"/>
        </w:rPr>
      </w:pPr>
      <w:r w:rsidRPr="000C113C">
        <w:rPr>
          <w:rFonts w:ascii="GHEA Mariam" w:hAnsi="GHEA Mariam" w:cs="Arial"/>
          <w:spacing w:val="-6"/>
          <w:sz w:val="24"/>
          <w:szCs w:val="24"/>
          <w:lang w:val="smn-FI"/>
        </w:rPr>
        <w:t>ՄԱՍԻՆ</w:t>
      </w:r>
      <w:r w:rsidRPr="000C113C">
        <w:rPr>
          <w:rFonts w:ascii="GHEA Mariam" w:hAnsi="GHEA Mariam" w:cs="Arial Armenian"/>
          <w:spacing w:val="-6"/>
          <w:sz w:val="24"/>
          <w:szCs w:val="24"/>
          <w:lang w:val="smn-FI"/>
        </w:rPr>
        <w:t>»</w:t>
      </w:r>
      <w:r w:rsidRPr="000C113C">
        <w:rPr>
          <w:rFonts w:ascii="GHEA Mariam" w:hAnsi="GHEA Mariam"/>
          <w:spacing w:val="-6"/>
          <w:sz w:val="24"/>
          <w:szCs w:val="24"/>
          <w:lang w:val="smn-FI"/>
        </w:rPr>
        <w:t xml:space="preserve"> </w:t>
      </w:r>
      <w:r w:rsidRPr="000C113C">
        <w:rPr>
          <w:rFonts w:ascii="GHEA Mariam" w:hAnsi="GHEA Mariam" w:cs="Arial"/>
          <w:spacing w:val="-6"/>
          <w:sz w:val="24"/>
          <w:szCs w:val="24"/>
          <w:lang w:val="smn-FI"/>
        </w:rPr>
        <w:t>ՀԱՅԱՍՏԱՆԻ</w:t>
      </w:r>
      <w:r w:rsidRPr="000C113C">
        <w:rPr>
          <w:rFonts w:ascii="GHEA Mariam" w:hAnsi="GHEA Mariam"/>
          <w:spacing w:val="-6"/>
          <w:sz w:val="24"/>
          <w:szCs w:val="24"/>
          <w:lang w:val="smn-FI"/>
        </w:rPr>
        <w:t xml:space="preserve"> </w:t>
      </w:r>
      <w:r w:rsidRPr="000C113C">
        <w:rPr>
          <w:rFonts w:ascii="GHEA Mariam" w:hAnsi="GHEA Mariam" w:cs="Arial"/>
          <w:spacing w:val="-6"/>
          <w:sz w:val="24"/>
          <w:szCs w:val="24"/>
          <w:lang w:val="smn-FI"/>
        </w:rPr>
        <w:t>ՀԱՆՐԱՊԵՏՈՒԹՅԱՆ</w:t>
      </w:r>
      <w:r w:rsidRPr="000C113C">
        <w:rPr>
          <w:rFonts w:ascii="GHEA Mariam" w:hAnsi="GHEA Mariam"/>
          <w:sz w:val="24"/>
          <w:szCs w:val="24"/>
          <w:lang w:val="smn-FI"/>
        </w:rPr>
        <w:t xml:space="preserve"> </w:t>
      </w:r>
      <w:r w:rsidRPr="000C113C">
        <w:rPr>
          <w:rFonts w:ascii="GHEA Mariam" w:hAnsi="GHEA Mariam" w:cs="Arial"/>
          <w:sz w:val="24"/>
          <w:szCs w:val="24"/>
          <w:lang w:val="smn-FI"/>
        </w:rPr>
        <w:t>ՕՐԵՆՔԻ</w:t>
      </w:r>
      <w:r w:rsidRPr="000C113C">
        <w:rPr>
          <w:rFonts w:ascii="GHEA Mariam" w:hAnsi="GHEA Mariam"/>
          <w:sz w:val="24"/>
          <w:szCs w:val="24"/>
          <w:lang w:val="smn-FI"/>
        </w:rPr>
        <w:t xml:space="preserve"> </w:t>
      </w:r>
    </w:p>
    <w:p w:rsidR="00CF7865" w:rsidRDefault="00CF7865" w:rsidP="000C113C">
      <w:pPr>
        <w:pStyle w:val="mechtex"/>
        <w:rPr>
          <w:rFonts w:ascii="GHEA Mariam" w:hAnsi="GHEA Mariam" w:cs="Arial"/>
          <w:sz w:val="24"/>
          <w:szCs w:val="24"/>
          <w:lang w:val="smn-FI"/>
        </w:rPr>
      </w:pPr>
      <w:r w:rsidRPr="000C113C">
        <w:rPr>
          <w:rFonts w:ascii="GHEA Mariam" w:hAnsi="GHEA Mariam" w:cs="Arial"/>
          <w:sz w:val="24"/>
          <w:szCs w:val="24"/>
          <w:lang w:val="smn-FI"/>
        </w:rPr>
        <w:t>ՆԱԽԱԳԾԻՆ</w:t>
      </w:r>
      <w:r w:rsidR="000C113C">
        <w:rPr>
          <w:rFonts w:ascii="GHEA Mariam" w:hAnsi="GHEA Mariam" w:cs="Arial"/>
          <w:sz w:val="24"/>
          <w:szCs w:val="24"/>
          <w:lang w:val="hy-AM"/>
        </w:rPr>
        <w:t xml:space="preserve"> </w:t>
      </w:r>
      <w:r w:rsidRPr="000C113C">
        <w:rPr>
          <w:rFonts w:ascii="GHEA Mariam" w:hAnsi="GHEA Mariam" w:cs="Arial"/>
          <w:sz w:val="24"/>
          <w:szCs w:val="24"/>
          <w:lang w:val="smn-FI"/>
        </w:rPr>
        <w:t>ՀԱՎԱՆՈՒԹՅՈՒՆ</w:t>
      </w:r>
      <w:r w:rsidRPr="000C113C">
        <w:rPr>
          <w:rFonts w:ascii="GHEA Mariam" w:hAnsi="GHEA Mariam"/>
          <w:sz w:val="24"/>
          <w:szCs w:val="24"/>
          <w:lang w:val="smn-FI"/>
        </w:rPr>
        <w:t xml:space="preserve"> </w:t>
      </w:r>
      <w:r w:rsidRPr="000C113C">
        <w:rPr>
          <w:rFonts w:ascii="GHEA Mariam" w:hAnsi="GHEA Mariam" w:cs="Arial"/>
          <w:sz w:val="24"/>
          <w:szCs w:val="24"/>
          <w:lang w:val="smn-FI"/>
        </w:rPr>
        <w:t>ՏԱԼՈՒ</w:t>
      </w:r>
      <w:r w:rsidRPr="000C113C">
        <w:rPr>
          <w:rFonts w:ascii="GHEA Mariam" w:hAnsi="GHEA Mariam"/>
          <w:sz w:val="24"/>
          <w:szCs w:val="24"/>
          <w:lang w:val="smn-FI"/>
        </w:rPr>
        <w:t xml:space="preserve"> </w:t>
      </w:r>
      <w:r w:rsidRPr="000C113C">
        <w:rPr>
          <w:rFonts w:ascii="GHEA Mariam" w:hAnsi="GHEA Mariam" w:cs="Arial"/>
          <w:sz w:val="24"/>
          <w:szCs w:val="24"/>
          <w:lang w:val="smn-FI"/>
        </w:rPr>
        <w:t>ՄԱՍԻՆ</w:t>
      </w:r>
    </w:p>
    <w:p w:rsidR="000C113C" w:rsidRPr="000C113C" w:rsidRDefault="000C113C" w:rsidP="000C113C">
      <w:pPr>
        <w:pStyle w:val="mechtex"/>
        <w:rPr>
          <w:rFonts w:ascii="GHEA Mariam" w:hAnsi="GHEA Mariam" w:cs="Sylfaen"/>
          <w:sz w:val="24"/>
          <w:szCs w:val="24"/>
          <w:lang w:val="hy-AM"/>
        </w:rPr>
      </w:pPr>
      <w:r>
        <w:rPr>
          <w:rFonts w:ascii="GHEA Mariam" w:hAnsi="GHEA Mariam" w:cs="Arial"/>
          <w:sz w:val="24"/>
          <w:szCs w:val="24"/>
          <w:lang w:val="hy-AM"/>
        </w:rPr>
        <w:t>-------------------------------------------------------------------------------------------</w:t>
      </w:r>
    </w:p>
    <w:p w:rsidR="00CF7865" w:rsidRPr="000C113C" w:rsidRDefault="00CF7865" w:rsidP="00CF7865">
      <w:pPr>
        <w:spacing w:line="276" w:lineRule="auto"/>
        <w:ind w:firstLine="851"/>
        <w:contextualSpacing/>
        <w:jc w:val="both"/>
        <w:rPr>
          <w:rFonts w:ascii="GHEA Grapalat" w:hAnsi="GHEA Grapalat" w:cs="Sylfaen"/>
          <w:sz w:val="40"/>
          <w:szCs w:val="24"/>
          <w:lang w:val="smn-FI"/>
        </w:rPr>
      </w:pPr>
      <w:bookmarkStart w:id="0" w:name="_GoBack"/>
      <w:bookmarkEnd w:id="0"/>
    </w:p>
    <w:p w:rsidR="00CF7865" w:rsidRPr="000C113C" w:rsidRDefault="00CF7865" w:rsidP="000C113C">
      <w:pPr>
        <w:pStyle w:val="norm"/>
        <w:spacing w:line="360" w:lineRule="auto"/>
        <w:rPr>
          <w:rFonts w:ascii="GHEA Mariam" w:hAnsi="GHEA Mariam"/>
          <w:sz w:val="24"/>
          <w:szCs w:val="24"/>
          <w:lang w:val="hy-AM"/>
        </w:rPr>
      </w:pPr>
      <w:r w:rsidRPr="000C113C">
        <w:rPr>
          <w:rFonts w:ascii="GHEA Mariam" w:hAnsi="GHEA Mariam" w:cs="Arial"/>
          <w:sz w:val="24"/>
          <w:szCs w:val="24"/>
        </w:rPr>
        <w:t>Հիմք</w:t>
      </w:r>
      <w:r w:rsidRPr="000C113C">
        <w:rPr>
          <w:rFonts w:ascii="GHEA Mariam" w:hAnsi="GHEA Mariam"/>
          <w:sz w:val="24"/>
          <w:szCs w:val="24"/>
          <w:lang w:val="smn-FI"/>
        </w:rPr>
        <w:t xml:space="preserve"> </w:t>
      </w:r>
      <w:r w:rsidRPr="000C113C">
        <w:rPr>
          <w:rFonts w:ascii="GHEA Mariam" w:hAnsi="GHEA Mariam" w:cs="Arial"/>
          <w:sz w:val="24"/>
          <w:szCs w:val="24"/>
        </w:rPr>
        <w:t>ընդունելով</w:t>
      </w:r>
      <w:r w:rsidRPr="000C113C">
        <w:rPr>
          <w:rFonts w:ascii="GHEA Mariam" w:hAnsi="GHEA Mariam"/>
          <w:sz w:val="24"/>
          <w:szCs w:val="24"/>
          <w:lang w:val="smn-FI"/>
        </w:rPr>
        <w:t xml:space="preserve"> «</w:t>
      </w:r>
      <w:r w:rsidRPr="000C113C">
        <w:rPr>
          <w:rFonts w:ascii="GHEA Mariam" w:hAnsi="GHEA Mariam" w:cs="Arial"/>
          <w:sz w:val="24"/>
          <w:szCs w:val="24"/>
        </w:rPr>
        <w:t>Ազգային</w:t>
      </w:r>
      <w:r w:rsidRPr="000C113C">
        <w:rPr>
          <w:rFonts w:ascii="GHEA Mariam" w:hAnsi="GHEA Mariam"/>
          <w:sz w:val="24"/>
          <w:szCs w:val="24"/>
          <w:lang w:val="smn-FI"/>
        </w:rPr>
        <w:t xml:space="preserve"> </w:t>
      </w:r>
      <w:r w:rsidRPr="000C113C">
        <w:rPr>
          <w:rFonts w:ascii="GHEA Mariam" w:hAnsi="GHEA Mariam" w:cs="Arial"/>
          <w:sz w:val="24"/>
          <w:szCs w:val="24"/>
        </w:rPr>
        <w:t>ժողովի</w:t>
      </w:r>
      <w:r w:rsidRPr="000C113C">
        <w:rPr>
          <w:rFonts w:ascii="GHEA Mariam" w:hAnsi="GHEA Mariam"/>
          <w:sz w:val="24"/>
          <w:szCs w:val="24"/>
          <w:lang w:val="smn-FI"/>
        </w:rPr>
        <w:t xml:space="preserve"> </w:t>
      </w:r>
      <w:r w:rsidRPr="000C113C">
        <w:rPr>
          <w:rFonts w:ascii="GHEA Mariam" w:hAnsi="GHEA Mariam" w:cs="Arial"/>
          <w:sz w:val="24"/>
          <w:szCs w:val="24"/>
        </w:rPr>
        <w:t>կանոնակարգ</w:t>
      </w:r>
      <w:r w:rsidRPr="000C113C">
        <w:rPr>
          <w:rFonts w:ascii="GHEA Mariam" w:hAnsi="GHEA Mariam"/>
          <w:sz w:val="24"/>
          <w:szCs w:val="24"/>
          <w:lang w:val="smn-FI"/>
        </w:rPr>
        <w:t xml:space="preserve">» </w:t>
      </w:r>
      <w:r w:rsidRPr="000C113C">
        <w:rPr>
          <w:rFonts w:ascii="GHEA Mariam" w:hAnsi="GHEA Mariam" w:cs="Arial"/>
          <w:sz w:val="24"/>
          <w:szCs w:val="24"/>
        </w:rPr>
        <w:t>Հայաստանի</w:t>
      </w:r>
      <w:r w:rsidRPr="000C113C">
        <w:rPr>
          <w:rFonts w:ascii="GHEA Mariam" w:hAnsi="GHEA Mariam"/>
          <w:sz w:val="24"/>
          <w:szCs w:val="24"/>
          <w:lang w:val="smn-FI"/>
        </w:rPr>
        <w:t xml:space="preserve"> </w:t>
      </w:r>
      <w:r w:rsidRPr="000C113C">
        <w:rPr>
          <w:rFonts w:ascii="GHEA Mariam" w:hAnsi="GHEA Mariam" w:cs="Arial"/>
          <w:sz w:val="24"/>
          <w:szCs w:val="24"/>
        </w:rPr>
        <w:t>Հանրա</w:t>
      </w:r>
      <w:r w:rsidR="000C113C" w:rsidRPr="000C113C">
        <w:rPr>
          <w:rFonts w:ascii="GHEA Mariam" w:hAnsi="GHEA Mariam" w:cs="Arial"/>
          <w:sz w:val="24"/>
          <w:szCs w:val="24"/>
          <w:lang w:val="smn-FI"/>
        </w:rPr>
        <w:softHyphen/>
      </w:r>
      <w:r w:rsidRPr="000C113C">
        <w:rPr>
          <w:rFonts w:ascii="GHEA Mariam" w:hAnsi="GHEA Mariam" w:cs="Arial"/>
          <w:sz w:val="24"/>
          <w:szCs w:val="24"/>
        </w:rPr>
        <w:t>պետության</w:t>
      </w:r>
      <w:r w:rsidRPr="000C113C">
        <w:rPr>
          <w:rFonts w:ascii="GHEA Mariam" w:hAnsi="GHEA Mariam"/>
          <w:sz w:val="24"/>
          <w:szCs w:val="24"/>
          <w:lang w:val="smn-FI"/>
        </w:rPr>
        <w:t xml:space="preserve"> </w:t>
      </w:r>
      <w:r w:rsidRPr="000C113C">
        <w:rPr>
          <w:rFonts w:ascii="GHEA Mariam" w:hAnsi="GHEA Mariam" w:cs="Arial"/>
          <w:sz w:val="24"/>
          <w:szCs w:val="24"/>
        </w:rPr>
        <w:t>սահմանադրական</w:t>
      </w:r>
      <w:r w:rsidRPr="000C113C">
        <w:rPr>
          <w:rFonts w:ascii="GHEA Mariam" w:hAnsi="GHEA Mariam"/>
          <w:sz w:val="24"/>
          <w:szCs w:val="24"/>
          <w:lang w:val="smn-FI"/>
        </w:rPr>
        <w:t xml:space="preserve"> </w:t>
      </w:r>
      <w:r w:rsidRPr="000C113C">
        <w:rPr>
          <w:rFonts w:ascii="GHEA Mariam" w:hAnsi="GHEA Mariam" w:cs="Arial"/>
          <w:sz w:val="24"/>
          <w:szCs w:val="24"/>
        </w:rPr>
        <w:t>օրենքի</w:t>
      </w:r>
      <w:r w:rsidRPr="000C113C">
        <w:rPr>
          <w:rFonts w:ascii="GHEA Mariam" w:hAnsi="GHEA Mariam"/>
          <w:sz w:val="24"/>
          <w:szCs w:val="24"/>
          <w:lang w:val="smn-FI"/>
        </w:rPr>
        <w:t xml:space="preserve"> 65-</w:t>
      </w:r>
      <w:r w:rsidRPr="000C113C">
        <w:rPr>
          <w:rFonts w:ascii="GHEA Mariam" w:hAnsi="GHEA Mariam" w:cs="Arial"/>
          <w:sz w:val="24"/>
          <w:szCs w:val="24"/>
        </w:rPr>
        <w:t>րդ</w:t>
      </w:r>
      <w:r w:rsidRPr="000C113C">
        <w:rPr>
          <w:rFonts w:ascii="GHEA Mariam" w:hAnsi="GHEA Mariam"/>
          <w:sz w:val="24"/>
          <w:szCs w:val="24"/>
          <w:lang w:val="smn-FI"/>
        </w:rPr>
        <w:t xml:space="preserve"> </w:t>
      </w:r>
      <w:r w:rsidRPr="000C113C">
        <w:rPr>
          <w:rFonts w:ascii="GHEA Mariam" w:hAnsi="GHEA Mariam" w:cs="Arial"/>
          <w:sz w:val="24"/>
          <w:szCs w:val="24"/>
        </w:rPr>
        <w:t>հոդվածի</w:t>
      </w:r>
      <w:r w:rsidRPr="000C113C">
        <w:rPr>
          <w:rFonts w:ascii="GHEA Mariam" w:hAnsi="GHEA Mariam"/>
          <w:sz w:val="24"/>
          <w:szCs w:val="24"/>
          <w:lang w:val="smn-FI"/>
        </w:rPr>
        <w:t xml:space="preserve"> 3-</w:t>
      </w:r>
      <w:r w:rsidRPr="000C113C">
        <w:rPr>
          <w:rFonts w:ascii="GHEA Mariam" w:hAnsi="GHEA Mariam" w:cs="Arial"/>
          <w:sz w:val="24"/>
          <w:szCs w:val="24"/>
        </w:rPr>
        <w:t>րդ</w:t>
      </w:r>
      <w:r w:rsidRPr="000C113C">
        <w:rPr>
          <w:rFonts w:ascii="GHEA Mariam" w:hAnsi="GHEA Mariam"/>
          <w:sz w:val="24"/>
          <w:szCs w:val="24"/>
          <w:lang w:val="smn-FI"/>
        </w:rPr>
        <w:t xml:space="preserve"> </w:t>
      </w:r>
      <w:r w:rsidRPr="000C113C">
        <w:rPr>
          <w:rFonts w:ascii="GHEA Mariam" w:hAnsi="GHEA Mariam" w:cs="Arial"/>
          <w:sz w:val="24"/>
          <w:szCs w:val="24"/>
        </w:rPr>
        <w:t>մասը՝</w:t>
      </w:r>
      <w:r w:rsidRPr="000C113C">
        <w:rPr>
          <w:rFonts w:ascii="GHEA Mariam" w:hAnsi="GHEA Mariam"/>
          <w:sz w:val="24"/>
          <w:szCs w:val="24"/>
          <w:lang w:val="smn-FI"/>
        </w:rPr>
        <w:t xml:space="preserve"> </w:t>
      </w:r>
      <w:r w:rsidR="000C113C" w:rsidRPr="000C113C">
        <w:rPr>
          <w:rFonts w:ascii="GHEA Mariam" w:eastAsia="Arial Unicode MS" w:hAnsi="GHEA Mariam" w:cs="Sylfaen"/>
          <w:spacing w:val="-6"/>
          <w:sz w:val="24"/>
          <w:szCs w:val="24"/>
          <w:shd w:val="clear" w:color="auto" w:fill="FFFFFF"/>
          <w:lang w:val="hy-AM"/>
        </w:rPr>
        <w:t>Հայաստանի</w:t>
      </w:r>
      <w:r w:rsidR="000C113C" w:rsidRPr="000C113C">
        <w:rPr>
          <w:rFonts w:ascii="GHEA Mariam" w:eastAsia="Arial Unicode MS" w:hAnsi="GHEA Mariam" w:cs="Arial Armenian"/>
          <w:spacing w:val="-6"/>
          <w:sz w:val="24"/>
          <w:szCs w:val="24"/>
          <w:shd w:val="clear" w:color="auto" w:fill="FFFFFF"/>
          <w:lang w:val="hy-AM"/>
        </w:rPr>
        <w:t xml:space="preserve"> </w:t>
      </w:r>
      <w:r w:rsidR="000C113C" w:rsidRPr="000C113C">
        <w:rPr>
          <w:rFonts w:ascii="GHEA Mariam" w:eastAsia="Arial Unicode MS" w:hAnsi="GHEA Mariam" w:cs="Sylfaen"/>
          <w:spacing w:val="-6"/>
          <w:sz w:val="24"/>
          <w:szCs w:val="24"/>
          <w:shd w:val="clear" w:color="auto" w:fill="FFFFFF"/>
          <w:lang w:val="hy-AM"/>
        </w:rPr>
        <w:t>Հանրապետության</w:t>
      </w:r>
      <w:r w:rsidR="000C113C" w:rsidRPr="000C113C">
        <w:rPr>
          <w:rFonts w:ascii="GHEA Mariam" w:eastAsia="Arial Unicode MS" w:hAnsi="GHEA Mariam" w:cs="Arial Armenian"/>
          <w:spacing w:val="-6"/>
          <w:sz w:val="24"/>
          <w:szCs w:val="24"/>
          <w:shd w:val="clear" w:color="auto" w:fill="FFFFFF"/>
          <w:lang w:val="hy-AM"/>
        </w:rPr>
        <w:t xml:space="preserve"> </w:t>
      </w:r>
      <w:r w:rsidR="000C113C" w:rsidRPr="000C113C">
        <w:rPr>
          <w:rFonts w:ascii="GHEA Mariam" w:eastAsia="Arial Unicode MS" w:hAnsi="GHEA Mariam" w:cs="Sylfaen"/>
          <w:spacing w:val="-6"/>
          <w:sz w:val="24"/>
          <w:szCs w:val="24"/>
          <w:shd w:val="clear" w:color="auto" w:fill="FFFFFF"/>
          <w:lang w:val="hy-AM"/>
        </w:rPr>
        <w:t>կառավարությունը</w:t>
      </w:r>
      <w:r w:rsidR="000C113C" w:rsidRPr="000C113C">
        <w:rPr>
          <w:rFonts w:ascii="GHEA Mariam" w:eastAsia="Arial Unicode MS" w:hAnsi="GHEA Mariam" w:cs="Arial Armenian"/>
          <w:spacing w:val="-6"/>
          <w:sz w:val="24"/>
          <w:szCs w:val="24"/>
          <w:shd w:val="clear" w:color="auto" w:fill="FFFFFF"/>
          <w:lang w:val="hy-AM"/>
        </w:rPr>
        <w:t xml:space="preserve">   </w:t>
      </w:r>
      <w:r w:rsidR="000C113C" w:rsidRPr="000C113C">
        <w:rPr>
          <w:rFonts w:ascii="GHEA Mariam" w:eastAsia="Arial Unicode MS" w:hAnsi="GHEA Mariam" w:cs="Sylfaen"/>
          <w:spacing w:val="-6"/>
          <w:sz w:val="24"/>
          <w:szCs w:val="24"/>
          <w:shd w:val="clear" w:color="auto" w:fill="FFFFFF"/>
          <w:lang w:val="hy-AM"/>
        </w:rPr>
        <w:t>ո</w:t>
      </w:r>
      <w:r w:rsidR="000C113C" w:rsidRPr="000C113C">
        <w:rPr>
          <w:rFonts w:ascii="GHEA Mariam" w:eastAsia="Arial Unicode MS" w:hAnsi="GHEA Mariam" w:cs="Arial Armenian"/>
          <w:spacing w:val="-6"/>
          <w:sz w:val="24"/>
          <w:szCs w:val="24"/>
          <w:shd w:val="clear" w:color="auto" w:fill="FFFFFF"/>
          <w:lang w:val="hy-AM"/>
        </w:rPr>
        <w:t xml:space="preserve"> </w:t>
      </w:r>
      <w:r w:rsidR="000C113C" w:rsidRPr="000C113C">
        <w:rPr>
          <w:rFonts w:ascii="GHEA Mariam" w:eastAsia="Arial Unicode MS" w:hAnsi="GHEA Mariam" w:cs="Sylfaen"/>
          <w:spacing w:val="-6"/>
          <w:sz w:val="24"/>
          <w:szCs w:val="24"/>
          <w:shd w:val="clear" w:color="auto" w:fill="FFFFFF"/>
          <w:lang w:val="hy-AM"/>
        </w:rPr>
        <w:t>ր</w:t>
      </w:r>
      <w:r w:rsidR="000C113C" w:rsidRPr="000C113C">
        <w:rPr>
          <w:rFonts w:ascii="GHEA Mariam" w:eastAsia="Arial Unicode MS" w:hAnsi="GHEA Mariam" w:cs="Arial Armenian"/>
          <w:spacing w:val="-6"/>
          <w:sz w:val="24"/>
          <w:szCs w:val="24"/>
          <w:shd w:val="clear" w:color="auto" w:fill="FFFFFF"/>
          <w:lang w:val="hy-AM"/>
        </w:rPr>
        <w:t xml:space="preserve"> </w:t>
      </w:r>
      <w:r w:rsidR="000C113C" w:rsidRPr="000C113C">
        <w:rPr>
          <w:rFonts w:ascii="GHEA Mariam" w:eastAsia="Arial Unicode MS" w:hAnsi="GHEA Mariam" w:cs="Sylfaen"/>
          <w:spacing w:val="-6"/>
          <w:sz w:val="24"/>
          <w:szCs w:val="24"/>
          <w:shd w:val="clear" w:color="auto" w:fill="FFFFFF"/>
          <w:lang w:val="hy-AM"/>
        </w:rPr>
        <w:t>ո</w:t>
      </w:r>
      <w:r w:rsidR="000C113C" w:rsidRPr="000C113C">
        <w:rPr>
          <w:rFonts w:ascii="GHEA Mariam" w:eastAsia="Arial Unicode MS" w:hAnsi="GHEA Mariam" w:cs="Arial Armenian"/>
          <w:spacing w:val="-6"/>
          <w:sz w:val="24"/>
          <w:szCs w:val="24"/>
          <w:shd w:val="clear" w:color="auto" w:fill="FFFFFF"/>
          <w:lang w:val="hy-AM"/>
        </w:rPr>
        <w:t xml:space="preserve"> </w:t>
      </w:r>
      <w:r w:rsidR="000C113C" w:rsidRPr="000C113C">
        <w:rPr>
          <w:rFonts w:ascii="GHEA Mariam" w:eastAsia="Arial Unicode MS" w:hAnsi="GHEA Mariam" w:cs="Sylfaen"/>
          <w:spacing w:val="-6"/>
          <w:sz w:val="24"/>
          <w:szCs w:val="24"/>
          <w:shd w:val="clear" w:color="auto" w:fill="FFFFFF"/>
          <w:lang w:val="hy-AM"/>
        </w:rPr>
        <w:t>շ</w:t>
      </w:r>
      <w:r w:rsidR="000C113C" w:rsidRPr="000C113C">
        <w:rPr>
          <w:rFonts w:ascii="GHEA Mariam" w:eastAsia="Arial Unicode MS" w:hAnsi="GHEA Mariam" w:cs="Arial Armenian"/>
          <w:spacing w:val="-6"/>
          <w:sz w:val="24"/>
          <w:szCs w:val="24"/>
          <w:shd w:val="clear" w:color="auto" w:fill="FFFFFF"/>
          <w:lang w:val="hy-AM"/>
        </w:rPr>
        <w:t xml:space="preserve"> </w:t>
      </w:r>
      <w:r w:rsidR="000C113C" w:rsidRPr="000C113C">
        <w:rPr>
          <w:rFonts w:ascii="GHEA Mariam" w:eastAsia="Arial Unicode MS" w:hAnsi="GHEA Mariam" w:cs="Sylfaen"/>
          <w:spacing w:val="-6"/>
          <w:sz w:val="24"/>
          <w:szCs w:val="24"/>
          <w:shd w:val="clear" w:color="auto" w:fill="FFFFFF"/>
          <w:lang w:val="hy-AM"/>
        </w:rPr>
        <w:t>ու</w:t>
      </w:r>
      <w:r w:rsidR="000C113C" w:rsidRPr="000C113C">
        <w:rPr>
          <w:rFonts w:ascii="GHEA Mariam" w:eastAsia="Arial Unicode MS" w:hAnsi="GHEA Mariam" w:cs="Arial Armenian"/>
          <w:spacing w:val="-6"/>
          <w:sz w:val="24"/>
          <w:szCs w:val="24"/>
          <w:shd w:val="clear" w:color="auto" w:fill="FFFFFF"/>
          <w:lang w:val="hy-AM"/>
        </w:rPr>
        <w:t xml:space="preserve"> </w:t>
      </w:r>
      <w:r w:rsidR="000C113C" w:rsidRPr="000C113C">
        <w:rPr>
          <w:rFonts w:ascii="GHEA Mariam" w:eastAsia="Arial Unicode MS" w:hAnsi="GHEA Mariam" w:cs="Sylfaen"/>
          <w:spacing w:val="-6"/>
          <w:sz w:val="24"/>
          <w:szCs w:val="24"/>
          <w:shd w:val="clear" w:color="auto" w:fill="FFFFFF"/>
          <w:lang w:val="hy-AM"/>
        </w:rPr>
        <w:t>մ</w:t>
      </w:r>
      <w:r w:rsidR="000C113C" w:rsidRPr="000C113C">
        <w:rPr>
          <w:rFonts w:ascii="GHEA Mariam" w:eastAsia="Arial Unicode MS" w:hAnsi="GHEA Mariam" w:cs="Arial Armenian"/>
          <w:spacing w:val="-6"/>
          <w:sz w:val="24"/>
          <w:szCs w:val="24"/>
          <w:shd w:val="clear" w:color="auto" w:fill="FFFFFF"/>
          <w:lang w:val="hy-AM"/>
        </w:rPr>
        <w:t xml:space="preserve">   </w:t>
      </w:r>
      <w:r w:rsidR="000C113C" w:rsidRPr="000C113C">
        <w:rPr>
          <w:rFonts w:ascii="GHEA Mariam" w:eastAsia="Arial Unicode MS" w:hAnsi="GHEA Mariam" w:cs="Sylfaen"/>
          <w:spacing w:val="-6"/>
          <w:sz w:val="24"/>
          <w:szCs w:val="24"/>
          <w:shd w:val="clear" w:color="auto" w:fill="FFFFFF"/>
          <w:lang w:val="hy-AM"/>
        </w:rPr>
        <w:t>է</w:t>
      </w:r>
      <w:r w:rsidR="000C113C" w:rsidRPr="000C113C">
        <w:rPr>
          <w:rFonts w:ascii="GHEA Mariam" w:eastAsia="Arial Unicode MS" w:hAnsi="GHEA Mariam" w:cs="Arial Armenian"/>
          <w:spacing w:val="-6"/>
          <w:sz w:val="24"/>
          <w:szCs w:val="24"/>
          <w:shd w:val="clear" w:color="auto" w:fill="FFFFFF"/>
          <w:lang w:val="hy-AM"/>
        </w:rPr>
        <w:t>.</w:t>
      </w:r>
    </w:p>
    <w:p w:rsidR="00CF7865" w:rsidRPr="000C113C" w:rsidRDefault="00CF7865" w:rsidP="000C113C">
      <w:pPr>
        <w:pStyle w:val="norm"/>
        <w:spacing w:line="360" w:lineRule="auto"/>
        <w:rPr>
          <w:rFonts w:ascii="GHEA Mariam" w:hAnsi="GHEA Mariam"/>
          <w:sz w:val="24"/>
          <w:szCs w:val="24"/>
          <w:lang w:val="smn-FI"/>
        </w:rPr>
      </w:pPr>
      <w:r w:rsidRPr="000C113C">
        <w:rPr>
          <w:rFonts w:ascii="GHEA Mariam" w:hAnsi="GHEA Mariam"/>
          <w:sz w:val="24"/>
          <w:szCs w:val="24"/>
          <w:lang w:val="smn-FI"/>
        </w:rPr>
        <w:t xml:space="preserve">1. </w:t>
      </w:r>
      <w:r w:rsidRPr="000C113C">
        <w:rPr>
          <w:rFonts w:ascii="GHEA Mariam" w:hAnsi="GHEA Mariam" w:cs="Arial"/>
          <w:sz w:val="24"/>
          <w:szCs w:val="24"/>
          <w:lang w:val="hy-AM"/>
        </w:rPr>
        <w:t>Հավանություն</w:t>
      </w:r>
      <w:r w:rsidRPr="000C113C">
        <w:rPr>
          <w:rFonts w:ascii="GHEA Mariam" w:hAnsi="GHEA Mariam"/>
          <w:sz w:val="24"/>
          <w:szCs w:val="24"/>
          <w:lang w:val="smn-FI"/>
        </w:rPr>
        <w:t xml:space="preserve"> </w:t>
      </w:r>
      <w:r w:rsidRPr="000C113C">
        <w:rPr>
          <w:rFonts w:ascii="GHEA Mariam" w:hAnsi="GHEA Mariam" w:cs="Arial"/>
          <w:sz w:val="24"/>
          <w:szCs w:val="24"/>
          <w:lang w:val="hy-AM"/>
        </w:rPr>
        <w:t>տալ</w:t>
      </w:r>
      <w:r w:rsidRPr="000C113C">
        <w:rPr>
          <w:rFonts w:ascii="GHEA Mariam" w:hAnsi="GHEA Mariam"/>
          <w:sz w:val="24"/>
          <w:szCs w:val="24"/>
          <w:lang w:val="smn-FI"/>
        </w:rPr>
        <w:t xml:space="preserve"> </w:t>
      </w:r>
      <w:r w:rsidRPr="000C113C">
        <w:rPr>
          <w:rFonts w:ascii="GHEA Mariam" w:hAnsi="GHEA Mariam" w:cs="Tahoma"/>
          <w:sz w:val="24"/>
          <w:szCs w:val="24"/>
          <w:lang w:val="hy-AM"/>
        </w:rPr>
        <w:t>«</w:t>
      </w:r>
      <w:r w:rsidRPr="000C113C">
        <w:rPr>
          <w:rFonts w:ascii="GHEA Mariam" w:hAnsi="GHEA Mariam" w:cs="Arial"/>
          <w:sz w:val="24"/>
          <w:szCs w:val="24"/>
          <w:lang w:val="hy-AM"/>
        </w:rPr>
        <w:t>Հակակոռուպցիոն</w:t>
      </w:r>
      <w:r w:rsidRPr="000C113C">
        <w:rPr>
          <w:rFonts w:ascii="GHEA Mariam" w:hAnsi="GHEA Mariam" w:cs="Tahoma"/>
          <w:sz w:val="24"/>
          <w:szCs w:val="24"/>
          <w:lang w:val="hy-AM"/>
        </w:rPr>
        <w:t xml:space="preserve"> </w:t>
      </w:r>
      <w:r w:rsidRPr="000C113C">
        <w:rPr>
          <w:rFonts w:ascii="GHEA Mariam" w:hAnsi="GHEA Mariam" w:cs="Arial"/>
          <w:sz w:val="24"/>
          <w:szCs w:val="24"/>
          <w:lang w:val="hy-AM"/>
        </w:rPr>
        <w:t>կոմիտեի</w:t>
      </w:r>
      <w:r w:rsidRPr="000C113C">
        <w:rPr>
          <w:rFonts w:ascii="GHEA Mariam" w:hAnsi="GHEA Mariam" w:cs="Tahoma"/>
          <w:sz w:val="24"/>
          <w:szCs w:val="24"/>
          <w:lang w:val="hy-AM"/>
        </w:rPr>
        <w:t xml:space="preserve"> </w:t>
      </w:r>
      <w:r w:rsidRPr="000C113C">
        <w:rPr>
          <w:rFonts w:ascii="GHEA Mariam" w:hAnsi="GHEA Mariam" w:cs="Arial"/>
          <w:sz w:val="24"/>
          <w:szCs w:val="24"/>
          <w:lang w:val="hy-AM"/>
        </w:rPr>
        <w:t>մասին</w:t>
      </w:r>
      <w:r w:rsidRPr="000C113C">
        <w:rPr>
          <w:rFonts w:ascii="GHEA Mariam" w:hAnsi="GHEA Mariam" w:cs="Arial Armenian"/>
          <w:sz w:val="24"/>
          <w:szCs w:val="24"/>
          <w:lang w:val="hy-AM"/>
        </w:rPr>
        <w:t>»</w:t>
      </w:r>
      <w:r w:rsidRPr="000C113C">
        <w:rPr>
          <w:rFonts w:ascii="GHEA Mariam" w:hAnsi="GHEA Mariam" w:cs="Tahoma"/>
          <w:sz w:val="24"/>
          <w:szCs w:val="24"/>
          <w:lang w:val="hy-AM"/>
        </w:rPr>
        <w:t xml:space="preserve"> </w:t>
      </w:r>
      <w:r w:rsidRPr="000C113C">
        <w:rPr>
          <w:rFonts w:ascii="GHEA Mariam" w:hAnsi="GHEA Mariam" w:cs="Arial"/>
          <w:sz w:val="24"/>
          <w:szCs w:val="24"/>
          <w:lang w:val="hy-AM"/>
        </w:rPr>
        <w:t>Հայաստանի</w:t>
      </w:r>
      <w:r w:rsidRPr="000C113C">
        <w:rPr>
          <w:rFonts w:ascii="GHEA Mariam" w:hAnsi="GHEA Mariam" w:cs="Tahoma"/>
          <w:sz w:val="24"/>
          <w:szCs w:val="24"/>
          <w:lang w:val="hy-AM"/>
        </w:rPr>
        <w:t xml:space="preserve"> </w:t>
      </w:r>
      <w:r w:rsidRPr="000C113C">
        <w:rPr>
          <w:rFonts w:ascii="GHEA Mariam" w:hAnsi="GHEA Mariam" w:cs="Arial"/>
          <w:sz w:val="24"/>
          <w:szCs w:val="24"/>
          <w:lang w:val="hy-AM"/>
        </w:rPr>
        <w:t>Հանրապետության</w:t>
      </w:r>
      <w:r w:rsidRPr="000C113C">
        <w:rPr>
          <w:rFonts w:ascii="GHEA Mariam" w:hAnsi="GHEA Mariam" w:cs="Tahoma"/>
          <w:sz w:val="24"/>
          <w:szCs w:val="24"/>
          <w:lang w:val="hy-AM"/>
        </w:rPr>
        <w:t xml:space="preserve"> </w:t>
      </w:r>
      <w:r w:rsidRPr="000C113C">
        <w:rPr>
          <w:rFonts w:ascii="GHEA Mariam" w:hAnsi="GHEA Mariam" w:cs="Arial"/>
          <w:sz w:val="24"/>
          <w:szCs w:val="24"/>
          <w:lang w:val="hy-AM"/>
        </w:rPr>
        <w:t>օրենքում</w:t>
      </w:r>
      <w:r w:rsidRPr="000C113C">
        <w:rPr>
          <w:rFonts w:ascii="GHEA Mariam" w:hAnsi="GHEA Mariam" w:cs="Tahoma"/>
          <w:sz w:val="24"/>
          <w:szCs w:val="24"/>
          <w:lang w:val="hy-AM"/>
        </w:rPr>
        <w:t xml:space="preserve"> </w:t>
      </w:r>
      <w:r w:rsidRPr="000C113C">
        <w:rPr>
          <w:rFonts w:ascii="GHEA Mariam" w:hAnsi="GHEA Mariam" w:cs="Arial"/>
          <w:sz w:val="24"/>
          <w:szCs w:val="24"/>
          <w:lang w:val="hy-AM"/>
        </w:rPr>
        <w:t>լրացումներ</w:t>
      </w:r>
      <w:r w:rsidRPr="000C113C">
        <w:rPr>
          <w:rFonts w:ascii="GHEA Mariam" w:hAnsi="GHEA Mariam" w:cs="Tahoma"/>
          <w:sz w:val="24"/>
          <w:szCs w:val="24"/>
          <w:lang w:val="hy-AM"/>
        </w:rPr>
        <w:t xml:space="preserve"> </w:t>
      </w:r>
      <w:r w:rsidRPr="000C113C">
        <w:rPr>
          <w:rFonts w:ascii="GHEA Mariam" w:hAnsi="GHEA Mariam" w:cs="Arial"/>
          <w:sz w:val="24"/>
          <w:szCs w:val="24"/>
          <w:lang w:val="hy-AM"/>
        </w:rPr>
        <w:t>կատարելու</w:t>
      </w:r>
      <w:r w:rsidRPr="000C113C">
        <w:rPr>
          <w:rFonts w:ascii="GHEA Mariam" w:hAnsi="GHEA Mariam" w:cs="Tahoma"/>
          <w:sz w:val="24"/>
          <w:szCs w:val="24"/>
          <w:lang w:val="hy-AM"/>
        </w:rPr>
        <w:t xml:space="preserve"> </w:t>
      </w:r>
      <w:r w:rsidRPr="000C113C">
        <w:rPr>
          <w:rFonts w:ascii="GHEA Mariam" w:hAnsi="GHEA Mariam" w:cs="Arial"/>
          <w:sz w:val="24"/>
          <w:szCs w:val="24"/>
          <w:lang w:val="hy-AM"/>
        </w:rPr>
        <w:t>մասին</w:t>
      </w:r>
      <w:r w:rsidRPr="000C113C">
        <w:rPr>
          <w:rFonts w:ascii="GHEA Mariam" w:hAnsi="GHEA Mariam" w:cs="Arial Armenian"/>
          <w:sz w:val="24"/>
          <w:szCs w:val="24"/>
          <w:lang w:val="hy-AM"/>
        </w:rPr>
        <w:t>»</w:t>
      </w:r>
      <w:r w:rsidRPr="000C113C">
        <w:rPr>
          <w:rFonts w:ascii="GHEA Mariam" w:hAnsi="GHEA Mariam" w:cs="Tahoma"/>
          <w:sz w:val="24"/>
          <w:szCs w:val="24"/>
          <w:lang w:val="hy-AM"/>
        </w:rPr>
        <w:t xml:space="preserve"> </w:t>
      </w:r>
      <w:r w:rsidRPr="000C113C">
        <w:rPr>
          <w:rFonts w:ascii="GHEA Mariam" w:hAnsi="GHEA Mariam" w:cs="Arial"/>
          <w:sz w:val="24"/>
          <w:szCs w:val="24"/>
          <w:lang w:val="hy-AM"/>
        </w:rPr>
        <w:t>Հայաստանի</w:t>
      </w:r>
      <w:r w:rsidRPr="000C113C">
        <w:rPr>
          <w:rFonts w:ascii="GHEA Mariam" w:hAnsi="GHEA Mariam" w:cs="Tahoma"/>
          <w:sz w:val="24"/>
          <w:szCs w:val="24"/>
          <w:lang w:val="hy-AM"/>
        </w:rPr>
        <w:t xml:space="preserve"> </w:t>
      </w:r>
      <w:r w:rsidRPr="000C113C">
        <w:rPr>
          <w:rFonts w:ascii="GHEA Mariam" w:hAnsi="GHEA Mariam" w:cs="Arial"/>
          <w:sz w:val="24"/>
          <w:szCs w:val="24"/>
          <w:lang w:val="hy-AM"/>
        </w:rPr>
        <w:t>Հան</w:t>
      </w:r>
      <w:r w:rsidR="000C113C">
        <w:rPr>
          <w:rFonts w:ascii="GHEA Mariam" w:hAnsi="GHEA Mariam" w:cs="Arial"/>
          <w:sz w:val="24"/>
          <w:szCs w:val="24"/>
          <w:lang w:val="hy-AM"/>
        </w:rPr>
        <w:softHyphen/>
      </w:r>
      <w:r w:rsidRPr="000C113C">
        <w:rPr>
          <w:rFonts w:ascii="GHEA Mariam" w:hAnsi="GHEA Mariam" w:cs="Arial"/>
          <w:sz w:val="24"/>
          <w:szCs w:val="24"/>
          <w:lang w:val="hy-AM"/>
        </w:rPr>
        <w:t>րա</w:t>
      </w:r>
      <w:r w:rsidR="000C113C">
        <w:rPr>
          <w:rFonts w:ascii="GHEA Mariam" w:hAnsi="GHEA Mariam" w:cs="Arial"/>
          <w:sz w:val="24"/>
          <w:szCs w:val="24"/>
          <w:lang w:val="hy-AM"/>
        </w:rPr>
        <w:softHyphen/>
      </w:r>
      <w:r w:rsidRPr="000C113C">
        <w:rPr>
          <w:rFonts w:ascii="GHEA Mariam" w:hAnsi="GHEA Mariam" w:cs="Arial"/>
          <w:sz w:val="24"/>
          <w:szCs w:val="24"/>
          <w:lang w:val="hy-AM"/>
        </w:rPr>
        <w:t>պետության</w:t>
      </w:r>
      <w:r w:rsidRPr="000C113C">
        <w:rPr>
          <w:rFonts w:ascii="GHEA Mariam" w:hAnsi="GHEA Mariam" w:cs="Tahoma"/>
          <w:sz w:val="24"/>
          <w:szCs w:val="24"/>
          <w:lang w:val="hy-AM"/>
        </w:rPr>
        <w:t xml:space="preserve"> </w:t>
      </w:r>
      <w:r w:rsidRPr="000C113C">
        <w:rPr>
          <w:rFonts w:ascii="GHEA Mariam" w:hAnsi="GHEA Mariam" w:cs="Arial"/>
          <w:sz w:val="24"/>
          <w:szCs w:val="24"/>
          <w:lang w:val="hy-AM"/>
        </w:rPr>
        <w:t>օրենքի</w:t>
      </w:r>
      <w:r w:rsidRPr="000C113C">
        <w:rPr>
          <w:rFonts w:ascii="GHEA Mariam" w:hAnsi="GHEA Mariam" w:cs="Tahoma"/>
          <w:sz w:val="24"/>
          <w:szCs w:val="24"/>
          <w:lang w:val="hy-AM"/>
        </w:rPr>
        <w:t xml:space="preserve"> </w:t>
      </w:r>
      <w:r w:rsidRPr="000C113C">
        <w:rPr>
          <w:rFonts w:ascii="GHEA Mariam" w:hAnsi="GHEA Mariam" w:cs="Arial"/>
          <w:sz w:val="24"/>
          <w:szCs w:val="24"/>
          <w:lang w:val="hy-AM"/>
        </w:rPr>
        <w:t>նախագծի</w:t>
      </w:r>
      <w:r w:rsidRPr="000C113C">
        <w:rPr>
          <w:rFonts w:ascii="GHEA Mariam" w:hAnsi="GHEA Mariam"/>
          <w:sz w:val="24"/>
          <w:szCs w:val="24"/>
          <w:lang w:val="smn-FI"/>
        </w:rPr>
        <w:t xml:space="preserve"> </w:t>
      </w:r>
      <w:r w:rsidRPr="000C113C">
        <w:rPr>
          <w:rFonts w:ascii="GHEA Mariam" w:hAnsi="GHEA Mariam" w:cs="Arial"/>
          <w:sz w:val="24"/>
          <w:szCs w:val="24"/>
          <w:lang w:val="hy-AM"/>
        </w:rPr>
        <w:t>վերաբերյալ</w:t>
      </w:r>
      <w:r w:rsidRPr="000C113C">
        <w:rPr>
          <w:rFonts w:ascii="GHEA Mariam" w:hAnsi="GHEA Mariam"/>
          <w:sz w:val="24"/>
          <w:szCs w:val="24"/>
          <w:lang w:val="smn-FI"/>
        </w:rPr>
        <w:t xml:space="preserve"> </w:t>
      </w:r>
      <w:r w:rsidRPr="000C113C">
        <w:rPr>
          <w:rFonts w:ascii="GHEA Mariam" w:hAnsi="GHEA Mariam" w:cs="Arial"/>
          <w:sz w:val="24"/>
          <w:szCs w:val="24"/>
          <w:lang w:val="hy-AM"/>
        </w:rPr>
        <w:t>Հայաստանի</w:t>
      </w:r>
      <w:r w:rsidRPr="000C113C">
        <w:rPr>
          <w:rFonts w:ascii="GHEA Mariam" w:hAnsi="GHEA Mariam"/>
          <w:sz w:val="24"/>
          <w:szCs w:val="24"/>
          <w:lang w:val="smn-FI"/>
        </w:rPr>
        <w:t xml:space="preserve"> </w:t>
      </w:r>
      <w:r w:rsidRPr="000C113C">
        <w:rPr>
          <w:rFonts w:ascii="GHEA Mariam" w:hAnsi="GHEA Mariam" w:cs="Arial"/>
          <w:sz w:val="24"/>
          <w:szCs w:val="24"/>
          <w:lang w:val="hy-AM"/>
        </w:rPr>
        <w:t>Հանրապետության</w:t>
      </w:r>
      <w:r w:rsidRPr="000C113C">
        <w:rPr>
          <w:rFonts w:ascii="GHEA Mariam" w:hAnsi="GHEA Mariam"/>
          <w:sz w:val="24"/>
          <w:szCs w:val="24"/>
          <w:lang w:val="smn-FI"/>
        </w:rPr>
        <w:t xml:space="preserve"> </w:t>
      </w:r>
      <w:r w:rsidRPr="000C113C">
        <w:rPr>
          <w:rFonts w:ascii="GHEA Mariam" w:hAnsi="GHEA Mariam" w:cs="Arial"/>
          <w:sz w:val="24"/>
          <w:szCs w:val="24"/>
          <w:lang w:val="hy-AM"/>
        </w:rPr>
        <w:t>կառավարության</w:t>
      </w:r>
      <w:r w:rsidRPr="000C113C">
        <w:rPr>
          <w:rFonts w:ascii="GHEA Mariam" w:hAnsi="GHEA Mariam"/>
          <w:sz w:val="24"/>
          <w:szCs w:val="24"/>
          <w:lang w:val="smn-FI"/>
        </w:rPr>
        <w:t xml:space="preserve"> </w:t>
      </w:r>
      <w:r w:rsidRPr="000C113C">
        <w:rPr>
          <w:rFonts w:ascii="GHEA Mariam" w:hAnsi="GHEA Mariam" w:cs="Arial"/>
          <w:sz w:val="24"/>
          <w:szCs w:val="24"/>
          <w:lang w:val="hy-AM"/>
        </w:rPr>
        <w:t>օրենսդրական</w:t>
      </w:r>
      <w:r w:rsidRPr="000C113C">
        <w:rPr>
          <w:rFonts w:ascii="GHEA Mariam" w:hAnsi="GHEA Mariam"/>
          <w:sz w:val="24"/>
          <w:szCs w:val="24"/>
          <w:lang w:val="smn-FI"/>
        </w:rPr>
        <w:t xml:space="preserve"> </w:t>
      </w:r>
      <w:r w:rsidRPr="000C113C">
        <w:rPr>
          <w:rFonts w:ascii="GHEA Mariam" w:hAnsi="GHEA Mariam" w:cs="Arial"/>
          <w:sz w:val="24"/>
          <w:szCs w:val="24"/>
          <w:lang w:val="hy-AM"/>
        </w:rPr>
        <w:t>նախաձեռնությանը</w:t>
      </w:r>
      <w:r w:rsidRPr="000C113C">
        <w:rPr>
          <w:rFonts w:ascii="GHEA Mariam" w:hAnsi="GHEA Mariam"/>
          <w:sz w:val="24"/>
          <w:szCs w:val="24"/>
          <w:lang w:val="smn-FI"/>
        </w:rPr>
        <w:t>:</w:t>
      </w:r>
    </w:p>
    <w:p w:rsidR="00CF7865" w:rsidRPr="000C113C" w:rsidRDefault="00CF7865" w:rsidP="000C113C">
      <w:pPr>
        <w:pStyle w:val="norm"/>
        <w:spacing w:line="360" w:lineRule="auto"/>
        <w:rPr>
          <w:rFonts w:ascii="GHEA Mariam" w:hAnsi="GHEA Mariam"/>
          <w:sz w:val="24"/>
          <w:szCs w:val="24"/>
          <w:lang w:val="smn-FI"/>
        </w:rPr>
      </w:pPr>
      <w:r w:rsidRPr="000C113C">
        <w:rPr>
          <w:rFonts w:ascii="GHEA Mariam" w:hAnsi="GHEA Mariam"/>
          <w:sz w:val="24"/>
          <w:szCs w:val="24"/>
          <w:lang w:val="smn-FI"/>
        </w:rPr>
        <w:t xml:space="preserve">2. </w:t>
      </w:r>
      <w:r w:rsidRPr="000C113C">
        <w:rPr>
          <w:rFonts w:ascii="GHEA Mariam" w:hAnsi="GHEA Mariam" w:cs="Arial"/>
          <w:spacing w:val="-6"/>
          <w:sz w:val="24"/>
          <w:szCs w:val="24"/>
        </w:rPr>
        <w:t>Հայաստանի</w:t>
      </w:r>
      <w:r w:rsidRPr="000C113C">
        <w:rPr>
          <w:rFonts w:ascii="GHEA Mariam" w:hAnsi="GHEA Mariam"/>
          <w:spacing w:val="-6"/>
          <w:sz w:val="24"/>
          <w:szCs w:val="24"/>
          <w:lang w:val="smn-FI"/>
        </w:rPr>
        <w:t xml:space="preserve"> </w:t>
      </w:r>
      <w:r w:rsidRPr="000C113C">
        <w:rPr>
          <w:rFonts w:ascii="GHEA Mariam" w:hAnsi="GHEA Mariam" w:cs="Arial"/>
          <w:spacing w:val="-6"/>
          <w:sz w:val="24"/>
          <w:szCs w:val="24"/>
        </w:rPr>
        <w:t>Հանրապետության</w:t>
      </w:r>
      <w:r w:rsidRPr="000C113C">
        <w:rPr>
          <w:rFonts w:ascii="GHEA Mariam" w:hAnsi="GHEA Mariam"/>
          <w:spacing w:val="-6"/>
          <w:sz w:val="24"/>
          <w:szCs w:val="24"/>
          <w:lang w:val="smn-FI"/>
        </w:rPr>
        <w:t xml:space="preserve"> </w:t>
      </w:r>
      <w:r w:rsidRPr="000C113C">
        <w:rPr>
          <w:rFonts w:ascii="GHEA Mariam" w:hAnsi="GHEA Mariam" w:cs="Arial"/>
          <w:spacing w:val="-6"/>
          <w:sz w:val="24"/>
          <w:szCs w:val="24"/>
        </w:rPr>
        <w:t>կառավարության</w:t>
      </w:r>
      <w:r w:rsidRPr="000C113C">
        <w:rPr>
          <w:rFonts w:ascii="GHEA Mariam" w:hAnsi="GHEA Mariam"/>
          <w:spacing w:val="-6"/>
          <w:sz w:val="24"/>
          <w:szCs w:val="24"/>
          <w:lang w:val="smn-FI"/>
        </w:rPr>
        <w:t xml:space="preserve"> </w:t>
      </w:r>
      <w:r w:rsidRPr="000C113C">
        <w:rPr>
          <w:rFonts w:ascii="GHEA Mariam" w:hAnsi="GHEA Mariam" w:cs="Arial"/>
          <w:spacing w:val="-6"/>
          <w:sz w:val="24"/>
          <w:szCs w:val="24"/>
        </w:rPr>
        <w:t>օրենսդրական</w:t>
      </w:r>
      <w:r w:rsidRPr="000C113C">
        <w:rPr>
          <w:rFonts w:ascii="GHEA Mariam" w:hAnsi="GHEA Mariam"/>
          <w:spacing w:val="-6"/>
          <w:sz w:val="24"/>
          <w:szCs w:val="24"/>
          <w:lang w:val="smn-FI"/>
        </w:rPr>
        <w:t xml:space="preserve"> </w:t>
      </w:r>
      <w:r w:rsidRPr="000C113C">
        <w:rPr>
          <w:rFonts w:ascii="GHEA Mariam" w:hAnsi="GHEA Mariam" w:cs="Arial"/>
          <w:spacing w:val="-6"/>
          <w:sz w:val="24"/>
          <w:szCs w:val="24"/>
        </w:rPr>
        <w:t>նախա</w:t>
      </w:r>
      <w:r w:rsidR="000C113C" w:rsidRPr="000C113C">
        <w:rPr>
          <w:rFonts w:ascii="GHEA Mariam" w:hAnsi="GHEA Mariam" w:cs="Arial"/>
          <w:spacing w:val="-6"/>
          <w:sz w:val="24"/>
          <w:szCs w:val="24"/>
          <w:lang w:val="smn-FI"/>
        </w:rPr>
        <w:softHyphen/>
      </w:r>
      <w:r w:rsidRPr="000C113C">
        <w:rPr>
          <w:rFonts w:ascii="GHEA Mariam" w:hAnsi="GHEA Mariam" w:cs="Arial"/>
          <w:spacing w:val="-6"/>
          <w:sz w:val="24"/>
          <w:szCs w:val="24"/>
        </w:rPr>
        <w:t>ձեռնությունը</w:t>
      </w:r>
      <w:r w:rsidRPr="000C113C">
        <w:rPr>
          <w:rFonts w:ascii="GHEA Mariam" w:hAnsi="GHEA Mariam"/>
          <w:spacing w:val="-6"/>
          <w:sz w:val="24"/>
          <w:szCs w:val="24"/>
          <w:lang w:val="smn-FI"/>
        </w:rPr>
        <w:t xml:space="preserve"> </w:t>
      </w:r>
      <w:r w:rsidRPr="000C113C">
        <w:rPr>
          <w:rFonts w:ascii="GHEA Mariam" w:hAnsi="GHEA Mariam" w:cs="Arial"/>
          <w:spacing w:val="-6"/>
          <w:sz w:val="24"/>
          <w:szCs w:val="24"/>
        </w:rPr>
        <w:t>սահմանված</w:t>
      </w:r>
      <w:r w:rsidRPr="000C113C">
        <w:rPr>
          <w:rFonts w:ascii="GHEA Mariam" w:hAnsi="GHEA Mariam"/>
          <w:spacing w:val="-6"/>
          <w:sz w:val="24"/>
          <w:szCs w:val="24"/>
          <w:lang w:val="smn-FI"/>
        </w:rPr>
        <w:t xml:space="preserve"> </w:t>
      </w:r>
      <w:r w:rsidRPr="000C113C">
        <w:rPr>
          <w:rFonts w:ascii="GHEA Mariam" w:hAnsi="GHEA Mariam" w:cs="Arial"/>
          <w:spacing w:val="-6"/>
          <w:sz w:val="24"/>
          <w:szCs w:val="24"/>
        </w:rPr>
        <w:t>կարգով</w:t>
      </w:r>
      <w:r w:rsidRPr="000C113C">
        <w:rPr>
          <w:rFonts w:ascii="GHEA Mariam" w:hAnsi="GHEA Mariam"/>
          <w:spacing w:val="-6"/>
          <w:sz w:val="24"/>
          <w:szCs w:val="24"/>
          <w:lang w:val="smn-FI"/>
        </w:rPr>
        <w:t xml:space="preserve"> </w:t>
      </w:r>
      <w:r w:rsidRPr="000C113C">
        <w:rPr>
          <w:rFonts w:ascii="GHEA Mariam" w:hAnsi="GHEA Mariam" w:cs="Arial"/>
          <w:spacing w:val="-6"/>
          <w:sz w:val="24"/>
          <w:szCs w:val="24"/>
        </w:rPr>
        <w:t>ներկայացնել</w:t>
      </w:r>
      <w:r w:rsidRPr="000C113C">
        <w:rPr>
          <w:rFonts w:ascii="GHEA Mariam" w:hAnsi="GHEA Mariam"/>
          <w:spacing w:val="-6"/>
          <w:sz w:val="24"/>
          <w:szCs w:val="24"/>
          <w:lang w:val="smn-FI"/>
        </w:rPr>
        <w:t xml:space="preserve"> </w:t>
      </w:r>
      <w:r w:rsidRPr="000C113C">
        <w:rPr>
          <w:rFonts w:ascii="GHEA Mariam" w:hAnsi="GHEA Mariam" w:cs="Arial"/>
          <w:spacing w:val="-6"/>
          <w:sz w:val="24"/>
          <w:szCs w:val="24"/>
        </w:rPr>
        <w:t>Հայաստանի</w:t>
      </w:r>
      <w:r w:rsidRPr="000C113C">
        <w:rPr>
          <w:rFonts w:ascii="GHEA Mariam" w:hAnsi="GHEA Mariam"/>
          <w:spacing w:val="-6"/>
          <w:sz w:val="24"/>
          <w:szCs w:val="24"/>
          <w:lang w:val="smn-FI"/>
        </w:rPr>
        <w:t xml:space="preserve"> </w:t>
      </w:r>
      <w:r w:rsidRPr="000C113C">
        <w:rPr>
          <w:rFonts w:ascii="GHEA Mariam" w:hAnsi="GHEA Mariam" w:cs="Arial"/>
          <w:spacing w:val="-6"/>
          <w:sz w:val="24"/>
          <w:szCs w:val="24"/>
        </w:rPr>
        <w:t>Հանրապետության</w:t>
      </w:r>
      <w:r w:rsidRPr="000C113C">
        <w:rPr>
          <w:rFonts w:ascii="GHEA Mariam" w:hAnsi="GHEA Mariam"/>
          <w:sz w:val="24"/>
          <w:szCs w:val="24"/>
          <w:lang w:val="smn-FI"/>
        </w:rPr>
        <w:t xml:space="preserve"> </w:t>
      </w:r>
      <w:r w:rsidRPr="000C113C">
        <w:rPr>
          <w:rFonts w:ascii="GHEA Mariam" w:hAnsi="GHEA Mariam" w:cs="Arial"/>
          <w:sz w:val="24"/>
          <w:szCs w:val="24"/>
        </w:rPr>
        <w:t>Ազգային</w:t>
      </w:r>
      <w:r w:rsidRPr="000C113C">
        <w:rPr>
          <w:rFonts w:ascii="GHEA Mariam" w:hAnsi="GHEA Mariam"/>
          <w:sz w:val="24"/>
          <w:szCs w:val="24"/>
          <w:lang w:val="smn-FI"/>
        </w:rPr>
        <w:t xml:space="preserve"> </w:t>
      </w:r>
      <w:r w:rsidRPr="000C113C">
        <w:rPr>
          <w:rFonts w:ascii="GHEA Mariam" w:hAnsi="GHEA Mariam" w:cs="Arial"/>
          <w:sz w:val="24"/>
          <w:szCs w:val="24"/>
        </w:rPr>
        <w:t>ժողով</w:t>
      </w:r>
      <w:r w:rsidRPr="000C113C">
        <w:rPr>
          <w:rFonts w:ascii="GHEA Mariam" w:hAnsi="GHEA Mariam"/>
          <w:sz w:val="24"/>
          <w:szCs w:val="24"/>
          <w:lang w:val="smn-FI"/>
        </w:rPr>
        <w:t>:</w:t>
      </w:r>
    </w:p>
    <w:p w:rsidR="00CF7865" w:rsidRPr="000C113C" w:rsidRDefault="00CF7865" w:rsidP="00CF7865">
      <w:pPr>
        <w:spacing w:line="276" w:lineRule="auto"/>
        <w:contextualSpacing/>
        <w:jc w:val="both"/>
        <w:rPr>
          <w:rFonts w:ascii="GHEA Grapalat" w:hAnsi="GHEA Grapalat" w:cs="Sylfaen"/>
          <w:sz w:val="40"/>
          <w:szCs w:val="24"/>
          <w:lang w:val="smn-FI"/>
        </w:rPr>
      </w:pPr>
    </w:p>
    <w:p w:rsidR="000C113C" w:rsidRPr="000D5CEE" w:rsidRDefault="000C113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C113C" w:rsidRPr="000D5CEE" w:rsidRDefault="000C113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C113C" w:rsidRPr="00EF7ACC" w:rsidRDefault="000C113C" w:rsidP="00B46EE8">
      <w:pPr>
        <w:pStyle w:val="mechtex"/>
        <w:jc w:val="left"/>
        <w:rPr>
          <w:rFonts w:ascii="GHEA Mariam" w:hAnsi="GHEA Mariam" w:cs="Sylfaen"/>
          <w:sz w:val="24"/>
          <w:szCs w:val="24"/>
          <w:lang w:val="hy-AM"/>
        </w:rPr>
      </w:pPr>
    </w:p>
    <w:p w:rsidR="004674F9" w:rsidRPr="000C113C" w:rsidRDefault="000C113C" w:rsidP="000C113C">
      <w:pPr>
        <w:rPr>
          <w:rFonts w:ascii="GHEA Mariam" w:hAnsi="GHEA Mariam"/>
          <w:sz w:val="22"/>
          <w:szCs w:val="24"/>
          <w:lang w:val="hy-AM"/>
        </w:rPr>
      </w:pPr>
      <w:r w:rsidRPr="00EF7ACC">
        <w:rPr>
          <w:rFonts w:ascii="GHEA Mariam" w:hAnsi="GHEA Mariam" w:cs="Sylfaen"/>
          <w:sz w:val="24"/>
          <w:szCs w:val="24"/>
          <w:lang w:val="hy-AM"/>
        </w:rPr>
        <w:t>Երևան</w:t>
      </w:r>
    </w:p>
    <w:sectPr w:rsidR="004674F9" w:rsidRPr="000C113C" w:rsidSect="000C113C">
      <w:headerReference w:type="even" r:id="rId8"/>
      <w:headerReference w:type="default" r:id="rId9"/>
      <w:footerReference w:type="even" r:id="rId10"/>
      <w:pgSz w:w="11909" w:h="16834" w:code="9"/>
      <w:pgMar w:top="1134"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07D8" w:rsidRDefault="002007D8">
      <w:r>
        <w:separator/>
      </w:r>
    </w:p>
  </w:endnote>
  <w:endnote w:type="continuationSeparator" w:id="0">
    <w:p w:rsidR="002007D8" w:rsidRDefault="00200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07D8" w:rsidRDefault="002007D8">
      <w:r>
        <w:separator/>
      </w:r>
    </w:p>
  </w:footnote>
  <w:footnote w:type="continuationSeparator" w:id="0">
    <w:p w:rsidR="002007D8" w:rsidRDefault="002007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113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13C"/>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8"/>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865"/>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2142453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153</Words>
  <Characters>875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2026-01-12T08:03:00Z</dcterms:created>
  <dcterms:modified xsi:type="dcterms:W3CDTF">2026-01-12T08:11:00Z</dcterms:modified>
</cp:coreProperties>
</file>