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B3AA8" w14:textId="4A7DF45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r w:rsidRPr="00E474F4">
        <w:rPr>
          <w:rFonts w:ascii="Calibri" w:hAnsi="Calibri" w:cs="Calibri"/>
          <w:color w:val="000000"/>
          <w:lang w:val="en-US" w:eastAsia="en-US"/>
        </w:rPr>
        <w:t>  </w:t>
      </w:r>
    </w:p>
    <w:p w14:paraId="73542A78" w14:textId="77777777" w:rsidR="00FF5FD8" w:rsidRPr="007B5924" w:rsidRDefault="00FF5FD8" w:rsidP="00FF5FD8">
      <w:pPr>
        <w:spacing w:line="360" w:lineRule="auto"/>
        <w:jc w:val="center"/>
        <w:rPr>
          <w:rFonts w:ascii="GHEA Grapalat" w:hAnsi="GHEA Grapalat"/>
          <w:b/>
          <w:lang w:val="af-ZA"/>
        </w:rPr>
      </w:pPr>
      <w:r w:rsidRPr="007B5924">
        <w:rPr>
          <w:rFonts w:ascii="GHEA Grapalat" w:hAnsi="GHEA Grapalat"/>
          <w:b/>
          <w:bCs/>
          <w:lang w:val="af-ZA"/>
        </w:rPr>
        <w:t>«</w:t>
      </w:r>
      <w:r w:rsidRPr="007B5924">
        <w:rPr>
          <w:rFonts w:ascii="GHEA Grapalat" w:hAnsi="GHEA Grapalat"/>
          <w:b/>
          <w:bCs/>
        </w:rPr>
        <w:t>ՀԱՅԱՍՏԱՆԻ</w:t>
      </w:r>
      <w:r w:rsidRPr="007B5924">
        <w:rPr>
          <w:rFonts w:ascii="GHEA Grapalat" w:hAnsi="GHEA Grapalat"/>
          <w:b/>
          <w:bCs/>
          <w:lang w:val="af-ZA"/>
        </w:rPr>
        <w:t xml:space="preserve"> </w:t>
      </w:r>
      <w:r w:rsidRPr="007B5924">
        <w:rPr>
          <w:rFonts w:ascii="GHEA Grapalat" w:hAnsi="GHEA Grapalat"/>
          <w:b/>
          <w:bCs/>
        </w:rPr>
        <w:t>ՀԱՆՐԱՊԵՏՈՒԹՅԱՆ</w:t>
      </w:r>
      <w:r w:rsidRPr="007B5924">
        <w:rPr>
          <w:rFonts w:ascii="GHEA Grapalat" w:hAnsi="GHEA Grapalat"/>
          <w:b/>
          <w:bCs/>
          <w:lang w:val="af-ZA"/>
        </w:rPr>
        <w:t xml:space="preserve"> 2025 </w:t>
      </w:r>
      <w:r w:rsidRPr="007B5924">
        <w:rPr>
          <w:rFonts w:ascii="GHEA Grapalat" w:hAnsi="GHEA Grapalat"/>
          <w:b/>
          <w:bCs/>
        </w:rPr>
        <w:t>ԹՎԱԿԱՆԻ</w:t>
      </w:r>
      <w:r w:rsidRPr="007B5924">
        <w:rPr>
          <w:rFonts w:ascii="GHEA Grapalat" w:hAnsi="GHEA Grapalat"/>
          <w:b/>
          <w:bCs/>
          <w:lang w:val="af-ZA"/>
        </w:rPr>
        <w:t xml:space="preserve"> </w:t>
      </w:r>
      <w:r w:rsidRPr="007B5924">
        <w:rPr>
          <w:rFonts w:ascii="GHEA Grapalat" w:hAnsi="GHEA Grapalat"/>
          <w:b/>
          <w:bCs/>
        </w:rPr>
        <w:t>ՊԵՏԱԿԱՆ</w:t>
      </w:r>
      <w:r w:rsidRPr="007B5924">
        <w:rPr>
          <w:rFonts w:ascii="GHEA Grapalat" w:hAnsi="GHEA Grapalat"/>
          <w:b/>
          <w:bCs/>
          <w:lang w:val="af-ZA"/>
        </w:rPr>
        <w:t xml:space="preserve"> </w:t>
      </w:r>
      <w:r w:rsidRPr="007B5924">
        <w:rPr>
          <w:rFonts w:ascii="GHEA Grapalat" w:hAnsi="GHEA Grapalat"/>
          <w:b/>
          <w:bCs/>
        </w:rPr>
        <w:t>ԲՅՈՒՋԵԻ</w:t>
      </w:r>
      <w:r w:rsidRPr="007B5924">
        <w:rPr>
          <w:rFonts w:ascii="GHEA Grapalat" w:hAnsi="GHEA Grapalat"/>
          <w:b/>
          <w:bCs/>
          <w:lang w:val="af-ZA"/>
        </w:rPr>
        <w:t xml:space="preserve"> </w:t>
      </w:r>
      <w:r w:rsidRPr="007B5924">
        <w:rPr>
          <w:rFonts w:ascii="GHEA Grapalat" w:hAnsi="GHEA Grapalat"/>
          <w:b/>
          <w:bCs/>
        </w:rPr>
        <w:t>ՄԱՍԻՆ</w:t>
      </w:r>
      <w:r w:rsidRPr="007B5924">
        <w:rPr>
          <w:rFonts w:ascii="GHEA Grapalat" w:hAnsi="GHEA Grapalat"/>
          <w:b/>
          <w:bCs/>
          <w:lang w:val="af-ZA"/>
        </w:rPr>
        <w:t xml:space="preserve">» </w:t>
      </w:r>
      <w:r w:rsidRPr="007B5924">
        <w:rPr>
          <w:rFonts w:ascii="GHEA Grapalat" w:hAnsi="GHEA Grapalat"/>
          <w:b/>
          <w:bCs/>
        </w:rPr>
        <w:t>ՀԱՅԱՍՏԱՆԻ</w:t>
      </w:r>
      <w:r w:rsidRPr="007B5924">
        <w:rPr>
          <w:rFonts w:ascii="GHEA Grapalat" w:hAnsi="GHEA Grapalat"/>
          <w:b/>
          <w:bCs/>
          <w:lang w:val="af-ZA"/>
        </w:rPr>
        <w:t xml:space="preserve"> </w:t>
      </w:r>
      <w:r w:rsidRPr="007B5924">
        <w:rPr>
          <w:rFonts w:ascii="GHEA Grapalat" w:hAnsi="GHEA Grapalat"/>
          <w:b/>
          <w:bCs/>
        </w:rPr>
        <w:t>ՀԱՆՐԱՊԵՏՈՒԹՅԱՆ</w:t>
      </w:r>
      <w:r w:rsidRPr="007B5924">
        <w:rPr>
          <w:rFonts w:ascii="GHEA Grapalat" w:hAnsi="GHEA Grapalat"/>
          <w:b/>
          <w:bCs/>
          <w:lang w:val="af-ZA"/>
        </w:rPr>
        <w:t xml:space="preserve"> </w:t>
      </w:r>
      <w:r w:rsidRPr="007B5924">
        <w:rPr>
          <w:rFonts w:ascii="GHEA Grapalat" w:hAnsi="GHEA Grapalat"/>
          <w:b/>
          <w:bCs/>
        </w:rPr>
        <w:t>ՕՐԵՆՔՈՒՄ</w:t>
      </w:r>
      <w:r w:rsidRPr="007B5924">
        <w:rPr>
          <w:rFonts w:ascii="GHEA Grapalat" w:hAnsi="GHEA Grapalat"/>
          <w:b/>
          <w:bCs/>
          <w:lang w:val="af-ZA"/>
        </w:rPr>
        <w:t xml:space="preserve"> </w:t>
      </w:r>
      <w:r w:rsidRPr="007B5924">
        <w:rPr>
          <w:rFonts w:ascii="GHEA Grapalat" w:hAnsi="GHEA Grapalat"/>
          <w:b/>
          <w:bCs/>
        </w:rPr>
        <w:t>ՎԵՐԱԲԱՇԽՈՒՄ</w:t>
      </w:r>
      <w:r w:rsidRPr="007B5924">
        <w:rPr>
          <w:rFonts w:ascii="GHEA Grapalat" w:hAnsi="GHEA Grapalat"/>
          <w:b/>
          <w:bCs/>
          <w:lang w:val="af-ZA"/>
        </w:rPr>
        <w:t xml:space="preserve">, </w:t>
      </w:r>
      <w:r w:rsidRPr="007B5924">
        <w:rPr>
          <w:rFonts w:ascii="GHEA Grapalat" w:hAnsi="GHEA Grapalat"/>
          <w:b/>
          <w:bCs/>
        </w:rPr>
        <w:t>ՀԱՅԱՍՏԱՆԻ</w:t>
      </w:r>
      <w:r w:rsidRPr="007B5924">
        <w:rPr>
          <w:rFonts w:ascii="GHEA Grapalat" w:hAnsi="GHEA Grapalat"/>
          <w:b/>
          <w:bCs/>
          <w:lang w:val="af-ZA"/>
        </w:rPr>
        <w:t xml:space="preserve"> </w:t>
      </w:r>
      <w:r w:rsidRPr="007B5924">
        <w:rPr>
          <w:rFonts w:ascii="GHEA Grapalat" w:hAnsi="GHEA Grapalat"/>
          <w:b/>
          <w:bCs/>
        </w:rPr>
        <w:t>ՀԱՆՐԱՊԵՏՈՒԹՅԱՆ</w:t>
      </w:r>
      <w:r w:rsidRPr="007B5924">
        <w:rPr>
          <w:rFonts w:ascii="GHEA Grapalat" w:hAnsi="GHEA Grapalat"/>
          <w:b/>
          <w:bCs/>
          <w:lang w:val="af-ZA"/>
        </w:rPr>
        <w:t xml:space="preserve"> </w:t>
      </w:r>
      <w:r w:rsidRPr="007B5924">
        <w:rPr>
          <w:rFonts w:ascii="GHEA Grapalat" w:hAnsi="GHEA Grapalat"/>
          <w:b/>
          <w:bCs/>
        </w:rPr>
        <w:t>ԿԱՌԱՎԱՐՈՒԹՅԱՆ</w:t>
      </w:r>
      <w:r w:rsidRPr="007B5924">
        <w:rPr>
          <w:rFonts w:ascii="GHEA Grapalat" w:hAnsi="GHEA Grapalat"/>
          <w:b/>
          <w:bCs/>
          <w:lang w:val="af-ZA"/>
        </w:rPr>
        <w:t xml:space="preserve"> 2024  </w:t>
      </w:r>
      <w:r w:rsidRPr="007B5924">
        <w:rPr>
          <w:rFonts w:ascii="GHEA Grapalat" w:hAnsi="GHEA Grapalat"/>
          <w:b/>
          <w:bCs/>
        </w:rPr>
        <w:t>ԹՎԱԿԱՆԻ</w:t>
      </w:r>
      <w:r w:rsidRPr="007B5924">
        <w:rPr>
          <w:rFonts w:ascii="GHEA Grapalat" w:hAnsi="GHEA Grapalat"/>
          <w:b/>
          <w:bCs/>
          <w:lang w:val="af-ZA"/>
        </w:rPr>
        <w:t xml:space="preserve"> </w:t>
      </w:r>
      <w:r w:rsidRPr="007B5924">
        <w:rPr>
          <w:rFonts w:ascii="GHEA Grapalat" w:hAnsi="GHEA Grapalat"/>
          <w:b/>
          <w:bCs/>
        </w:rPr>
        <w:t>ԴԵԿՏԵՄԲԵՐԻ</w:t>
      </w:r>
      <w:r w:rsidRPr="007B5924">
        <w:rPr>
          <w:rFonts w:ascii="GHEA Grapalat" w:hAnsi="GHEA Grapalat"/>
          <w:b/>
          <w:bCs/>
          <w:lang w:val="af-ZA"/>
        </w:rPr>
        <w:t xml:space="preserve"> 27-</w:t>
      </w:r>
      <w:r w:rsidRPr="007B5924">
        <w:rPr>
          <w:rFonts w:ascii="GHEA Grapalat" w:hAnsi="GHEA Grapalat"/>
          <w:b/>
          <w:bCs/>
        </w:rPr>
        <w:t>Ի</w:t>
      </w:r>
      <w:r w:rsidRPr="007B5924">
        <w:rPr>
          <w:rFonts w:ascii="GHEA Grapalat" w:hAnsi="GHEA Grapalat"/>
          <w:b/>
          <w:bCs/>
          <w:lang w:val="af-ZA"/>
        </w:rPr>
        <w:t xml:space="preserve"> N 2060-</w:t>
      </w:r>
      <w:r w:rsidRPr="007B5924">
        <w:rPr>
          <w:rFonts w:ascii="GHEA Grapalat" w:hAnsi="GHEA Grapalat"/>
          <w:b/>
          <w:bCs/>
        </w:rPr>
        <w:t>Ն</w:t>
      </w:r>
      <w:r w:rsidRPr="007B5924">
        <w:rPr>
          <w:rFonts w:ascii="GHEA Grapalat" w:hAnsi="GHEA Grapalat"/>
          <w:b/>
          <w:bCs/>
          <w:lang w:val="af-ZA"/>
        </w:rPr>
        <w:t xml:space="preserve"> </w:t>
      </w:r>
      <w:r w:rsidRPr="007B5924">
        <w:rPr>
          <w:rFonts w:ascii="GHEA Grapalat" w:hAnsi="GHEA Grapalat"/>
          <w:b/>
          <w:bCs/>
        </w:rPr>
        <w:t>ՈՐՈՇՄԱՆ</w:t>
      </w:r>
      <w:r w:rsidRPr="007B5924">
        <w:rPr>
          <w:rFonts w:ascii="GHEA Grapalat" w:hAnsi="GHEA Grapalat"/>
          <w:b/>
          <w:bCs/>
          <w:lang w:val="af-ZA"/>
        </w:rPr>
        <w:t xml:space="preserve"> </w:t>
      </w:r>
      <w:r w:rsidRPr="007B5924">
        <w:rPr>
          <w:rFonts w:ascii="GHEA Grapalat" w:hAnsi="GHEA Grapalat"/>
          <w:b/>
          <w:bCs/>
        </w:rPr>
        <w:t>ՄԵՋ</w:t>
      </w:r>
      <w:r w:rsidRPr="007B5924">
        <w:rPr>
          <w:rFonts w:ascii="GHEA Grapalat" w:hAnsi="GHEA Grapalat"/>
          <w:b/>
          <w:bCs/>
          <w:lang w:val="af-ZA"/>
        </w:rPr>
        <w:t xml:space="preserve">  </w:t>
      </w:r>
      <w:r w:rsidRPr="007B5924">
        <w:rPr>
          <w:rFonts w:ascii="GHEA Grapalat" w:hAnsi="GHEA Grapalat"/>
          <w:b/>
          <w:bCs/>
        </w:rPr>
        <w:t>ՓՈՓՈԽՈՒԹՅՈՒՆՆԵՐ</w:t>
      </w:r>
      <w:r w:rsidRPr="007B5924">
        <w:rPr>
          <w:rFonts w:ascii="GHEA Grapalat" w:hAnsi="GHEA Grapalat"/>
          <w:b/>
          <w:bCs/>
          <w:lang w:val="af-ZA"/>
        </w:rPr>
        <w:t xml:space="preserve"> </w:t>
      </w:r>
      <w:r w:rsidRPr="007B5924">
        <w:rPr>
          <w:rFonts w:ascii="GHEA Grapalat" w:hAnsi="GHEA Grapalat"/>
          <w:b/>
          <w:bCs/>
        </w:rPr>
        <w:t>ԵՎ</w:t>
      </w:r>
      <w:r w:rsidRPr="007B5924">
        <w:rPr>
          <w:rFonts w:ascii="GHEA Grapalat" w:hAnsi="GHEA Grapalat"/>
          <w:b/>
          <w:bCs/>
          <w:lang w:val="af-ZA"/>
        </w:rPr>
        <w:t xml:space="preserve"> </w:t>
      </w:r>
      <w:r w:rsidRPr="007B5924">
        <w:rPr>
          <w:rFonts w:ascii="GHEA Grapalat" w:hAnsi="GHEA Grapalat"/>
          <w:b/>
          <w:bCs/>
        </w:rPr>
        <w:t>ԼՐԱՑՈՒՄՆԵՐ</w:t>
      </w:r>
      <w:r w:rsidRPr="007B5924">
        <w:rPr>
          <w:rFonts w:ascii="GHEA Grapalat" w:hAnsi="GHEA Grapalat"/>
          <w:b/>
          <w:bCs/>
          <w:lang w:val="af-ZA"/>
        </w:rPr>
        <w:t xml:space="preserve"> </w:t>
      </w:r>
      <w:r w:rsidRPr="007B5924">
        <w:rPr>
          <w:rFonts w:ascii="GHEA Grapalat" w:hAnsi="GHEA Grapalat"/>
          <w:b/>
          <w:bCs/>
        </w:rPr>
        <w:t>ԿԱՏԱՐԵԼՈՒ</w:t>
      </w:r>
      <w:r w:rsidRPr="007B5924">
        <w:rPr>
          <w:rFonts w:ascii="GHEA Grapalat" w:hAnsi="GHEA Grapalat"/>
          <w:b/>
          <w:bCs/>
          <w:lang w:val="hy-AM"/>
        </w:rPr>
        <w:t>, «ՄԵՐԻԴԻԱՆ ՀՈԼԴԻՆԳ» ՓԱԿ ԲԱԺՆԵՏԻՐԱԿԱՆ ԸՆԿԵՐՈՒԹՅԱՆ ՀԵՏ ԿՆՔՎՈՂ ԾԱՌԱՅՈՒԹՅՈՒՆՆԵՐԻ ՄԱՏՈՒՑՄԱՆ</w:t>
      </w:r>
      <w:r>
        <w:rPr>
          <w:rFonts w:ascii="GHEA Grapalat" w:hAnsi="GHEA Grapalat"/>
          <w:b/>
          <w:bCs/>
          <w:lang w:val="hy-AM"/>
        </w:rPr>
        <w:t xml:space="preserve"> ՊԵՏԱԿԱՆ ԳՆՄԱՆ</w:t>
      </w:r>
      <w:r w:rsidRPr="007B5924">
        <w:rPr>
          <w:rFonts w:ascii="GHEA Grapalat" w:hAnsi="GHEA Grapalat"/>
          <w:b/>
          <w:bCs/>
          <w:lang w:val="hy-AM"/>
        </w:rPr>
        <w:t xml:space="preserve"> ՊԱՅՄԱՆԱԳՐԻՆ ՀԱՎԱՆՈՒԹՅՈՒՆ ՏԱԼՈՒ</w:t>
      </w:r>
      <w:r>
        <w:rPr>
          <w:rFonts w:ascii="GHEA Grapalat" w:hAnsi="GHEA Grapalat"/>
          <w:b/>
          <w:bCs/>
          <w:lang w:val="hy-AM"/>
        </w:rPr>
        <w:t xml:space="preserve"> ԵՎ </w:t>
      </w:r>
      <w:r w:rsidRPr="007B5924">
        <w:rPr>
          <w:rFonts w:ascii="GHEA Grapalat" w:hAnsi="GHEA Grapalat"/>
          <w:b/>
          <w:bCs/>
          <w:lang w:val="hy-AM"/>
        </w:rPr>
        <w:t xml:space="preserve"> </w:t>
      </w:r>
      <w:r w:rsidRPr="008C7423">
        <w:rPr>
          <w:rFonts w:ascii="GHEA Grapalat" w:hAnsi="GHEA Grapalat"/>
          <w:b/>
          <w:bCs/>
          <w:lang w:val="hy-AM"/>
        </w:rPr>
        <w:t>ՀԱՅԱՍՏԱՆԻ ՀԱՆՐԱՊԵՏՈՒԹՅԱՆ ՏԱՐԱԾՔԱՅԻՆ ԿԱՌԱՎԱՐՄԱՆ ԵՎ ԵՆԹԱԿԱՌՈՒՑՎԱԾՔՆԵՐԻ ՆԱԽԱՐԱՐՈՒԹՅԱՆ ՊԵՏԱԿԱՆ ԳՈՒՅՔԻ ԿԱՌԱՎԱՐՄԱՆ ԿՈՄԻՏԵԻ</w:t>
      </w:r>
      <w:r>
        <w:rPr>
          <w:rFonts w:ascii="GHEA Grapalat" w:hAnsi="GHEA Grapalat"/>
          <w:b/>
          <w:bCs/>
          <w:lang w:val="hy-AM"/>
        </w:rPr>
        <w:t>Ն ԹՈՒՅԼՏՎՈՒԹՅՈՒՆ ՏԱԼՈՒ</w:t>
      </w:r>
      <w:r w:rsidRPr="007B5924">
        <w:rPr>
          <w:rFonts w:ascii="GHEA Grapalat" w:hAnsi="GHEA Grapalat"/>
          <w:lang w:val="hy-AM"/>
        </w:rPr>
        <w:t xml:space="preserve"> </w:t>
      </w:r>
      <w:r w:rsidRPr="007B5924">
        <w:rPr>
          <w:rFonts w:ascii="GHEA Grapalat" w:hAnsi="GHEA Grapalat"/>
          <w:b/>
          <w:bCs/>
          <w:lang w:val="hy-AM"/>
        </w:rPr>
        <w:t>ՄԱՍԻՆ</w:t>
      </w:r>
    </w:p>
    <w:p w14:paraId="1E562490" w14:textId="07698BD3" w:rsidR="00556F57" w:rsidRDefault="00B46C84" w:rsidP="00B46C84">
      <w:pPr>
        <w:tabs>
          <w:tab w:val="left" w:pos="8820"/>
        </w:tabs>
        <w:spacing w:line="360" w:lineRule="auto"/>
        <w:ind w:firstLine="630"/>
        <w:jc w:val="center"/>
        <w:rPr>
          <w:rFonts w:ascii="GHEA Grapalat" w:hAnsi="GHEA Grapalat"/>
          <w:b/>
          <w:color w:val="000000"/>
          <w:shd w:val="clear" w:color="auto" w:fill="FFFFFF"/>
          <w:lang w:val="hy-AM"/>
        </w:rPr>
      </w:pPr>
      <w:r w:rsidRPr="00B16D70">
        <w:rPr>
          <w:rFonts w:ascii="GHEA Grapalat" w:hAnsi="GHEA Grapalat"/>
          <w:b/>
          <w:lang w:val="hy-AM"/>
        </w:rPr>
        <w:t xml:space="preserve"> </w:t>
      </w:r>
      <w:r w:rsidRPr="00B16D70">
        <w:rPr>
          <w:rFonts w:ascii="GHEA Grapalat" w:hAnsi="GHEA Grapalat"/>
          <w:b/>
          <w:color w:val="000000"/>
          <w:lang w:val="hy-AM"/>
        </w:rPr>
        <w:t>ՀՀ ԿԱՌԱՎԱՐՈՒԹՅԱՆ ՈՐՈՇՄԱՆ</w:t>
      </w:r>
      <w:r w:rsidR="00556F57" w:rsidRPr="008517A4">
        <w:rPr>
          <w:rFonts w:ascii="GHEA Grapalat" w:hAnsi="GHEA Grapalat"/>
          <w:b/>
          <w:color w:val="000000"/>
          <w:shd w:val="clear" w:color="auto" w:fill="FFFFFF"/>
          <w:lang w:val="hy-AM"/>
        </w:rPr>
        <w:t xml:space="preserve"> ՆԱԽԱԳԾԻ</w:t>
      </w:r>
    </w:p>
    <w:p w14:paraId="63E14493" w14:textId="77777777" w:rsidR="008517A4" w:rsidRPr="008517A4" w:rsidRDefault="008517A4" w:rsidP="00323175">
      <w:pPr>
        <w:shd w:val="clear" w:color="auto" w:fill="FFFFFF"/>
        <w:spacing w:line="360" w:lineRule="auto"/>
        <w:ind w:firstLine="375"/>
        <w:jc w:val="center"/>
        <w:rPr>
          <w:rFonts w:ascii="GHEA Grapalat" w:hAnsi="GHEA Grapalat" w:cs="Sylfaen"/>
          <w:b/>
          <w:lang w:val="hy-AM"/>
        </w:rPr>
      </w:pPr>
    </w:p>
    <w:tbl>
      <w:tblPr>
        <w:tblpPr w:leftFromText="180" w:rightFromText="180" w:vertAnchor="text" w:tblpXSpec="center" w:tblpY="1"/>
        <w:tblOverlap w:val="never"/>
        <w:tblW w:w="13587"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200"/>
        <w:gridCol w:w="5387"/>
      </w:tblGrid>
      <w:tr w:rsidR="00981F24" w:rsidRPr="00556F57" w14:paraId="6DB9FF52" w14:textId="77777777" w:rsidTr="00526DE7">
        <w:trPr>
          <w:tblCellSpacing w:w="0" w:type="dxa"/>
        </w:trPr>
        <w:tc>
          <w:tcPr>
            <w:tcW w:w="8195" w:type="dxa"/>
            <w:vMerge w:val="restart"/>
            <w:shd w:val="clear" w:color="auto" w:fill="D0D0D0"/>
            <w:vAlign w:val="center"/>
            <w:hideMark/>
          </w:tcPr>
          <w:p w14:paraId="25B106EE" w14:textId="00E91CF2" w:rsidR="00981F24" w:rsidRPr="00DD5586" w:rsidRDefault="00B476C7" w:rsidP="00917803">
            <w:pPr>
              <w:pStyle w:val="a4"/>
              <w:spacing w:line="276" w:lineRule="auto"/>
              <w:jc w:val="center"/>
              <w:rPr>
                <w:rFonts w:ascii="GHEA Grapalat" w:hAnsi="GHEA Grapalat" w:cs="Sylfaen"/>
                <w:b/>
                <w:lang w:val="hy-AM"/>
              </w:rPr>
            </w:pPr>
            <w:r>
              <w:rPr>
                <w:rFonts w:ascii="GHEA Grapalat" w:hAnsi="GHEA Grapalat" w:cs="Sylfaen"/>
                <w:b/>
                <w:lang w:val="hy-AM"/>
              </w:rPr>
              <w:t>1</w:t>
            </w:r>
            <w:r w:rsidR="00981F24">
              <w:rPr>
                <w:rFonts w:ascii="GHEA Grapalat" w:hAnsi="GHEA Grapalat" w:cs="Sylfaen"/>
                <w:b/>
                <w:lang w:val="hy-AM"/>
              </w:rPr>
              <w:t xml:space="preserve">. </w:t>
            </w:r>
            <w:r w:rsidR="00981F24" w:rsidRPr="00DD5586">
              <w:rPr>
                <w:rFonts w:ascii="GHEA Grapalat" w:hAnsi="GHEA Grapalat" w:cs="Sylfaen"/>
                <w:b/>
                <w:lang w:val="hy-AM"/>
              </w:rPr>
              <w:t xml:space="preserve">ՀՀ </w:t>
            </w:r>
            <w:r w:rsidR="00981F24">
              <w:rPr>
                <w:rFonts w:ascii="GHEA Grapalat" w:hAnsi="GHEA Grapalat" w:cs="Sylfaen"/>
                <w:b/>
                <w:lang w:val="hy-AM"/>
              </w:rPr>
              <w:t>շրջակա միջավայրի նախարարություն</w:t>
            </w:r>
          </w:p>
        </w:tc>
        <w:tc>
          <w:tcPr>
            <w:tcW w:w="5387" w:type="dxa"/>
            <w:shd w:val="clear" w:color="auto" w:fill="D0D0D0"/>
            <w:hideMark/>
          </w:tcPr>
          <w:p w14:paraId="136390E3" w14:textId="77777777" w:rsidR="00981F24" w:rsidRPr="00556F57" w:rsidRDefault="00981F24" w:rsidP="00917803">
            <w:pPr>
              <w:spacing w:line="276" w:lineRule="auto"/>
              <w:jc w:val="center"/>
              <w:rPr>
                <w:rFonts w:ascii="GHEA Grapalat" w:hAnsi="GHEA Grapalat"/>
                <w:b/>
                <w:color w:val="000000"/>
                <w:lang w:val="en-US" w:eastAsia="en-US"/>
              </w:rPr>
            </w:pPr>
            <w:r>
              <w:rPr>
                <w:rFonts w:ascii="GHEA Grapalat" w:hAnsi="GHEA Grapalat" w:cs="Sylfaen"/>
                <w:b/>
                <w:lang w:val="hy-AM"/>
              </w:rPr>
              <w:t>05.</w:t>
            </w:r>
            <w:r>
              <w:rPr>
                <w:rFonts w:ascii="GHEA Grapalat" w:hAnsi="GHEA Grapalat" w:cs="Sylfaen"/>
                <w:b/>
              </w:rPr>
              <w:t>09</w:t>
            </w:r>
            <w:r>
              <w:rPr>
                <w:rFonts w:ascii="GHEA Grapalat" w:hAnsi="GHEA Grapalat" w:cs="Sylfaen"/>
                <w:b/>
                <w:lang w:val="hy-AM"/>
              </w:rPr>
              <w:t>.2025թ</w:t>
            </w:r>
            <w:r w:rsidRPr="00556F57">
              <w:rPr>
                <w:rFonts w:ascii="GHEA Grapalat" w:hAnsi="GHEA Grapalat" w:cs="Sylfaen"/>
                <w:b/>
                <w:lang w:val="hy-AM"/>
              </w:rPr>
              <w:t>.</w:t>
            </w:r>
          </w:p>
        </w:tc>
      </w:tr>
      <w:tr w:rsidR="00981F24" w:rsidRPr="00C214EA" w14:paraId="2D6183DC" w14:textId="77777777" w:rsidTr="00526DE7">
        <w:trPr>
          <w:tblCellSpacing w:w="0" w:type="dxa"/>
        </w:trPr>
        <w:tc>
          <w:tcPr>
            <w:tcW w:w="8195" w:type="dxa"/>
            <w:vMerge/>
            <w:shd w:val="clear" w:color="auto" w:fill="FFFFFF"/>
            <w:vAlign w:val="center"/>
            <w:hideMark/>
          </w:tcPr>
          <w:p w14:paraId="1384E919" w14:textId="77777777" w:rsidR="00981F24" w:rsidRPr="00556F57" w:rsidRDefault="00981F24" w:rsidP="00917803">
            <w:pPr>
              <w:spacing w:line="276" w:lineRule="auto"/>
              <w:rPr>
                <w:rFonts w:ascii="GHEA Grapalat" w:hAnsi="GHEA Grapalat"/>
                <w:b/>
                <w:color w:val="000000"/>
                <w:lang w:val="en-US" w:eastAsia="en-US"/>
              </w:rPr>
            </w:pPr>
          </w:p>
        </w:tc>
        <w:tc>
          <w:tcPr>
            <w:tcW w:w="5387" w:type="dxa"/>
            <w:shd w:val="clear" w:color="auto" w:fill="D0D0D0"/>
            <w:hideMark/>
          </w:tcPr>
          <w:p w14:paraId="6CEF24BE" w14:textId="25604594" w:rsidR="00981F24" w:rsidRPr="00981F24" w:rsidRDefault="00981F24" w:rsidP="00917803">
            <w:pPr>
              <w:spacing w:line="276" w:lineRule="auto"/>
              <w:jc w:val="center"/>
              <w:rPr>
                <w:rFonts w:ascii="GHEA Grapalat" w:hAnsi="GHEA Grapalat" w:cs="Sylfaen"/>
                <w:b/>
                <w:lang w:val="hy-AM"/>
              </w:rPr>
            </w:pPr>
            <w:r w:rsidRPr="00DD5586">
              <w:rPr>
                <w:rFonts w:ascii="Calibri Cyr" w:hAnsi="Calibri Cyr" w:cs="Calibri Cyr"/>
                <w:b/>
              </w:rPr>
              <w:t>01/</w:t>
            </w:r>
            <w:r>
              <w:rPr>
                <w:rFonts w:ascii="Calibri Cyr" w:hAnsi="Calibri Cyr" w:cs="Calibri Cyr"/>
                <w:b/>
                <w:lang w:val="hy-AM"/>
              </w:rPr>
              <w:t>01․3/10032</w:t>
            </w:r>
          </w:p>
        </w:tc>
      </w:tr>
      <w:tr w:rsidR="00981F24" w:rsidRPr="009646A6" w14:paraId="72FA902D" w14:textId="77777777" w:rsidTr="00526DE7">
        <w:trPr>
          <w:trHeight w:val="4130"/>
          <w:tblCellSpacing w:w="0" w:type="dxa"/>
        </w:trPr>
        <w:tc>
          <w:tcPr>
            <w:tcW w:w="8195" w:type="dxa"/>
            <w:tcBorders>
              <w:top w:val="single" w:sz="4" w:space="0" w:color="auto"/>
              <w:left w:val="nil"/>
              <w:bottom w:val="single" w:sz="4" w:space="0" w:color="auto"/>
              <w:right w:val="single" w:sz="4" w:space="0" w:color="auto"/>
            </w:tcBorders>
            <w:shd w:val="clear" w:color="auto" w:fill="FFFFFF"/>
          </w:tcPr>
          <w:p w14:paraId="5C97E65D" w14:textId="77777777" w:rsidR="00981F24" w:rsidRPr="008F57F1" w:rsidRDefault="00981F24" w:rsidP="00981F24">
            <w:pPr>
              <w:ind w:firstLine="708"/>
              <w:jc w:val="both"/>
              <w:rPr>
                <w:rFonts w:ascii="GHEA Grapalat" w:hAnsi="GHEA Grapalat"/>
                <w:color w:val="000000" w:themeColor="text1"/>
              </w:rPr>
            </w:pPr>
            <w:r w:rsidRPr="008F57F1">
              <w:rPr>
                <w:rFonts w:ascii="GHEA Grapalat" w:hAnsi="GHEA Grapalat"/>
                <w:color w:val="000000" w:themeColor="text1"/>
              </w:rPr>
              <w:t>1</w:t>
            </w:r>
            <w:r w:rsidRPr="008F57F1">
              <w:rPr>
                <w:rFonts w:ascii="Cambria Math" w:hAnsi="Cambria Math" w:cs="Cambria Math"/>
                <w:color w:val="000000" w:themeColor="text1"/>
              </w:rPr>
              <w:t>․</w:t>
            </w:r>
            <w:r w:rsidRPr="008F57F1">
              <w:rPr>
                <w:rFonts w:ascii="GHEA Grapalat" w:hAnsi="GHEA Grapalat"/>
                <w:color w:val="000000" w:themeColor="text1"/>
              </w:rPr>
              <w:t xml:space="preserve"> </w:t>
            </w:r>
            <w:r w:rsidRPr="00BD6EBC">
              <w:rPr>
                <w:rFonts w:ascii="GHEA Grapalat" w:hAnsi="GHEA Grapalat"/>
                <w:color w:val="000000" w:themeColor="text1"/>
              </w:rPr>
              <w:t>Հաշվի</w:t>
            </w:r>
            <w:r w:rsidRPr="008F57F1">
              <w:rPr>
                <w:rFonts w:ascii="GHEA Grapalat" w:hAnsi="GHEA Grapalat"/>
                <w:color w:val="000000" w:themeColor="text1"/>
              </w:rPr>
              <w:t xml:space="preserve"> </w:t>
            </w:r>
            <w:r w:rsidRPr="00BD6EBC">
              <w:rPr>
                <w:rFonts w:ascii="GHEA Grapalat" w:hAnsi="GHEA Grapalat"/>
                <w:color w:val="000000" w:themeColor="text1"/>
              </w:rPr>
              <w:t>առնելով</w:t>
            </w:r>
            <w:r w:rsidRPr="008F57F1">
              <w:rPr>
                <w:rFonts w:ascii="GHEA Grapalat" w:hAnsi="GHEA Grapalat"/>
                <w:color w:val="000000" w:themeColor="text1"/>
              </w:rPr>
              <w:t xml:space="preserve"> </w:t>
            </w:r>
            <w:r w:rsidRPr="00BD6EBC">
              <w:rPr>
                <w:rFonts w:ascii="GHEA Grapalat" w:hAnsi="GHEA Grapalat"/>
                <w:color w:val="000000" w:themeColor="text1"/>
              </w:rPr>
              <w:t>Նախագծի</w:t>
            </w:r>
            <w:r w:rsidRPr="008F57F1">
              <w:rPr>
                <w:rFonts w:ascii="GHEA Grapalat" w:hAnsi="GHEA Grapalat"/>
                <w:color w:val="000000" w:themeColor="text1"/>
              </w:rPr>
              <w:t xml:space="preserve"> 2-</w:t>
            </w:r>
            <w:r w:rsidRPr="00BD6EBC">
              <w:rPr>
                <w:rFonts w:ascii="GHEA Grapalat" w:hAnsi="GHEA Grapalat"/>
                <w:color w:val="000000" w:themeColor="text1"/>
              </w:rPr>
              <w:t>րդ</w:t>
            </w:r>
            <w:r w:rsidRPr="008F57F1">
              <w:rPr>
                <w:rFonts w:ascii="GHEA Grapalat" w:hAnsi="GHEA Grapalat"/>
                <w:color w:val="000000" w:themeColor="text1"/>
              </w:rPr>
              <w:t xml:space="preserve"> </w:t>
            </w:r>
            <w:r w:rsidRPr="00BD6EBC">
              <w:rPr>
                <w:rFonts w:ascii="GHEA Grapalat" w:hAnsi="GHEA Grapalat"/>
                <w:color w:val="000000" w:themeColor="text1"/>
              </w:rPr>
              <w:t>կետով</w:t>
            </w:r>
            <w:r w:rsidRPr="008F57F1">
              <w:rPr>
                <w:rFonts w:ascii="GHEA Grapalat" w:hAnsi="GHEA Grapalat"/>
                <w:color w:val="000000" w:themeColor="text1"/>
              </w:rPr>
              <w:t xml:space="preserve"> </w:t>
            </w:r>
            <w:r w:rsidRPr="00BD6EBC">
              <w:rPr>
                <w:rFonts w:ascii="GHEA Grapalat" w:hAnsi="GHEA Grapalat"/>
                <w:color w:val="000000" w:themeColor="text1"/>
              </w:rPr>
              <w:t>տրված</w:t>
            </w:r>
            <w:r w:rsidRPr="008F57F1">
              <w:rPr>
                <w:rFonts w:ascii="GHEA Grapalat" w:hAnsi="GHEA Grapalat"/>
                <w:color w:val="000000" w:themeColor="text1"/>
              </w:rPr>
              <w:t xml:space="preserve"> </w:t>
            </w:r>
            <w:r w:rsidRPr="00BD6EBC">
              <w:rPr>
                <w:rFonts w:ascii="GHEA Grapalat" w:hAnsi="GHEA Grapalat"/>
                <w:color w:val="000000" w:themeColor="text1"/>
              </w:rPr>
              <w:t>սահմանումը</w:t>
            </w:r>
            <w:r w:rsidRPr="008F57F1">
              <w:rPr>
                <w:rFonts w:ascii="GHEA Grapalat" w:hAnsi="GHEA Grapalat"/>
                <w:color w:val="000000" w:themeColor="text1"/>
              </w:rPr>
              <w:t xml:space="preserve">, </w:t>
            </w:r>
            <w:r w:rsidRPr="00BD6EBC">
              <w:rPr>
                <w:rFonts w:ascii="GHEA Grapalat" w:hAnsi="GHEA Grapalat"/>
                <w:color w:val="000000" w:themeColor="text1"/>
              </w:rPr>
              <w:t>կրկնությունից</w:t>
            </w:r>
            <w:r w:rsidRPr="008F57F1">
              <w:rPr>
                <w:rFonts w:ascii="GHEA Grapalat" w:hAnsi="GHEA Grapalat"/>
                <w:color w:val="000000" w:themeColor="text1"/>
              </w:rPr>
              <w:t xml:space="preserve"> </w:t>
            </w:r>
            <w:r w:rsidRPr="00BD6EBC">
              <w:rPr>
                <w:rFonts w:ascii="GHEA Grapalat" w:hAnsi="GHEA Grapalat"/>
                <w:color w:val="000000" w:themeColor="text1"/>
              </w:rPr>
              <w:t>խուսափելու</w:t>
            </w:r>
            <w:r w:rsidRPr="008F57F1">
              <w:rPr>
                <w:rFonts w:ascii="GHEA Grapalat" w:hAnsi="GHEA Grapalat"/>
                <w:color w:val="000000" w:themeColor="text1"/>
              </w:rPr>
              <w:t xml:space="preserve"> </w:t>
            </w:r>
            <w:r w:rsidRPr="00BD6EBC">
              <w:rPr>
                <w:rFonts w:ascii="GHEA Grapalat" w:hAnsi="GHEA Grapalat"/>
                <w:color w:val="000000" w:themeColor="text1"/>
              </w:rPr>
              <w:t>նպատակով</w:t>
            </w:r>
            <w:r w:rsidRPr="008F57F1">
              <w:rPr>
                <w:rFonts w:ascii="GHEA Grapalat" w:hAnsi="GHEA Grapalat"/>
                <w:color w:val="000000" w:themeColor="text1"/>
              </w:rPr>
              <w:t xml:space="preserve">, </w:t>
            </w:r>
            <w:r w:rsidRPr="00BD6EBC">
              <w:rPr>
                <w:rFonts w:ascii="GHEA Grapalat" w:hAnsi="GHEA Grapalat"/>
                <w:color w:val="000000" w:themeColor="text1"/>
              </w:rPr>
              <w:t>առաջարկվում</w:t>
            </w:r>
            <w:r w:rsidRPr="008F57F1">
              <w:rPr>
                <w:rFonts w:ascii="GHEA Grapalat" w:hAnsi="GHEA Grapalat"/>
                <w:color w:val="000000" w:themeColor="text1"/>
              </w:rPr>
              <w:t xml:space="preserve"> </w:t>
            </w:r>
            <w:r w:rsidRPr="00BD6EBC">
              <w:rPr>
                <w:rFonts w:ascii="GHEA Grapalat" w:hAnsi="GHEA Grapalat"/>
                <w:color w:val="000000" w:themeColor="text1"/>
              </w:rPr>
              <w:t>է</w:t>
            </w:r>
            <w:r w:rsidRPr="008F57F1">
              <w:rPr>
                <w:rFonts w:ascii="GHEA Grapalat" w:hAnsi="GHEA Grapalat"/>
                <w:color w:val="000000" w:themeColor="text1"/>
              </w:rPr>
              <w:t xml:space="preserve"> </w:t>
            </w:r>
            <w:r w:rsidRPr="00BD6EBC">
              <w:rPr>
                <w:rFonts w:ascii="GHEA Grapalat" w:hAnsi="GHEA Grapalat"/>
                <w:color w:val="000000" w:themeColor="text1"/>
              </w:rPr>
              <w:t>Նախագծի</w:t>
            </w:r>
            <w:r w:rsidRPr="008F57F1">
              <w:rPr>
                <w:rFonts w:ascii="GHEA Grapalat" w:hAnsi="GHEA Grapalat"/>
                <w:color w:val="000000" w:themeColor="text1"/>
              </w:rPr>
              <w:t xml:space="preserve"> 3-</w:t>
            </w:r>
            <w:r w:rsidRPr="00BD6EBC">
              <w:rPr>
                <w:rFonts w:ascii="GHEA Grapalat" w:hAnsi="GHEA Grapalat"/>
                <w:color w:val="000000" w:themeColor="text1"/>
              </w:rPr>
              <w:t>րդ</w:t>
            </w:r>
            <w:r w:rsidRPr="008F57F1">
              <w:rPr>
                <w:rFonts w:ascii="GHEA Grapalat" w:hAnsi="GHEA Grapalat"/>
                <w:color w:val="000000" w:themeColor="text1"/>
              </w:rPr>
              <w:t xml:space="preserve"> </w:t>
            </w:r>
            <w:r w:rsidRPr="00BD6EBC">
              <w:rPr>
                <w:rFonts w:ascii="GHEA Grapalat" w:hAnsi="GHEA Grapalat"/>
                <w:color w:val="000000" w:themeColor="text1"/>
              </w:rPr>
              <w:t>կետի</w:t>
            </w:r>
            <w:r w:rsidRPr="008F57F1">
              <w:rPr>
                <w:rFonts w:ascii="GHEA Grapalat" w:hAnsi="GHEA Grapalat"/>
                <w:color w:val="000000" w:themeColor="text1"/>
              </w:rPr>
              <w:t xml:space="preserve"> 2-</w:t>
            </w:r>
            <w:r w:rsidRPr="00BD6EBC">
              <w:rPr>
                <w:rFonts w:ascii="GHEA Grapalat" w:hAnsi="GHEA Grapalat"/>
                <w:color w:val="000000" w:themeColor="text1"/>
              </w:rPr>
              <w:t>րդ</w:t>
            </w:r>
            <w:r w:rsidRPr="008F57F1">
              <w:rPr>
                <w:rFonts w:ascii="GHEA Grapalat" w:hAnsi="GHEA Grapalat"/>
                <w:color w:val="000000" w:themeColor="text1"/>
              </w:rPr>
              <w:t xml:space="preserve"> </w:t>
            </w:r>
            <w:r w:rsidRPr="00BD6EBC">
              <w:rPr>
                <w:rFonts w:ascii="GHEA Grapalat" w:hAnsi="GHEA Grapalat"/>
                <w:color w:val="000000" w:themeColor="text1"/>
              </w:rPr>
              <w:t>ենթակետում</w:t>
            </w:r>
            <w:r w:rsidRPr="008F57F1">
              <w:rPr>
                <w:rFonts w:ascii="GHEA Grapalat" w:hAnsi="GHEA Grapalat"/>
                <w:color w:val="000000" w:themeColor="text1"/>
              </w:rPr>
              <w:t xml:space="preserve"> «</w:t>
            </w:r>
            <w:r w:rsidRPr="008F57F1">
              <w:rPr>
                <w:rFonts w:ascii="GHEA Grapalat" w:hAnsi="GHEA Grapalat"/>
              </w:rPr>
              <w:t xml:space="preserve">, </w:t>
            </w:r>
            <w:r w:rsidRPr="00981F24">
              <w:rPr>
                <w:rFonts w:ascii="GHEA Grapalat" w:hAnsi="GHEA Grapalat"/>
                <w:lang w:val="en-US"/>
              </w:rPr>
              <w:t>N</w:t>
            </w:r>
            <w:r w:rsidRPr="008F57F1">
              <w:rPr>
                <w:rFonts w:ascii="GHEA Grapalat" w:hAnsi="GHEA Grapalat"/>
              </w:rPr>
              <w:t xml:space="preserve"> 6 </w:t>
            </w:r>
            <w:r w:rsidRPr="00BD6EBC">
              <w:rPr>
                <w:rFonts w:ascii="GHEA Grapalat" w:hAnsi="GHEA Grapalat"/>
              </w:rPr>
              <w:t>հավելվածով</w:t>
            </w:r>
            <w:r w:rsidRPr="008F57F1">
              <w:rPr>
                <w:rFonts w:ascii="GHEA Grapalat" w:hAnsi="GHEA Grapalat"/>
              </w:rPr>
              <w:t xml:space="preserve"> </w:t>
            </w:r>
            <w:r w:rsidRPr="00BD6EBC">
              <w:rPr>
                <w:rFonts w:ascii="GHEA Grapalat" w:hAnsi="GHEA Grapalat"/>
              </w:rPr>
              <w:t>սահմանված</w:t>
            </w:r>
            <w:r w:rsidRPr="008F57F1">
              <w:rPr>
                <w:rFonts w:ascii="GHEA Grapalat" w:hAnsi="GHEA Grapalat"/>
              </w:rPr>
              <w:t xml:space="preserve"> </w:t>
            </w:r>
            <w:r w:rsidRPr="00BD6EBC">
              <w:rPr>
                <w:rFonts w:ascii="GHEA Grapalat" w:hAnsi="GHEA Grapalat"/>
              </w:rPr>
              <w:t>ծառայությունների</w:t>
            </w:r>
            <w:r w:rsidRPr="008F57F1">
              <w:rPr>
                <w:rFonts w:ascii="GHEA Grapalat" w:hAnsi="GHEA Grapalat"/>
              </w:rPr>
              <w:t xml:space="preserve"> </w:t>
            </w:r>
            <w:r w:rsidRPr="00BD6EBC">
              <w:rPr>
                <w:rFonts w:ascii="GHEA Grapalat" w:hAnsi="GHEA Grapalat"/>
              </w:rPr>
              <w:t>մատուցման</w:t>
            </w:r>
            <w:r w:rsidRPr="008F57F1">
              <w:rPr>
                <w:rFonts w:ascii="GHEA Grapalat" w:hAnsi="GHEA Grapalat"/>
              </w:rPr>
              <w:t xml:space="preserve"> </w:t>
            </w:r>
            <w:r w:rsidRPr="00BD6EBC">
              <w:rPr>
                <w:rFonts w:ascii="GHEA Grapalat" w:hAnsi="GHEA Grapalat"/>
              </w:rPr>
              <w:t>պետական</w:t>
            </w:r>
            <w:r w:rsidRPr="008F57F1">
              <w:rPr>
                <w:rFonts w:ascii="GHEA Grapalat" w:hAnsi="GHEA Grapalat"/>
              </w:rPr>
              <w:t xml:space="preserve"> </w:t>
            </w:r>
            <w:r w:rsidRPr="00BD6EBC">
              <w:rPr>
                <w:rFonts w:ascii="GHEA Grapalat" w:hAnsi="GHEA Grapalat"/>
              </w:rPr>
              <w:t>գնման</w:t>
            </w:r>
            <w:r w:rsidRPr="008F57F1">
              <w:rPr>
                <w:rFonts w:ascii="GHEA Grapalat" w:hAnsi="GHEA Grapalat"/>
              </w:rPr>
              <w:t xml:space="preserve"> </w:t>
            </w:r>
            <w:r w:rsidRPr="00BD6EBC">
              <w:rPr>
                <w:rFonts w:ascii="GHEA Grapalat" w:hAnsi="GHEA Grapalat"/>
              </w:rPr>
              <w:t>պայմանագիր</w:t>
            </w:r>
            <w:r w:rsidRPr="008F57F1">
              <w:rPr>
                <w:rFonts w:ascii="GHEA Grapalat" w:hAnsi="GHEA Grapalat"/>
              </w:rPr>
              <w:t xml:space="preserve"> (</w:t>
            </w:r>
            <w:r w:rsidRPr="00BD6EBC">
              <w:rPr>
                <w:rFonts w:ascii="GHEA Grapalat" w:hAnsi="GHEA Grapalat"/>
              </w:rPr>
              <w:t>այսուհետ՝</w:t>
            </w:r>
            <w:r w:rsidRPr="008F57F1">
              <w:rPr>
                <w:rFonts w:ascii="GHEA Grapalat" w:hAnsi="GHEA Grapalat"/>
              </w:rPr>
              <w:t xml:space="preserve"> </w:t>
            </w:r>
            <w:r w:rsidRPr="00BD6EBC">
              <w:rPr>
                <w:rFonts w:ascii="GHEA Grapalat" w:hAnsi="GHEA Grapalat"/>
              </w:rPr>
              <w:t>Պայմանագիր</w:t>
            </w:r>
            <w:r w:rsidRPr="008F57F1">
              <w:rPr>
                <w:rFonts w:ascii="GHEA Grapalat" w:hAnsi="GHEA Grapalat"/>
              </w:rPr>
              <w:t>)</w:t>
            </w:r>
            <w:r w:rsidRPr="008F57F1">
              <w:rPr>
                <w:rFonts w:ascii="GHEA Grapalat" w:hAnsi="GHEA Grapalat"/>
                <w:color w:val="000000" w:themeColor="text1"/>
              </w:rPr>
              <w:t xml:space="preserve">» </w:t>
            </w:r>
            <w:r w:rsidRPr="00BD6EBC">
              <w:rPr>
                <w:rFonts w:ascii="GHEA Grapalat" w:hAnsi="GHEA Grapalat"/>
                <w:color w:val="000000" w:themeColor="text1"/>
              </w:rPr>
              <w:t>բառերը</w:t>
            </w:r>
            <w:r w:rsidRPr="008F57F1">
              <w:rPr>
                <w:rFonts w:ascii="GHEA Grapalat" w:hAnsi="GHEA Grapalat"/>
                <w:color w:val="000000" w:themeColor="text1"/>
              </w:rPr>
              <w:t xml:space="preserve"> </w:t>
            </w:r>
            <w:r w:rsidRPr="00BD6EBC">
              <w:rPr>
                <w:rFonts w:ascii="GHEA Grapalat" w:hAnsi="GHEA Grapalat"/>
                <w:color w:val="000000" w:themeColor="text1"/>
              </w:rPr>
              <w:t>փոխարինել</w:t>
            </w:r>
            <w:r w:rsidRPr="008F57F1">
              <w:rPr>
                <w:rFonts w:ascii="GHEA Grapalat" w:hAnsi="GHEA Grapalat"/>
                <w:color w:val="000000" w:themeColor="text1"/>
              </w:rPr>
              <w:t xml:space="preserve"> «</w:t>
            </w:r>
            <w:r w:rsidRPr="00BD6EBC">
              <w:rPr>
                <w:rFonts w:ascii="GHEA Grapalat" w:hAnsi="GHEA Grapalat"/>
                <w:color w:val="000000" w:themeColor="text1"/>
              </w:rPr>
              <w:t>Պայմանագիր</w:t>
            </w:r>
            <w:r w:rsidRPr="008F57F1">
              <w:rPr>
                <w:rFonts w:ascii="GHEA Grapalat" w:hAnsi="GHEA Grapalat"/>
                <w:color w:val="000000" w:themeColor="text1"/>
              </w:rPr>
              <w:t xml:space="preserve">» </w:t>
            </w:r>
            <w:r w:rsidRPr="00BD6EBC">
              <w:rPr>
                <w:rFonts w:ascii="GHEA Grapalat" w:hAnsi="GHEA Grapalat"/>
                <w:color w:val="000000" w:themeColor="text1"/>
              </w:rPr>
              <w:t>բառով</w:t>
            </w:r>
            <w:r w:rsidRPr="008F57F1">
              <w:rPr>
                <w:rFonts w:ascii="GHEA Grapalat" w:hAnsi="GHEA Grapalat"/>
                <w:color w:val="000000" w:themeColor="text1"/>
              </w:rPr>
              <w:t xml:space="preserve">, </w:t>
            </w:r>
          </w:p>
          <w:p w14:paraId="4A6D68C8" w14:textId="77777777" w:rsidR="00981F24" w:rsidRPr="008F57F1" w:rsidRDefault="00981F24" w:rsidP="00981F24">
            <w:pPr>
              <w:ind w:firstLine="708"/>
              <w:jc w:val="both"/>
              <w:rPr>
                <w:rFonts w:ascii="GHEA Grapalat" w:hAnsi="GHEA Grapalat"/>
              </w:rPr>
            </w:pPr>
            <w:r w:rsidRPr="008F57F1">
              <w:rPr>
                <w:rFonts w:ascii="GHEA Grapalat" w:hAnsi="GHEA Grapalat"/>
                <w:color w:val="000000" w:themeColor="text1"/>
              </w:rPr>
              <w:t xml:space="preserve">2. </w:t>
            </w:r>
            <w:r w:rsidRPr="00BD6EBC">
              <w:rPr>
                <w:rFonts w:ascii="GHEA Grapalat" w:hAnsi="GHEA Grapalat"/>
                <w:color w:val="000000" w:themeColor="text1"/>
              </w:rPr>
              <w:t>Նախագծի</w:t>
            </w:r>
            <w:r w:rsidRPr="008F57F1">
              <w:rPr>
                <w:rFonts w:ascii="GHEA Grapalat" w:hAnsi="GHEA Grapalat"/>
                <w:color w:val="000000" w:themeColor="text1"/>
              </w:rPr>
              <w:t xml:space="preserve"> 6-</w:t>
            </w:r>
            <w:r w:rsidRPr="00BD6EBC">
              <w:rPr>
                <w:rFonts w:ascii="GHEA Grapalat" w:hAnsi="GHEA Grapalat"/>
                <w:color w:val="000000" w:themeColor="text1"/>
              </w:rPr>
              <w:t>րդ</w:t>
            </w:r>
            <w:r w:rsidRPr="008F57F1">
              <w:rPr>
                <w:rFonts w:ascii="GHEA Grapalat" w:hAnsi="GHEA Grapalat"/>
                <w:color w:val="000000" w:themeColor="text1"/>
              </w:rPr>
              <w:t xml:space="preserve"> </w:t>
            </w:r>
            <w:r w:rsidRPr="00BD6EBC">
              <w:rPr>
                <w:rFonts w:ascii="GHEA Grapalat" w:hAnsi="GHEA Grapalat"/>
                <w:color w:val="000000" w:themeColor="text1"/>
              </w:rPr>
              <w:t>կետից</w:t>
            </w:r>
            <w:r w:rsidRPr="008F57F1">
              <w:rPr>
                <w:rFonts w:ascii="GHEA Grapalat" w:hAnsi="GHEA Grapalat"/>
                <w:color w:val="000000" w:themeColor="text1"/>
              </w:rPr>
              <w:t xml:space="preserve"> </w:t>
            </w:r>
            <w:r w:rsidRPr="00BD6EBC">
              <w:rPr>
                <w:rFonts w:ascii="GHEA Grapalat" w:hAnsi="GHEA Grapalat"/>
                <w:color w:val="000000" w:themeColor="text1"/>
              </w:rPr>
              <w:t>անհրաժեշտ</w:t>
            </w:r>
            <w:r w:rsidRPr="008F57F1">
              <w:rPr>
                <w:rFonts w:ascii="GHEA Grapalat" w:hAnsi="GHEA Grapalat"/>
                <w:color w:val="000000" w:themeColor="text1"/>
              </w:rPr>
              <w:t xml:space="preserve"> </w:t>
            </w:r>
            <w:r w:rsidRPr="00BD6EBC">
              <w:rPr>
                <w:rFonts w:ascii="GHEA Grapalat" w:hAnsi="GHEA Grapalat"/>
                <w:color w:val="000000" w:themeColor="text1"/>
              </w:rPr>
              <w:t>է</w:t>
            </w:r>
            <w:r w:rsidRPr="008F57F1">
              <w:rPr>
                <w:rFonts w:ascii="GHEA Grapalat" w:hAnsi="GHEA Grapalat"/>
                <w:color w:val="000000" w:themeColor="text1"/>
              </w:rPr>
              <w:t xml:space="preserve"> </w:t>
            </w:r>
            <w:r w:rsidRPr="00BD6EBC">
              <w:rPr>
                <w:rFonts w:ascii="GHEA Grapalat" w:hAnsi="GHEA Grapalat"/>
                <w:color w:val="000000" w:themeColor="text1"/>
              </w:rPr>
              <w:t>հանել</w:t>
            </w:r>
            <w:r w:rsidRPr="008F57F1">
              <w:rPr>
                <w:rFonts w:ascii="GHEA Grapalat" w:hAnsi="GHEA Grapalat"/>
                <w:color w:val="000000" w:themeColor="text1"/>
              </w:rPr>
              <w:t xml:space="preserve"> «, </w:t>
            </w:r>
            <w:r w:rsidRPr="00BD6EBC">
              <w:rPr>
                <w:rFonts w:ascii="GHEA Grapalat" w:hAnsi="GHEA Grapalat"/>
                <w:color w:val="000000" w:themeColor="text1"/>
              </w:rPr>
              <w:t>ֆինանսական</w:t>
            </w:r>
            <w:r w:rsidRPr="008F57F1">
              <w:rPr>
                <w:rFonts w:ascii="GHEA Grapalat" w:hAnsi="GHEA Grapalat"/>
                <w:color w:val="000000" w:themeColor="text1"/>
              </w:rPr>
              <w:t xml:space="preserve"> </w:t>
            </w:r>
            <w:r w:rsidRPr="00BD6EBC">
              <w:rPr>
                <w:rFonts w:ascii="GHEA Grapalat" w:hAnsi="GHEA Grapalat"/>
                <w:color w:val="000000" w:themeColor="text1"/>
              </w:rPr>
              <w:t>հսկողության</w:t>
            </w:r>
            <w:r w:rsidRPr="008F57F1">
              <w:rPr>
                <w:rFonts w:ascii="GHEA Grapalat" w:hAnsi="GHEA Grapalat"/>
                <w:color w:val="000000" w:themeColor="text1"/>
              </w:rPr>
              <w:t xml:space="preserve"> </w:t>
            </w:r>
            <w:r w:rsidRPr="00BD6EBC">
              <w:rPr>
                <w:rFonts w:ascii="GHEA Grapalat" w:hAnsi="GHEA Grapalat"/>
                <w:color w:val="000000" w:themeColor="text1"/>
              </w:rPr>
              <w:t>իրականացման</w:t>
            </w:r>
            <w:r w:rsidRPr="008F57F1">
              <w:rPr>
                <w:rFonts w:ascii="GHEA Grapalat" w:hAnsi="GHEA Grapalat"/>
                <w:color w:val="000000" w:themeColor="text1"/>
              </w:rPr>
              <w:t xml:space="preserve"> </w:t>
            </w:r>
            <w:r w:rsidRPr="00BD6EBC">
              <w:rPr>
                <w:rFonts w:ascii="GHEA Grapalat" w:hAnsi="GHEA Grapalat"/>
                <w:color w:val="000000" w:themeColor="text1"/>
              </w:rPr>
              <w:t>պայմաններն</w:t>
            </w:r>
            <w:r w:rsidRPr="008F57F1">
              <w:rPr>
                <w:rFonts w:ascii="GHEA Grapalat" w:hAnsi="GHEA Grapalat"/>
                <w:color w:val="000000" w:themeColor="text1"/>
              </w:rPr>
              <w:t xml:space="preserve"> </w:t>
            </w:r>
            <w:r w:rsidRPr="00BD6EBC">
              <w:rPr>
                <w:rFonts w:ascii="GHEA Grapalat" w:hAnsi="GHEA Grapalat"/>
                <w:color w:val="000000" w:themeColor="text1"/>
              </w:rPr>
              <w:t>ու</w:t>
            </w:r>
            <w:r w:rsidRPr="008F57F1">
              <w:rPr>
                <w:rFonts w:ascii="GHEA Grapalat" w:hAnsi="GHEA Grapalat"/>
                <w:color w:val="000000" w:themeColor="text1"/>
              </w:rPr>
              <w:t xml:space="preserve"> </w:t>
            </w:r>
            <w:r w:rsidRPr="00BD6EBC">
              <w:rPr>
                <w:rFonts w:ascii="GHEA Grapalat" w:hAnsi="GHEA Grapalat"/>
                <w:color w:val="000000" w:themeColor="text1"/>
              </w:rPr>
              <w:t>պահանջները</w:t>
            </w:r>
            <w:r w:rsidRPr="008F57F1">
              <w:rPr>
                <w:rFonts w:ascii="GHEA Grapalat" w:hAnsi="GHEA Grapalat"/>
                <w:color w:val="000000" w:themeColor="text1"/>
              </w:rPr>
              <w:t xml:space="preserve">, </w:t>
            </w:r>
            <w:r w:rsidRPr="00BD6EBC">
              <w:rPr>
                <w:rFonts w:ascii="GHEA Grapalat" w:hAnsi="GHEA Grapalat"/>
                <w:color w:val="000000" w:themeColor="text1"/>
              </w:rPr>
              <w:t>ինչպես</w:t>
            </w:r>
            <w:r w:rsidRPr="008F57F1">
              <w:rPr>
                <w:rFonts w:ascii="GHEA Grapalat" w:hAnsi="GHEA Grapalat"/>
                <w:color w:val="000000" w:themeColor="text1"/>
              </w:rPr>
              <w:t xml:space="preserve"> </w:t>
            </w:r>
            <w:r w:rsidRPr="00BD6EBC">
              <w:rPr>
                <w:rFonts w:ascii="GHEA Grapalat" w:hAnsi="GHEA Grapalat"/>
                <w:color w:val="000000" w:themeColor="text1"/>
              </w:rPr>
              <w:t>նաև</w:t>
            </w:r>
            <w:r w:rsidRPr="008F57F1">
              <w:rPr>
                <w:rFonts w:ascii="GHEA Grapalat" w:hAnsi="GHEA Grapalat"/>
                <w:color w:val="000000" w:themeColor="text1"/>
              </w:rPr>
              <w:t xml:space="preserve"> </w:t>
            </w:r>
            <w:r w:rsidRPr="00BD6EBC">
              <w:rPr>
                <w:rFonts w:ascii="GHEA Grapalat" w:hAnsi="GHEA Grapalat"/>
                <w:color w:val="000000" w:themeColor="text1"/>
              </w:rPr>
              <w:t>աշխատանքային</w:t>
            </w:r>
            <w:r w:rsidRPr="008F57F1">
              <w:rPr>
                <w:rFonts w:ascii="GHEA Grapalat" w:hAnsi="GHEA Grapalat"/>
                <w:color w:val="000000" w:themeColor="text1"/>
              </w:rPr>
              <w:t xml:space="preserve"> </w:t>
            </w:r>
            <w:r w:rsidRPr="0038082A">
              <w:rPr>
                <w:rFonts w:ascii="GHEA Grapalat" w:hAnsi="GHEA Grapalat"/>
              </w:rPr>
              <w:t>պայմանագրով</w:t>
            </w:r>
            <w:r w:rsidRPr="008F57F1">
              <w:rPr>
                <w:rFonts w:ascii="GHEA Grapalat" w:hAnsi="GHEA Grapalat"/>
              </w:rPr>
              <w:t xml:space="preserve"> </w:t>
            </w:r>
            <w:r w:rsidRPr="0038082A">
              <w:rPr>
                <w:rFonts w:ascii="GHEA Grapalat" w:hAnsi="GHEA Grapalat"/>
              </w:rPr>
              <w:t>սահմանվող</w:t>
            </w:r>
            <w:r w:rsidRPr="008F57F1">
              <w:rPr>
                <w:rFonts w:ascii="GHEA Grapalat" w:hAnsi="GHEA Grapalat"/>
              </w:rPr>
              <w:t xml:space="preserve"> </w:t>
            </w:r>
            <w:r w:rsidRPr="0038082A">
              <w:rPr>
                <w:rFonts w:ascii="GHEA Grapalat" w:hAnsi="GHEA Grapalat"/>
              </w:rPr>
              <w:t>իրավունքներն</w:t>
            </w:r>
            <w:r w:rsidRPr="008F57F1">
              <w:rPr>
                <w:rFonts w:ascii="GHEA Grapalat" w:hAnsi="GHEA Grapalat"/>
              </w:rPr>
              <w:t xml:space="preserve"> </w:t>
            </w:r>
            <w:r w:rsidRPr="0038082A">
              <w:rPr>
                <w:rFonts w:ascii="GHEA Grapalat" w:hAnsi="GHEA Grapalat"/>
              </w:rPr>
              <w:t>ու</w:t>
            </w:r>
            <w:r w:rsidRPr="008F57F1">
              <w:rPr>
                <w:rFonts w:ascii="GHEA Grapalat" w:hAnsi="GHEA Grapalat"/>
              </w:rPr>
              <w:t xml:space="preserve"> </w:t>
            </w:r>
            <w:r w:rsidRPr="0038082A">
              <w:rPr>
                <w:rFonts w:ascii="GHEA Grapalat" w:hAnsi="GHEA Grapalat"/>
              </w:rPr>
              <w:t>պարտականությունները</w:t>
            </w:r>
            <w:r w:rsidRPr="008F57F1">
              <w:rPr>
                <w:rFonts w:ascii="GHEA Grapalat" w:hAnsi="GHEA Grapalat"/>
              </w:rPr>
              <w:t xml:space="preserve">» </w:t>
            </w:r>
            <w:r w:rsidRPr="0038082A">
              <w:rPr>
                <w:rFonts w:ascii="GHEA Grapalat" w:hAnsi="GHEA Grapalat"/>
              </w:rPr>
              <w:t>բառերը՝</w:t>
            </w:r>
            <w:r w:rsidRPr="008F57F1">
              <w:rPr>
                <w:rFonts w:ascii="GHEA Grapalat" w:hAnsi="GHEA Grapalat"/>
              </w:rPr>
              <w:t xml:space="preserve"> </w:t>
            </w:r>
            <w:r w:rsidRPr="0038082A">
              <w:rPr>
                <w:rFonts w:ascii="GHEA Grapalat" w:hAnsi="GHEA Grapalat"/>
              </w:rPr>
              <w:t>հաշվի</w:t>
            </w:r>
            <w:r w:rsidRPr="008F57F1">
              <w:rPr>
                <w:rFonts w:ascii="GHEA Grapalat" w:hAnsi="GHEA Grapalat"/>
              </w:rPr>
              <w:t xml:space="preserve"> </w:t>
            </w:r>
            <w:r w:rsidRPr="0038082A">
              <w:rPr>
                <w:rFonts w:ascii="GHEA Grapalat" w:hAnsi="GHEA Grapalat"/>
              </w:rPr>
              <w:t>առնելով</w:t>
            </w:r>
            <w:r w:rsidRPr="008F57F1">
              <w:rPr>
                <w:rFonts w:ascii="GHEA Grapalat" w:hAnsi="GHEA Grapalat"/>
              </w:rPr>
              <w:t xml:space="preserve"> 2025 </w:t>
            </w:r>
            <w:r w:rsidRPr="0038082A">
              <w:rPr>
                <w:rFonts w:ascii="GHEA Grapalat" w:hAnsi="GHEA Grapalat"/>
              </w:rPr>
              <w:t>թվականի</w:t>
            </w:r>
            <w:r w:rsidRPr="008F57F1">
              <w:rPr>
                <w:rFonts w:ascii="GHEA Grapalat" w:hAnsi="GHEA Grapalat"/>
              </w:rPr>
              <w:t xml:space="preserve"> </w:t>
            </w:r>
            <w:r w:rsidRPr="0038082A">
              <w:rPr>
                <w:rFonts w:ascii="GHEA Grapalat" w:hAnsi="GHEA Grapalat"/>
              </w:rPr>
              <w:t>սեպտեմբերի</w:t>
            </w:r>
            <w:r w:rsidRPr="008F57F1">
              <w:rPr>
                <w:rFonts w:ascii="GHEA Grapalat" w:hAnsi="GHEA Grapalat"/>
              </w:rPr>
              <w:t xml:space="preserve"> 5-</w:t>
            </w:r>
            <w:r w:rsidRPr="0038082A">
              <w:rPr>
                <w:rFonts w:ascii="GHEA Grapalat" w:hAnsi="GHEA Grapalat"/>
              </w:rPr>
              <w:t>ի</w:t>
            </w:r>
            <w:r w:rsidRPr="008F57F1">
              <w:rPr>
                <w:rFonts w:ascii="GHEA Grapalat" w:hAnsi="GHEA Grapalat"/>
              </w:rPr>
              <w:t xml:space="preserve"> </w:t>
            </w:r>
            <w:r w:rsidRPr="0038082A">
              <w:rPr>
                <w:rFonts w:ascii="GHEA Grapalat" w:hAnsi="GHEA Grapalat"/>
              </w:rPr>
              <w:t>ֆինանսատնտեսական</w:t>
            </w:r>
            <w:r w:rsidRPr="008F57F1">
              <w:rPr>
                <w:rFonts w:ascii="GHEA Grapalat" w:hAnsi="GHEA Grapalat"/>
              </w:rPr>
              <w:t xml:space="preserve"> </w:t>
            </w:r>
            <w:r w:rsidRPr="0038082A">
              <w:rPr>
                <w:rFonts w:ascii="GHEA Grapalat" w:hAnsi="GHEA Grapalat"/>
              </w:rPr>
              <w:t>նախարարական</w:t>
            </w:r>
            <w:r w:rsidRPr="008F57F1">
              <w:rPr>
                <w:rFonts w:ascii="GHEA Grapalat" w:hAnsi="GHEA Grapalat"/>
              </w:rPr>
              <w:t xml:space="preserve"> </w:t>
            </w:r>
            <w:r w:rsidRPr="0038082A">
              <w:rPr>
                <w:rFonts w:ascii="GHEA Grapalat" w:hAnsi="GHEA Grapalat"/>
              </w:rPr>
              <w:t>կոմիտեի</w:t>
            </w:r>
            <w:r w:rsidRPr="008F57F1">
              <w:rPr>
                <w:rFonts w:ascii="GHEA Grapalat" w:hAnsi="GHEA Grapalat"/>
              </w:rPr>
              <w:t xml:space="preserve"> </w:t>
            </w:r>
            <w:r w:rsidRPr="0038082A">
              <w:rPr>
                <w:rFonts w:ascii="GHEA Grapalat" w:hAnsi="GHEA Grapalat"/>
              </w:rPr>
              <w:t>քննարկման</w:t>
            </w:r>
            <w:r w:rsidRPr="008F57F1">
              <w:rPr>
                <w:rFonts w:ascii="GHEA Grapalat" w:hAnsi="GHEA Grapalat"/>
              </w:rPr>
              <w:t xml:space="preserve"> </w:t>
            </w:r>
            <w:r w:rsidRPr="0038082A">
              <w:rPr>
                <w:rFonts w:ascii="GHEA Grapalat" w:hAnsi="GHEA Grapalat"/>
              </w:rPr>
              <w:t>արդյունքները</w:t>
            </w:r>
            <w:r w:rsidRPr="008F57F1">
              <w:rPr>
                <w:rFonts w:ascii="GHEA Grapalat" w:hAnsi="GHEA Grapalat"/>
              </w:rPr>
              <w:t xml:space="preserve">,  </w:t>
            </w:r>
          </w:p>
          <w:p w14:paraId="6259A92E" w14:textId="77777777" w:rsidR="00981F24" w:rsidRPr="008F57F1" w:rsidRDefault="00981F24" w:rsidP="00981F24">
            <w:pPr>
              <w:ind w:firstLine="708"/>
              <w:jc w:val="both"/>
              <w:rPr>
                <w:rFonts w:ascii="GHEA Grapalat" w:hAnsi="GHEA Grapalat"/>
                <w:color w:val="000000" w:themeColor="text1"/>
              </w:rPr>
            </w:pPr>
            <w:r w:rsidRPr="008F57F1">
              <w:rPr>
                <w:rFonts w:ascii="GHEA Grapalat" w:hAnsi="GHEA Grapalat" w:cs="Cambria Math"/>
              </w:rPr>
              <w:t>3</w:t>
            </w:r>
            <w:r w:rsidRPr="008F57F1">
              <w:rPr>
                <w:rFonts w:ascii="Cambria Math" w:hAnsi="Cambria Math" w:cs="Cambria Math"/>
              </w:rPr>
              <w:t>․</w:t>
            </w:r>
            <w:r w:rsidRPr="008F57F1">
              <w:rPr>
                <w:rFonts w:ascii="GHEA Grapalat" w:hAnsi="GHEA Grapalat"/>
              </w:rPr>
              <w:t xml:space="preserve"> </w:t>
            </w:r>
            <w:r w:rsidRPr="0038082A">
              <w:rPr>
                <w:rFonts w:ascii="GHEA Grapalat" w:hAnsi="GHEA Grapalat"/>
              </w:rPr>
              <w:t>Նախագծի</w:t>
            </w:r>
            <w:r w:rsidRPr="008F57F1">
              <w:rPr>
                <w:rFonts w:ascii="GHEA Grapalat" w:hAnsi="GHEA Grapalat"/>
              </w:rPr>
              <w:t xml:space="preserve"> </w:t>
            </w:r>
            <w:r w:rsidRPr="0038082A">
              <w:rPr>
                <w:rFonts w:ascii="GHEA Grapalat" w:hAnsi="GHEA Grapalat"/>
              </w:rPr>
              <w:t>հավելված</w:t>
            </w:r>
            <w:r w:rsidRPr="008F57F1">
              <w:rPr>
                <w:rFonts w:ascii="GHEA Grapalat" w:hAnsi="GHEA Grapalat"/>
              </w:rPr>
              <w:t xml:space="preserve"> 6-</w:t>
            </w:r>
            <w:r w:rsidRPr="0038082A">
              <w:rPr>
                <w:rFonts w:ascii="GHEA Grapalat" w:hAnsi="GHEA Grapalat"/>
              </w:rPr>
              <w:t>ի՝</w:t>
            </w:r>
            <w:r w:rsidRPr="008F57F1">
              <w:rPr>
                <w:rFonts w:ascii="GHEA Grapalat" w:hAnsi="GHEA Grapalat"/>
              </w:rPr>
              <w:t xml:space="preserve"> </w:t>
            </w:r>
            <w:r w:rsidRPr="0038082A">
              <w:rPr>
                <w:rFonts w:ascii="GHEA Grapalat" w:hAnsi="GHEA Grapalat"/>
              </w:rPr>
              <w:t>Հայաստանի</w:t>
            </w:r>
            <w:r w:rsidRPr="008F57F1">
              <w:rPr>
                <w:rFonts w:ascii="GHEA Grapalat" w:hAnsi="GHEA Grapalat"/>
              </w:rPr>
              <w:t xml:space="preserve"> </w:t>
            </w:r>
            <w:r w:rsidRPr="0038082A">
              <w:rPr>
                <w:rFonts w:ascii="GHEA Grapalat" w:hAnsi="GHEA Grapalat"/>
              </w:rPr>
              <w:t>Հանրապետության</w:t>
            </w:r>
            <w:r w:rsidRPr="008F57F1">
              <w:rPr>
                <w:rFonts w:ascii="GHEA Grapalat" w:hAnsi="GHEA Grapalat"/>
              </w:rPr>
              <w:t xml:space="preserve"> </w:t>
            </w:r>
            <w:r w:rsidRPr="0038082A">
              <w:rPr>
                <w:rFonts w:ascii="GHEA Grapalat" w:hAnsi="GHEA Grapalat"/>
              </w:rPr>
              <w:t>տարածքային</w:t>
            </w:r>
            <w:r w:rsidRPr="008F57F1">
              <w:rPr>
                <w:rFonts w:ascii="GHEA Grapalat" w:hAnsi="GHEA Grapalat"/>
              </w:rPr>
              <w:t xml:space="preserve"> </w:t>
            </w:r>
            <w:r w:rsidRPr="00BD6EBC">
              <w:rPr>
                <w:rFonts w:ascii="GHEA Grapalat" w:hAnsi="GHEA Grapalat"/>
                <w:color w:val="000000" w:themeColor="text1"/>
              </w:rPr>
              <w:t>կառավարման</w:t>
            </w:r>
            <w:r w:rsidRPr="008F57F1">
              <w:rPr>
                <w:rFonts w:ascii="GHEA Grapalat" w:hAnsi="GHEA Grapalat"/>
                <w:color w:val="000000" w:themeColor="text1"/>
              </w:rPr>
              <w:t xml:space="preserve"> </w:t>
            </w:r>
            <w:r w:rsidRPr="00BD6EBC">
              <w:rPr>
                <w:rFonts w:ascii="GHEA Grapalat" w:hAnsi="GHEA Grapalat"/>
                <w:color w:val="000000" w:themeColor="text1"/>
              </w:rPr>
              <w:t>և</w:t>
            </w:r>
            <w:r w:rsidRPr="008F57F1">
              <w:rPr>
                <w:rFonts w:ascii="GHEA Grapalat" w:hAnsi="GHEA Grapalat"/>
                <w:color w:val="000000" w:themeColor="text1"/>
              </w:rPr>
              <w:t xml:space="preserve"> </w:t>
            </w:r>
            <w:r w:rsidRPr="00BD6EBC">
              <w:rPr>
                <w:rFonts w:ascii="GHEA Grapalat" w:hAnsi="GHEA Grapalat"/>
                <w:color w:val="000000" w:themeColor="text1"/>
              </w:rPr>
              <w:t>ենթակառուցվածքների</w:t>
            </w:r>
            <w:r w:rsidRPr="008F57F1">
              <w:rPr>
                <w:rFonts w:ascii="GHEA Grapalat" w:hAnsi="GHEA Grapalat"/>
                <w:color w:val="000000" w:themeColor="text1"/>
              </w:rPr>
              <w:t xml:space="preserve"> </w:t>
            </w:r>
            <w:r w:rsidRPr="00BD6EBC">
              <w:rPr>
                <w:rFonts w:ascii="GHEA Grapalat" w:hAnsi="GHEA Grapalat"/>
                <w:color w:val="000000" w:themeColor="text1"/>
              </w:rPr>
              <w:t>նախարարության</w:t>
            </w:r>
            <w:r w:rsidRPr="008F57F1">
              <w:rPr>
                <w:rFonts w:ascii="GHEA Grapalat" w:hAnsi="GHEA Grapalat"/>
                <w:color w:val="000000" w:themeColor="text1"/>
              </w:rPr>
              <w:t xml:space="preserve"> </w:t>
            </w:r>
            <w:r w:rsidRPr="00BD6EBC">
              <w:rPr>
                <w:rFonts w:ascii="GHEA Grapalat" w:hAnsi="GHEA Grapalat"/>
                <w:color w:val="000000" w:themeColor="text1"/>
              </w:rPr>
              <w:t>պետական</w:t>
            </w:r>
            <w:r w:rsidRPr="008F57F1">
              <w:rPr>
                <w:rFonts w:ascii="GHEA Grapalat" w:hAnsi="GHEA Grapalat"/>
                <w:color w:val="000000" w:themeColor="text1"/>
              </w:rPr>
              <w:t xml:space="preserve"> </w:t>
            </w:r>
            <w:r w:rsidRPr="00BD6EBC">
              <w:rPr>
                <w:rFonts w:ascii="GHEA Grapalat" w:hAnsi="GHEA Grapalat"/>
                <w:color w:val="000000" w:themeColor="text1"/>
              </w:rPr>
              <w:t>գույքի</w:t>
            </w:r>
            <w:r w:rsidRPr="008F57F1">
              <w:rPr>
                <w:rFonts w:ascii="GHEA Grapalat" w:hAnsi="GHEA Grapalat"/>
                <w:color w:val="000000" w:themeColor="text1"/>
              </w:rPr>
              <w:t xml:space="preserve"> </w:t>
            </w:r>
            <w:r w:rsidRPr="00BD6EBC">
              <w:rPr>
                <w:rFonts w:ascii="GHEA Grapalat" w:hAnsi="GHEA Grapalat"/>
                <w:color w:val="000000" w:themeColor="text1"/>
              </w:rPr>
              <w:t>կառավարման</w:t>
            </w:r>
            <w:r w:rsidRPr="008F57F1">
              <w:rPr>
                <w:rFonts w:ascii="GHEA Grapalat" w:hAnsi="GHEA Grapalat"/>
                <w:color w:val="000000" w:themeColor="text1"/>
              </w:rPr>
              <w:t xml:space="preserve"> </w:t>
            </w:r>
            <w:r w:rsidRPr="00BD6EBC">
              <w:rPr>
                <w:rFonts w:ascii="GHEA Grapalat" w:hAnsi="GHEA Grapalat"/>
                <w:color w:val="000000" w:themeColor="text1"/>
              </w:rPr>
              <w:t>կոմիտեի</w:t>
            </w:r>
            <w:r w:rsidRPr="008F57F1">
              <w:rPr>
                <w:rFonts w:ascii="GHEA Grapalat" w:hAnsi="GHEA Grapalat"/>
                <w:color w:val="000000" w:themeColor="text1"/>
              </w:rPr>
              <w:t xml:space="preserve"> </w:t>
            </w:r>
            <w:r w:rsidRPr="00BD6EBC">
              <w:rPr>
                <w:rFonts w:ascii="GHEA Grapalat" w:hAnsi="GHEA Grapalat"/>
                <w:color w:val="000000" w:themeColor="text1"/>
              </w:rPr>
              <w:t>և</w:t>
            </w:r>
            <w:r w:rsidRPr="008F57F1">
              <w:rPr>
                <w:rFonts w:ascii="GHEA Grapalat" w:hAnsi="GHEA Grapalat"/>
                <w:color w:val="000000" w:themeColor="text1"/>
              </w:rPr>
              <w:t xml:space="preserve"> «</w:t>
            </w:r>
            <w:r w:rsidRPr="00BD6EBC">
              <w:rPr>
                <w:rFonts w:ascii="GHEA Grapalat" w:hAnsi="GHEA Grapalat"/>
                <w:color w:val="000000" w:themeColor="text1"/>
              </w:rPr>
              <w:t>ՄԵՐԻԴԻԱՆ</w:t>
            </w:r>
            <w:r w:rsidRPr="008F57F1">
              <w:rPr>
                <w:rFonts w:ascii="GHEA Grapalat" w:hAnsi="GHEA Grapalat"/>
                <w:color w:val="000000" w:themeColor="text1"/>
              </w:rPr>
              <w:t xml:space="preserve"> </w:t>
            </w:r>
            <w:r w:rsidRPr="00BD6EBC">
              <w:rPr>
                <w:rFonts w:ascii="GHEA Grapalat" w:hAnsi="GHEA Grapalat"/>
                <w:color w:val="000000" w:themeColor="text1"/>
              </w:rPr>
              <w:t>ՀՈԼԴԻՆԳ</w:t>
            </w:r>
            <w:r w:rsidRPr="008F57F1">
              <w:rPr>
                <w:rFonts w:ascii="GHEA Grapalat" w:hAnsi="GHEA Grapalat"/>
                <w:color w:val="000000" w:themeColor="text1"/>
              </w:rPr>
              <w:t xml:space="preserve">» </w:t>
            </w:r>
            <w:r w:rsidRPr="00BD6EBC">
              <w:rPr>
                <w:rFonts w:ascii="GHEA Grapalat" w:hAnsi="GHEA Grapalat"/>
                <w:color w:val="000000" w:themeColor="text1"/>
              </w:rPr>
              <w:t>փակ</w:t>
            </w:r>
            <w:r w:rsidRPr="008F57F1">
              <w:rPr>
                <w:rFonts w:ascii="GHEA Grapalat" w:hAnsi="GHEA Grapalat"/>
                <w:color w:val="000000" w:themeColor="text1"/>
              </w:rPr>
              <w:t xml:space="preserve"> </w:t>
            </w:r>
            <w:r w:rsidRPr="00BD6EBC">
              <w:rPr>
                <w:rFonts w:ascii="GHEA Grapalat" w:hAnsi="GHEA Grapalat"/>
                <w:color w:val="000000" w:themeColor="text1"/>
              </w:rPr>
              <w:t>բաժնետիրական</w:t>
            </w:r>
            <w:r w:rsidRPr="008F57F1">
              <w:rPr>
                <w:rFonts w:ascii="GHEA Grapalat" w:hAnsi="GHEA Grapalat"/>
                <w:color w:val="000000" w:themeColor="text1"/>
              </w:rPr>
              <w:t xml:space="preserve"> </w:t>
            </w:r>
            <w:r w:rsidRPr="00BD6EBC">
              <w:rPr>
                <w:rFonts w:ascii="GHEA Grapalat" w:hAnsi="GHEA Grapalat"/>
                <w:color w:val="000000" w:themeColor="text1"/>
              </w:rPr>
              <w:t>ընկերության</w:t>
            </w:r>
            <w:r w:rsidRPr="008F57F1">
              <w:rPr>
                <w:rFonts w:ascii="GHEA Grapalat" w:hAnsi="GHEA Grapalat"/>
                <w:color w:val="000000" w:themeColor="text1"/>
              </w:rPr>
              <w:t xml:space="preserve"> </w:t>
            </w:r>
            <w:r w:rsidRPr="00BD6EBC">
              <w:rPr>
                <w:rFonts w:ascii="GHEA Grapalat" w:hAnsi="GHEA Grapalat"/>
                <w:color w:val="000000" w:themeColor="text1"/>
              </w:rPr>
              <w:t>միջև</w:t>
            </w:r>
            <w:r w:rsidRPr="008F57F1">
              <w:rPr>
                <w:rFonts w:ascii="GHEA Grapalat" w:hAnsi="GHEA Grapalat"/>
                <w:color w:val="000000" w:themeColor="text1"/>
              </w:rPr>
              <w:t xml:space="preserve"> </w:t>
            </w:r>
            <w:r w:rsidRPr="00BD6EBC">
              <w:rPr>
                <w:rFonts w:ascii="GHEA Grapalat" w:hAnsi="GHEA Grapalat"/>
                <w:color w:val="000000" w:themeColor="text1"/>
              </w:rPr>
              <w:t>կնքվելիք</w:t>
            </w:r>
            <w:r w:rsidRPr="008F57F1">
              <w:rPr>
                <w:rFonts w:ascii="GHEA Grapalat" w:hAnsi="GHEA Grapalat"/>
                <w:color w:val="000000" w:themeColor="text1"/>
              </w:rPr>
              <w:t xml:space="preserve"> </w:t>
            </w:r>
            <w:r w:rsidRPr="00BD6EBC">
              <w:rPr>
                <w:rFonts w:ascii="GHEA Grapalat" w:hAnsi="GHEA Grapalat"/>
                <w:color w:val="000000" w:themeColor="text1"/>
              </w:rPr>
              <w:t>ծառայությունների</w:t>
            </w:r>
            <w:r w:rsidRPr="008F57F1">
              <w:rPr>
                <w:rFonts w:ascii="GHEA Grapalat" w:hAnsi="GHEA Grapalat"/>
                <w:color w:val="000000" w:themeColor="text1"/>
              </w:rPr>
              <w:t xml:space="preserve"> </w:t>
            </w:r>
            <w:r w:rsidRPr="00BD6EBC">
              <w:rPr>
                <w:rFonts w:ascii="GHEA Grapalat" w:hAnsi="GHEA Grapalat"/>
                <w:color w:val="000000" w:themeColor="text1"/>
              </w:rPr>
              <w:t>մատուցման</w:t>
            </w:r>
            <w:r w:rsidRPr="008F57F1">
              <w:rPr>
                <w:rFonts w:ascii="GHEA Grapalat" w:hAnsi="GHEA Grapalat"/>
                <w:color w:val="000000" w:themeColor="text1"/>
              </w:rPr>
              <w:t xml:space="preserve"> </w:t>
            </w:r>
            <w:r w:rsidRPr="00BD6EBC">
              <w:rPr>
                <w:rFonts w:ascii="GHEA Grapalat" w:hAnsi="GHEA Grapalat"/>
                <w:color w:val="000000" w:themeColor="text1"/>
              </w:rPr>
              <w:t>պետական</w:t>
            </w:r>
            <w:r w:rsidRPr="008F57F1">
              <w:rPr>
                <w:rFonts w:ascii="GHEA Grapalat" w:hAnsi="GHEA Grapalat"/>
                <w:color w:val="000000" w:themeColor="text1"/>
              </w:rPr>
              <w:t xml:space="preserve"> </w:t>
            </w:r>
            <w:r w:rsidRPr="00BD6EBC">
              <w:rPr>
                <w:rFonts w:ascii="GHEA Grapalat" w:hAnsi="GHEA Grapalat"/>
                <w:color w:val="000000" w:themeColor="text1"/>
              </w:rPr>
              <w:t>գնման</w:t>
            </w:r>
            <w:r w:rsidRPr="008F57F1">
              <w:rPr>
                <w:rFonts w:ascii="GHEA Grapalat" w:hAnsi="GHEA Grapalat"/>
                <w:color w:val="000000" w:themeColor="text1"/>
              </w:rPr>
              <w:t xml:space="preserve"> </w:t>
            </w:r>
            <w:r w:rsidRPr="00BD6EBC">
              <w:rPr>
                <w:rFonts w:ascii="GHEA Grapalat" w:hAnsi="GHEA Grapalat"/>
                <w:color w:val="000000" w:themeColor="text1"/>
              </w:rPr>
              <w:t>պայմանագրի</w:t>
            </w:r>
            <w:r w:rsidRPr="008F57F1">
              <w:rPr>
                <w:rFonts w:ascii="GHEA Grapalat" w:hAnsi="GHEA Grapalat"/>
                <w:color w:val="000000" w:themeColor="text1"/>
              </w:rPr>
              <w:t xml:space="preserve"> (</w:t>
            </w:r>
            <w:r w:rsidRPr="00BD6EBC">
              <w:rPr>
                <w:rFonts w:ascii="GHEA Grapalat" w:hAnsi="GHEA Grapalat"/>
                <w:color w:val="000000" w:themeColor="text1"/>
              </w:rPr>
              <w:t>այսուհետ՝</w:t>
            </w:r>
            <w:r w:rsidRPr="008F57F1">
              <w:rPr>
                <w:rFonts w:ascii="GHEA Grapalat" w:hAnsi="GHEA Grapalat"/>
                <w:color w:val="000000" w:themeColor="text1"/>
              </w:rPr>
              <w:t xml:space="preserve"> </w:t>
            </w:r>
            <w:r w:rsidRPr="00BD6EBC">
              <w:rPr>
                <w:rFonts w:ascii="GHEA Grapalat" w:hAnsi="GHEA Grapalat"/>
                <w:color w:val="000000" w:themeColor="text1"/>
              </w:rPr>
              <w:t>պայմանագիր</w:t>
            </w:r>
            <w:r w:rsidRPr="008F57F1">
              <w:rPr>
                <w:rFonts w:ascii="GHEA Grapalat" w:hAnsi="GHEA Grapalat"/>
                <w:color w:val="000000" w:themeColor="text1"/>
              </w:rPr>
              <w:t xml:space="preserve">)  </w:t>
            </w:r>
            <w:r w:rsidRPr="00BD6EBC">
              <w:rPr>
                <w:rFonts w:ascii="GHEA Grapalat" w:hAnsi="GHEA Grapalat"/>
                <w:color w:val="000000" w:themeColor="text1"/>
              </w:rPr>
              <w:t>վերաբերյալ</w:t>
            </w:r>
            <w:r w:rsidRPr="008F57F1">
              <w:rPr>
                <w:rFonts w:ascii="GHEA Grapalat" w:hAnsi="GHEA Grapalat"/>
                <w:color w:val="000000" w:themeColor="text1"/>
              </w:rPr>
              <w:t xml:space="preserve"> </w:t>
            </w:r>
            <w:r w:rsidRPr="00BD6EBC">
              <w:rPr>
                <w:rFonts w:ascii="GHEA Grapalat" w:hAnsi="GHEA Grapalat"/>
                <w:color w:val="000000" w:themeColor="text1"/>
              </w:rPr>
              <w:t>ներկայացնում</w:t>
            </w:r>
            <w:r w:rsidRPr="008F57F1">
              <w:rPr>
                <w:rFonts w:ascii="GHEA Grapalat" w:hAnsi="GHEA Grapalat"/>
                <w:color w:val="000000" w:themeColor="text1"/>
              </w:rPr>
              <w:t xml:space="preserve"> </w:t>
            </w:r>
            <w:r w:rsidRPr="00BD6EBC">
              <w:rPr>
                <w:rFonts w:ascii="GHEA Grapalat" w:hAnsi="GHEA Grapalat"/>
                <w:color w:val="000000" w:themeColor="text1"/>
              </w:rPr>
              <w:t>եմ</w:t>
            </w:r>
            <w:r w:rsidRPr="008F57F1">
              <w:rPr>
                <w:rFonts w:ascii="GHEA Grapalat" w:hAnsi="GHEA Grapalat"/>
                <w:color w:val="000000" w:themeColor="text1"/>
              </w:rPr>
              <w:t xml:space="preserve"> </w:t>
            </w:r>
            <w:r w:rsidRPr="00BD6EBC">
              <w:rPr>
                <w:rFonts w:ascii="GHEA Grapalat" w:hAnsi="GHEA Grapalat"/>
                <w:color w:val="000000" w:themeColor="text1"/>
              </w:rPr>
              <w:t>հետևյալ</w:t>
            </w:r>
            <w:r w:rsidRPr="008F57F1">
              <w:rPr>
                <w:rFonts w:ascii="GHEA Grapalat" w:hAnsi="GHEA Grapalat"/>
                <w:color w:val="000000" w:themeColor="text1"/>
              </w:rPr>
              <w:t xml:space="preserve"> </w:t>
            </w:r>
            <w:r w:rsidRPr="00BD6EBC">
              <w:rPr>
                <w:rFonts w:ascii="GHEA Grapalat" w:hAnsi="GHEA Grapalat"/>
                <w:color w:val="000000" w:themeColor="text1"/>
              </w:rPr>
              <w:t>առաջարկությունները՝</w:t>
            </w:r>
          </w:p>
          <w:p w14:paraId="24BC3276" w14:textId="77777777" w:rsidR="00981F24" w:rsidRPr="008F57F1" w:rsidRDefault="00981F24" w:rsidP="00981F24">
            <w:pPr>
              <w:ind w:firstLine="708"/>
              <w:jc w:val="both"/>
              <w:rPr>
                <w:rFonts w:ascii="GHEA Grapalat" w:hAnsi="GHEA Grapalat"/>
                <w:color w:val="000000" w:themeColor="text1"/>
              </w:rPr>
            </w:pPr>
            <w:r w:rsidRPr="008F57F1">
              <w:rPr>
                <w:rFonts w:ascii="GHEA Grapalat" w:hAnsi="GHEA Grapalat"/>
                <w:color w:val="000000" w:themeColor="text1"/>
              </w:rPr>
              <w:lastRenderedPageBreak/>
              <w:t xml:space="preserve">3.1  </w:t>
            </w:r>
            <w:r w:rsidRPr="00BD6EBC">
              <w:rPr>
                <w:rFonts w:ascii="GHEA Grapalat" w:hAnsi="GHEA Grapalat"/>
                <w:color w:val="000000" w:themeColor="text1"/>
              </w:rPr>
              <w:t>պամանագրի</w:t>
            </w:r>
            <w:r w:rsidRPr="008F57F1">
              <w:rPr>
                <w:rFonts w:ascii="GHEA Grapalat" w:hAnsi="GHEA Grapalat"/>
                <w:color w:val="000000" w:themeColor="text1"/>
              </w:rPr>
              <w:t xml:space="preserve"> 3</w:t>
            </w:r>
            <w:r w:rsidRPr="008F57F1">
              <w:rPr>
                <w:rFonts w:ascii="Cambria Math" w:hAnsi="Cambria Math" w:cs="Cambria Math"/>
                <w:color w:val="000000" w:themeColor="text1"/>
              </w:rPr>
              <w:t>․</w:t>
            </w:r>
            <w:r w:rsidRPr="008F57F1">
              <w:rPr>
                <w:rFonts w:ascii="GHEA Grapalat" w:hAnsi="GHEA Grapalat"/>
                <w:color w:val="000000" w:themeColor="text1"/>
              </w:rPr>
              <w:t>2-</w:t>
            </w:r>
            <w:r w:rsidRPr="00BD6EBC">
              <w:rPr>
                <w:rFonts w:ascii="GHEA Grapalat" w:hAnsi="GHEA Grapalat"/>
                <w:color w:val="000000" w:themeColor="text1"/>
              </w:rPr>
              <w:t>րդ</w:t>
            </w:r>
            <w:r w:rsidRPr="008F57F1">
              <w:rPr>
                <w:rFonts w:ascii="GHEA Grapalat" w:hAnsi="GHEA Grapalat"/>
                <w:color w:val="000000" w:themeColor="text1"/>
              </w:rPr>
              <w:t xml:space="preserve"> </w:t>
            </w:r>
            <w:r w:rsidRPr="00BD6EBC">
              <w:rPr>
                <w:rFonts w:ascii="GHEA Grapalat" w:hAnsi="GHEA Grapalat"/>
                <w:color w:val="000000" w:themeColor="text1"/>
              </w:rPr>
              <w:t>կետում</w:t>
            </w:r>
            <w:r w:rsidRPr="008F57F1">
              <w:rPr>
                <w:rFonts w:ascii="GHEA Grapalat" w:hAnsi="GHEA Grapalat"/>
                <w:color w:val="000000" w:themeColor="text1"/>
              </w:rPr>
              <w:t xml:space="preserve"> «</w:t>
            </w:r>
            <w:r w:rsidRPr="00BD6EBC">
              <w:rPr>
                <w:rFonts w:ascii="GHEA Grapalat" w:hAnsi="GHEA Grapalat"/>
                <w:color w:val="000000" w:themeColor="text1"/>
              </w:rPr>
              <w:t>Կատարողին</w:t>
            </w:r>
            <w:r w:rsidRPr="008F57F1">
              <w:rPr>
                <w:rFonts w:ascii="GHEA Grapalat" w:hAnsi="GHEA Grapalat"/>
                <w:color w:val="000000" w:themeColor="text1"/>
              </w:rPr>
              <w:t xml:space="preserve">» </w:t>
            </w:r>
            <w:r w:rsidRPr="00BD6EBC">
              <w:rPr>
                <w:rFonts w:ascii="GHEA Grapalat" w:hAnsi="GHEA Grapalat"/>
                <w:color w:val="000000" w:themeColor="text1"/>
              </w:rPr>
              <w:t>բառը</w:t>
            </w:r>
            <w:r w:rsidRPr="008F57F1">
              <w:rPr>
                <w:rFonts w:ascii="GHEA Grapalat" w:hAnsi="GHEA Grapalat"/>
                <w:color w:val="000000" w:themeColor="text1"/>
              </w:rPr>
              <w:t xml:space="preserve"> </w:t>
            </w:r>
            <w:r w:rsidRPr="00BD6EBC">
              <w:rPr>
                <w:rFonts w:ascii="GHEA Grapalat" w:hAnsi="GHEA Grapalat"/>
                <w:color w:val="000000" w:themeColor="text1"/>
              </w:rPr>
              <w:t>փոխարինել</w:t>
            </w:r>
            <w:r w:rsidRPr="008F57F1">
              <w:rPr>
                <w:rFonts w:ascii="GHEA Grapalat" w:hAnsi="GHEA Grapalat"/>
                <w:color w:val="000000" w:themeColor="text1"/>
              </w:rPr>
              <w:t xml:space="preserve"> «</w:t>
            </w:r>
            <w:r w:rsidRPr="00BD6EBC">
              <w:rPr>
                <w:rFonts w:ascii="GHEA Grapalat" w:hAnsi="GHEA Grapalat"/>
                <w:color w:val="000000" w:themeColor="text1"/>
              </w:rPr>
              <w:t>Կատարողի</w:t>
            </w:r>
            <w:r w:rsidRPr="008F57F1">
              <w:rPr>
                <w:rFonts w:ascii="GHEA Grapalat" w:hAnsi="GHEA Grapalat"/>
                <w:color w:val="000000" w:themeColor="text1"/>
              </w:rPr>
              <w:t xml:space="preserve"> </w:t>
            </w:r>
            <w:r w:rsidRPr="00BD6EBC">
              <w:rPr>
                <w:rFonts w:ascii="GHEA Grapalat" w:hAnsi="GHEA Grapalat"/>
                <w:color w:val="000000" w:themeColor="text1"/>
              </w:rPr>
              <w:t>էսքրոու</w:t>
            </w:r>
            <w:r w:rsidRPr="008F57F1">
              <w:rPr>
                <w:rFonts w:ascii="GHEA Grapalat" w:hAnsi="GHEA Grapalat"/>
                <w:color w:val="000000" w:themeColor="text1"/>
              </w:rPr>
              <w:t xml:space="preserve"> </w:t>
            </w:r>
            <w:r w:rsidRPr="00BD6EBC">
              <w:rPr>
                <w:rFonts w:ascii="GHEA Grapalat" w:hAnsi="GHEA Grapalat"/>
                <w:color w:val="000000" w:themeColor="text1"/>
              </w:rPr>
              <w:t>հաշվին</w:t>
            </w:r>
            <w:r w:rsidRPr="008F57F1">
              <w:rPr>
                <w:rFonts w:ascii="GHEA Grapalat" w:hAnsi="GHEA Grapalat"/>
                <w:color w:val="000000" w:themeColor="text1"/>
              </w:rPr>
              <w:t xml:space="preserve">» </w:t>
            </w:r>
            <w:r w:rsidRPr="00BD6EBC">
              <w:rPr>
                <w:rFonts w:ascii="GHEA Grapalat" w:hAnsi="GHEA Grapalat"/>
                <w:color w:val="000000" w:themeColor="text1"/>
              </w:rPr>
              <w:t>բառերով</w:t>
            </w:r>
            <w:r w:rsidRPr="008F57F1">
              <w:rPr>
                <w:rFonts w:ascii="GHEA Grapalat" w:hAnsi="GHEA Grapalat"/>
                <w:color w:val="000000" w:themeColor="text1"/>
              </w:rPr>
              <w:t>,</w:t>
            </w:r>
          </w:p>
          <w:p w14:paraId="62E8B028" w14:textId="77777777" w:rsidR="00981F24" w:rsidRPr="008F57F1" w:rsidRDefault="00981F24" w:rsidP="00981F24">
            <w:pPr>
              <w:ind w:firstLine="708"/>
              <w:jc w:val="both"/>
              <w:rPr>
                <w:rFonts w:ascii="GHEA Grapalat" w:hAnsi="GHEA Grapalat"/>
                <w:color w:val="000000" w:themeColor="text1"/>
              </w:rPr>
            </w:pPr>
            <w:r w:rsidRPr="008F57F1">
              <w:rPr>
                <w:rFonts w:ascii="GHEA Grapalat" w:hAnsi="GHEA Grapalat"/>
                <w:color w:val="000000" w:themeColor="text1"/>
              </w:rPr>
              <w:t xml:space="preserve">3.2 </w:t>
            </w:r>
            <w:r w:rsidRPr="00BD6EBC">
              <w:rPr>
                <w:rFonts w:ascii="GHEA Grapalat" w:hAnsi="GHEA Grapalat"/>
                <w:color w:val="000000" w:themeColor="text1"/>
              </w:rPr>
              <w:t>պամանագրի</w:t>
            </w:r>
            <w:r w:rsidRPr="008F57F1">
              <w:rPr>
                <w:rFonts w:ascii="GHEA Grapalat" w:hAnsi="GHEA Grapalat"/>
                <w:color w:val="000000" w:themeColor="text1"/>
              </w:rPr>
              <w:t xml:space="preserve"> 4</w:t>
            </w:r>
            <w:r w:rsidRPr="008F57F1">
              <w:rPr>
                <w:rFonts w:ascii="Cambria Math" w:hAnsi="Cambria Math" w:cs="Cambria Math"/>
                <w:color w:val="000000" w:themeColor="text1"/>
              </w:rPr>
              <w:t>․</w:t>
            </w:r>
            <w:r w:rsidRPr="008F57F1">
              <w:rPr>
                <w:rFonts w:ascii="GHEA Grapalat" w:hAnsi="GHEA Grapalat"/>
                <w:color w:val="000000" w:themeColor="text1"/>
              </w:rPr>
              <w:t>3-</w:t>
            </w:r>
            <w:r w:rsidRPr="00BD6EBC">
              <w:rPr>
                <w:rFonts w:ascii="GHEA Grapalat" w:hAnsi="GHEA Grapalat"/>
                <w:color w:val="000000" w:themeColor="text1"/>
              </w:rPr>
              <w:t>րդ</w:t>
            </w:r>
            <w:r w:rsidRPr="008F57F1">
              <w:rPr>
                <w:rFonts w:ascii="GHEA Grapalat" w:hAnsi="GHEA Grapalat"/>
                <w:color w:val="000000" w:themeColor="text1"/>
              </w:rPr>
              <w:t xml:space="preserve"> </w:t>
            </w:r>
            <w:r w:rsidRPr="00BD6EBC">
              <w:rPr>
                <w:rFonts w:ascii="GHEA Grapalat" w:hAnsi="GHEA Grapalat"/>
                <w:color w:val="000000" w:themeColor="text1"/>
              </w:rPr>
              <w:t>կետը</w:t>
            </w:r>
            <w:r w:rsidRPr="008F57F1">
              <w:rPr>
                <w:rFonts w:ascii="GHEA Grapalat" w:hAnsi="GHEA Grapalat"/>
                <w:color w:val="000000" w:themeColor="text1"/>
              </w:rPr>
              <w:t xml:space="preserve"> </w:t>
            </w:r>
            <w:r w:rsidRPr="00BD6EBC">
              <w:rPr>
                <w:rFonts w:ascii="GHEA Grapalat" w:hAnsi="GHEA Grapalat"/>
                <w:color w:val="000000" w:themeColor="text1"/>
              </w:rPr>
              <w:t>շարադրել</w:t>
            </w:r>
            <w:r w:rsidRPr="008F57F1">
              <w:rPr>
                <w:rFonts w:ascii="GHEA Grapalat" w:hAnsi="GHEA Grapalat"/>
                <w:color w:val="000000" w:themeColor="text1"/>
              </w:rPr>
              <w:t xml:space="preserve"> </w:t>
            </w:r>
            <w:r w:rsidRPr="00BD6EBC">
              <w:rPr>
                <w:rFonts w:ascii="GHEA Grapalat" w:hAnsi="GHEA Grapalat"/>
                <w:color w:val="000000" w:themeColor="text1"/>
              </w:rPr>
              <w:t>հետևյալ</w:t>
            </w:r>
            <w:r w:rsidRPr="008F57F1">
              <w:rPr>
                <w:rFonts w:ascii="GHEA Grapalat" w:hAnsi="GHEA Grapalat"/>
                <w:color w:val="000000" w:themeColor="text1"/>
              </w:rPr>
              <w:t xml:space="preserve"> </w:t>
            </w:r>
            <w:r w:rsidRPr="00BD6EBC">
              <w:rPr>
                <w:rFonts w:ascii="GHEA Grapalat" w:hAnsi="GHEA Grapalat"/>
                <w:color w:val="000000" w:themeColor="text1"/>
              </w:rPr>
              <w:t>խմբագրությամբ՝</w:t>
            </w:r>
          </w:p>
          <w:p w14:paraId="13BADFD3" w14:textId="77777777" w:rsidR="00981F24" w:rsidRPr="00BD6EBC" w:rsidRDefault="00981F24" w:rsidP="00981F24">
            <w:pPr>
              <w:ind w:firstLine="708"/>
              <w:jc w:val="both"/>
              <w:rPr>
                <w:rFonts w:ascii="GHEA Grapalat" w:hAnsi="GHEA Grapalat"/>
                <w:color w:val="000000" w:themeColor="text1"/>
              </w:rPr>
            </w:pPr>
            <w:r w:rsidRPr="008F57F1">
              <w:rPr>
                <w:rFonts w:ascii="GHEA Grapalat" w:hAnsi="GHEA Grapalat"/>
                <w:color w:val="000000" w:themeColor="text1"/>
              </w:rPr>
              <w:t xml:space="preserve"> «4.3</w:t>
            </w:r>
            <w:r w:rsidRPr="008F57F1">
              <w:rPr>
                <w:rFonts w:ascii="GHEA Grapalat" w:hAnsi="GHEA Grapalat"/>
                <w:color w:val="000000" w:themeColor="text1"/>
              </w:rPr>
              <w:tab/>
            </w:r>
            <w:r w:rsidRPr="00BD6EBC">
              <w:rPr>
                <w:rFonts w:ascii="GHEA Grapalat" w:hAnsi="GHEA Grapalat"/>
                <w:color w:val="000000" w:themeColor="text1"/>
              </w:rPr>
              <w:t>Պատվիրատուն</w:t>
            </w:r>
            <w:r w:rsidRPr="008F57F1">
              <w:rPr>
                <w:rFonts w:ascii="GHEA Grapalat" w:hAnsi="GHEA Grapalat"/>
                <w:color w:val="000000" w:themeColor="text1"/>
              </w:rPr>
              <w:t xml:space="preserve"> </w:t>
            </w:r>
            <w:r w:rsidRPr="00BD6EBC">
              <w:rPr>
                <w:rFonts w:ascii="GHEA Grapalat" w:hAnsi="GHEA Grapalat"/>
                <w:color w:val="000000" w:themeColor="text1"/>
              </w:rPr>
              <w:t>սույն</w:t>
            </w:r>
            <w:r w:rsidRPr="008F57F1">
              <w:rPr>
                <w:rFonts w:ascii="GHEA Grapalat" w:hAnsi="GHEA Grapalat"/>
                <w:color w:val="000000" w:themeColor="text1"/>
              </w:rPr>
              <w:t xml:space="preserve"> </w:t>
            </w:r>
            <w:r w:rsidRPr="00BD6EBC">
              <w:rPr>
                <w:rFonts w:ascii="GHEA Grapalat" w:hAnsi="GHEA Grapalat"/>
                <w:color w:val="000000" w:themeColor="text1"/>
              </w:rPr>
              <w:t>Պայմանագրի</w:t>
            </w:r>
            <w:r w:rsidRPr="008F57F1">
              <w:rPr>
                <w:rFonts w:ascii="GHEA Grapalat" w:hAnsi="GHEA Grapalat"/>
                <w:color w:val="000000" w:themeColor="text1"/>
              </w:rPr>
              <w:t xml:space="preserve"> </w:t>
            </w:r>
            <w:r w:rsidRPr="00BD6EBC">
              <w:rPr>
                <w:rFonts w:ascii="GHEA Grapalat" w:hAnsi="GHEA Grapalat"/>
                <w:color w:val="000000" w:themeColor="text1"/>
              </w:rPr>
              <w:t>հսկման</w:t>
            </w:r>
            <w:r w:rsidRPr="008F57F1">
              <w:rPr>
                <w:rFonts w:ascii="GHEA Grapalat" w:hAnsi="GHEA Grapalat"/>
                <w:color w:val="000000" w:themeColor="text1"/>
              </w:rPr>
              <w:t xml:space="preserve"> </w:t>
            </w:r>
            <w:r w:rsidRPr="00BD6EBC">
              <w:rPr>
                <w:rFonts w:ascii="GHEA Grapalat" w:hAnsi="GHEA Grapalat"/>
                <w:color w:val="000000" w:themeColor="text1"/>
              </w:rPr>
              <w:t>նպատակով</w:t>
            </w:r>
            <w:r w:rsidRPr="008F57F1">
              <w:rPr>
                <w:rFonts w:ascii="GHEA Grapalat" w:hAnsi="GHEA Grapalat"/>
                <w:color w:val="000000" w:themeColor="text1"/>
              </w:rPr>
              <w:t xml:space="preserve"> </w:t>
            </w:r>
            <w:r w:rsidRPr="00BD6EBC">
              <w:rPr>
                <w:rFonts w:ascii="GHEA Grapalat" w:hAnsi="GHEA Grapalat"/>
                <w:color w:val="000000" w:themeColor="text1"/>
              </w:rPr>
              <w:t>նշանակում</w:t>
            </w:r>
            <w:r w:rsidRPr="008F57F1">
              <w:rPr>
                <w:rFonts w:ascii="GHEA Grapalat" w:hAnsi="GHEA Grapalat"/>
                <w:color w:val="000000" w:themeColor="text1"/>
              </w:rPr>
              <w:t xml:space="preserve"> </w:t>
            </w:r>
            <w:r w:rsidRPr="00BD6EBC">
              <w:rPr>
                <w:rFonts w:ascii="GHEA Grapalat" w:hAnsi="GHEA Grapalat"/>
                <w:color w:val="000000" w:themeColor="text1"/>
              </w:rPr>
              <w:t>է</w:t>
            </w:r>
            <w:r w:rsidRPr="008F57F1">
              <w:rPr>
                <w:rFonts w:ascii="GHEA Grapalat" w:hAnsi="GHEA Grapalat"/>
                <w:color w:val="000000" w:themeColor="text1"/>
              </w:rPr>
              <w:t xml:space="preserve"> </w:t>
            </w:r>
            <w:r w:rsidRPr="00BD6EBC">
              <w:rPr>
                <w:rFonts w:ascii="GHEA Grapalat" w:hAnsi="GHEA Grapalat"/>
                <w:color w:val="000000" w:themeColor="text1"/>
              </w:rPr>
              <w:t>Ֆինանսական</w:t>
            </w:r>
            <w:r w:rsidRPr="008F57F1">
              <w:rPr>
                <w:rFonts w:ascii="GHEA Grapalat" w:hAnsi="GHEA Grapalat"/>
                <w:color w:val="000000" w:themeColor="text1"/>
              </w:rPr>
              <w:t xml:space="preserve"> </w:t>
            </w:r>
            <w:r w:rsidRPr="00BD6EBC">
              <w:rPr>
                <w:rFonts w:ascii="GHEA Grapalat" w:hAnsi="GHEA Grapalat"/>
                <w:color w:val="000000" w:themeColor="text1"/>
              </w:rPr>
              <w:t>հսկողություն</w:t>
            </w:r>
            <w:r w:rsidRPr="008F57F1">
              <w:rPr>
                <w:rFonts w:ascii="GHEA Grapalat" w:hAnsi="GHEA Grapalat"/>
                <w:color w:val="000000" w:themeColor="text1"/>
              </w:rPr>
              <w:t xml:space="preserve"> </w:t>
            </w:r>
            <w:r w:rsidRPr="00BD6EBC">
              <w:rPr>
                <w:rFonts w:ascii="GHEA Grapalat" w:hAnsi="GHEA Grapalat"/>
                <w:color w:val="000000" w:themeColor="text1"/>
              </w:rPr>
              <w:t>իրականացնող</w:t>
            </w:r>
            <w:r w:rsidRPr="008F57F1">
              <w:rPr>
                <w:rFonts w:ascii="GHEA Grapalat" w:hAnsi="GHEA Grapalat"/>
                <w:color w:val="000000" w:themeColor="text1"/>
              </w:rPr>
              <w:t xml:space="preserve"> </w:t>
            </w:r>
            <w:r w:rsidRPr="00BD6EBC">
              <w:rPr>
                <w:rFonts w:ascii="GHEA Grapalat" w:hAnsi="GHEA Grapalat"/>
                <w:color w:val="000000" w:themeColor="text1"/>
              </w:rPr>
              <w:t>անձի</w:t>
            </w:r>
            <w:r w:rsidRPr="008F57F1">
              <w:rPr>
                <w:rFonts w:ascii="GHEA Grapalat" w:hAnsi="GHEA Grapalat"/>
                <w:color w:val="000000" w:themeColor="text1"/>
              </w:rPr>
              <w:t xml:space="preserve"> (</w:t>
            </w:r>
            <w:r w:rsidRPr="00BD6EBC">
              <w:rPr>
                <w:rFonts w:ascii="GHEA Grapalat" w:hAnsi="GHEA Grapalat"/>
                <w:color w:val="000000" w:themeColor="text1"/>
              </w:rPr>
              <w:t>Ֆինանսական</w:t>
            </w:r>
            <w:r w:rsidRPr="008F57F1">
              <w:rPr>
                <w:rFonts w:ascii="GHEA Grapalat" w:hAnsi="GHEA Grapalat"/>
                <w:color w:val="000000" w:themeColor="text1"/>
              </w:rPr>
              <w:t xml:space="preserve"> </w:t>
            </w:r>
            <w:r w:rsidRPr="00BD6EBC">
              <w:rPr>
                <w:rFonts w:ascii="GHEA Grapalat" w:hAnsi="GHEA Grapalat"/>
                <w:color w:val="000000" w:themeColor="text1"/>
              </w:rPr>
              <w:t>հսկող</w:t>
            </w:r>
            <w:r w:rsidRPr="008F57F1">
              <w:rPr>
                <w:rFonts w:ascii="GHEA Grapalat" w:hAnsi="GHEA Grapalat"/>
                <w:color w:val="000000" w:themeColor="text1"/>
              </w:rPr>
              <w:t>)</w:t>
            </w:r>
            <w:r w:rsidRPr="00BD6EBC">
              <w:rPr>
                <w:rFonts w:ascii="GHEA Grapalat" w:hAnsi="GHEA Grapalat"/>
                <w:color w:val="000000" w:themeColor="text1"/>
              </w:rPr>
              <w:t>։</w:t>
            </w:r>
            <w:r w:rsidRPr="008F57F1">
              <w:rPr>
                <w:rFonts w:ascii="GHEA Grapalat" w:hAnsi="GHEA Grapalat"/>
                <w:color w:val="000000" w:themeColor="text1"/>
              </w:rPr>
              <w:t xml:space="preserve"> </w:t>
            </w:r>
            <w:r w:rsidRPr="00BD6EBC">
              <w:rPr>
                <w:rFonts w:ascii="GHEA Grapalat" w:hAnsi="GHEA Grapalat"/>
                <w:color w:val="000000" w:themeColor="text1"/>
              </w:rPr>
              <w:t>Ֆինանսական</w:t>
            </w:r>
            <w:r w:rsidRPr="008F57F1">
              <w:rPr>
                <w:rFonts w:ascii="GHEA Grapalat" w:hAnsi="GHEA Grapalat"/>
                <w:color w:val="000000" w:themeColor="text1"/>
              </w:rPr>
              <w:t xml:space="preserve"> </w:t>
            </w:r>
            <w:r w:rsidRPr="00BD6EBC">
              <w:rPr>
                <w:rFonts w:ascii="GHEA Grapalat" w:hAnsi="GHEA Grapalat"/>
                <w:color w:val="000000" w:themeColor="text1"/>
              </w:rPr>
              <w:t>հսկողը</w:t>
            </w:r>
            <w:r w:rsidRPr="008F57F1">
              <w:rPr>
                <w:rFonts w:ascii="GHEA Grapalat" w:hAnsi="GHEA Grapalat"/>
                <w:color w:val="000000" w:themeColor="text1"/>
              </w:rPr>
              <w:t xml:space="preserve"> </w:t>
            </w:r>
            <w:r w:rsidRPr="00BD6EBC">
              <w:rPr>
                <w:rFonts w:ascii="GHEA Grapalat" w:hAnsi="GHEA Grapalat"/>
                <w:color w:val="000000" w:themeColor="text1"/>
              </w:rPr>
              <w:t>գործում</w:t>
            </w:r>
            <w:r w:rsidRPr="008F57F1">
              <w:rPr>
                <w:rFonts w:ascii="GHEA Grapalat" w:hAnsi="GHEA Grapalat"/>
                <w:color w:val="000000" w:themeColor="text1"/>
              </w:rPr>
              <w:t xml:space="preserve"> </w:t>
            </w:r>
            <w:r w:rsidRPr="00BD6EBC">
              <w:rPr>
                <w:rFonts w:ascii="GHEA Grapalat" w:hAnsi="GHEA Grapalat"/>
                <w:color w:val="000000" w:themeColor="text1"/>
              </w:rPr>
              <w:t>է</w:t>
            </w:r>
            <w:r w:rsidRPr="008F57F1">
              <w:rPr>
                <w:rFonts w:ascii="GHEA Grapalat" w:hAnsi="GHEA Grapalat"/>
                <w:color w:val="000000" w:themeColor="text1"/>
              </w:rPr>
              <w:t xml:space="preserve"> </w:t>
            </w:r>
            <w:r w:rsidRPr="00BD6EBC">
              <w:rPr>
                <w:rFonts w:ascii="GHEA Grapalat" w:hAnsi="GHEA Grapalat"/>
                <w:color w:val="000000" w:themeColor="text1"/>
              </w:rPr>
              <w:t>սույն</w:t>
            </w:r>
            <w:r w:rsidRPr="008F57F1">
              <w:rPr>
                <w:rFonts w:ascii="GHEA Grapalat" w:hAnsi="GHEA Grapalat"/>
                <w:color w:val="000000" w:themeColor="text1"/>
              </w:rPr>
              <w:t xml:space="preserve"> </w:t>
            </w:r>
            <w:r w:rsidRPr="00BD6EBC">
              <w:rPr>
                <w:rFonts w:ascii="GHEA Grapalat" w:hAnsi="GHEA Grapalat"/>
                <w:color w:val="000000" w:themeColor="text1"/>
              </w:rPr>
              <w:t>Պայմանագրով</w:t>
            </w:r>
            <w:r w:rsidRPr="008F57F1">
              <w:rPr>
                <w:rFonts w:ascii="GHEA Grapalat" w:hAnsi="GHEA Grapalat"/>
                <w:color w:val="000000" w:themeColor="text1"/>
              </w:rPr>
              <w:t xml:space="preserve"> </w:t>
            </w:r>
            <w:r w:rsidRPr="00BD6EBC">
              <w:rPr>
                <w:rFonts w:ascii="GHEA Grapalat" w:hAnsi="GHEA Grapalat"/>
                <w:color w:val="000000" w:themeColor="text1"/>
              </w:rPr>
              <w:t>սահմանված</w:t>
            </w:r>
            <w:r w:rsidRPr="008F57F1">
              <w:rPr>
                <w:rFonts w:ascii="GHEA Grapalat" w:hAnsi="GHEA Grapalat"/>
                <w:color w:val="000000" w:themeColor="text1"/>
              </w:rPr>
              <w:t xml:space="preserve"> </w:t>
            </w:r>
            <w:r w:rsidRPr="00BD6EBC">
              <w:rPr>
                <w:rFonts w:ascii="GHEA Grapalat" w:hAnsi="GHEA Grapalat"/>
                <w:color w:val="000000" w:themeColor="text1"/>
              </w:rPr>
              <w:t>լիազորությունների</w:t>
            </w:r>
            <w:r w:rsidRPr="008F57F1">
              <w:rPr>
                <w:rFonts w:ascii="GHEA Grapalat" w:hAnsi="GHEA Grapalat"/>
                <w:color w:val="000000" w:themeColor="text1"/>
              </w:rPr>
              <w:t xml:space="preserve"> </w:t>
            </w:r>
            <w:r w:rsidRPr="00BD6EBC">
              <w:rPr>
                <w:rFonts w:ascii="GHEA Grapalat" w:hAnsi="GHEA Grapalat"/>
                <w:color w:val="000000" w:themeColor="text1"/>
              </w:rPr>
              <w:t>շրջանակում</w:t>
            </w:r>
            <w:r w:rsidRPr="008F57F1">
              <w:rPr>
                <w:rFonts w:ascii="GHEA Grapalat" w:hAnsi="GHEA Grapalat"/>
                <w:color w:val="000000" w:themeColor="text1"/>
              </w:rPr>
              <w:t xml:space="preserve"> </w:t>
            </w:r>
            <w:r w:rsidRPr="00BD6EBC">
              <w:rPr>
                <w:rFonts w:ascii="GHEA Grapalat" w:hAnsi="GHEA Grapalat"/>
                <w:color w:val="000000" w:themeColor="text1"/>
              </w:rPr>
              <w:t>և</w:t>
            </w:r>
            <w:r w:rsidRPr="008F57F1">
              <w:rPr>
                <w:rFonts w:ascii="GHEA Grapalat" w:hAnsi="GHEA Grapalat"/>
                <w:color w:val="000000" w:themeColor="text1"/>
              </w:rPr>
              <w:t xml:space="preserve"> </w:t>
            </w:r>
            <w:r w:rsidRPr="00BD6EBC">
              <w:rPr>
                <w:rFonts w:ascii="GHEA Grapalat" w:hAnsi="GHEA Grapalat"/>
                <w:color w:val="000000" w:themeColor="text1"/>
              </w:rPr>
              <w:t>ի</w:t>
            </w:r>
            <w:r w:rsidRPr="008F57F1">
              <w:rPr>
                <w:rFonts w:ascii="GHEA Grapalat" w:hAnsi="GHEA Grapalat"/>
                <w:color w:val="000000" w:themeColor="text1"/>
              </w:rPr>
              <w:t xml:space="preserve"> </w:t>
            </w:r>
            <w:r w:rsidRPr="00BD6EBC">
              <w:rPr>
                <w:rFonts w:ascii="GHEA Grapalat" w:hAnsi="GHEA Grapalat"/>
                <w:color w:val="000000" w:themeColor="text1"/>
              </w:rPr>
              <w:t>շահ</w:t>
            </w:r>
            <w:r w:rsidRPr="008F57F1">
              <w:rPr>
                <w:rFonts w:ascii="GHEA Grapalat" w:hAnsi="GHEA Grapalat"/>
                <w:color w:val="000000" w:themeColor="text1"/>
              </w:rPr>
              <w:t xml:space="preserve"> </w:t>
            </w:r>
            <w:r w:rsidRPr="00BD6EBC">
              <w:rPr>
                <w:rFonts w:ascii="GHEA Grapalat" w:hAnsi="GHEA Grapalat"/>
                <w:color w:val="000000" w:themeColor="text1"/>
              </w:rPr>
              <w:t>Պատվիրատուի։</w:t>
            </w:r>
            <w:r w:rsidRPr="008F57F1">
              <w:rPr>
                <w:rFonts w:ascii="GHEA Grapalat" w:hAnsi="GHEA Grapalat"/>
                <w:color w:val="000000" w:themeColor="text1"/>
              </w:rPr>
              <w:t xml:space="preserve"> </w:t>
            </w:r>
            <w:r w:rsidRPr="00BD6EBC">
              <w:rPr>
                <w:rFonts w:ascii="GHEA Grapalat" w:hAnsi="GHEA Grapalat"/>
                <w:color w:val="000000" w:themeColor="text1"/>
              </w:rPr>
              <w:t>Ֆինանսական</w:t>
            </w:r>
            <w:r w:rsidRPr="008F57F1">
              <w:rPr>
                <w:rFonts w:ascii="GHEA Grapalat" w:hAnsi="GHEA Grapalat"/>
                <w:color w:val="000000" w:themeColor="text1"/>
              </w:rPr>
              <w:t xml:space="preserve"> </w:t>
            </w:r>
            <w:r w:rsidRPr="00BD6EBC">
              <w:rPr>
                <w:rFonts w:ascii="GHEA Grapalat" w:hAnsi="GHEA Grapalat"/>
                <w:color w:val="000000" w:themeColor="text1"/>
              </w:rPr>
              <w:t>հսկողի</w:t>
            </w:r>
            <w:r w:rsidRPr="008F57F1">
              <w:rPr>
                <w:rFonts w:ascii="GHEA Grapalat" w:hAnsi="GHEA Grapalat"/>
                <w:color w:val="000000" w:themeColor="text1"/>
              </w:rPr>
              <w:t xml:space="preserve"> </w:t>
            </w:r>
            <w:r w:rsidRPr="00BD6EBC">
              <w:rPr>
                <w:rFonts w:ascii="GHEA Grapalat" w:hAnsi="GHEA Grapalat"/>
                <w:color w:val="000000" w:themeColor="text1"/>
              </w:rPr>
              <w:t>նշանակման</w:t>
            </w:r>
            <w:r w:rsidRPr="008F57F1">
              <w:rPr>
                <w:rFonts w:ascii="GHEA Grapalat" w:hAnsi="GHEA Grapalat"/>
                <w:color w:val="000000" w:themeColor="text1"/>
              </w:rPr>
              <w:t xml:space="preserve">, </w:t>
            </w:r>
            <w:r w:rsidRPr="00BD6EBC">
              <w:rPr>
                <w:rFonts w:ascii="GHEA Grapalat" w:hAnsi="GHEA Grapalat"/>
                <w:color w:val="000000" w:themeColor="text1"/>
              </w:rPr>
              <w:t>լիազորությունների</w:t>
            </w:r>
            <w:r w:rsidRPr="008F57F1">
              <w:rPr>
                <w:rFonts w:ascii="GHEA Grapalat" w:hAnsi="GHEA Grapalat"/>
                <w:color w:val="000000" w:themeColor="text1"/>
              </w:rPr>
              <w:t xml:space="preserve"> </w:t>
            </w:r>
            <w:r w:rsidRPr="00BD6EBC">
              <w:rPr>
                <w:rFonts w:ascii="GHEA Grapalat" w:hAnsi="GHEA Grapalat"/>
                <w:color w:val="000000" w:themeColor="text1"/>
              </w:rPr>
              <w:t>դադարեցման</w:t>
            </w:r>
            <w:r w:rsidRPr="008F57F1">
              <w:rPr>
                <w:rFonts w:ascii="GHEA Grapalat" w:hAnsi="GHEA Grapalat"/>
                <w:color w:val="000000" w:themeColor="text1"/>
              </w:rPr>
              <w:t xml:space="preserve">, </w:t>
            </w:r>
            <w:r w:rsidRPr="00BD6EBC">
              <w:rPr>
                <w:rFonts w:ascii="GHEA Grapalat" w:hAnsi="GHEA Grapalat"/>
                <w:color w:val="000000" w:themeColor="text1"/>
              </w:rPr>
              <w:t>ինչպես</w:t>
            </w:r>
            <w:r w:rsidRPr="008F57F1">
              <w:rPr>
                <w:rFonts w:ascii="GHEA Grapalat" w:hAnsi="GHEA Grapalat"/>
                <w:color w:val="000000" w:themeColor="text1"/>
              </w:rPr>
              <w:t xml:space="preserve"> </w:t>
            </w:r>
            <w:r w:rsidRPr="00BD6EBC">
              <w:rPr>
                <w:rFonts w:ascii="GHEA Grapalat" w:hAnsi="GHEA Grapalat"/>
                <w:color w:val="000000" w:themeColor="text1"/>
              </w:rPr>
              <w:t>նաև</w:t>
            </w:r>
            <w:r w:rsidRPr="008F57F1">
              <w:rPr>
                <w:rFonts w:ascii="GHEA Grapalat" w:hAnsi="GHEA Grapalat"/>
                <w:color w:val="000000" w:themeColor="text1"/>
              </w:rPr>
              <w:t xml:space="preserve"> </w:t>
            </w:r>
            <w:r w:rsidRPr="00BD6EBC">
              <w:rPr>
                <w:rFonts w:ascii="GHEA Grapalat" w:hAnsi="GHEA Grapalat"/>
                <w:color w:val="000000" w:themeColor="text1"/>
              </w:rPr>
              <w:t>վերջինիս</w:t>
            </w:r>
            <w:r w:rsidRPr="008F57F1">
              <w:rPr>
                <w:rFonts w:ascii="GHEA Grapalat" w:hAnsi="GHEA Grapalat"/>
                <w:color w:val="000000" w:themeColor="text1"/>
              </w:rPr>
              <w:t xml:space="preserve"> </w:t>
            </w:r>
            <w:r w:rsidRPr="00BD6EBC">
              <w:rPr>
                <w:rFonts w:ascii="GHEA Grapalat" w:hAnsi="GHEA Grapalat"/>
                <w:color w:val="000000" w:themeColor="text1"/>
              </w:rPr>
              <w:t>փոփոխության</w:t>
            </w:r>
            <w:r w:rsidRPr="008F57F1">
              <w:rPr>
                <w:rFonts w:ascii="GHEA Grapalat" w:hAnsi="GHEA Grapalat"/>
                <w:color w:val="000000" w:themeColor="text1"/>
              </w:rPr>
              <w:t xml:space="preserve"> </w:t>
            </w:r>
            <w:r w:rsidRPr="00BD6EBC">
              <w:rPr>
                <w:rFonts w:ascii="GHEA Grapalat" w:hAnsi="GHEA Grapalat"/>
                <w:color w:val="000000" w:themeColor="text1"/>
              </w:rPr>
              <w:t>դեպքում</w:t>
            </w:r>
            <w:r w:rsidRPr="008F57F1">
              <w:rPr>
                <w:rFonts w:ascii="GHEA Grapalat" w:hAnsi="GHEA Grapalat"/>
                <w:color w:val="000000" w:themeColor="text1"/>
              </w:rPr>
              <w:t xml:space="preserve"> </w:t>
            </w:r>
            <w:r w:rsidRPr="00BD6EBC">
              <w:rPr>
                <w:rFonts w:ascii="GHEA Grapalat" w:hAnsi="GHEA Grapalat"/>
                <w:color w:val="000000" w:themeColor="text1"/>
              </w:rPr>
              <w:t>Պատվիրատուն</w:t>
            </w:r>
            <w:r w:rsidRPr="008F57F1">
              <w:rPr>
                <w:rFonts w:ascii="GHEA Grapalat" w:hAnsi="GHEA Grapalat"/>
                <w:color w:val="000000" w:themeColor="text1"/>
              </w:rPr>
              <w:t xml:space="preserve"> </w:t>
            </w:r>
            <w:r w:rsidRPr="00BD6EBC">
              <w:rPr>
                <w:rFonts w:ascii="GHEA Grapalat" w:hAnsi="GHEA Grapalat"/>
                <w:color w:val="000000" w:themeColor="text1"/>
              </w:rPr>
              <w:t>նշանակմանը</w:t>
            </w:r>
            <w:r w:rsidRPr="008F57F1">
              <w:rPr>
                <w:rFonts w:ascii="GHEA Grapalat" w:hAnsi="GHEA Grapalat"/>
                <w:color w:val="000000" w:themeColor="text1"/>
              </w:rPr>
              <w:t xml:space="preserve">, </w:t>
            </w:r>
            <w:r w:rsidRPr="00BD6EBC">
              <w:rPr>
                <w:rFonts w:ascii="GHEA Grapalat" w:hAnsi="GHEA Grapalat"/>
                <w:color w:val="000000" w:themeColor="text1"/>
              </w:rPr>
              <w:t>լիազորությունների</w:t>
            </w:r>
            <w:r w:rsidRPr="008F57F1">
              <w:rPr>
                <w:rFonts w:ascii="GHEA Grapalat" w:hAnsi="GHEA Grapalat"/>
                <w:color w:val="000000" w:themeColor="text1"/>
              </w:rPr>
              <w:t xml:space="preserve"> </w:t>
            </w:r>
            <w:r w:rsidRPr="00BD6EBC">
              <w:rPr>
                <w:rFonts w:ascii="GHEA Grapalat" w:hAnsi="GHEA Grapalat"/>
                <w:color w:val="000000" w:themeColor="text1"/>
              </w:rPr>
              <w:t>դադարեցմանը</w:t>
            </w:r>
            <w:r w:rsidRPr="008F57F1">
              <w:rPr>
                <w:rFonts w:ascii="GHEA Grapalat" w:hAnsi="GHEA Grapalat"/>
                <w:color w:val="000000" w:themeColor="text1"/>
              </w:rPr>
              <w:t xml:space="preserve"> </w:t>
            </w:r>
            <w:r w:rsidRPr="00BD6EBC">
              <w:rPr>
                <w:rFonts w:ascii="GHEA Grapalat" w:hAnsi="GHEA Grapalat"/>
                <w:color w:val="000000" w:themeColor="text1"/>
              </w:rPr>
              <w:t>կամ</w:t>
            </w:r>
            <w:r w:rsidRPr="008F57F1">
              <w:rPr>
                <w:rFonts w:ascii="GHEA Grapalat" w:hAnsi="GHEA Grapalat"/>
                <w:color w:val="000000" w:themeColor="text1"/>
              </w:rPr>
              <w:t xml:space="preserve"> </w:t>
            </w:r>
            <w:r w:rsidRPr="00BD6EBC">
              <w:rPr>
                <w:rFonts w:ascii="GHEA Grapalat" w:hAnsi="GHEA Grapalat"/>
                <w:color w:val="000000" w:themeColor="text1"/>
              </w:rPr>
              <w:t>փոփոխմանը</w:t>
            </w:r>
            <w:r w:rsidRPr="008F57F1">
              <w:rPr>
                <w:rFonts w:ascii="GHEA Grapalat" w:hAnsi="GHEA Grapalat"/>
                <w:color w:val="000000" w:themeColor="text1"/>
              </w:rPr>
              <w:t xml:space="preserve"> </w:t>
            </w:r>
            <w:r w:rsidRPr="00BD6EBC">
              <w:rPr>
                <w:rFonts w:ascii="GHEA Grapalat" w:hAnsi="GHEA Grapalat"/>
                <w:color w:val="000000" w:themeColor="text1"/>
              </w:rPr>
              <w:t>հաջորդող</w:t>
            </w:r>
            <w:r w:rsidRPr="008F57F1">
              <w:rPr>
                <w:rFonts w:ascii="GHEA Grapalat" w:hAnsi="GHEA Grapalat"/>
                <w:color w:val="000000" w:themeColor="text1"/>
              </w:rPr>
              <w:t xml:space="preserve"> </w:t>
            </w:r>
            <w:r w:rsidRPr="00BD6EBC">
              <w:rPr>
                <w:rFonts w:ascii="GHEA Grapalat" w:hAnsi="GHEA Grapalat"/>
                <w:color w:val="000000" w:themeColor="text1"/>
              </w:rPr>
              <w:t>երեք</w:t>
            </w:r>
            <w:r w:rsidRPr="008F57F1">
              <w:rPr>
                <w:rFonts w:ascii="GHEA Grapalat" w:hAnsi="GHEA Grapalat"/>
                <w:color w:val="000000" w:themeColor="text1"/>
              </w:rPr>
              <w:t xml:space="preserve"> </w:t>
            </w:r>
            <w:r w:rsidRPr="00BD6EBC">
              <w:rPr>
                <w:rFonts w:ascii="GHEA Grapalat" w:hAnsi="GHEA Grapalat"/>
                <w:color w:val="000000" w:themeColor="text1"/>
              </w:rPr>
              <w:t>օրվա</w:t>
            </w:r>
            <w:r w:rsidRPr="008F57F1">
              <w:rPr>
                <w:rFonts w:ascii="GHEA Grapalat" w:hAnsi="GHEA Grapalat"/>
                <w:color w:val="000000" w:themeColor="text1"/>
              </w:rPr>
              <w:t xml:space="preserve"> </w:t>
            </w:r>
            <w:r w:rsidRPr="00BD6EBC">
              <w:rPr>
                <w:rFonts w:ascii="GHEA Grapalat" w:hAnsi="GHEA Grapalat"/>
                <w:color w:val="000000" w:themeColor="text1"/>
              </w:rPr>
              <w:t>ընթացքում</w:t>
            </w:r>
            <w:r w:rsidRPr="008F57F1">
              <w:rPr>
                <w:rFonts w:ascii="GHEA Grapalat" w:hAnsi="GHEA Grapalat"/>
                <w:color w:val="000000" w:themeColor="text1"/>
              </w:rPr>
              <w:t xml:space="preserve"> </w:t>
            </w:r>
            <w:r w:rsidRPr="00BD6EBC">
              <w:rPr>
                <w:rFonts w:ascii="GHEA Grapalat" w:hAnsi="GHEA Grapalat"/>
                <w:color w:val="000000" w:themeColor="text1"/>
              </w:rPr>
              <w:t>տեղեկացնում</w:t>
            </w:r>
            <w:r w:rsidRPr="008F57F1">
              <w:rPr>
                <w:rFonts w:ascii="GHEA Grapalat" w:hAnsi="GHEA Grapalat"/>
                <w:color w:val="000000" w:themeColor="text1"/>
              </w:rPr>
              <w:t xml:space="preserve"> </w:t>
            </w:r>
            <w:r w:rsidRPr="00BD6EBC">
              <w:rPr>
                <w:rFonts w:ascii="GHEA Grapalat" w:hAnsi="GHEA Grapalat"/>
                <w:color w:val="000000" w:themeColor="text1"/>
              </w:rPr>
              <w:t>է</w:t>
            </w:r>
            <w:r w:rsidRPr="008F57F1">
              <w:rPr>
                <w:rFonts w:ascii="GHEA Grapalat" w:hAnsi="GHEA Grapalat"/>
                <w:color w:val="000000" w:themeColor="text1"/>
              </w:rPr>
              <w:t xml:space="preserve"> </w:t>
            </w:r>
            <w:r w:rsidRPr="00BD6EBC">
              <w:rPr>
                <w:rFonts w:ascii="GHEA Grapalat" w:hAnsi="GHEA Grapalat"/>
                <w:color w:val="000000" w:themeColor="text1"/>
              </w:rPr>
              <w:t>Կատարողին</w:t>
            </w:r>
            <w:r w:rsidRPr="008F57F1">
              <w:rPr>
                <w:rFonts w:ascii="GHEA Grapalat" w:hAnsi="GHEA Grapalat"/>
                <w:color w:val="000000" w:themeColor="text1"/>
              </w:rPr>
              <w:t xml:space="preserve"> </w:t>
            </w:r>
            <w:r w:rsidRPr="00BD6EBC">
              <w:rPr>
                <w:rFonts w:ascii="GHEA Grapalat" w:hAnsi="GHEA Grapalat"/>
                <w:color w:val="000000" w:themeColor="text1"/>
              </w:rPr>
              <w:t>և</w:t>
            </w:r>
            <w:r w:rsidRPr="008F57F1">
              <w:rPr>
                <w:rFonts w:ascii="GHEA Grapalat" w:hAnsi="GHEA Grapalat"/>
                <w:color w:val="000000" w:themeColor="text1"/>
              </w:rPr>
              <w:t xml:space="preserve"> </w:t>
            </w:r>
            <w:r w:rsidRPr="00BD6EBC">
              <w:rPr>
                <w:rFonts w:ascii="GHEA Grapalat" w:hAnsi="GHEA Grapalat"/>
                <w:color w:val="000000" w:themeColor="text1"/>
              </w:rPr>
              <w:t>Էսքրոու</w:t>
            </w:r>
            <w:r w:rsidRPr="008F57F1">
              <w:rPr>
                <w:rFonts w:ascii="GHEA Grapalat" w:hAnsi="GHEA Grapalat"/>
                <w:color w:val="000000" w:themeColor="text1"/>
              </w:rPr>
              <w:t xml:space="preserve"> </w:t>
            </w:r>
            <w:r w:rsidRPr="00BD6EBC">
              <w:rPr>
                <w:rFonts w:ascii="GHEA Grapalat" w:hAnsi="GHEA Grapalat"/>
                <w:color w:val="000000" w:themeColor="text1"/>
              </w:rPr>
              <w:t>հաշիվ</w:t>
            </w:r>
            <w:r w:rsidRPr="008F57F1">
              <w:rPr>
                <w:rFonts w:ascii="GHEA Grapalat" w:hAnsi="GHEA Grapalat"/>
                <w:color w:val="000000" w:themeColor="text1"/>
              </w:rPr>
              <w:t xml:space="preserve"> </w:t>
            </w:r>
            <w:r w:rsidRPr="00BD6EBC">
              <w:rPr>
                <w:rFonts w:ascii="GHEA Grapalat" w:hAnsi="GHEA Grapalat"/>
                <w:color w:val="000000" w:themeColor="text1"/>
              </w:rPr>
              <w:t>բացած</w:t>
            </w:r>
            <w:r w:rsidRPr="008F57F1">
              <w:rPr>
                <w:rFonts w:ascii="GHEA Grapalat" w:hAnsi="GHEA Grapalat"/>
                <w:color w:val="000000" w:themeColor="text1"/>
              </w:rPr>
              <w:t xml:space="preserve"> </w:t>
            </w:r>
            <w:r w:rsidRPr="00BD6EBC">
              <w:rPr>
                <w:rFonts w:ascii="GHEA Grapalat" w:hAnsi="GHEA Grapalat"/>
                <w:color w:val="000000" w:themeColor="text1"/>
              </w:rPr>
              <w:t>բանկին</w:t>
            </w:r>
            <w:r w:rsidRPr="008F57F1">
              <w:rPr>
                <w:rFonts w:ascii="GHEA Grapalat" w:hAnsi="GHEA Grapalat"/>
                <w:color w:val="000000" w:themeColor="text1"/>
              </w:rPr>
              <w:t xml:space="preserve"> </w:t>
            </w:r>
            <w:r w:rsidRPr="00BD6EBC">
              <w:rPr>
                <w:rFonts w:ascii="GHEA Grapalat" w:hAnsi="GHEA Grapalat"/>
                <w:color w:val="000000" w:themeColor="text1"/>
              </w:rPr>
              <w:t>և</w:t>
            </w:r>
            <w:r w:rsidRPr="008F57F1">
              <w:rPr>
                <w:rFonts w:ascii="GHEA Grapalat" w:hAnsi="GHEA Grapalat"/>
                <w:color w:val="000000" w:themeColor="text1"/>
              </w:rPr>
              <w:t xml:space="preserve"> </w:t>
            </w:r>
            <w:r w:rsidRPr="00BD6EBC">
              <w:rPr>
                <w:rFonts w:ascii="GHEA Grapalat" w:hAnsi="GHEA Grapalat"/>
                <w:color w:val="000000" w:themeColor="text1"/>
              </w:rPr>
              <w:t>տրամադրում</w:t>
            </w:r>
            <w:r w:rsidRPr="008F57F1">
              <w:rPr>
                <w:rFonts w:ascii="GHEA Grapalat" w:hAnsi="GHEA Grapalat"/>
                <w:color w:val="000000" w:themeColor="text1"/>
              </w:rPr>
              <w:t xml:space="preserve"> </w:t>
            </w:r>
            <w:r w:rsidRPr="00BD6EBC">
              <w:rPr>
                <w:rFonts w:ascii="GHEA Grapalat" w:hAnsi="GHEA Grapalat"/>
                <w:color w:val="000000" w:themeColor="text1"/>
              </w:rPr>
              <w:t>անհրաժեշտ</w:t>
            </w:r>
            <w:r w:rsidRPr="008F57F1">
              <w:rPr>
                <w:rFonts w:ascii="GHEA Grapalat" w:hAnsi="GHEA Grapalat"/>
                <w:color w:val="000000" w:themeColor="text1"/>
              </w:rPr>
              <w:t xml:space="preserve"> </w:t>
            </w:r>
            <w:r w:rsidRPr="00BD6EBC">
              <w:rPr>
                <w:rFonts w:ascii="GHEA Grapalat" w:hAnsi="GHEA Grapalat"/>
                <w:color w:val="000000" w:themeColor="text1"/>
              </w:rPr>
              <w:t>կոնտակտային</w:t>
            </w:r>
            <w:r w:rsidRPr="008F57F1">
              <w:rPr>
                <w:rFonts w:ascii="GHEA Grapalat" w:hAnsi="GHEA Grapalat"/>
                <w:color w:val="000000" w:themeColor="text1"/>
              </w:rPr>
              <w:t xml:space="preserve"> </w:t>
            </w:r>
            <w:r w:rsidRPr="00BD6EBC">
              <w:rPr>
                <w:rFonts w:ascii="GHEA Grapalat" w:hAnsi="GHEA Grapalat"/>
                <w:color w:val="000000" w:themeColor="text1"/>
              </w:rPr>
              <w:t>տվյալները։</w:t>
            </w:r>
            <w:r w:rsidRPr="008F57F1">
              <w:rPr>
                <w:rFonts w:ascii="GHEA Grapalat" w:hAnsi="GHEA Grapalat"/>
                <w:color w:val="000000" w:themeColor="text1"/>
              </w:rPr>
              <w:t xml:space="preserve"> </w:t>
            </w:r>
            <w:r w:rsidRPr="00BD6EBC">
              <w:rPr>
                <w:rFonts w:ascii="GHEA Grapalat" w:hAnsi="GHEA Grapalat"/>
                <w:color w:val="000000" w:themeColor="text1"/>
              </w:rPr>
              <w:t>Ֆինանսական</w:t>
            </w:r>
            <w:r w:rsidRPr="008F57F1">
              <w:rPr>
                <w:rFonts w:ascii="GHEA Grapalat" w:hAnsi="GHEA Grapalat"/>
                <w:color w:val="000000" w:themeColor="text1"/>
              </w:rPr>
              <w:t xml:space="preserve"> </w:t>
            </w:r>
            <w:r w:rsidRPr="00BD6EBC">
              <w:rPr>
                <w:rFonts w:ascii="GHEA Grapalat" w:hAnsi="GHEA Grapalat"/>
                <w:color w:val="000000" w:themeColor="text1"/>
              </w:rPr>
              <w:t>հսկողության</w:t>
            </w:r>
            <w:r w:rsidRPr="008F57F1">
              <w:rPr>
                <w:rFonts w:ascii="GHEA Grapalat" w:hAnsi="GHEA Grapalat"/>
                <w:color w:val="000000" w:themeColor="text1"/>
              </w:rPr>
              <w:t xml:space="preserve"> </w:t>
            </w:r>
            <w:r w:rsidRPr="00BD6EBC">
              <w:rPr>
                <w:rFonts w:ascii="GHEA Grapalat" w:hAnsi="GHEA Grapalat"/>
                <w:color w:val="000000" w:themeColor="text1"/>
              </w:rPr>
              <w:t>իրականացման</w:t>
            </w:r>
            <w:r w:rsidRPr="008F57F1">
              <w:rPr>
                <w:rFonts w:ascii="GHEA Grapalat" w:hAnsi="GHEA Grapalat"/>
                <w:color w:val="000000" w:themeColor="text1"/>
              </w:rPr>
              <w:t xml:space="preserve"> </w:t>
            </w:r>
            <w:r w:rsidRPr="00BD6EBC">
              <w:rPr>
                <w:rFonts w:ascii="GHEA Grapalat" w:hAnsi="GHEA Grapalat"/>
                <w:color w:val="000000" w:themeColor="text1"/>
              </w:rPr>
              <w:t>պայմաններն</w:t>
            </w:r>
            <w:r w:rsidRPr="008F57F1">
              <w:rPr>
                <w:rFonts w:ascii="GHEA Grapalat" w:hAnsi="GHEA Grapalat"/>
                <w:color w:val="000000" w:themeColor="text1"/>
              </w:rPr>
              <w:t xml:space="preserve"> </w:t>
            </w:r>
            <w:r w:rsidRPr="00BD6EBC">
              <w:rPr>
                <w:rFonts w:ascii="GHEA Grapalat" w:hAnsi="GHEA Grapalat"/>
                <w:color w:val="000000" w:themeColor="text1"/>
              </w:rPr>
              <w:t>ու</w:t>
            </w:r>
            <w:r w:rsidRPr="008F57F1">
              <w:rPr>
                <w:rFonts w:ascii="GHEA Grapalat" w:hAnsi="GHEA Grapalat"/>
                <w:color w:val="000000" w:themeColor="text1"/>
              </w:rPr>
              <w:t xml:space="preserve"> </w:t>
            </w:r>
            <w:r w:rsidRPr="00BD6EBC">
              <w:rPr>
                <w:rFonts w:ascii="GHEA Grapalat" w:hAnsi="GHEA Grapalat"/>
                <w:color w:val="000000" w:themeColor="text1"/>
              </w:rPr>
              <w:t>պահանջները</w:t>
            </w:r>
            <w:r w:rsidRPr="008F57F1">
              <w:rPr>
                <w:rFonts w:ascii="GHEA Grapalat" w:hAnsi="GHEA Grapalat"/>
                <w:color w:val="000000" w:themeColor="text1"/>
              </w:rPr>
              <w:t xml:space="preserve"> </w:t>
            </w:r>
            <w:r w:rsidRPr="00BD6EBC">
              <w:rPr>
                <w:rFonts w:ascii="GHEA Grapalat" w:hAnsi="GHEA Grapalat"/>
                <w:color w:val="000000" w:themeColor="text1"/>
              </w:rPr>
              <w:t>սահմանվում</w:t>
            </w:r>
            <w:r w:rsidRPr="008F57F1">
              <w:rPr>
                <w:rFonts w:ascii="GHEA Grapalat" w:hAnsi="GHEA Grapalat"/>
                <w:color w:val="000000" w:themeColor="text1"/>
              </w:rPr>
              <w:t xml:space="preserve"> </w:t>
            </w:r>
            <w:r w:rsidRPr="00BD6EBC">
              <w:rPr>
                <w:rFonts w:ascii="GHEA Grapalat" w:hAnsi="GHEA Grapalat"/>
                <w:color w:val="000000" w:themeColor="text1"/>
              </w:rPr>
              <w:t>են</w:t>
            </w:r>
            <w:r w:rsidRPr="008F57F1">
              <w:rPr>
                <w:rFonts w:ascii="GHEA Grapalat" w:hAnsi="GHEA Grapalat"/>
                <w:color w:val="000000" w:themeColor="text1"/>
              </w:rPr>
              <w:t xml:space="preserve"> </w:t>
            </w:r>
            <w:r w:rsidRPr="00BD6EBC">
              <w:rPr>
                <w:rFonts w:ascii="GHEA Grapalat" w:hAnsi="GHEA Grapalat"/>
                <w:color w:val="000000" w:themeColor="text1"/>
              </w:rPr>
              <w:t>Պայմանագրի</w:t>
            </w:r>
            <w:r w:rsidRPr="008F57F1">
              <w:rPr>
                <w:rFonts w:ascii="GHEA Grapalat" w:hAnsi="GHEA Grapalat"/>
                <w:color w:val="000000" w:themeColor="text1"/>
              </w:rPr>
              <w:t xml:space="preserve"> 3-</w:t>
            </w:r>
            <w:r w:rsidRPr="00BD6EBC">
              <w:rPr>
                <w:rFonts w:ascii="GHEA Grapalat" w:hAnsi="GHEA Grapalat"/>
                <w:color w:val="000000" w:themeColor="text1"/>
              </w:rPr>
              <w:t>րդ</w:t>
            </w:r>
            <w:r w:rsidRPr="008F57F1">
              <w:rPr>
                <w:rFonts w:ascii="GHEA Grapalat" w:hAnsi="GHEA Grapalat"/>
                <w:color w:val="000000" w:themeColor="text1"/>
              </w:rPr>
              <w:t xml:space="preserve"> </w:t>
            </w:r>
            <w:r w:rsidRPr="00BD6EBC">
              <w:rPr>
                <w:rFonts w:ascii="GHEA Grapalat" w:hAnsi="GHEA Grapalat"/>
                <w:color w:val="000000" w:themeColor="text1"/>
              </w:rPr>
              <w:t>հավելվածով։»,</w:t>
            </w:r>
          </w:p>
          <w:p w14:paraId="03296DB5" w14:textId="77777777" w:rsidR="00981F24" w:rsidRPr="00BD6EBC" w:rsidRDefault="00981F24" w:rsidP="00981F24">
            <w:pPr>
              <w:ind w:firstLine="708"/>
              <w:jc w:val="both"/>
              <w:rPr>
                <w:rFonts w:ascii="GHEA Grapalat" w:hAnsi="GHEA Grapalat"/>
                <w:color w:val="000000" w:themeColor="text1"/>
              </w:rPr>
            </w:pPr>
            <w:r w:rsidRPr="00BD6EBC">
              <w:rPr>
                <w:rFonts w:ascii="GHEA Grapalat" w:hAnsi="GHEA Grapalat"/>
                <w:color w:val="000000" w:themeColor="text1"/>
              </w:rPr>
              <w:t>3.3 պամանագրի 4</w:t>
            </w:r>
            <w:r w:rsidRPr="00BD6EBC">
              <w:rPr>
                <w:rFonts w:ascii="Cambria Math" w:hAnsi="Cambria Math" w:cs="Cambria Math"/>
                <w:color w:val="000000" w:themeColor="text1"/>
              </w:rPr>
              <w:t>․</w:t>
            </w:r>
            <w:r w:rsidRPr="00BD6EBC">
              <w:rPr>
                <w:rFonts w:ascii="GHEA Grapalat" w:hAnsi="GHEA Grapalat" w:cs="Cambria Math"/>
                <w:color w:val="000000" w:themeColor="text1"/>
              </w:rPr>
              <w:t>4</w:t>
            </w:r>
            <w:r w:rsidRPr="00BD6EBC">
              <w:rPr>
                <w:rFonts w:ascii="GHEA Grapalat" w:hAnsi="GHEA Grapalat"/>
                <w:color w:val="000000" w:themeColor="text1"/>
              </w:rPr>
              <w:t>-րդ կետում «աշխատակցի» բառից հետո լրացնել «,» կետադրական նշանը, հանել «և» շաղկապը և «(այսուհետ՝ Կոմիտե)» բառերից հետո լրացնել «և Ֆինանսական հսկողին» բառերով,</w:t>
            </w:r>
          </w:p>
          <w:p w14:paraId="67627A3D" w14:textId="77777777" w:rsidR="00981F24" w:rsidRPr="00BD6EBC" w:rsidRDefault="00981F24" w:rsidP="00981F24">
            <w:pPr>
              <w:jc w:val="both"/>
              <w:rPr>
                <w:rFonts w:ascii="GHEA Grapalat" w:hAnsi="GHEA Grapalat"/>
                <w:color w:val="000000" w:themeColor="text1"/>
              </w:rPr>
            </w:pPr>
            <w:r w:rsidRPr="00BD6EBC">
              <w:rPr>
                <w:rFonts w:ascii="GHEA Grapalat" w:hAnsi="GHEA Grapalat"/>
                <w:color w:val="000000" w:themeColor="text1"/>
              </w:rPr>
              <w:t xml:space="preserve"> </w:t>
            </w:r>
            <w:r w:rsidRPr="00BD6EBC">
              <w:rPr>
                <w:rFonts w:ascii="GHEA Grapalat" w:hAnsi="GHEA Grapalat"/>
                <w:color w:val="000000" w:themeColor="text1"/>
              </w:rPr>
              <w:tab/>
              <w:t>3.4 պամանագրի 4</w:t>
            </w:r>
            <w:r w:rsidRPr="00BD6EBC">
              <w:rPr>
                <w:rFonts w:ascii="Cambria Math" w:hAnsi="Cambria Math" w:cs="Cambria Math"/>
                <w:color w:val="000000" w:themeColor="text1"/>
              </w:rPr>
              <w:t>․</w:t>
            </w:r>
            <w:r w:rsidRPr="00BD6EBC">
              <w:rPr>
                <w:rFonts w:ascii="GHEA Grapalat" w:hAnsi="GHEA Grapalat" w:cs="Cambria Math"/>
                <w:color w:val="000000" w:themeColor="text1"/>
              </w:rPr>
              <w:t>7</w:t>
            </w:r>
            <w:r w:rsidRPr="00BD6EBC">
              <w:rPr>
                <w:rFonts w:ascii="GHEA Grapalat" w:hAnsi="GHEA Grapalat"/>
                <w:color w:val="000000" w:themeColor="text1"/>
              </w:rPr>
              <w:t>-րդ կետի 2-րդ նախադասությունում «Պայմանագրի 4</w:t>
            </w:r>
            <w:r w:rsidRPr="00BD6EBC">
              <w:rPr>
                <w:rFonts w:ascii="Cambria Math" w:hAnsi="Cambria Math" w:cs="Cambria Math"/>
                <w:color w:val="000000" w:themeColor="text1"/>
              </w:rPr>
              <w:t>․</w:t>
            </w:r>
            <w:r w:rsidRPr="00BD6EBC">
              <w:rPr>
                <w:rFonts w:ascii="GHEA Grapalat" w:hAnsi="GHEA Grapalat"/>
                <w:color w:val="000000" w:themeColor="text1"/>
              </w:rPr>
              <w:t>5-րդ» բառերը փոխարինել «Սույն և» բառերով,</w:t>
            </w:r>
          </w:p>
          <w:p w14:paraId="47F86CEC" w14:textId="77777777" w:rsidR="00981F24" w:rsidRPr="004C3A75" w:rsidRDefault="00981F24" w:rsidP="00981F24">
            <w:pPr>
              <w:jc w:val="both"/>
              <w:rPr>
                <w:rFonts w:ascii="GHEA Grapalat" w:hAnsi="GHEA Grapalat"/>
                <w:color w:val="000000" w:themeColor="text1"/>
              </w:rPr>
            </w:pPr>
            <w:r w:rsidRPr="00BD6EBC">
              <w:rPr>
                <w:rFonts w:ascii="GHEA Grapalat" w:hAnsi="GHEA Grapalat"/>
                <w:color w:val="000000" w:themeColor="text1"/>
              </w:rPr>
              <w:tab/>
              <w:t>3.5 պամանագրի 4</w:t>
            </w:r>
            <w:r w:rsidRPr="00BD6EBC">
              <w:rPr>
                <w:rFonts w:ascii="Cambria Math" w:hAnsi="Cambria Math" w:cs="Cambria Math"/>
                <w:color w:val="000000" w:themeColor="text1"/>
              </w:rPr>
              <w:t>․</w:t>
            </w:r>
            <w:r w:rsidRPr="00BD6EBC">
              <w:rPr>
                <w:rFonts w:ascii="GHEA Grapalat" w:hAnsi="GHEA Grapalat" w:cs="Cambria Math"/>
                <w:color w:val="000000" w:themeColor="text1"/>
              </w:rPr>
              <w:t>8-րդ</w:t>
            </w:r>
            <w:r w:rsidRPr="00BD6EBC">
              <w:rPr>
                <w:rFonts w:ascii="GHEA Grapalat" w:hAnsi="GHEA Grapalat"/>
                <w:color w:val="000000" w:themeColor="text1"/>
              </w:rPr>
              <w:t xml:space="preserve"> կետի ողջ տեքստում, 4</w:t>
            </w:r>
            <w:r w:rsidRPr="00BD6EBC">
              <w:rPr>
                <w:rFonts w:ascii="Cambria Math" w:hAnsi="Cambria Math" w:cs="Cambria Math"/>
                <w:color w:val="000000" w:themeColor="text1"/>
              </w:rPr>
              <w:t>․</w:t>
            </w:r>
            <w:r w:rsidRPr="00BD6EBC">
              <w:rPr>
                <w:rFonts w:ascii="GHEA Grapalat" w:hAnsi="GHEA Grapalat" w:cs="Cambria Math"/>
                <w:color w:val="000000" w:themeColor="text1"/>
              </w:rPr>
              <w:t>12</w:t>
            </w:r>
            <w:r w:rsidRPr="00BD6EBC">
              <w:rPr>
                <w:rFonts w:ascii="GHEA Grapalat" w:hAnsi="GHEA Grapalat"/>
                <w:color w:val="000000" w:themeColor="text1"/>
              </w:rPr>
              <w:t>-րդ և 4</w:t>
            </w:r>
            <w:r w:rsidRPr="00BD6EBC">
              <w:rPr>
                <w:rFonts w:ascii="Cambria Math" w:hAnsi="Cambria Math" w:cs="Cambria Math"/>
                <w:color w:val="000000" w:themeColor="text1"/>
              </w:rPr>
              <w:t>․</w:t>
            </w:r>
            <w:r w:rsidRPr="00BD6EBC">
              <w:rPr>
                <w:rFonts w:ascii="GHEA Grapalat" w:hAnsi="GHEA Grapalat" w:cs="Cambria Math"/>
                <w:color w:val="000000" w:themeColor="text1"/>
              </w:rPr>
              <w:t>13-րդ կետերում</w:t>
            </w:r>
            <w:r w:rsidRPr="00BD6EBC">
              <w:rPr>
                <w:rFonts w:ascii="GHEA Grapalat" w:hAnsi="GHEA Grapalat"/>
                <w:color w:val="000000" w:themeColor="text1"/>
              </w:rPr>
              <w:t xml:space="preserve"> «4.5-րդ և 4.6-րդ կետերով» բառերը փոխարինել «4</w:t>
            </w:r>
            <w:r w:rsidRPr="00BD6EBC">
              <w:rPr>
                <w:rFonts w:ascii="Cambria Math" w:hAnsi="Cambria Math" w:cs="Cambria Math"/>
                <w:color w:val="000000" w:themeColor="text1"/>
              </w:rPr>
              <w:t>․</w:t>
            </w:r>
            <w:r w:rsidRPr="00BD6EBC">
              <w:rPr>
                <w:rFonts w:ascii="GHEA Grapalat" w:hAnsi="GHEA Grapalat"/>
                <w:color w:val="000000" w:themeColor="text1"/>
              </w:rPr>
              <w:t>6-րդ և 4</w:t>
            </w:r>
            <w:r w:rsidRPr="00BD6EBC">
              <w:rPr>
                <w:rFonts w:ascii="Cambria Math" w:hAnsi="Cambria Math" w:cs="Cambria Math"/>
                <w:color w:val="000000" w:themeColor="text1"/>
              </w:rPr>
              <w:t>․</w:t>
            </w:r>
            <w:r w:rsidRPr="00BD6EBC">
              <w:rPr>
                <w:rFonts w:ascii="GHEA Grapalat" w:hAnsi="GHEA Grapalat"/>
                <w:color w:val="000000" w:themeColor="text1"/>
              </w:rPr>
              <w:t>7-րդ կետերով» բառերով։</w:t>
            </w:r>
          </w:p>
          <w:p w14:paraId="249A4CD3" w14:textId="77777777" w:rsidR="00981F24" w:rsidRPr="00981F24" w:rsidRDefault="00981F24" w:rsidP="00917803">
            <w:pPr>
              <w:tabs>
                <w:tab w:val="left" w:pos="567"/>
                <w:tab w:val="right" w:pos="10490"/>
              </w:tabs>
              <w:spacing w:line="360" w:lineRule="auto"/>
              <w:jc w:val="both"/>
              <w:rPr>
                <w:rFonts w:ascii="GHEA Grapalat" w:hAnsi="GHEA Grapalat"/>
              </w:rPr>
            </w:pPr>
          </w:p>
        </w:tc>
        <w:tc>
          <w:tcPr>
            <w:tcW w:w="5387" w:type="dxa"/>
            <w:shd w:val="clear" w:color="auto" w:fill="FFFFFF"/>
          </w:tcPr>
          <w:p w14:paraId="00E64A10" w14:textId="7843C2D8" w:rsidR="007B2E68" w:rsidRDefault="00F238E6" w:rsidP="00EE2225">
            <w:pPr>
              <w:spacing w:line="276" w:lineRule="auto"/>
              <w:ind w:right="135"/>
              <w:rPr>
                <w:rFonts w:ascii="GHEA Grapalat" w:hAnsi="GHEA Grapalat"/>
                <w:color w:val="000000"/>
                <w:lang w:val="hy-AM" w:eastAsia="en-US"/>
              </w:rPr>
            </w:pPr>
            <w:r>
              <w:rPr>
                <w:rFonts w:ascii="GHEA Grapalat" w:hAnsi="GHEA Grapalat"/>
                <w:color w:val="000000"/>
                <w:lang w:val="hy-AM" w:eastAsia="en-US"/>
              </w:rPr>
              <w:lastRenderedPageBreak/>
              <w:t xml:space="preserve">  </w:t>
            </w:r>
            <w:r w:rsidR="007B2E68">
              <w:rPr>
                <w:rFonts w:ascii="GHEA Grapalat" w:hAnsi="GHEA Grapalat"/>
                <w:color w:val="000000"/>
                <w:lang w:val="hy-AM" w:eastAsia="en-US"/>
              </w:rPr>
              <w:t>Ընդունվել է։</w:t>
            </w:r>
          </w:p>
          <w:p w14:paraId="1DB3F945" w14:textId="6403BE45" w:rsidR="007B2E68" w:rsidRDefault="00F238E6" w:rsidP="00EE2225">
            <w:pPr>
              <w:spacing w:line="276" w:lineRule="auto"/>
              <w:ind w:right="135"/>
              <w:rPr>
                <w:rFonts w:ascii="GHEA Grapalat" w:hAnsi="GHEA Grapalat"/>
                <w:color w:val="000000"/>
                <w:lang w:val="hy-AM" w:eastAsia="en-US"/>
              </w:rPr>
            </w:pPr>
            <w:r>
              <w:rPr>
                <w:rFonts w:ascii="GHEA Grapalat" w:hAnsi="GHEA Grapalat"/>
                <w:color w:val="000000"/>
                <w:lang w:val="hy-AM" w:eastAsia="en-US"/>
              </w:rPr>
              <w:t xml:space="preserve">  </w:t>
            </w:r>
            <w:r w:rsidR="007B2E68">
              <w:rPr>
                <w:rFonts w:ascii="GHEA Grapalat" w:hAnsi="GHEA Grapalat"/>
                <w:color w:val="000000"/>
                <w:lang w:val="hy-AM" w:eastAsia="en-US"/>
              </w:rPr>
              <w:t>Կատարվել է համապատասխան փոփոխություն։</w:t>
            </w:r>
          </w:p>
          <w:p w14:paraId="4E81F82B" w14:textId="77777777" w:rsidR="00981F24" w:rsidRDefault="00981F24" w:rsidP="00EE2225">
            <w:pPr>
              <w:spacing w:line="360" w:lineRule="auto"/>
              <w:ind w:left="165" w:right="135"/>
              <w:rPr>
                <w:rFonts w:ascii="Sylfaen" w:eastAsia="MS Mincho" w:hAnsi="Sylfaen" w:cs="MS Mincho"/>
                <w:color w:val="000000"/>
                <w:lang w:val="hy-AM" w:eastAsia="en-US"/>
              </w:rPr>
            </w:pPr>
          </w:p>
          <w:p w14:paraId="43DE8E44" w14:textId="36C2031D" w:rsidR="007B2E68" w:rsidRDefault="00F238E6" w:rsidP="00EE2225">
            <w:pPr>
              <w:spacing w:line="276" w:lineRule="auto"/>
              <w:ind w:right="135"/>
              <w:rPr>
                <w:rFonts w:ascii="GHEA Grapalat" w:hAnsi="GHEA Grapalat"/>
                <w:color w:val="000000"/>
                <w:lang w:val="hy-AM" w:eastAsia="en-US"/>
              </w:rPr>
            </w:pPr>
            <w:r>
              <w:rPr>
                <w:rFonts w:ascii="GHEA Grapalat" w:hAnsi="GHEA Grapalat"/>
                <w:color w:val="000000"/>
                <w:lang w:val="hy-AM" w:eastAsia="en-US"/>
              </w:rPr>
              <w:t xml:space="preserve">  </w:t>
            </w:r>
            <w:r w:rsidR="007B2E68">
              <w:rPr>
                <w:rFonts w:ascii="GHEA Grapalat" w:hAnsi="GHEA Grapalat"/>
                <w:color w:val="000000"/>
                <w:lang w:val="hy-AM" w:eastAsia="en-US"/>
              </w:rPr>
              <w:t>Ընդունվել է։</w:t>
            </w:r>
          </w:p>
          <w:p w14:paraId="6F214F21" w14:textId="74E47E75" w:rsidR="00981F24" w:rsidRPr="007B2E68" w:rsidRDefault="00F238E6" w:rsidP="00EE2225">
            <w:pPr>
              <w:spacing w:line="276" w:lineRule="auto"/>
              <w:ind w:right="135"/>
              <w:rPr>
                <w:rFonts w:ascii="GHEA Grapalat" w:hAnsi="GHEA Grapalat"/>
                <w:color w:val="000000"/>
                <w:lang w:val="hy-AM" w:eastAsia="en-US"/>
              </w:rPr>
            </w:pPr>
            <w:r>
              <w:rPr>
                <w:rFonts w:ascii="GHEA Grapalat" w:hAnsi="GHEA Grapalat"/>
                <w:color w:val="000000"/>
                <w:lang w:val="hy-AM" w:eastAsia="en-US"/>
              </w:rPr>
              <w:t xml:space="preserve">  </w:t>
            </w:r>
            <w:r w:rsidR="007B2E68">
              <w:rPr>
                <w:rFonts w:ascii="GHEA Grapalat" w:hAnsi="GHEA Grapalat"/>
                <w:color w:val="000000"/>
                <w:lang w:val="hy-AM" w:eastAsia="en-US"/>
              </w:rPr>
              <w:t>Կատարվել է համապատասխան փոփոխություն։</w:t>
            </w:r>
          </w:p>
          <w:p w14:paraId="6BE5A57D" w14:textId="77777777" w:rsidR="00981F24" w:rsidRDefault="00981F24" w:rsidP="00EE2225">
            <w:pPr>
              <w:spacing w:line="360" w:lineRule="auto"/>
              <w:ind w:left="165" w:right="135"/>
              <w:rPr>
                <w:rFonts w:ascii="Sylfaen" w:eastAsia="MS Mincho" w:hAnsi="Sylfaen" w:cs="MS Mincho"/>
                <w:color w:val="000000"/>
                <w:lang w:val="hy-AM" w:eastAsia="en-US"/>
              </w:rPr>
            </w:pPr>
          </w:p>
          <w:p w14:paraId="7EFCFA45" w14:textId="77777777" w:rsidR="00981F24" w:rsidRDefault="00981F24" w:rsidP="00EE2225">
            <w:pPr>
              <w:spacing w:line="360" w:lineRule="auto"/>
              <w:ind w:left="165" w:right="135"/>
              <w:rPr>
                <w:rFonts w:ascii="Sylfaen" w:eastAsia="MS Mincho" w:hAnsi="Sylfaen" w:cs="MS Mincho"/>
                <w:color w:val="000000"/>
                <w:lang w:val="hy-AM" w:eastAsia="en-US"/>
              </w:rPr>
            </w:pPr>
          </w:p>
          <w:p w14:paraId="4A1A1291" w14:textId="1DC9380A" w:rsidR="00981F24" w:rsidRDefault="00F238E6" w:rsidP="00EE2225">
            <w:pPr>
              <w:spacing w:line="276" w:lineRule="auto"/>
              <w:ind w:right="135"/>
              <w:rPr>
                <w:rFonts w:ascii="GHEA Grapalat" w:hAnsi="GHEA Grapalat"/>
                <w:color w:val="000000"/>
                <w:lang w:val="hy-AM" w:eastAsia="en-US"/>
              </w:rPr>
            </w:pPr>
            <w:r>
              <w:rPr>
                <w:rFonts w:ascii="GHEA Grapalat" w:hAnsi="GHEA Grapalat"/>
                <w:color w:val="000000"/>
                <w:lang w:val="hy-AM" w:eastAsia="en-US"/>
              </w:rPr>
              <w:t xml:space="preserve">  </w:t>
            </w:r>
            <w:r w:rsidR="00176589">
              <w:rPr>
                <w:rFonts w:ascii="GHEA Grapalat" w:hAnsi="GHEA Grapalat"/>
                <w:color w:val="000000"/>
                <w:lang w:val="hy-AM" w:eastAsia="en-US"/>
              </w:rPr>
              <w:t xml:space="preserve">Ընդունվել </w:t>
            </w:r>
            <w:r>
              <w:rPr>
                <w:rFonts w:ascii="GHEA Grapalat" w:hAnsi="GHEA Grapalat"/>
                <w:color w:val="000000"/>
                <w:lang w:val="hy-AM" w:eastAsia="en-US"/>
              </w:rPr>
              <w:t>են</w:t>
            </w:r>
            <w:r w:rsidR="00176589">
              <w:rPr>
                <w:rFonts w:ascii="GHEA Grapalat" w:hAnsi="GHEA Grapalat"/>
                <w:color w:val="000000"/>
                <w:lang w:val="hy-AM" w:eastAsia="en-US"/>
              </w:rPr>
              <w:t>։</w:t>
            </w:r>
          </w:p>
          <w:p w14:paraId="60BACBCF" w14:textId="338B3868" w:rsidR="00176589" w:rsidRDefault="00F238E6" w:rsidP="00EE2225">
            <w:pPr>
              <w:spacing w:line="276" w:lineRule="auto"/>
              <w:ind w:right="135"/>
              <w:rPr>
                <w:rFonts w:ascii="GHEA Grapalat" w:hAnsi="GHEA Grapalat"/>
                <w:color w:val="000000"/>
                <w:lang w:val="hy-AM" w:eastAsia="en-US"/>
              </w:rPr>
            </w:pPr>
            <w:r>
              <w:rPr>
                <w:rFonts w:ascii="GHEA Grapalat" w:hAnsi="GHEA Grapalat"/>
                <w:color w:val="000000"/>
                <w:lang w:val="hy-AM" w:eastAsia="en-US"/>
              </w:rPr>
              <w:t xml:space="preserve">  </w:t>
            </w:r>
            <w:r w:rsidR="00176589">
              <w:rPr>
                <w:rFonts w:ascii="GHEA Grapalat" w:hAnsi="GHEA Grapalat"/>
                <w:color w:val="000000"/>
                <w:lang w:val="hy-AM" w:eastAsia="en-US"/>
              </w:rPr>
              <w:t>Կատարվել են համապատասխան փոփոխություններ։</w:t>
            </w:r>
          </w:p>
          <w:p w14:paraId="654714EC" w14:textId="77777777" w:rsidR="00981F24" w:rsidRPr="004D4460" w:rsidRDefault="00981F24" w:rsidP="00917803">
            <w:pPr>
              <w:spacing w:line="360" w:lineRule="auto"/>
              <w:ind w:left="165" w:right="135"/>
              <w:jc w:val="center"/>
              <w:rPr>
                <w:rFonts w:ascii="GHEA Grapalat" w:hAnsi="GHEA Grapalat"/>
                <w:color w:val="000000"/>
                <w:lang w:val="hy-AM" w:eastAsia="en-US"/>
              </w:rPr>
            </w:pPr>
          </w:p>
        </w:tc>
      </w:tr>
      <w:tr w:rsidR="00217D2F" w:rsidRPr="00556F57" w14:paraId="21834776" w14:textId="77777777" w:rsidTr="00526DE7">
        <w:trPr>
          <w:tblCellSpacing w:w="0" w:type="dxa"/>
        </w:trPr>
        <w:tc>
          <w:tcPr>
            <w:tcW w:w="8195" w:type="dxa"/>
            <w:vMerge w:val="restart"/>
            <w:shd w:val="clear" w:color="auto" w:fill="D0D0D0"/>
            <w:vAlign w:val="center"/>
            <w:hideMark/>
          </w:tcPr>
          <w:p w14:paraId="30A98C15" w14:textId="72D5A0EF" w:rsidR="00217D2F" w:rsidRPr="00DD5586" w:rsidRDefault="00B476C7" w:rsidP="00640DF9">
            <w:pPr>
              <w:pStyle w:val="a4"/>
              <w:spacing w:line="276" w:lineRule="auto"/>
              <w:jc w:val="center"/>
              <w:rPr>
                <w:rFonts w:ascii="GHEA Grapalat" w:hAnsi="GHEA Grapalat" w:cs="Sylfaen"/>
                <w:b/>
                <w:lang w:val="hy-AM"/>
              </w:rPr>
            </w:pPr>
            <w:r>
              <w:rPr>
                <w:rFonts w:ascii="GHEA Grapalat" w:hAnsi="GHEA Grapalat" w:cs="Sylfaen"/>
                <w:b/>
                <w:lang w:val="hy-AM"/>
              </w:rPr>
              <w:t>2</w:t>
            </w:r>
            <w:r w:rsidR="00217D2F">
              <w:rPr>
                <w:rFonts w:ascii="GHEA Grapalat" w:hAnsi="GHEA Grapalat" w:cs="Sylfaen"/>
                <w:b/>
                <w:lang w:val="hy-AM"/>
              </w:rPr>
              <w:t xml:space="preserve">. </w:t>
            </w:r>
            <w:r w:rsidR="00217D2F" w:rsidRPr="00DD5586">
              <w:rPr>
                <w:rFonts w:ascii="GHEA Grapalat" w:hAnsi="GHEA Grapalat" w:cs="Sylfaen"/>
                <w:b/>
                <w:lang w:val="hy-AM"/>
              </w:rPr>
              <w:t xml:space="preserve">ՀՀ </w:t>
            </w:r>
            <w:r w:rsidR="00217D2F">
              <w:rPr>
                <w:rFonts w:ascii="GHEA Grapalat" w:hAnsi="GHEA Grapalat" w:cs="Sylfaen"/>
                <w:b/>
                <w:lang w:val="hy-AM"/>
              </w:rPr>
              <w:t>արդարադատության նախարարություն</w:t>
            </w:r>
          </w:p>
        </w:tc>
        <w:tc>
          <w:tcPr>
            <w:tcW w:w="5387" w:type="dxa"/>
            <w:shd w:val="clear" w:color="auto" w:fill="D0D0D0"/>
            <w:hideMark/>
          </w:tcPr>
          <w:p w14:paraId="736FC270" w14:textId="5E2E49EA" w:rsidR="00217D2F" w:rsidRPr="00556F57" w:rsidRDefault="00217D2F" w:rsidP="00640DF9">
            <w:pPr>
              <w:spacing w:line="276" w:lineRule="auto"/>
              <w:jc w:val="center"/>
              <w:rPr>
                <w:rFonts w:ascii="GHEA Grapalat" w:hAnsi="GHEA Grapalat"/>
                <w:b/>
                <w:color w:val="000000"/>
                <w:lang w:val="en-US" w:eastAsia="en-US"/>
              </w:rPr>
            </w:pPr>
            <w:r>
              <w:rPr>
                <w:rFonts w:ascii="GHEA Grapalat" w:hAnsi="GHEA Grapalat" w:cs="Sylfaen"/>
                <w:b/>
                <w:lang w:val="hy-AM"/>
              </w:rPr>
              <w:t>08.</w:t>
            </w:r>
            <w:r>
              <w:rPr>
                <w:rFonts w:ascii="GHEA Grapalat" w:hAnsi="GHEA Grapalat" w:cs="Sylfaen"/>
                <w:b/>
              </w:rPr>
              <w:t>09</w:t>
            </w:r>
            <w:r>
              <w:rPr>
                <w:rFonts w:ascii="GHEA Grapalat" w:hAnsi="GHEA Grapalat" w:cs="Sylfaen"/>
                <w:b/>
                <w:lang w:val="hy-AM"/>
              </w:rPr>
              <w:t>.2025թ</w:t>
            </w:r>
            <w:r w:rsidRPr="00556F57">
              <w:rPr>
                <w:rFonts w:ascii="GHEA Grapalat" w:hAnsi="GHEA Grapalat" w:cs="Sylfaen"/>
                <w:b/>
                <w:lang w:val="hy-AM"/>
              </w:rPr>
              <w:t>.</w:t>
            </w:r>
          </w:p>
        </w:tc>
      </w:tr>
      <w:tr w:rsidR="00217D2F" w:rsidRPr="00981F24" w14:paraId="251AC66D" w14:textId="77777777" w:rsidTr="00526DE7">
        <w:trPr>
          <w:tblCellSpacing w:w="0" w:type="dxa"/>
        </w:trPr>
        <w:tc>
          <w:tcPr>
            <w:tcW w:w="8195" w:type="dxa"/>
            <w:vMerge/>
            <w:shd w:val="clear" w:color="auto" w:fill="FFFFFF"/>
            <w:vAlign w:val="center"/>
            <w:hideMark/>
          </w:tcPr>
          <w:p w14:paraId="44594E9C" w14:textId="77777777" w:rsidR="00217D2F" w:rsidRPr="00556F57" w:rsidRDefault="00217D2F" w:rsidP="00640DF9">
            <w:pPr>
              <w:spacing w:line="276" w:lineRule="auto"/>
              <w:rPr>
                <w:rFonts w:ascii="GHEA Grapalat" w:hAnsi="GHEA Grapalat"/>
                <w:b/>
                <w:color w:val="000000"/>
                <w:lang w:val="en-US" w:eastAsia="en-US"/>
              </w:rPr>
            </w:pPr>
          </w:p>
        </w:tc>
        <w:tc>
          <w:tcPr>
            <w:tcW w:w="5387" w:type="dxa"/>
            <w:shd w:val="clear" w:color="auto" w:fill="D0D0D0"/>
            <w:hideMark/>
          </w:tcPr>
          <w:p w14:paraId="3129A139" w14:textId="02604E74" w:rsidR="00217D2F" w:rsidRPr="00217D2F" w:rsidRDefault="00217D2F" w:rsidP="00640DF9">
            <w:pPr>
              <w:spacing w:line="276" w:lineRule="auto"/>
              <w:jc w:val="center"/>
              <w:rPr>
                <w:rFonts w:ascii="GHEA Grapalat" w:hAnsi="GHEA Grapalat" w:cs="Sylfaen"/>
                <w:b/>
                <w:lang w:val="hy-AM"/>
              </w:rPr>
            </w:pPr>
            <w:r>
              <w:rPr>
                <w:rFonts w:ascii="Calibri Cyr" w:hAnsi="Calibri Cyr" w:cs="Calibri Cyr"/>
                <w:b/>
                <w:lang w:val="hy-AM"/>
              </w:rPr>
              <w:t>27․0․01/40019-2025</w:t>
            </w:r>
          </w:p>
        </w:tc>
      </w:tr>
      <w:tr w:rsidR="00217D2F" w:rsidRPr="009646A6" w14:paraId="605C4B64" w14:textId="77777777" w:rsidTr="00526DE7">
        <w:trPr>
          <w:trHeight w:val="4130"/>
          <w:tblCellSpacing w:w="0" w:type="dxa"/>
        </w:trPr>
        <w:tc>
          <w:tcPr>
            <w:tcW w:w="8195" w:type="dxa"/>
            <w:tcBorders>
              <w:top w:val="single" w:sz="4" w:space="0" w:color="auto"/>
              <w:left w:val="nil"/>
              <w:bottom w:val="single" w:sz="4" w:space="0" w:color="auto"/>
              <w:right w:val="single" w:sz="4" w:space="0" w:color="auto"/>
            </w:tcBorders>
            <w:shd w:val="clear" w:color="auto" w:fill="FFFFFF"/>
          </w:tcPr>
          <w:p w14:paraId="568ACA27" w14:textId="2BBA4561" w:rsidR="00217D2F" w:rsidRPr="00217D2F" w:rsidRDefault="00217D2F" w:rsidP="00217D2F">
            <w:pPr>
              <w:jc w:val="both"/>
              <w:rPr>
                <w:rFonts w:ascii="GHEA Grapalat" w:hAnsi="GHEA Grapalat"/>
                <w:color w:val="000000" w:themeColor="text1"/>
                <w:lang w:val="hy-AM"/>
              </w:rPr>
            </w:pPr>
            <w:r>
              <w:rPr>
                <w:rFonts w:ascii="GHEA Grapalat" w:hAnsi="GHEA Grapalat"/>
                <w:color w:val="000000" w:themeColor="text1"/>
                <w:lang w:val="hy-AM"/>
              </w:rPr>
              <w:lastRenderedPageBreak/>
              <w:t xml:space="preserve">    1</w:t>
            </w:r>
            <w:r>
              <w:rPr>
                <w:rFonts w:ascii="MS Mincho" w:eastAsia="MS Mincho" w:hAnsi="MS Mincho" w:cs="MS Mincho"/>
                <w:color w:val="000000" w:themeColor="text1"/>
                <w:lang w:val="hy-AM"/>
              </w:rPr>
              <w:t xml:space="preserve">․ </w:t>
            </w:r>
            <w:r w:rsidRPr="00217D2F">
              <w:rPr>
                <w:rFonts w:ascii="GHEA Grapalat" w:hAnsi="GHEA Grapalat"/>
                <w:color w:val="000000" w:themeColor="text1"/>
                <w:lang w:val="hy-AM"/>
              </w:rPr>
              <w:t xml:space="preserve">Նախագծի նախաբանում որպես լիազորող նորմեր վկայակոչված են նաև Հայաստանի Հանրապետության կառավարության 2017 թվականի մայիսի 4-ի </w:t>
            </w:r>
            <w:r w:rsidRPr="00217D2F">
              <w:rPr>
                <w:rFonts w:ascii="GHEA Grapalat" w:hAnsi="GHEA Grapalat"/>
                <w:color w:val="000000" w:themeColor="text1"/>
                <w:lang w:val="af-ZA"/>
              </w:rPr>
              <w:t>N 526-</w:t>
            </w:r>
            <w:r w:rsidRPr="00217D2F">
              <w:rPr>
                <w:rFonts w:ascii="GHEA Grapalat" w:hAnsi="GHEA Grapalat"/>
                <w:color w:val="000000" w:themeColor="text1"/>
                <w:lang w:val="hy-AM"/>
              </w:rPr>
              <w:t>Ն որոշմամբ (այսուհետ՝ Որոշում) հաստատված կարգի 3-րդ, 23-րդ և 57-րդ կետերը։ Նկատի ունենալով, որ Որոշման N 1 հավելվածի 23-րդ կետը բաղկացած է մի քանի ենթակետերից, որոնցով սահմանվում են գնման ընթացակարգին վերաբերող տարբեր պայմաններ, անհրաժեշտ է հստակ հղում կատարել 23-րդ կետի համապատասխան ենթակետին՝ հաշվի առնելով «Նորմատիվ իրավական ակտերի մասին» օրենքի 17-րդ հոդվածի 4-րդ մասի կարգավորումը։</w:t>
            </w:r>
          </w:p>
          <w:p w14:paraId="257A0BC4" w14:textId="77777777" w:rsidR="00217D2F" w:rsidRPr="00217D2F" w:rsidRDefault="00217D2F" w:rsidP="00217D2F">
            <w:pPr>
              <w:ind w:firstLine="708"/>
              <w:jc w:val="both"/>
              <w:rPr>
                <w:rFonts w:ascii="GHEA Grapalat" w:hAnsi="GHEA Grapalat"/>
                <w:color w:val="000000" w:themeColor="text1"/>
                <w:lang w:val="hy-AM"/>
              </w:rPr>
            </w:pPr>
            <w:r w:rsidRPr="00217D2F">
              <w:rPr>
                <w:rFonts w:ascii="GHEA Grapalat" w:hAnsi="GHEA Grapalat"/>
                <w:color w:val="000000" w:themeColor="text1"/>
                <w:lang w:val="hy-AM"/>
              </w:rPr>
              <w:t xml:space="preserve">Միաժամանակ, հարկ է նշել, որ նախաբանում նշված Որոշման N 1 հավելվածի 57-րդ կետի համաձայն՝ </w:t>
            </w:r>
            <w:r w:rsidRPr="00217D2F">
              <w:rPr>
                <w:rFonts w:ascii="GHEA Grapalat" w:hAnsi="GHEA Grapalat"/>
                <w:i/>
                <w:color w:val="000000" w:themeColor="text1"/>
                <w:lang w:val="hy-AM"/>
              </w:rPr>
              <w:t>Պայմանագրի կողմերից անկախ գործոնների ազդեցությամբ</w:t>
            </w:r>
            <w:r w:rsidRPr="00217D2F">
              <w:rPr>
                <w:rFonts w:ascii="GHEA Grapalat" w:hAnsi="GHEA Grapalat"/>
                <w:b/>
                <w:i/>
                <w:color w:val="000000" w:themeColor="text1"/>
                <w:lang w:val="hy-AM"/>
              </w:rPr>
              <w:t xml:space="preserve"> պայմանագրի փոփոխման յուրաքանչյուր դեպք սահմանում է Հայաստանի Հանրապետության կառավարությունը: </w:t>
            </w:r>
            <w:r w:rsidRPr="00217D2F">
              <w:rPr>
                <w:rFonts w:ascii="GHEA Grapalat" w:hAnsi="GHEA Grapalat"/>
                <w:color w:val="000000" w:themeColor="text1"/>
                <w:lang w:val="hy-AM"/>
              </w:rPr>
              <w:t>Մինչդեռ, Նախագծում պայմանագրի փոփոխություն չի նախատեսվում, հետևաբար, Որոշման N 1 հավելվածի 57-րդ կետը Նախագծի համար լիազորող նորմ չի կարող հանդիսանալ։ Այս առումով անհրաժեշտ է նկատի ունենալ «Նորմատիվ իրավական ակտերի մասին» օրենքի 13-րդ հոդվածի 1-ին մասի դրույթները։</w:t>
            </w:r>
          </w:p>
          <w:p w14:paraId="4EDEB51B" w14:textId="77777777" w:rsidR="00217D2F" w:rsidRDefault="00217D2F" w:rsidP="00217D2F">
            <w:pPr>
              <w:ind w:left="360"/>
              <w:jc w:val="both"/>
              <w:rPr>
                <w:rFonts w:ascii="GHEA Grapalat" w:hAnsi="GHEA Grapalat"/>
                <w:color w:val="000000" w:themeColor="text1"/>
                <w:lang w:val="hy-AM"/>
              </w:rPr>
            </w:pPr>
            <w:r>
              <w:rPr>
                <w:rFonts w:ascii="GHEA Grapalat" w:hAnsi="GHEA Grapalat"/>
                <w:color w:val="000000" w:themeColor="text1"/>
                <w:lang w:val="hy-AM"/>
              </w:rPr>
              <w:t>2</w:t>
            </w:r>
            <w:r>
              <w:rPr>
                <w:rFonts w:ascii="MS Mincho" w:eastAsia="MS Mincho" w:hAnsi="MS Mincho" w:cs="MS Mincho"/>
                <w:color w:val="000000" w:themeColor="text1"/>
                <w:lang w:val="hy-AM"/>
              </w:rPr>
              <w:t xml:space="preserve">․ </w:t>
            </w:r>
            <w:r w:rsidRPr="00217D2F">
              <w:rPr>
                <w:rFonts w:ascii="GHEA Grapalat" w:hAnsi="GHEA Grapalat"/>
                <w:color w:val="000000" w:themeColor="text1"/>
                <w:lang w:val="hy-AM"/>
              </w:rPr>
              <w:t xml:space="preserve">Նախագծի 1-ին կետով նախատեսվում է փոփոխություններ և լրացումներ կատարել Հայաստանի Հանրապետության կառավարության 2024 թվականի դեկտեմբերի 27-ի N 2060-Ն որոշման NN 3, 4, 9, 9.1 և 10 հավելվածներում, սակայն Նախագծի 1-ին հավելվածի վերնագրի համաձայն՝ փոփոխություն և լրացում է նախատեսվում նաև նշված որոշման </w:t>
            </w:r>
            <w:r w:rsidRPr="00217D2F">
              <w:rPr>
                <w:rFonts w:ascii="GHEA Grapalat" w:hAnsi="GHEA Grapalat"/>
                <w:b/>
                <w:color w:val="000000" w:themeColor="text1"/>
                <w:lang w:val="hy-AM"/>
              </w:rPr>
              <w:t>N 5 հավելվածում</w:t>
            </w:r>
            <w:r w:rsidRPr="00217D2F">
              <w:rPr>
                <w:rFonts w:ascii="GHEA Grapalat" w:hAnsi="GHEA Grapalat"/>
                <w:color w:val="000000" w:themeColor="text1"/>
                <w:lang w:val="hy-AM"/>
              </w:rPr>
              <w:t>, ուստի նշվածի համատեքստում Նախագծի 1-ին կետն անհրաժեշտ է վերանայել։</w:t>
            </w:r>
          </w:p>
          <w:p w14:paraId="181CE7B6" w14:textId="77777777" w:rsidR="00217D2F" w:rsidRDefault="00217D2F" w:rsidP="00217D2F">
            <w:pPr>
              <w:ind w:left="360"/>
              <w:jc w:val="both"/>
              <w:rPr>
                <w:rFonts w:ascii="GHEA Grapalat" w:hAnsi="GHEA Grapalat"/>
                <w:b/>
                <w:i/>
                <w:color w:val="000000" w:themeColor="text1"/>
                <w:lang w:val="hy-AM"/>
              </w:rPr>
            </w:pPr>
            <w:r>
              <w:rPr>
                <w:rFonts w:ascii="GHEA Grapalat" w:hAnsi="GHEA Grapalat"/>
                <w:color w:val="000000" w:themeColor="text1"/>
                <w:lang w:val="hy-AM"/>
              </w:rPr>
              <w:t>3</w:t>
            </w:r>
            <w:r>
              <w:rPr>
                <w:rFonts w:ascii="MS Mincho" w:eastAsia="MS Mincho" w:hAnsi="MS Mincho" w:cs="MS Mincho"/>
                <w:color w:val="000000" w:themeColor="text1"/>
                <w:lang w:val="hy-AM"/>
              </w:rPr>
              <w:t xml:space="preserve">․ </w:t>
            </w:r>
            <w:r w:rsidRPr="00217D2F">
              <w:rPr>
                <w:rFonts w:ascii="GHEA Grapalat" w:hAnsi="GHEA Grapalat"/>
                <w:color w:val="000000" w:themeColor="text1"/>
                <w:lang w:val="hy-AM"/>
              </w:rPr>
              <w:t xml:space="preserve">Նախագծի 4-րդ կետի համաձայն՝ նախատեսվում է </w:t>
            </w:r>
            <w:r w:rsidRPr="00217D2F">
              <w:rPr>
                <w:rFonts w:ascii="GHEA Grapalat" w:hAnsi="GHEA Grapalat"/>
                <w:i/>
                <w:color w:val="000000" w:themeColor="text1"/>
                <w:lang w:val="hy-AM"/>
              </w:rPr>
              <w:t xml:space="preserve">թույլատրել Կոմիտեին մեկ անձից գնումն իրականացնել՝ </w:t>
            </w:r>
            <w:r w:rsidRPr="00217D2F">
              <w:rPr>
                <w:rFonts w:ascii="GHEA Grapalat" w:hAnsi="GHEA Grapalat"/>
                <w:b/>
                <w:i/>
                <w:color w:val="000000" w:themeColor="text1"/>
                <w:lang w:val="hy-AM"/>
              </w:rPr>
              <w:t>չկիրառելով «Գնումների մասին» օրենքի 35-րդ հոդվածի պահանջները։</w:t>
            </w:r>
          </w:p>
          <w:p w14:paraId="53C10984" w14:textId="77777777" w:rsidR="00217D2F" w:rsidRDefault="00217D2F" w:rsidP="00217D2F">
            <w:pPr>
              <w:ind w:left="360"/>
              <w:jc w:val="both"/>
              <w:rPr>
                <w:rFonts w:ascii="GHEA Grapalat" w:hAnsi="GHEA Grapalat"/>
                <w:b/>
                <w:i/>
                <w:color w:val="000000" w:themeColor="text1"/>
                <w:lang w:val="hy-AM"/>
              </w:rPr>
            </w:pPr>
            <w:r w:rsidRPr="00217D2F">
              <w:rPr>
                <w:rFonts w:ascii="GHEA Grapalat" w:hAnsi="GHEA Grapalat"/>
                <w:color w:val="000000" w:themeColor="text1"/>
                <w:lang w:val="hy-AM"/>
              </w:rPr>
              <w:t>Վերոնշյալ դրույթի կապակցությամբ անհրաժեշտ ենք համարում անդրադառնալ Որոշման N 1 հավելվածի 3-րդ կետի կարգավորումներին, որոնց համաձայն՝ «</w:t>
            </w:r>
            <w:r w:rsidRPr="00217D2F">
              <w:rPr>
                <w:rFonts w:ascii="GHEA Grapalat" w:hAnsi="GHEA Grapalat"/>
                <w:b/>
                <w:i/>
                <w:color w:val="000000" w:themeColor="text1"/>
                <w:lang w:val="hy-AM"/>
              </w:rPr>
              <w:t xml:space="preserve">Յուրաքանչյուր առանձին դեպքում, հիմնավորելով գնման գործընթացի առանձնահատկությունը, պատվիրատուն կարող է դիմել Հայաստանի Հանրապետության կառավարությանը (սահմանված </w:t>
            </w:r>
            <w:r w:rsidRPr="00217D2F">
              <w:rPr>
                <w:rFonts w:ascii="GHEA Grapalat" w:hAnsi="GHEA Grapalat"/>
                <w:b/>
                <w:i/>
                <w:color w:val="000000" w:themeColor="text1"/>
                <w:lang w:val="hy-AM"/>
              </w:rPr>
              <w:lastRenderedPageBreak/>
              <w:t>կարգով ներկայացնելով համապատասխան Հայաստանի Հանրապետության կառավարության որոշման նախագիծ)` հայցելով վերջինիս թույլտվությունը՝ գնումն իրականացնել առանց սույն կարգով սահմանված պայմաններից մեկի կամ մի քանիսի պահպանման՝ կիրառելով կամ չկիրառելով դրան փոխարինող այլ պայման (պայմաններ):</w:t>
            </w:r>
          </w:p>
          <w:p w14:paraId="1CA972B4" w14:textId="77777777" w:rsidR="00217D2F" w:rsidRDefault="00217D2F" w:rsidP="00217D2F">
            <w:pPr>
              <w:ind w:left="360"/>
              <w:jc w:val="both"/>
              <w:rPr>
                <w:rFonts w:ascii="GHEA Grapalat" w:hAnsi="GHEA Grapalat"/>
                <w:i/>
                <w:color w:val="000000" w:themeColor="text1"/>
                <w:lang w:val="hy-AM"/>
              </w:rPr>
            </w:pPr>
            <w:r w:rsidRPr="00217D2F">
              <w:rPr>
                <w:rFonts w:ascii="GHEA Grapalat" w:hAnsi="GHEA Grapalat"/>
                <w:i/>
                <w:color w:val="000000" w:themeColor="text1"/>
                <w:lang w:val="hy-AM"/>
              </w:rPr>
              <w:t xml:space="preserve">Այս դեպքում, Հայաստանի Հանրապետության կառավարությունը, հաշվի առնելով գնման գործընթացի առանձնահատկությունը, կարող է որոշում կայացնել, թույլատրելու պատվիրատուին կազմակերպելու գնման գործընթացը՝ </w:t>
            </w:r>
            <w:r w:rsidRPr="00217D2F">
              <w:rPr>
                <w:rFonts w:ascii="GHEA Grapalat" w:hAnsi="GHEA Grapalat"/>
                <w:b/>
                <w:i/>
                <w:color w:val="000000" w:themeColor="text1"/>
                <w:lang w:val="hy-AM"/>
              </w:rPr>
              <w:t>առանց սույն կարգով սահմանված պայմաններից մեկի կամ մի քանիսի պահպանման,</w:t>
            </w:r>
            <w:r w:rsidRPr="00217D2F">
              <w:rPr>
                <w:rFonts w:ascii="GHEA Grapalat" w:hAnsi="GHEA Grapalat"/>
                <w:i/>
                <w:color w:val="000000" w:themeColor="text1"/>
                <w:lang w:val="hy-AM"/>
              </w:rPr>
              <w:t xml:space="preserve"> անհրաժեշտության դեպքում, կիրառելով դրան փոխարինող այլ պայման (պայմաններ):</w:t>
            </w:r>
          </w:p>
          <w:p w14:paraId="1E7E6154" w14:textId="77777777" w:rsidR="00217D2F" w:rsidRDefault="00217D2F" w:rsidP="00217D2F">
            <w:pPr>
              <w:ind w:left="360"/>
              <w:jc w:val="both"/>
              <w:rPr>
                <w:rFonts w:ascii="GHEA Grapalat" w:hAnsi="GHEA Grapalat"/>
                <w:b/>
                <w:i/>
                <w:color w:val="000000" w:themeColor="text1"/>
                <w:lang w:val="hy-AM"/>
              </w:rPr>
            </w:pPr>
            <w:r w:rsidRPr="00217D2F">
              <w:rPr>
                <w:rFonts w:ascii="GHEA Grapalat" w:hAnsi="GHEA Grapalat"/>
                <w:b/>
                <w:i/>
                <w:color w:val="000000" w:themeColor="text1"/>
                <w:lang w:val="hy-AM"/>
              </w:rPr>
              <w:t>Սույն կետը չի վերաբերում</w:t>
            </w:r>
            <w:r w:rsidRPr="00217D2F">
              <w:rPr>
                <w:rFonts w:ascii="GHEA Grapalat" w:hAnsi="GHEA Grapalat"/>
                <w:i/>
                <w:color w:val="000000" w:themeColor="text1"/>
                <w:lang w:val="hy-AM"/>
              </w:rPr>
              <w:t xml:space="preserve"> ինչպես սույն կարգի 32-րդ կետի 1-ին ենթակետի «թ» պարբերությամբ և 43-րդ կետով նախատեսված, այնպես էլ </w:t>
            </w:r>
            <w:r w:rsidRPr="00217D2F">
              <w:rPr>
                <w:rFonts w:ascii="GHEA Grapalat" w:hAnsi="GHEA Grapalat"/>
                <w:b/>
                <w:i/>
                <w:color w:val="000000" w:themeColor="text1"/>
                <w:lang w:val="hy-AM"/>
              </w:rPr>
              <w:t>այն դեպքերին</w:t>
            </w:r>
            <w:r w:rsidRPr="00217D2F">
              <w:rPr>
                <w:rFonts w:ascii="GHEA Grapalat" w:hAnsi="GHEA Grapalat"/>
                <w:i/>
                <w:color w:val="000000" w:themeColor="text1"/>
                <w:lang w:val="hy-AM"/>
              </w:rPr>
              <w:t xml:space="preserve">, </w:t>
            </w:r>
            <w:r w:rsidRPr="00217D2F">
              <w:rPr>
                <w:rFonts w:ascii="GHEA Grapalat" w:hAnsi="GHEA Grapalat"/>
                <w:b/>
                <w:i/>
                <w:color w:val="000000" w:themeColor="text1"/>
                <w:lang w:val="hy-AM"/>
              </w:rPr>
              <w:t>երբ պայմանը (պայմանները) սահմանված է օրենքով կամ բխում է օրենքի պահանջից:</w:t>
            </w:r>
          </w:p>
          <w:p w14:paraId="36060DF7" w14:textId="77777777" w:rsidR="00217D2F" w:rsidRDefault="00217D2F" w:rsidP="00217D2F">
            <w:pPr>
              <w:ind w:left="360"/>
              <w:jc w:val="both"/>
              <w:rPr>
                <w:rFonts w:ascii="GHEA Grapalat" w:hAnsi="GHEA Grapalat"/>
                <w:b/>
                <w:i/>
                <w:color w:val="000000" w:themeColor="text1"/>
                <w:lang w:val="hy-AM"/>
              </w:rPr>
            </w:pPr>
            <w:r w:rsidRPr="00217D2F">
              <w:rPr>
                <w:rFonts w:ascii="GHEA Grapalat" w:hAnsi="GHEA Grapalat"/>
                <w:i/>
                <w:color w:val="000000" w:themeColor="text1"/>
                <w:lang w:val="hy-AM"/>
              </w:rPr>
              <w:t xml:space="preserve">Ընդ որում, սույն կետով նախատեսված պայմանը կարող է կիրառվել, եթե հրապարակված կամ մասնակցին տրամադրված չէ հրավեր, </w:t>
            </w:r>
            <w:r w:rsidRPr="00217D2F">
              <w:rPr>
                <w:rFonts w:ascii="GHEA Grapalat" w:hAnsi="GHEA Grapalat"/>
                <w:b/>
                <w:i/>
                <w:color w:val="000000" w:themeColor="text1"/>
                <w:lang w:val="hy-AM"/>
              </w:rPr>
              <w:t>բացառությամբ գնումն օրենքի 23-րդ հոդվածի 1-ին մասի 1-ին կետի հիման վրա կազմակերպվելու դեպքի:»։</w:t>
            </w:r>
          </w:p>
          <w:p w14:paraId="44129EBA" w14:textId="77777777" w:rsidR="00217D2F" w:rsidRDefault="00217D2F" w:rsidP="00217D2F">
            <w:pPr>
              <w:ind w:left="360"/>
              <w:jc w:val="both"/>
              <w:rPr>
                <w:rFonts w:ascii="GHEA Grapalat" w:hAnsi="GHEA Grapalat"/>
                <w:b/>
                <w:i/>
                <w:color w:val="000000" w:themeColor="text1"/>
                <w:lang w:val="hy-AM"/>
              </w:rPr>
            </w:pPr>
            <w:r w:rsidRPr="00217D2F">
              <w:rPr>
                <w:rFonts w:ascii="GHEA Grapalat" w:hAnsi="GHEA Grapalat"/>
                <w:color w:val="000000" w:themeColor="text1"/>
                <w:lang w:val="hy-AM"/>
              </w:rPr>
              <w:t xml:space="preserve">Նշված իրավակարգավորումներից բխում է, որ Որոշման N 1 հավելվածի 3-րդ կետով սահմանվող դրույթները վերաբերում են </w:t>
            </w:r>
            <w:r w:rsidRPr="00217D2F">
              <w:rPr>
                <w:rFonts w:ascii="GHEA Grapalat" w:hAnsi="GHEA Grapalat"/>
                <w:b/>
                <w:i/>
                <w:color w:val="000000" w:themeColor="text1"/>
                <w:lang w:val="hy-AM"/>
              </w:rPr>
              <w:t>Որոշմամբ հաստատված կարգով</w:t>
            </w:r>
            <w:r w:rsidRPr="00217D2F">
              <w:rPr>
                <w:rFonts w:ascii="GHEA Grapalat" w:hAnsi="GHEA Grapalat"/>
                <w:color w:val="000000" w:themeColor="text1"/>
                <w:lang w:val="hy-AM"/>
              </w:rPr>
              <w:t xml:space="preserve"> </w:t>
            </w:r>
            <w:r w:rsidRPr="00217D2F">
              <w:rPr>
                <w:rFonts w:ascii="GHEA Grapalat" w:hAnsi="GHEA Grapalat"/>
                <w:b/>
                <w:i/>
                <w:color w:val="000000" w:themeColor="text1"/>
                <w:lang w:val="hy-AM"/>
              </w:rPr>
              <w:t xml:space="preserve">սահմանված պայմաններից մեկի կամ մի քանիսի չպահպանմանը։ </w:t>
            </w:r>
            <w:r w:rsidRPr="00217D2F">
              <w:rPr>
                <w:rFonts w:ascii="GHEA Grapalat" w:hAnsi="GHEA Grapalat"/>
                <w:i/>
                <w:color w:val="000000" w:themeColor="text1"/>
                <w:lang w:val="hy-AM"/>
              </w:rPr>
              <w:t xml:space="preserve">Միաժամանակ, նշված կետը չի վերաբերում այն դեպքերին, </w:t>
            </w:r>
            <w:r w:rsidRPr="00217D2F">
              <w:rPr>
                <w:rFonts w:ascii="GHEA Grapalat" w:hAnsi="GHEA Grapalat"/>
                <w:b/>
                <w:i/>
                <w:color w:val="000000" w:themeColor="text1"/>
                <w:lang w:val="hy-AM"/>
              </w:rPr>
              <w:t>երբ պայմանը (պայմանները) սահմանված է օրենքով կամ բխում է օրենքի պահանջից:</w:t>
            </w:r>
            <w:r w:rsidRPr="00217D2F">
              <w:rPr>
                <w:rFonts w:ascii="GHEA Grapalat" w:hAnsi="GHEA Grapalat"/>
                <w:color w:val="000000" w:themeColor="text1"/>
                <w:lang w:val="hy-AM"/>
              </w:rPr>
              <w:t xml:space="preserve"> Իսկ Որոշման N 1 հավելվածի 3-րդ կետի վերջին պարբերությամբ նախատեսվող դրույթի համաձայն՝ այդ կետով նախատեսվող պայմանը չի կարող կիրառվել նաև </w:t>
            </w:r>
            <w:r w:rsidRPr="00217D2F">
              <w:rPr>
                <w:rFonts w:ascii="GHEA Grapalat" w:hAnsi="GHEA Grapalat"/>
                <w:b/>
                <w:i/>
                <w:color w:val="000000" w:themeColor="text1"/>
                <w:lang w:val="hy-AM"/>
              </w:rPr>
              <w:t>գնումը «Գնումների մասին» օրենքի 23-րդ հոդվածի 1-ին մասի 1-ին կետի հիման վրա կազմակերպվելու դեպքում։</w:t>
            </w:r>
          </w:p>
          <w:p w14:paraId="37FA3C77" w14:textId="77777777" w:rsidR="00217D2F" w:rsidRDefault="00217D2F" w:rsidP="00217D2F">
            <w:pPr>
              <w:ind w:left="360"/>
              <w:jc w:val="both"/>
              <w:rPr>
                <w:rFonts w:ascii="GHEA Grapalat" w:hAnsi="GHEA Grapalat"/>
                <w:color w:val="000000" w:themeColor="text1"/>
                <w:lang w:val="hy-AM"/>
              </w:rPr>
            </w:pPr>
            <w:r w:rsidRPr="00217D2F">
              <w:rPr>
                <w:rFonts w:ascii="GHEA Grapalat" w:hAnsi="GHEA Grapalat"/>
                <w:color w:val="000000" w:themeColor="text1"/>
                <w:lang w:val="hy-AM"/>
              </w:rPr>
              <w:t xml:space="preserve">Հաշվի առնելով վերոշարադրյալը՝ Նախագծի 4-րդ կետով նախատեսվող և դրանից բխող՝ 7-րդ կետով նախատեսվող դրույթները </w:t>
            </w:r>
            <w:r w:rsidRPr="00217D2F">
              <w:rPr>
                <w:rFonts w:ascii="GHEA Grapalat" w:hAnsi="GHEA Grapalat"/>
                <w:color w:val="000000" w:themeColor="text1"/>
                <w:lang w:val="hy-AM"/>
              </w:rPr>
              <w:lastRenderedPageBreak/>
              <w:t>խնդրահարույց են և չեն համապատասխանում Որոշման N 1 հավելվածի 3-րդ կետի պահանջներին։</w:t>
            </w:r>
          </w:p>
          <w:p w14:paraId="4CF28CF4" w14:textId="77777777" w:rsidR="00217D2F" w:rsidRDefault="00217D2F" w:rsidP="00217D2F">
            <w:pPr>
              <w:ind w:left="360"/>
              <w:jc w:val="both"/>
              <w:rPr>
                <w:rFonts w:ascii="GHEA Grapalat" w:hAnsi="GHEA Grapalat"/>
                <w:i/>
                <w:color w:val="000000" w:themeColor="text1"/>
                <w:lang w:val="af-ZA"/>
              </w:rPr>
            </w:pPr>
            <w:r>
              <w:rPr>
                <w:rFonts w:ascii="GHEA Grapalat" w:hAnsi="GHEA Grapalat"/>
                <w:color w:val="000000" w:themeColor="text1"/>
                <w:lang w:val="hy-AM"/>
              </w:rPr>
              <w:t>4</w:t>
            </w:r>
            <w:r>
              <w:rPr>
                <w:rFonts w:ascii="MS Mincho" w:eastAsia="MS Mincho" w:hAnsi="MS Mincho" w:cs="MS Mincho"/>
                <w:color w:val="000000" w:themeColor="text1"/>
                <w:lang w:val="hy-AM"/>
              </w:rPr>
              <w:t xml:space="preserve">․ </w:t>
            </w:r>
            <w:r w:rsidRPr="00217D2F">
              <w:rPr>
                <w:rFonts w:ascii="GHEA Grapalat" w:hAnsi="GHEA Grapalat" w:cs="GHEA Grapalat"/>
                <w:color w:val="000000" w:themeColor="text1"/>
                <w:lang w:val="hy-AM"/>
              </w:rPr>
              <w:t>Նախագծի</w:t>
            </w:r>
            <w:r w:rsidRPr="00217D2F">
              <w:rPr>
                <w:rFonts w:ascii="GHEA Grapalat" w:hAnsi="GHEA Grapalat"/>
                <w:color w:val="000000" w:themeColor="text1"/>
                <w:lang w:val="hy-AM"/>
              </w:rPr>
              <w:t xml:space="preserve"> 9-</w:t>
            </w:r>
            <w:r w:rsidRPr="00217D2F">
              <w:rPr>
                <w:rFonts w:ascii="GHEA Grapalat" w:hAnsi="GHEA Grapalat" w:cs="GHEA Grapalat"/>
                <w:color w:val="000000" w:themeColor="text1"/>
                <w:lang w:val="hy-AM"/>
              </w:rPr>
              <w:t>րդ</w:t>
            </w:r>
            <w:r w:rsidRPr="00217D2F">
              <w:rPr>
                <w:rFonts w:ascii="GHEA Grapalat" w:hAnsi="GHEA Grapalat"/>
                <w:color w:val="000000" w:themeColor="text1"/>
                <w:lang w:val="hy-AM"/>
              </w:rPr>
              <w:t xml:space="preserve"> </w:t>
            </w:r>
            <w:r w:rsidRPr="00217D2F">
              <w:rPr>
                <w:rFonts w:ascii="GHEA Grapalat" w:hAnsi="GHEA Grapalat" w:cs="GHEA Grapalat"/>
                <w:color w:val="000000" w:themeColor="text1"/>
                <w:lang w:val="hy-AM"/>
              </w:rPr>
              <w:t>կետի</w:t>
            </w:r>
            <w:r w:rsidRPr="00217D2F">
              <w:rPr>
                <w:rFonts w:ascii="GHEA Grapalat" w:hAnsi="GHEA Grapalat"/>
                <w:color w:val="000000" w:themeColor="text1"/>
                <w:lang w:val="hy-AM"/>
              </w:rPr>
              <w:t xml:space="preserve"> </w:t>
            </w:r>
            <w:r w:rsidRPr="00217D2F">
              <w:rPr>
                <w:rFonts w:ascii="GHEA Grapalat" w:hAnsi="GHEA Grapalat" w:cs="GHEA Grapalat"/>
                <w:color w:val="000000" w:themeColor="text1"/>
                <w:lang w:val="hy-AM"/>
              </w:rPr>
              <w:t>համաձայն՝</w:t>
            </w:r>
            <w:r w:rsidRPr="00217D2F">
              <w:rPr>
                <w:rFonts w:ascii="GHEA Grapalat" w:hAnsi="GHEA Grapalat"/>
                <w:color w:val="000000" w:themeColor="text1"/>
                <w:lang w:val="hy-AM"/>
              </w:rPr>
              <w:t xml:space="preserve"> </w:t>
            </w:r>
            <w:r w:rsidRPr="00217D2F">
              <w:rPr>
                <w:rFonts w:ascii="GHEA Grapalat" w:hAnsi="GHEA Grapalat"/>
                <w:i/>
                <w:color w:val="000000" w:themeColor="text1"/>
                <w:lang w:val="hy-AM"/>
              </w:rPr>
              <w:t>Պետական կառավարման համակարգի մարմիններին</w:t>
            </w:r>
            <w:r w:rsidRPr="00217D2F">
              <w:rPr>
                <w:rFonts w:ascii="GHEA Grapalat" w:hAnsi="GHEA Grapalat"/>
                <w:i/>
                <w:color w:val="000000" w:themeColor="text1"/>
                <w:lang w:val="af-ZA"/>
              </w:rPr>
              <w:t>`</w:t>
            </w:r>
            <w:r w:rsidRPr="00217D2F">
              <w:rPr>
                <w:rFonts w:ascii="GHEA Grapalat" w:hAnsi="GHEA Grapalat"/>
                <w:i/>
                <w:color w:val="000000" w:themeColor="text1"/>
                <w:lang w:val="hy-AM"/>
              </w:rPr>
              <w:t xml:space="preserve"> աջակցել </w:t>
            </w:r>
            <w:r w:rsidRPr="00217D2F">
              <w:rPr>
                <w:rFonts w:ascii="GHEA Grapalat" w:hAnsi="GHEA Grapalat"/>
                <w:i/>
                <w:color w:val="000000" w:themeColor="text1"/>
                <w:lang w:val="af-ZA"/>
              </w:rPr>
              <w:t xml:space="preserve">սույն ծրագրի շրջանակներում տարածքի նախապատրաստման համար անհրաժեշտ </w:t>
            </w:r>
            <w:r w:rsidRPr="00217D2F">
              <w:rPr>
                <w:rFonts w:ascii="GHEA Grapalat" w:hAnsi="GHEA Grapalat"/>
                <w:i/>
                <w:color w:val="000000" w:themeColor="text1"/>
                <w:lang w:val="hy-AM"/>
              </w:rPr>
              <w:t>աշխատանքների իրականացմանը</w:t>
            </w:r>
            <w:r w:rsidRPr="00217D2F">
              <w:rPr>
                <w:rFonts w:ascii="GHEA Grapalat" w:hAnsi="GHEA Grapalat"/>
                <w:i/>
                <w:color w:val="000000" w:themeColor="text1"/>
                <w:lang w:val="af-ZA"/>
              </w:rPr>
              <w:t>։</w:t>
            </w:r>
          </w:p>
          <w:p w14:paraId="09FCA74B" w14:textId="71D67FD2" w:rsidR="00217D2F" w:rsidRPr="00217D2F" w:rsidRDefault="00217D2F" w:rsidP="00217D2F">
            <w:pPr>
              <w:ind w:left="360"/>
              <w:jc w:val="both"/>
              <w:rPr>
                <w:rFonts w:ascii="GHEA Grapalat" w:hAnsi="GHEA Grapalat"/>
                <w:color w:val="000000" w:themeColor="text1"/>
                <w:lang w:val="hy-AM"/>
              </w:rPr>
            </w:pPr>
            <w:r w:rsidRPr="00217D2F">
              <w:rPr>
                <w:rFonts w:ascii="GHEA Grapalat" w:hAnsi="GHEA Grapalat"/>
                <w:color w:val="000000" w:themeColor="text1"/>
                <w:lang w:val="hy-AM"/>
              </w:rPr>
              <w:t>Նշված կարգավորումն առաջարկում ենք հստակեցնել՝ նկատի ունենալով, որ իրավական որոշակիության տեսանկյունից պարզ չէ, թե ի՞նչ աջակցության մասին է խոսքը և պետական կառավարման համակարգի որ մարմինների վերաբերում նշված հանձնարարականը: Հիշյալ առաջարկը բխում է իրավական որոշակիության և կանխատեսելիության սկզբունքներից։</w:t>
            </w:r>
          </w:p>
          <w:p w14:paraId="2C92253D" w14:textId="77777777" w:rsidR="00217D2F" w:rsidRPr="00217D2F" w:rsidRDefault="00217D2F" w:rsidP="00640DF9">
            <w:pPr>
              <w:tabs>
                <w:tab w:val="left" w:pos="567"/>
                <w:tab w:val="right" w:pos="10490"/>
              </w:tabs>
              <w:spacing w:line="360" w:lineRule="auto"/>
              <w:jc w:val="both"/>
              <w:rPr>
                <w:rFonts w:ascii="GHEA Grapalat" w:hAnsi="GHEA Grapalat"/>
                <w:lang w:val="hy-AM"/>
              </w:rPr>
            </w:pPr>
          </w:p>
        </w:tc>
        <w:tc>
          <w:tcPr>
            <w:tcW w:w="5387" w:type="dxa"/>
            <w:shd w:val="clear" w:color="auto" w:fill="FFFFFF"/>
          </w:tcPr>
          <w:p w14:paraId="7DAB6B1A" w14:textId="77777777" w:rsidR="00217D2F" w:rsidRDefault="00217D2F" w:rsidP="00640DF9">
            <w:pPr>
              <w:spacing w:line="276" w:lineRule="auto"/>
              <w:ind w:right="135"/>
              <w:rPr>
                <w:rFonts w:ascii="GHEA Grapalat" w:hAnsi="GHEA Grapalat"/>
                <w:color w:val="000000"/>
                <w:lang w:val="hy-AM" w:eastAsia="en-US"/>
              </w:rPr>
            </w:pPr>
            <w:r>
              <w:rPr>
                <w:rFonts w:ascii="GHEA Grapalat" w:hAnsi="GHEA Grapalat"/>
                <w:color w:val="000000"/>
                <w:lang w:val="hy-AM" w:eastAsia="en-US"/>
              </w:rPr>
              <w:lastRenderedPageBreak/>
              <w:t xml:space="preserve">  Ընդունվել է։</w:t>
            </w:r>
          </w:p>
          <w:p w14:paraId="3438B6E6" w14:textId="6356CF08" w:rsidR="00217D2F" w:rsidRDefault="00217D2F" w:rsidP="00640DF9">
            <w:pPr>
              <w:spacing w:line="276" w:lineRule="auto"/>
              <w:ind w:right="135"/>
              <w:rPr>
                <w:rFonts w:ascii="GHEA Grapalat" w:hAnsi="GHEA Grapalat"/>
                <w:color w:val="000000"/>
                <w:lang w:val="hy-AM" w:eastAsia="en-US"/>
              </w:rPr>
            </w:pPr>
            <w:r>
              <w:rPr>
                <w:rFonts w:ascii="GHEA Grapalat" w:hAnsi="GHEA Grapalat"/>
                <w:color w:val="000000"/>
                <w:lang w:val="hy-AM" w:eastAsia="en-US"/>
              </w:rPr>
              <w:t xml:space="preserve">  Կատարվել է համապատասխան լրացում և փոփոխություն։</w:t>
            </w:r>
          </w:p>
          <w:p w14:paraId="7ECD6DBE" w14:textId="77777777" w:rsidR="00217D2F" w:rsidRDefault="00217D2F" w:rsidP="00640DF9">
            <w:pPr>
              <w:spacing w:line="360" w:lineRule="auto"/>
              <w:ind w:left="165" w:right="135"/>
              <w:rPr>
                <w:rFonts w:ascii="Sylfaen" w:eastAsia="MS Mincho" w:hAnsi="Sylfaen" w:cs="MS Mincho"/>
                <w:color w:val="000000"/>
                <w:lang w:val="hy-AM" w:eastAsia="en-US"/>
              </w:rPr>
            </w:pPr>
          </w:p>
          <w:p w14:paraId="44C549E3" w14:textId="77777777" w:rsidR="00217D2F" w:rsidRDefault="00217D2F" w:rsidP="00640DF9">
            <w:pPr>
              <w:spacing w:line="276" w:lineRule="auto"/>
              <w:ind w:right="135"/>
              <w:rPr>
                <w:rFonts w:ascii="GHEA Grapalat" w:hAnsi="GHEA Grapalat"/>
                <w:color w:val="000000"/>
                <w:lang w:val="hy-AM" w:eastAsia="en-US"/>
              </w:rPr>
            </w:pPr>
            <w:r>
              <w:rPr>
                <w:rFonts w:ascii="GHEA Grapalat" w:hAnsi="GHEA Grapalat"/>
                <w:color w:val="000000"/>
                <w:lang w:val="hy-AM" w:eastAsia="en-US"/>
              </w:rPr>
              <w:t xml:space="preserve">  </w:t>
            </w:r>
          </w:p>
          <w:p w14:paraId="0B1E0D30" w14:textId="77777777" w:rsidR="00217D2F" w:rsidRDefault="00217D2F" w:rsidP="00640DF9">
            <w:pPr>
              <w:spacing w:line="276" w:lineRule="auto"/>
              <w:ind w:right="135"/>
              <w:rPr>
                <w:rFonts w:ascii="GHEA Grapalat" w:hAnsi="GHEA Grapalat"/>
                <w:color w:val="000000"/>
                <w:lang w:val="hy-AM" w:eastAsia="en-US"/>
              </w:rPr>
            </w:pPr>
          </w:p>
          <w:p w14:paraId="00FD3C7F" w14:textId="77777777" w:rsidR="00217D2F" w:rsidRDefault="00217D2F" w:rsidP="00640DF9">
            <w:pPr>
              <w:spacing w:line="276" w:lineRule="auto"/>
              <w:ind w:right="135"/>
              <w:rPr>
                <w:rFonts w:ascii="GHEA Grapalat" w:hAnsi="GHEA Grapalat"/>
                <w:color w:val="000000"/>
                <w:lang w:val="hy-AM" w:eastAsia="en-US"/>
              </w:rPr>
            </w:pPr>
          </w:p>
          <w:p w14:paraId="2B4866D0" w14:textId="77777777" w:rsidR="00217D2F" w:rsidRDefault="00217D2F" w:rsidP="00640DF9">
            <w:pPr>
              <w:spacing w:line="276" w:lineRule="auto"/>
              <w:ind w:right="135"/>
              <w:rPr>
                <w:rFonts w:ascii="GHEA Grapalat" w:hAnsi="GHEA Grapalat"/>
                <w:color w:val="000000"/>
                <w:lang w:val="hy-AM" w:eastAsia="en-US"/>
              </w:rPr>
            </w:pPr>
          </w:p>
          <w:p w14:paraId="0B3940F4" w14:textId="77777777" w:rsidR="00217D2F" w:rsidRDefault="00217D2F" w:rsidP="00640DF9">
            <w:pPr>
              <w:spacing w:line="276" w:lineRule="auto"/>
              <w:ind w:right="135"/>
              <w:rPr>
                <w:rFonts w:ascii="GHEA Grapalat" w:hAnsi="GHEA Grapalat"/>
                <w:color w:val="000000"/>
                <w:lang w:val="hy-AM" w:eastAsia="en-US"/>
              </w:rPr>
            </w:pPr>
          </w:p>
          <w:p w14:paraId="1F609EBA" w14:textId="77777777" w:rsidR="00217D2F" w:rsidRDefault="00217D2F" w:rsidP="00640DF9">
            <w:pPr>
              <w:spacing w:line="276" w:lineRule="auto"/>
              <w:ind w:right="135"/>
              <w:rPr>
                <w:rFonts w:ascii="GHEA Grapalat" w:hAnsi="GHEA Grapalat"/>
                <w:color w:val="000000"/>
                <w:lang w:val="hy-AM" w:eastAsia="en-US"/>
              </w:rPr>
            </w:pPr>
          </w:p>
          <w:p w14:paraId="57ABA845" w14:textId="77777777" w:rsidR="00217D2F" w:rsidRDefault="00217D2F" w:rsidP="00640DF9">
            <w:pPr>
              <w:spacing w:line="276" w:lineRule="auto"/>
              <w:ind w:right="135"/>
              <w:rPr>
                <w:rFonts w:ascii="GHEA Grapalat" w:hAnsi="GHEA Grapalat"/>
                <w:color w:val="000000"/>
                <w:lang w:val="hy-AM" w:eastAsia="en-US"/>
              </w:rPr>
            </w:pPr>
          </w:p>
          <w:p w14:paraId="4B9C58B0" w14:textId="77777777" w:rsidR="00217D2F" w:rsidRDefault="00217D2F" w:rsidP="00640DF9">
            <w:pPr>
              <w:spacing w:line="276" w:lineRule="auto"/>
              <w:ind w:right="135"/>
              <w:rPr>
                <w:rFonts w:ascii="GHEA Grapalat" w:hAnsi="GHEA Grapalat"/>
                <w:color w:val="000000"/>
                <w:lang w:val="hy-AM" w:eastAsia="en-US"/>
              </w:rPr>
            </w:pPr>
          </w:p>
          <w:p w14:paraId="3D0F772C" w14:textId="77777777" w:rsidR="00217D2F" w:rsidRDefault="00217D2F" w:rsidP="00640DF9">
            <w:pPr>
              <w:spacing w:line="276" w:lineRule="auto"/>
              <w:ind w:right="135"/>
              <w:rPr>
                <w:rFonts w:ascii="GHEA Grapalat" w:hAnsi="GHEA Grapalat"/>
                <w:color w:val="000000"/>
                <w:lang w:val="hy-AM" w:eastAsia="en-US"/>
              </w:rPr>
            </w:pPr>
          </w:p>
          <w:p w14:paraId="79D6A2C0" w14:textId="77777777" w:rsidR="00217D2F" w:rsidRDefault="00217D2F" w:rsidP="00640DF9">
            <w:pPr>
              <w:spacing w:line="276" w:lineRule="auto"/>
              <w:ind w:right="135"/>
              <w:rPr>
                <w:rFonts w:ascii="GHEA Grapalat" w:hAnsi="GHEA Grapalat"/>
                <w:color w:val="000000"/>
                <w:lang w:val="hy-AM" w:eastAsia="en-US"/>
              </w:rPr>
            </w:pPr>
          </w:p>
          <w:p w14:paraId="29F4A2CD" w14:textId="77777777" w:rsidR="00217D2F" w:rsidRDefault="00217D2F" w:rsidP="00640DF9">
            <w:pPr>
              <w:spacing w:line="276" w:lineRule="auto"/>
              <w:ind w:right="135"/>
              <w:rPr>
                <w:rFonts w:ascii="GHEA Grapalat" w:hAnsi="GHEA Grapalat"/>
                <w:color w:val="000000"/>
                <w:lang w:val="hy-AM" w:eastAsia="en-US"/>
              </w:rPr>
            </w:pPr>
          </w:p>
          <w:p w14:paraId="5C65A94F" w14:textId="77777777" w:rsidR="00217D2F" w:rsidRDefault="00217D2F" w:rsidP="00640DF9">
            <w:pPr>
              <w:spacing w:line="276" w:lineRule="auto"/>
              <w:ind w:right="135"/>
              <w:rPr>
                <w:rFonts w:ascii="GHEA Grapalat" w:hAnsi="GHEA Grapalat"/>
                <w:color w:val="000000"/>
                <w:lang w:val="hy-AM" w:eastAsia="en-US"/>
              </w:rPr>
            </w:pPr>
          </w:p>
          <w:p w14:paraId="29F80A36" w14:textId="53D91DF5" w:rsidR="00217D2F" w:rsidRDefault="00217D2F" w:rsidP="00640DF9">
            <w:pPr>
              <w:spacing w:line="276" w:lineRule="auto"/>
              <w:ind w:right="135"/>
              <w:rPr>
                <w:rFonts w:ascii="GHEA Grapalat" w:hAnsi="GHEA Grapalat"/>
                <w:color w:val="000000"/>
                <w:lang w:val="hy-AM" w:eastAsia="en-US"/>
              </w:rPr>
            </w:pPr>
            <w:r>
              <w:rPr>
                <w:rFonts w:ascii="GHEA Grapalat" w:hAnsi="GHEA Grapalat"/>
                <w:color w:val="000000"/>
                <w:lang w:val="hy-AM" w:eastAsia="en-US"/>
              </w:rPr>
              <w:t xml:space="preserve">  Ընդունվել է։</w:t>
            </w:r>
          </w:p>
          <w:p w14:paraId="2BAC7A95" w14:textId="111A7E98" w:rsidR="00217D2F" w:rsidRPr="007B2E68" w:rsidRDefault="00217D2F" w:rsidP="00640DF9">
            <w:pPr>
              <w:spacing w:line="276" w:lineRule="auto"/>
              <w:ind w:right="135"/>
              <w:rPr>
                <w:rFonts w:ascii="GHEA Grapalat" w:hAnsi="GHEA Grapalat"/>
                <w:color w:val="000000"/>
                <w:lang w:val="hy-AM" w:eastAsia="en-US"/>
              </w:rPr>
            </w:pPr>
            <w:r>
              <w:rPr>
                <w:rFonts w:ascii="GHEA Grapalat" w:hAnsi="GHEA Grapalat"/>
                <w:color w:val="000000"/>
                <w:lang w:val="hy-AM" w:eastAsia="en-US"/>
              </w:rPr>
              <w:t xml:space="preserve">  Կատարվել է համապատասխան լրացում։</w:t>
            </w:r>
          </w:p>
          <w:p w14:paraId="12E76C1D" w14:textId="77777777" w:rsidR="00217D2F" w:rsidRDefault="00217D2F" w:rsidP="00640DF9">
            <w:pPr>
              <w:spacing w:line="360" w:lineRule="auto"/>
              <w:ind w:left="165" w:right="135"/>
              <w:rPr>
                <w:rFonts w:ascii="Sylfaen" w:eastAsia="MS Mincho" w:hAnsi="Sylfaen" w:cs="MS Mincho"/>
                <w:color w:val="000000"/>
                <w:lang w:val="hy-AM" w:eastAsia="en-US"/>
              </w:rPr>
            </w:pPr>
          </w:p>
          <w:p w14:paraId="532B6109" w14:textId="77777777" w:rsidR="00217D2F" w:rsidRDefault="00217D2F" w:rsidP="00640DF9">
            <w:pPr>
              <w:spacing w:line="360" w:lineRule="auto"/>
              <w:ind w:left="165" w:right="135"/>
              <w:rPr>
                <w:rFonts w:ascii="Sylfaen" w:eastAsia="MS Mincho" w:hAnsi="Sylfaen" w:cs="MS Mincho"/>
                <w:color w:val="000000"/>
                <w:lang w:val="hy-AM" w:eastAsia="en-US"/>
              </w:rPr>
            </w:pPr>
          </w:p>
          <w:p w14:paraId="39CEA047" w14:textId="77777777" w:rsidR="00217D2F" w:rsidRDefault="00217D2F" w:rsidP="00640DF9">
            <w:pPr>
              <w:spacing w:line="360" w:lineRule="auto"/>
              <w:ind w:left="165" w:right="135"/>
              <w:rPr>
                <w:rFonts w:ascii="Sylfaen" w:eastAsia="MS Mincho" w:hAnsi="Sylfaen" w:cs="MS Mincho"/>
                <w:color w:val="000000"/>
                <w:lang w:val="hy-AM" w:eastAsia="en-US"/>
              </w:rPr>
            </w:pPr>
          </w:p>
          <w:p w14:paraId="42368191" w14:textId="7B27912D" w:rsidR="00217D2F" w:rsidRDefault="00217D2F" w:rsidP="00640DF9">
            <w:pPr>
              <w:spacing w:line="276" w:lineRule="auto"/>
              <w:ind w:right="135"/>
              <w:rPr>
                <w:rFonts w:ascii="GHEA Grapalat" w:hAnsi="GHEA Grapalat"/>
                <w:color w:val="000000"/>
                <w:lang w:val="hy-AM" w:eastAsia="en-US"/>
              </w:rPr>
            </w:pPr>
            <w:r>
              <w:rPr>
                <w:rFonts w:ascii="GHEA Grapalat" w:hAnsi="GHEA Grapalat"/>
                <w:color w:val="000000"/>
                <w:lang w:val="hy-AM" w:eastAsia="en-US"/>
              </w:rPr>
              <w:t xml:space="preserve">  Ընդունվել </w:t>
            </w:r>
            <w:r w:rsidR="00A958D8">
              <w:rPr>
                <w:rFonts w:ascii="GHEA Grapalat" w:hAnsi="GHEA Grapalat"/>
                <w:color w:val="000000"/>
                <w:lang w:val="hy-AM" w:eastAsia="en-US"/>
              </w:rPr>
              <w:t>է</w:t>
            </w:r>
            <w:r>
              <w:rPr>
                <w:rFonts w:ascii="GHEA Grapalat" w:hAnsi="GHEA Grapalat"/>
                <w:color w:val="000000"/>
                <w:lang w:val="hy-AM" w:eastAsia="en-US"/>
              </w:rPr>
              <w:t>։</w:t>
            </w:r>
          </w:p>
          <w:p w14:paraId="401575B6" w14:textId="40A2AF6A" w:rsidR="00217D2F" w:rsidRDefault="00217D2F" w:rsidP="00640DF9">
            <w:pPr>
              <w:spacing w:line="276" w:lineRule="auto"/>
              <w:ind w:right="135"/>
              <w:rPr>
                <w:rFonts w:ascii="GHEA Grapalat" w:hAnsi="GHEA Grapalat"/>
                <w:color w:val="000000"/>
                <w:lang w:val="hy-AM" w:eastAsia="en-US"/>
              </w:rPr>
            </w:pPr>
            <w:r>
              <w:rPr>
                <w:rFonts w:ascii="GHEA Grapalat" w:hAnsi="GHEA Grapalat"/>
                <w:color w:val="000000"/>
                <w:lang w:val="hy-AM" w:eastAsia="en-US"/>
              </w:rPr>
              <w:t xml:space="preserve">  Կատարվել </w:t>
            </w:r>
            <w:r w:rsidR="00A958D8">
              <w:rPr>
                <w:rFonts w:ascii="GHEA Grapalat" w:hAnsi="GHEA Grapalat"/>
                <w:color w:val="000000"/>
                <w:lang w:val="hy-AM" w:eastAsia="en-US"/>
              </w:rPr>
              <w:t>է</w:t>
            </w:r>
            <w:r>
              <w:rPr>
                <w:rFonts w:ascii="GHEA Grapalat" w:hAnsi="GHEA Grapalat"/>
                <w:color w:val="000000"/>
                <w:lang w:val="hy-AM" w:eastAsia="en-US"/>
              </w:rPr>
              <w:t xml:space="preserve"> համապատասխան փոփոխություն։</w:t>
            </w:r>
          </w:p>
          <w:p w14:paraId="08618694" w14:textId="77777777" w:rsidR="00217D2F" w:rsidRDefault="00217D2F" w:rsidP="00640DF9">
            <w:pPr>
              <w:spacing w:line="360" w:lineRule="auto"/>
              <w:ind w:left="165" w:right="135"/>
              <w:jc w:val="center"/>
              <w:rPr>
                <w:rFonts w:ascii="GHEA Grapalat" w:hAnsi="GHEA Grapalat"/>
                <w:color w:val="000000"/>
                <w:lang w:val="hy-AM" w:eastAsia="en-US"/>
              </w:rPr>
            </w:pPr>
          </w:p>
          <w:p w14:paraId="31FB96F5" w14:textId="77777777" w:rsidR="00561B94" w:rsidRDefault="00561B94" w:rsidP="00640DF9">
            <w:pPr>
              <w:spacing w:line="360" w:lineRule="auto"/>
              <w:ind w:left="165" w:right="135"/>
              <w:jc w:val="center"/>
              <w:rPr>
                <w:rFonts w:ascii="GHEA Grapalat" w:hAnsi="GHEA Grapalat"/>
                <w:color w:val="000000"/>
                <w:lang w:val="hy-AM" w:eastAsia="en-US"/>
              </w:rPr>
            </w:pPr>
          </w:p>
          <w:p w14:paraId="3A93ABA5" w14:textId="77777777" w:rsidR="00561B94" w:rsidRDefault="00561B94" w:rsidP="00640DF9">
            <w:pPr>
              <w:spacing w:line="360" w:lineRule="auto"/>
              <w:ind w:left="165" w:right="135"/>
              <w:jc w:val="center"/>
              <w:rPr>
                <w:rFonts w:ascii="GHEA Grapalat" w:hAnsi="GHEA Grapalat"/>
                <w:color w:val="000000"/>
                <w:lang w:val="hy-AM" w:eastAsia="en-US"/>
              </w:rPr>
            </w:pPr>
          </w:p>
          <w:p w14:paraId="24A26B05" w14:textId="77777777" w:rsidR="00561B94" w:rsidRDefault="00561B94" w:rsidP="00640DF9">
            <w:pPr>
              <w:spacing w:line="360" w:lineRule="auto"/>
              <w:ind w:left="165" w:right="135"/>
              <w:jc w:val="center"/>
              <w:rPr>
                <w:rFonts w:ascii="GHEA Grapalat" w:hAnsi="GHEA Grapalat"/>
                <w:color w:val="000000"/>
                <w:lang w:val="hy-AM" w:eastAsia="en-US"/>
              </w:rPr>
            </w:pPr>
          </w:p>
          <w:p w14:paraId="7107881A" w14:textId="77777777" w:rsidR="00561B94" w:rsidRDefault="00561B94" w:rsidP="00640DF9">
            <w:pPr>
              <w:spacing w:line="360" w:lineRule="auto"/>
              <w:ind w:left="165" w:right="135"/>
              <w:jc w:val="center"/>
              <w:rPr>
                <w:rFonts w:ascii="GHEA Grapalat" w:hAnsi="GHEA Grapalat"/>
                <w:color w:val="000000"/>
                <w:lang w:val="hy-AM" w:eastAsia="en-US"/>
              </w:rPr>
            </w:pPr>
          </w:p>
          <w:p w14:paraId="38BB2980" w14:textId="77777777" w:rsidR="00561B94" w:rsidRDefault="00561B94" w:rsidP="00640DF9">
            <w:pPr>
              <w:spacing w:line="360" w:lineRule="auto"/>
              <w:ind w:left="165" w:right="135"/>
              <w:jc w:val="center"/>
              <w:rPr>
                <w:rFonts w:ascii="GHEA Grapalat" w:hAnsi="GHEA Grapalat"/>
                <w:color w:val="000000"/>
                <w:lang w:val="hy-AM" w:eastAsia="en-US"/>
              </w:rPr>
            </w:pPr>
          </w:p>
          <w:p w14:paraId="05759C2C" w14:textId="77777777" w:rsidR="00561B94" w:rsidRDefault="00561B94" w:rsidP="00640DF9">
            <w:pPr>
              <w:spacing w:line="360" w:lineRule="auto"/>
              <w:ind w:left="165" w:right="135"/>
              <w:jc w:val="center"/>
              <w:rPr>
                <w:rFonts w:ascii="GHEA Grapalat" w:hAnsi="GHEA Grapalat"/>
                <w:color w:val="000000"/>
                <w:lang w:val="hy-AM" w:eastAsia="en-US"/>
              </w:rPr>
            </w:pPr>
          </w:p>
          <w:p w14:paraId="4D2599CD" w14:textId="77777777" w:rsidR="00561B94" w:rsidRDefault="00561B94" w:rsidP="00640DF9">
            <w:pPr>
              <w:spacing w:line="360" w:lineRule="auto"/>
              <w:ind w:left="165" w:right="135"/>
              <w:jc w:val="center"/>
              <w:rPr>
                <w:rFonts w:ascii="GHEA Grapalat" w:hAnsi="GHEA Grapalat"/>
                <w:color w:val="000000"/>
                <w:lang w:val="hy-AM" w:eastAsia="en-US"/>
              </w:rPr>
            </w:pPr>
          </w:p>
          <w:p w14:paraId="6DCAF174" w14:textId="77777777" w:rsidR="00561B94" w:rsidRDefault="00561B94" w:rsidP="00640DF9">
            <w:pPr>
              <w:spacing w:line="360" w:lineRule="auto"/>
              <w:ind w:left="165" w:right="135"/>
              <w:jc w:val="center"/>
              <w:rPr>
                <w:rFonts w:ascii="GHEA Grapalat" w:hAnsi="GHEA Grapalat"/>
                <w:color w:val="000000"/>
                <w:lang w:val="hy-AM" w:eastAsia="en-US"/>
              </w:rPr>
            </w:pPr>
          </w:p>
          <w:p w14:paraId="4F9A8D37" w14:textId="77777777" w:rsidR="00561B94" w:rsidRDefault="00561B94" w:rsidP="00640DF9">
            <w:pPr>
              <w:spacing w:line="360" w:lineRule="auto"/>
              <w:ind w:left="165" w:right="135"/>
              <w:jc w:val="center"/>
              <w:rPr>
                <w:rFonts w:ascii="GHEA Grapalat" w:hAnsi="GHEA Grapalat"/>
                <w:color w:val="000000"/>
                <w:lang w:val="hy-AM" w:eastAsia="en-US"/>
              </w:rPr>
            </w:pPr>
          </w:p>
          <w:p w14:paraId="60583DF8" w14:textId="77777777" w:rsidR="00561B94" w:rsidRDefault="00561B94" w:rsidP="00640DF9">
            <w:pPr>
              <w:spacing w:line="360" w:lineRule="auto"/>
              <w:ind w:left="165" w:right="135"/>
              <w:jc w:val="center"/>
              <w:rPr>
                <w:rFonts w:ascii="GHEA Grapalat" w:hAnsi="GHEA Grapalat"/>
                <w:color w:val="000000"/>
                <w:lang w:val="hy-AM" w:eastAsia="en-US"/>
              </w:rPr>
            </w:pPr>
          </w:p>
          <w:p w14:paraId="37F6094A" w14:textId="77777777" w:rsidR="00561B94" w:rsidRDefault="00561B94" w:rsidP="00640DF9">
            <w:pPr>
              <w:spacing w:line="360" w:lineRule="auto"/>
              <w:ind w:left="165" w:right="135"/>
              <w:jc w:val="center"/>
              <w:rPr>
                <w:rFonts w:ascii="GHEA Grapalat" w:hAnsi="GHEA Grapalat"/>
                <w:color w:val="000000"/>
                <w:lang w:val="hy-AM" w:eastAsia="en-US"/>
              </w:rPr>
            </w:pPr>
          </w:p>
          <w:p w14:paraId="48AF3586" w14:textId="77777777" w:rsidR="00561B94" w:rsidRDefault="00561B94" w:rsidP="00640DF9">
            <w:pPr>
              <w:spacing w:line="360" w:lineRule="auto"/>
              <w:ind w:left="165" w:right="135"/>
              <w:jc w:val="center"/>
              <w:rPr>
                <w:rFonts w:ascii="GHEA Grapalat" w:hAnsi="GHEA Grapalat"/>
                <w:color w:val="000000"/>
                <w:lang w:val="hy-AM" w:eastAsia="en-US"/>
              </w:rPr>
            </w:pPr>
          </w:p>
          <w:p w14:paraId="4DAFEEEC" w14:textId="77777777" w:rsidR="00561B94" w:rsidRDefault="00561B94" w:rsidP="00640DF9">
            <w:pPr>
              <w:spacing w:line="360" w:lineRule="auto"/>
              <w:ind w:left="165" w:right="135"/>
              <w:jc w:val="center"/>
              <w:rPr>
                <w:rFonts w:ascii="GHEA Grapalat" w:hAnsi="GHEA Grapalat"/>
                <w:color w:val="000000"/>
                <w:lang w:val="hy-AM" w:eastAsia="en-US"/>
              </w:rPr>
            </w:pPr>
          </w:p>
          <w:p w14:paraId="18C26567" w14:textId="77777777" w:rsidR="00561B94" w:rsidRDefault="00561B94" w:rsidP="00640DF9">
            <w:pPr>
              <w:spacing w:line="360" w:lineRule="auto"/>
              <w:ind w:left="165" w:right="135"/>
              <w:jc w:val="center"/>
              <w:rPr>
                <w:rFonts w:ascii="GHEA Grapalat" w:hAnsi="GHEA Grapalat"/>
                <w:color w:val="000000"/>
                <w:lang w:val="hy-AM" w:eastAsia="en-US"/>
              </w:rPr>
            </w:pPr>
          </w:p>
          <w:p w14:paraId="744C2B57" w14:textId="77777777" w:rsidR="00561B94" w:rsidRDefault="00561B94" w:rsidP="00640DF9">
            <w:pPr>
              <w:spacing w:line="360" w:lineRule="auto"/>
              <w:ind w:left="165" w:right="135"/>
              <w:jc w:val="center"/>
              <w:rPr>
                <w:rFonts w:ascii="GHEA Grapalat" w:hAnsi="GHEA Grapalat"/>
                <w:color w:val="000000"/>
                <w:lang w:val="hy-AM" w:eastAsia="en-US"/>
              </w:rPr>
            </w:pPr>
          </w:p>
          <w:p w14:paraId="6F72F6BD" w14:textId="77777777" w:rsidR="00561B94" w:rsidRDefault="00561B94" w:rsidP="00640DF9">
            <w:pPr>
              <w:spacing w:line="360" w:lineRule="auto"/>
              <w:ind w:left="165" w:right="135"/>
              <w:jc w:val="center"/>
              <w:rPr>
                <w:rFonts w:ascii="GHEA Grapalat" w:hAnsi="GHEA Grapalat"/>
                <w:color w:val="000000"/>
                <w:lang w:val="hy-AM" w:eastAsia="en-US"/>
              </w:rPr>
            </w:pPr>
          </w:p>
          <w:p w14:paraId="05DF0461" w14:textId="77777777" w:rsidR="00561B94" w:rsidRDefault="00561B94" w:rsidP="00640DF9">
            <w:pPr>
              <w:spacing w:line="360" w:lineRule="auto"/>
              <w:ind w:left="165" w:right="135"/>
              <w:jc w:val="center"/>
              <w:rPr>
                <w:rFonts w:ascii="GHEA Grapalat" w:hAnsi="GHEA Grapalat"/>
                <w:color w:val="000000"/>
                <w:lang w:val="hy-AM" w:eastAsia="en-US"/>
              </w:rPr>
            </w:pPr>
          </w:p>
          <w:p w14:paraId="3C6AD502" w14:textId="77777777" w:rsidR="00561B94" w:rsidRDefault="00561B94" w:rsidP="00640DF9">
            <w:pPr>
              <w:spacing w:line="360" w:lineRule="auto"/>
              <w:ind w:left="165" w:right="135"/>
              <w:jc w:val="center"/>
              <w:rPr>
                <w:rFonts w:ascii="GHEA Grapalat" w:hAnsi="GHEA Grapalat"/>
                <w:color w:val="000000"/>
                <w:lang w:val="hy-AM" w:eastAsia="en-US"/>
              </w:rPr>
            </w:pPr>
          </w:p>
          <w:p w14:paraId="1ADB0C6E" w14:textId="77777777" w:rsidR="00561B94" w:rsidRDefault="00561B94" w:rsidP="00640DF9">
            <w:pPr>
              <w:spacing w:line="360" w:lineRule="auto"/>
              <w:ind w:left="165" w:right="135"/>
              <w:jc w:val="center"/>
              <w:rPr>
                <w:rFonts w:ascii="GHEA Grapalat" w:hAnsi="GHEA Grapalat"/>
                <w:color w:val="000000"/>
                <w:lang w:val="hy-AM" w:eastAsia="en-US"/>
              </w:rPr>
            </w:pPr>
          </w:p>
          <w:p w14:paraId="0E671862" w14:textId="77777777" w:rsidR="00561B94" w:rsidRDefault="00561B94" w:rsidP="00640DF9">
            <w:pPr>
              <w:spacing w:line="360" w:lineRule="auto"/>
              <w:ind w:left="165" w:right="135"/>
              <w:jc w:val="center"/>
              <w:rPr>
                <w:rFonts w:ascii="GHEA Grapalat" w:hAnsi="GHEA Grapalat"/>
                <w:color w:val="000000"/>
                <w:lang w:val="hy-AM" w:eastAsia="en-US"/>
              </w:rPr>
            </w:pPr>
          </w:p>
          <w:p w14:paraId="5BCB587E" w14:textId="77777777" w:rsidR="00561B94" w:rsidRDefault="00561B94" w:rsidP="00640DF9">
            <w:pPr>
              <w:spacing w:line="360" w:lineRule="auto"/>
              <w:ind w:left="165" w:right="135"/>
              <w:jc w:val="center"/>
              <w:rPr>
                <w:rFonts w:ascii="GHEA Grapalat" w:hAnsi="GHEA Grapalat"/>
                <w:color w:val="000000"/>
                <w:lang w:val="hy-AM" w:eastAsia="en-US"/>
              </w:rPr>
            </w:pPr>
          </w:p>
          <w:p w14:paraId="0757F0D7" w14:textId="77777777" w:rsidR="00561B94" w:rsidRDefault="00561B94" w:rsidP="00640DF9">
            <w:pPr>
              <w:spacing w:line="360" w:lineRule="auto"/>
              <w:ind w:left="165" w:right="135"/>
              <w:jc w:val="center"/>
              <w:rPr>
                <w:rFonts w:ascii="GHEA Grapalat" w:hAnsi="GHEA Grapalat"/>
                <w:color w:val="000000"/>
                <w:lang w:val="hy-AM" w:eastAsia="en-US"/>
              </w:rPr>
            </w:pPr>
          </w:p>
          <w:p w14:paraId="63786CFC" w14:textId="77777777" w:rsidR="00561B94" w:rsidRDefault="00561B94" w:rsidP="00640DF9">
            <w:pPr>
              <w:spacing w:line="360" w:lineRule="auto"/>
              <w:ind w:left="165" w:right="135"/>
              <w:jc w:val="center"/>
              <w:rPr>
                <w:rFonts w:ascii="GHEA Grapalat" w:hAnsi="GHEA Grapalat"/>
                <w:color w:val="000000"/>
                <w:lang w:val="hy-AM" w:eastAsia="en-US"/>
              </w:rPr>
            </w:pPr>
          </w:p>
          <w:p w14:paraId="15859799" w14:textId="77777777" w:rsidR="00561B94" w:rsidRDefault="00561B94" w:rsidP="00640DF9">
            <w:pPr>
              <w:spacing w:line="360" w:lineRule="auto"/>
              <w:ind w:left="165" w:right="135"/>
              <w:jc w:val="center"/>
              <w:rPr>
                <w:rFonts w:ascii="GHEA Grapalat" w:hAnsi="GHEA Grapalat"/>
                <w:color w:val="000000"/>
                <w:lang w:val="hy-AM" w:eastAsia="en-US"/>
              </w:rPr>
            </w:pPr>
          </w:p>
          <w:p w14:paraId="6F1D0A70" w14:textId="77777777" w:rsidR="00561B94" w:rsidRDefault="00561B94" w:rsidP="00640DF9">
            <w:pPr>
              <w:spacing w:line="360" w:lineRule="auto"/>
              <w:ind w:left="165" w:right="135"/>
              <w:jc w:val="center"/>
              <w:rPr>
                <w:rFonts w:ascii="GHEA Grapalat" w:hAnsi="GHEA Grapalat"/>
                <w:color w:val="000000"/>
                <w:lang w:val="hy-AM" w:eastAsia="en-US"/>
              </w:rPr>
            </w:pPr>
          </w:p>
          <w:p w14:paraId="052D1B29" w14:textId="77777777" w:rsidR="00561B94" w:rsidRDefault="00561B94" w:rsidP="00640DF9">
            <w:pPr>
              <w:spacing w:line="360" w:lineRule="auto"/>
              <w:ind w:left="165" w:right="135"/>
              <w:jc w:val="center"/>
              <w:rPr>
                <w:rFonts w:ascii="GHEA Grapalat" w:hAnsi="GHEA Grapalat"/>
                <w:color w:val="000000"/>
                <w:lang w:val="hy-AM" w:eastAsia="en-US"/>
              </w:rPr>
            </w:pPr>
          </w:p>
          <w:p w14:paraId="41F4BB4F" w14:textId="77777777" w:rsidR="00561B94" w:rsidRDefault="00561B94" w:rsidP="00640DF9">
            <w:pPr>
              <w:spacing w:line="360" w:lineRule="auto"/>
              <w:ind w:left="165" w:right="135"/>
              <w:jc w:val="center"/>
              <w:rPr>
                <w:rFonts w:ascii="GHEA Grapalat" w:hAnsi="GHEA Grapalat"/>
                <w:color w:val="000000"/>
                <w:lang w:val="hy-AM" w:eastAsia="en-US"/>
              </w:rPr>
            </w:pPr>
          </w:p>
          <w:p w14:paraId="1A6F174C" w14:textId="77777777" w:rsidR="00561B94" w:rsidRDefault="00561B94" w:rsidP="00640DF9">
            <w:pPr>
              <w:spacing w:line="360" w:lineRule="auto"/>
              <w:ind w:left="165" w:right="135"/>
              <w:jc w:val="center"/>
              <w:rPr>
                <w:rFonts w:ascii="GHEA Grapalat" w:hAnsi="GHEA Grapalat"/>
                <w:color w:val="000000"/>
                <w:lang w:val="hy-AM" w:eastAsia="en-US"/>
              </w:rPr>
            </w:pPr>
          </w:p>
          <w:p w14:paraId="76E40B57" w14:textId="2C5C9036" w:rsidR="00561B94" w:rsidRPr="002E198C" w:rsidRDefault="002E198C" w:rsidP="002E198C">
            <w:pPr>
              <w:spacing w:line="276" w:lineRule="auto"/>
              <w:ind w:left="165" w:right="135"/>
              <w:rPr>
                <w:rFonts w:ascii="GHEA Grapalat" w:hAnsi="GHEA Grapalat"/>
                <w:color w:val="000000" w:themeColor="text1"/>
                <w:lang w:val="hy-AM"/>
              </w:rPr>
            </w:pPr>
            <w:r w:rsidRPr="002E198C">
              <w:rPr>
                <w:rFonts w:ascii="GHEA Grapalat" w:hAnsi="GHEA Grapalat"/>
                <w:color w:val="000000" w:themeColor="text1"/>
                <w:lang w:val="hy-AM"/>
              </w:rPr>
              <w:t>Քննարկվել է։</w:t>
            </w:r>
          </w:p>
          <w:p w14:paraId="26692F1A" w14:textId="09BBCD05" w:rsidR="002E198C" w:rsidRPr="002E198C" w:rsidRDefault="00A04B0D" w:rsidP="002E198C">
            <w:pPr>
              <w:spacing w:line="276" w:lineRule="auto"/>
              <w:ind w:left="165" w:right="135"/>
              <w:rPr>
                <w:rFonts w:ascii="GHEA Grapalat" w:hAnsi="GHEA Grapalat"/>
                <w:color w:val="000000" w:themeColor="text1"/>
                <w:lang w:val="hy-AM"/>
              </w:rPr>
            </w:pPr>
            <w:r>
              <w:rPr>
                <w:rFonts w:ascii="GHEA Grapalat" w:hAnsi="GHEA Grapalat"/>
                <w:color w:val="000000" w:themeColor="text1"/>
                <w:lang w:val="hy-AM"/>
              </w:rPr>
              <w:t>Կ</w:t>
            </w:r>
            <w:r w:rsidR="002E198C" w:rsidRPr="002E198C">
              <w:rPr>
                <w:rFonts w:ascii="GHEA Grapalat" w:hAnsi="GHEA Grapalat"/>
                <w:color w:val="000000" w:themeColor="text1"/>
                <w:lang w:val="hy-AM"/>
              </w:rPr>
              <w:t xml:space="preserve">ետը վերաբերվում է պետական կառավարման համակարգի այն </w:t>
            </w:r>
            <w:r w:rsidR="00B34C35">
              <w:rPr>
                <w:rFonts w:ascii="GHEA Grapalat" w:hAnsi="GHEA Grapalat"/>
                <w:color w:val="000000" w:themeColor="text1"/>
                <w:lang w:val="hy-AM"/>
              </w:rPr>
              <w:t xml:space="preserve">բոլոր </w:t>
            </w:r>
            <w:r w:rsidR="002E198C" w:rsidRPr="002E198C">
              <w:rPr>
                <w:rFonts w:ascii="GHEA Grapalat" w:hAnsi="GHEA Grapalat"/>
                <w:color w:val="000000" w:themeColor="text1"/>
                <w:lang w:val="hy-AM"/>
              </w:rPr>
              <w:t>մարմիններին, որոնք կառնչվեն նշված միջոցառմանը իրականացման գործընթացում։</w:t>
            </w:r>
          </w:p>
          <w:p w14:paraId="12519F63" w14:textId="77777777" w:rsidR="00561B94" w:rsidRPr="004D4460" w:rsidRDefault="00561B94" w:rsidP="00640DF9">
            <w:pPr>
              <w:spacing w:line="360" w:lineRule="auto"/>
              <w:ind w:left="165" w:right="135"/>
              <w:jc w:val="center"/>
              <w:rPr>
                <w:rFonts w:ascii="GHEA Grapalat" w:hAnsi="GHEA Grapalat"/>
                <w:color w:val="000000"/>
                <w:lang w:val="hy-AM" w:eastAsia="en-US"/>
              </w:rPr>
            </w:pPr>
          </w:p>
        </w:tc>
      </w:tr>
      <w:tr w:rsidR="00B476C7" w:rsidRPr="00556F57" w14:paraId="31440AE7" w14:textId="77777777" w:rsidTr="00526DE7">
        <w:trPr>
          <w:tblCellSpacing w:w="0" w:type="dxa"/>
        </w:trPr>
        <w:tc>
          <w:tcPr>
            <w:tcW w:w="8195" w:type="dxa"/>
            <w:vMerge w:val="restart"/>
            <w:shd w:val="clear" w:color="auto" w:fill="D0D0D0"/>
            <w:vAlign w:val="center"/>
            <w:hideMark/>
          </w:tcPr>
          <w:p w14:paraId="63EBB1D7" w14:textId="78BD9D03" w:rsidR="00B476C7" w:rsidRPr="00556F57" w:rsidRDefault="00B476C7" w:rsidP="00C158E1">
            <w:pPr>
              <w:spacing w:line="276" w:lineRule="auto"/>
              <w:jc w:val="center"/>
              <w:rPr>
                <w:rFonts w:ascii="GHEA Grapalat" w:hAnsi="GHEA Grapalat"/>
                <w:b/>
                <w:color w:val="000000"/>
                <w:lang w:val="en-US" w:eastAsia="en-US"/>
              </w:rPr>
            </w:pPr>
            <w:r>
              <w:rPr>
                <w:rFonts w:ascii="GHEA Grapalat" w:hAnsi="GHEA Grapalat"/>
                <w:b/>
                <w:color w:val="000000"/>
                <w:lang w:val="en-US" w:eastAsia="en-US"/>
              </w:rPr>
              <w:lastRenderedPageBreak/>
              <w:t>3</w:t>
            </w:r>
            <w:r w:rsidRPr="00556F57">
              <w:rPr>
                <w:rFonts w:ascii="GHEA Grapalat" w:hAnsi="GHEA Grapalat"/>
                <w:b/>
                <w:color w:val="000000"/>
                <w:lang w:val="en-US" w:eastAsia="en-US"/>
              </w:rPr>
              <w:t xml:space="preserve">. </w:t>
            </w:r>
            <w:r w:rsidRPr="00556F57">
              <w:rPr>
                <w:rFonts w:ascii="GHEA Grapalat" w:hAnsi="GHEA Grapalat" w:cs="Sylfaen"/>
                <w:b/>
                <w:lang w:val="hy-AM"/>
              </w:rPr>
              <w:t xml:space="preserve">ՀՀ </w:t>
            </w:r>
            <w:r>
              <w:rPr>
                <w:rFonts w:ascii="GHEA Grapalat" w:hAnsi="GHEA Grapalat" w:cs="Sylfaen"/>
                <w:b/>
                <w:lang w:val="hy-AM"/>
              </w:rPr>
              <w:t>կադաստրի կոմիտե</w:t>
            </w:r>
          </w:p>
        </w:tc>
        <w:tc>
          <w:tcPr>
            <w:tcW w:w="5387" w:type="dxa"/>
            <w:shd w:val="clear" w:color="auto" w:fill="D0D0D0"/>
            <w:hideMark/>
          </w:tcPr>
          <w:p w14:paraId="6412689C" w14:textId="77777777" w:rsidR="00B476C7" w:rsidRPr="00556F57" w:rsidRDefault="00B476C7" w:rsidP="00C158E1">
            <w:pPr>
              <w:spacing w:line="276" w:lineRule="auto"/>
              <w:jc w:val="center"/>
              <w:rPr>
                <w:rFonts w:ascii="GHEA Grapalat" w:hAnsi="GHEA Grapalat"/>
                <w:b/>
                <w:color w:val="000000"/>
                <w:lang w:val="en-US" w:eastAsia="en-US"/>
              </w:rPr>
            </w:pPr>
            <w:r>
              <w:rPr>
                <w:rFonts w:ascii="GHEA Grapalat" w:hAnsi="GHEA Grapalat" w:cs="Sylfaen"/>
                <w:b/>
                <w:lang w:val="hy-AM"/>
              </w:rPr>
              <w:t>08.</w:t>
            </w:r>
            <w:r>
              <w:rPr>
                <w:rFonts w:ascii="GHEA Grapalat" w:hAnsi="GHEA Grapalat" w:cs="Sylfaen"/>
                <w:b/>
              </w:rPr>
              <w:t>09</w:t>
            </w:r>
            <w:r>
              <w:rPr>
                <w:rFonts w:ascii="GHEA Grapalat" w:hAnsi="GHEA Grapalat" w:cs="Sylfaen"/>
                <w:b/>
                <w:lang w:val="hy-AM"/>
              </w:rPr>
              <w:t>.2025թ</w:t>
            </w:r>
            <w:r w:rsidRPr="00556F57">
              <w:rPr>
                <w:rFonts w:ascii="GHEA Grapalat" w:hAnsi="GHEA Grapalat" w:cs="Sylfaen"/>
                <w:b/>
                <w:lang w:val="hy-AM"/>
              </w:rPr>
              <w:t>.</w:t>
            </w:r>
          </w:p>
        </w:tc>
      </w:tr>
      <w:tr w:rsidR="00B476C7" w:rsidRPr="00C214EA" w14:paraId="15D3B6DF" w14:textId="77777777" w:rsidTr="00526DE7">
        <w:trPr>
          <w:tblCellSpacing w:w="0" w:type="dxa"/>
        </w:trPr>
        <w:tc>
          <w:tcPr>
            <w:tcW w:w="8195" w:type="dxa"/>
            <w:vMerge/>
            <w:shd w:val="clear" w:color="auto" w:fill="FFFFFF"/>
            <w:vAlign w:val="center"/>
            <w:hideMark/>
          </w:tcPr>
          <w:p w14:paraId="1A631EC8" w14:textId="77777777" w:rsidR="00B476C7" w:rsidRPr="00556F57" w:rsidRDefault="00B476C7" w:rsidP="00C158E1">
            <w:pPr>
              <w:spacing w:line="276" w:lineRule="auto"/>
              <w:rPr>
                <w:rFonts w:ascii="GHEA Grapalat" w:hAnsi="GHEA Grapalat"/>
                <w:b/>
                <w:color w:val="000000"/>
                <w:lang w:val="en-US" w:eastAsia="en-US"/>
              </w:rPr>
            </w:pPr>
          </w:p>
        </w:tc>
        <w:tc>
          <w:tcPr>
            <w:tcW w:w="5387" w:type="dxa"/>
            <w:shd w:val="clear" w:color="auto" w:fill="D0D0D0"/>
            <w:hideMark/>
          </w:tcPr>
          <w:p w14:paraId="67A0907B" w14:textId="77777777" w:rsidR="00B476C7" w:rsidRPr="00C214EA" w:rsidRDefault="00B476C7" w:rsidP="00C158E1">
            <w:pPr>
              <w:spacing w:line="276" w:lineRule="auto"/>
              <w:jc w:val="center"/>
              <w:rPr>
                <w:rFonts w:ascii="GHEA Grapalat" w:hAnsi="GHEA Grapalat" w:cs="Sylfaen"/>
                <w:b/>
                <w:lang w:val="en-US"/>
              </w:rPr>
            </w:pPr>
            <w:r>
              <w:rPr>
                <w:rFonts w:ascii="Calibri Cyr" w:hAnsi="Calibri Cyr" w:cs="Calibri Cyr"/>
                <w:b/>
                <w:lang w:val="hy-AM"/>
              </w:rPr>
              <w:t>ՍԹ/16796-2025</w:t>
            </w:r>
          </w:p>
        </w:tc>
      </w:tr>
      <w:tr w:rsidR="00B476C7" w:rsidRPr="009646A6" w14:paraId="0155C780" w14:textId="77777777" w:rsidTr="00526DE7">
        <w:trPr>
          <w:trHeight w:val="4130"/>
          <w:tblCellSpacing w:w="0" w:type="dxa"/>
        </w:trPr>
        <w:tc>
          <w:tcPr>
            <w:tcW w:w="8195" w:type="dxa"/>
            <w:tcBorders>
              <w:top w:val="single" w:sz="4" w:space="0" w:color="auto"/>
              <w:left w:val="nil"/>
              <w:right w:val="single" w:sz="4" w:space="0" w:color="auto"/>
            </w:tcBorders>
            <w:shd w:val="clear" w:color="auto" w:fill="FFFFFF"/>
          </w:tcPr>
          <w:p w14:paraId="761B49F9" w14:textId="77777777" w:rsidR="00B476C7" w:rsidRPr="00AA5DB5" w:rsidRDefault="00B476C7" w:rsidP="00C158E1">
            <w:pPr>
              <w:spacing w:line="276" w:lineRule="auto"/>
              <w:ind w:firstLine="180"/>
              <w:jc w:val="both"/>
              <w:rPr>
                <w:rFonts w:ascii="GHEA Grapalat" w:hAnsi="GHEA Grapalat"/>
                <w:lang w:val="hy-AM"/>
              </w:rPr>
            </w:pPr>
            <w:r w:rsidRPr="008F57F1">
              <w:rPr>
                <w:rFonts w:ascii="GHEA Grapalat" w:hAnsi="GHEA Grapalat"/>
                <w:lang w:val="hy-AM"/>
              </w:rPr>
              <w:t>Նախագծի N 6 հավելվածով ներկայացված ծառայությունների մատուցման պետական գնման պայմանագրի 1</w:t>
            </w:r>
            <w:r w:rsidRPr="008F57F1">
              <w:rPr>
                <w:rFonts w:ascii="MS Mincho" w:eastAsia="MS Mincho" w:hAnsi="MS Mincho" w:cs="MS Mincho" w:hint="eastAsia"/>
                <w:lang w:val="hy-AM"/>
              </w:rPr>
              <w:t>․</w:t>
            </w:r>
            <w:r w:rsidRPr="008F57F1">
              <w:rPr>
                <w:rFonts w:ascii="GHEA Grapalat" w:hAnsi="GHEA Grapalat"/>
                <w:lang w:val="hy-AM"/>
              </w:rPr>
              <w:t>3</w:t>
            </w:r>
            <w:r w:rsidRPr="008F57F1">
              <w:rPr>
                <w:rFonts w:ascii="MS Mincho" w:eastAsia="MS Mincho" w:hAnsi="MS Mincho" w:cs="MS Mincho" w:hint="eastAsia"/>
                <w:lang w:val="hy-AM"/>
              </w:rPr>
              <w:t>․</w:t>
            </w:r>
            <w:r w:rsidRPr="008F57F1">
              <w:rPr>
                <w:rFonts w:ascii="GHEA Grapalat" w:hAnsi="GHEA Grapalat"/>
                <w:lang w:val="hy-AM"/>
              </w:rPr>
              <w:t>1-ին և 1</w:t>
            </w:r>
            <w:r w:rsidRPr="008F57F1">
              <w:rPr>
                <w:rFonts w:ascii="MS Mincho" w:eastAsia="MS Mincho" w:hAnsi="MS Mincho" w:cs="MS Mincho" w:hint="eastAsia"/>
                <w:lang w:val="hy-AM"/>
              </w:rPr>
              <w:t>․</w:t>
            </w:r>
            <w:r w:rsidRPr="008F57F1">
              <w:rPr>
                <w:rFonts w:ascii="GHEA Grapalat" w:hAnsi="GHEA Grapalat"/>
                <w:lang w:val="hy-AM"/>
              </w:rPr>
              <w:t>3</w:t>
            </w:r>
            <w:r w:rsidRPr="008F57F1">
              <w:rPr>
                <w:rFonts w:ascii="MS Mincho" w:eastAsia="MS Mincho" w:hAnsi="MS Mincho" w:cs="MS Mincho" w:hint="eastAsia"/>
                <w:lang w:val="hy-AM"/>
              </w:rPr>
              <w:t>․</w:t>
            </w:r>
            <w:r w:rsidRPr="008F57F1">
              <w:rPr>
                <w:rFonts w:ascii="GHEA Grapalat" w:hAnsi="GHEA Grapalat"/>
                <w:lang w:val="hy-AM"/>
              </w:rPr>
              <w:t>2-րդ կետերով սահմանվում են «Մերիդիան հոլդինգ» ՓԲ ընկերության (այսուհետ՝ Կատարող) կողմից ՀՀ, ք Երևան, 0015, Կենտրոն, Ոսկերիչների փողոց հ 1 հասցեում գտնվող «Մերիդիան» Էքսպո Կենտրոնի համապատասխան տարածքները (այսուհետ՝</w:t>
            </w:r>
            <w:r>
              <w:rPr>
                <w:rFonts w:ascii="GHEA Grapalat" w:hAnsi="GHEA Grapalat"/>
                <w:lang w:val="hy-AM"/>
              </w:rPr>
              <w:t xml:space="preserve"> </w:t>
            </w:r>
            <w:r w:rsidRPr="008F57F1">
              <w:rPr>
                <w:rFonts w:ascii="GHEA Grapalat" w:hAnsi="GHEA Grapalat"/>
                <w:lang w:val="hy-AM"/>
              </w:rPr>
              <w:t>Տարածք)</w:t>
            </w:r>
            <w:r w:rsidRPr="008F57F1">
              <w:rPr>
                <w:rFonts w:ascii="GHEA Grapalat" w:hAnsi="GHEA Grapalat"/>
                <w:lang w:val="hy-AM"/>
              </w:rPr>
              <w:br/>
              <w:t>ՀՀ տարածքային կառավարման և ենթակառուցվածքների</w:t>
            </w:r>
            <w:r>
              <w:rPr>
                <w:rFonts w:ascii="GHEA Grapalat" w:hAnsi="GHEA Grapalat"/>
                <w:lang w:val="hy-AM"/>
              </w:rPr>
              <w:t xml:space="preserve"> </w:t>
            </w:r>
            <w:r w:rsidRPr="008F57F1">
              <w:rPr>
                <w:rFonts w:ascii="GHEA Grapalat" w:hAnsi="GHEA Grapalat"/>
                <w:lang w:val="hy-AM"/>
              </w:rPr>
              <w:t xml:space="preserve"> նախարարության պետական գույքի կառավարման կոմիտեին (այսուհետ՝ Պատվիրատու) ժամանակավոր տրամադրելու վերաբերյալ Կատարողի պարտականությունները։ Հաշվի առնելով, պայմանագրի կարգավորման բնույթը, ինչպես նաև այն հանգամանքը, որ նույն պայմանագրի 1</w:t>
            </w:r>
            <w:r w:rsidRPr="008F57F1">
              <w:rPr>
                <w:rFonts w:ascii="MS Mincho" w:eastAsia="MS Mincho" w:hAnsi="MS Mincho" w:cs="MS Mincho" w:hint="eastAsia"/>
                <w:lang w:val="hy-AM"/>
              </w:rPr>
              <w:t>․</w:t>
            </w:r>
            <w:r w:rsidRPr="008F57F1">
              <w:rPr>
                <w:rFonts w:ascii="GHEA Grapalat" w:hAnsi="GHEA Grapalat"/>
                <w:lang w:val="hy-AM"/>
              </w:rPr>
              <w:t>8-րդ կետով առկա են Կատարողի սեփականության իրավունքը երրորդ անձանց փոխանցելու հետ կապված կարգավորումներ՝ առաջարկում ենք Նախագծի N 6 հավելվածով ներկայացված ծառայությունների մատուցման պետական գնման պայմանագրի 1</w:t>
            </w:r>
            <w:r w:rsidRPr="008F57F1">
              <w:rPr>
                <w:rFonts w:ascii="MS Mincho" w:eastAsia="MS Mincho" w:hAnsi="MS Mincho" w:cs="MS Mincho" w:hint="eastAsia"/>
                <w:lang w:val="hy-AM"/>
              </w:rPr>
              <w:t>․</w:t>
            </w:r>
            <w:r w:rsidRPr="008F57F1">
              <w:rPr>
                <w:rFonts w:ascii="GHEA Grapalat" w:hAnsi="GHEA Grapalat"/>
                <w:lang w:val="hy-AM"/>
              </w:rPr>
              <w:t>3</w:t>
            </w:r>
            <w:r w:rsidRPr="008F57F1">
              <w:rPr>
                <w:rFonts w:ascii="MS Mincho" w:eastAsia="MS Mincho" w:hAnsi="MS Mincho" w:cs="MS Mincho" w:hint="eastAsia"/>
                <w:lang w:val="hy-AM"/>
              </w:rPr>
              <w:t>․</w:t>
            </w:r>
            <w:r w:rsidRPr="008F57F1">
              <w:rPr>
                <w:rFonts w:ascii="GHEA Grapalat" w:hAnsi="GHEA Grapalat"/>
                <w:lang w:val="hy-AM"/>
              </w:rPr>
              <w:t>1-ին և 1</w:t>
            </w:r>
            <w:r w:rsidRPr="008F57F1">
              <w:rPr>
                <w:rFonts w:ascii="MS Mincho" w:eastAsia="MS Mincho" w:hAnsi="MS Mincho" w:cs="MS Mincho" w:hint="eastAsia"/>
                <w:lang w:val="hy-AM"/>
              </w:rPr>
              <w:t>․</w:t>
            </w:r>
            <w:r w:rsidRPr="008F57F1">
              <w:rPr>
                <w:rFonts w:ascii="GHEA Grapalat" w:hAnsi="GHEA Grapalat"/>
                <w:lang w:val="hy-AM"/>
              </w:rPr>
              <w:t>3</w:t>
            </w:r>
            <w:r w:rsidRPr="008F57F1">
              <w:rPr>
                <w:rFonts w:ascii="MS Mincho" w:eastAsia="MS Mincho" w:hAnsi="MS Mincho" w:cs="MS Mincho" w:hint="eastAsia"/>
                <w:lang w:val="hy-AM"/>
              </w:rPr>
              <w:t>․</w:t>
            </w:r>
            <w:r w:rsidRPr="008F57F1">
              <w:rPr>
                <w:rFonts w:ascii="GHEA Grapalat" w:hAnsi="GHEA Grapalat"/>
                <w:lang w:val="hy-AM"/>
              </w:rPr>
              <w:t>2</w:t>
            </w:r>
            <w:r w:rsidRPr="008F57F1">
              <w:rPr>
                <w:rFonts w:ascii="MS Mincho" w:eastAsia="MS Mincho" w:hAnsi="MS Mincho" w:cs="MS Mincho" w:hint="eastAsia"/>
                <w:lang w:val="hy-AM"/>
              </w:rPr>
              <w:t>․</w:t>
            </w:r>
            <w:r w:rsidRPr="008F57F1">
              <w:rPr>
                <w:rFonts w:ascii="GHEA Grapalat" w:hAnsi="GHEA Grapalat"/>
                <w:lang w:val="hy-AM"/>
              </w:rPr>
              <w:t xml:space="preserve">6-րդ կետերում </w:t>
            </w:r>
            <w:r w:rsidRPr="008F57F1">
              <w:rPr>
                <w:rFonts w:ascii="GHEA Grapalat" w:hAnsi="GHEA Grapalat"/>
                <w:lang w:val="hy-AM"/>
              </w:rPr>
              <w:lastRenderedPageBreak/>
              <w:t>ամրագրել, որ դրանց հիմքով «Գույքի նկատմամբ իրավունքների պետական գրանցման մասին» օրենքի 10-րդ հոդվածի 1-ին մասի 4-րդ կետի համաձայն Կադաստրի կոմիտեում ենթակա է գրանցման համապատասխան սահմանափակում։ Նշված սահմանափակումը կներառի տեղեկատվություն Տարածքի նկատմամբ Պատվիրատուի՝ պայմանագրով սահմանված ժամկետներում իրավունքներով ծանրաբեռնված լինելու վերաբերյալ։</w:t>
            </w:r>
          </w:p>
        </w:tc>
        <w:tc>
          <w:tcPr>
            <w:tcW w:w="5387" w:type="dxa"/>
            <w:shd w:val="clear" w:color="auto" w:fill="FFFFFF"/>
          </w:tcPr>
          <w:p w14:paraId="0FF1C1CE" w14:textId="77777777" w:rsidR="00B476C7" w:rsidRDefault="00B476C7" w:rsidP="00C158E1">
            <w:pPr>
              <w:spacing w:line="276" w:lineRule="auto"/>
              <w:ind w:right="135"/>
              <w:rPr>
                <w:rFonts w:ascii="GHEA Grapalat" w:hAnsi="GHEA Grapalat"/>
                <w:color w:val="000000"/>
                <w:lang w:val="hy-AM" w:eastAsia="en-US"/>
              </w:rPr>
            </w:pPr>
            <w:r>
              <w:rPr>
                <w:rFonts w:ascii="Sylfaen" w:eastAsia="MS Mincho" w:hAnsi="Sylfaen" w:cs="MS Mincho"/>
                <w:color w:val="000000"/>
                <w:lang w:val="hy-AM" w:eastAsia="en-US"/>
              </w:rPr>
              <w:lastRenderedPageBreak/>
              <w:t xml:space="preserve">  </w:t>
            </w:r>
            <w:r>
              <w:rPr>
                <w:rFonts w:ascii="GHEA Grapalat" w:hAnsi="GHEA Grapalat"/>
                <w:color w:val="000000"/>
                <w:lang w:val="hy-AM" w:eastAsia="en-US"/>
              </w:rPr>
              <w:t xml:space="preserve"> </w:t>
            </w:r>
          </w:p>
          <w:p w14:paraId="48A4C87D" w14:textId="77777777" w:rsidR="00B476C7" w:rsidRDefault="00B476C7" w:rsidP="00C158E1">
            <w:pPr>
              <w:spacing w:line="276" w:lineRule="auto"/>
              <w:ind w:right="135"/>
              <w:rPr>
                <w:rFonts w:ascii="GHEA Grapalat" w:hAnsi="GHEA Grapalat"/>
                <w:color w:val="000000"/>
                <w:lang w:val="hy-AM" w:eastAsia="en-US"/>
              </w:rPr>
            </w:pPr>
          </w:p>
          <w:p w14:paraId="74AC3647" w14:textId="77777777" w:rsidR="00B476C7" w:rsidRDefault="00B476C7" w:rsidP="00C158E1">
            <w:pPr>
              <w:spacing w:line="276" w:lineRule="auto"/>
              <w:ind w:right="135"/>
              <w:rPr>
                <w:rFonts w:ascii="GHEA Grapalat" w:hAnsi="GHEA Grapalat"/>
                <w:color w:val="000000"/>
                <w:lang w:val="hy-AM" w:eastAsia="en-US"/>
              </w:rPr>
            </w:pPr>
          </w:p>
          <w:p w14:paraId="0DAB3DF4" w14:textId="77777777" w:rsidR="00B476C7" w:rsidRDefault="00B476C7" w:rsidP="00C158E1">
            <w:pPr>
              <w:spacing w:line="276" w:lineRule="auto"/>
              <w:ind w:right="135"/>
              <w:rPr>
                <w:rFonts w:ascii="GHEA Grapalat" w:hAnsi="GHEA Grapalat"/>
                <w:color w:val="000000"/>
                <w:lang w:val="hy-AM" w:eastAsia="en-US"/>
              </w:rPr>
            </w:pPr>
          </w:p>
          <w:p w14:paraId="7D746C5D" w14:textId="77777777" w:rsidR="00B476C7" w:rsidRDefault="00B476C7" w:rsidP="00C158E1">
            <w:pPr>
              <w:spacing w:line="276" w:lineRule="auto"/>
              <w:ind w:right="135"/>
              <w:rPr>
                <w:rFonts w:ascii="GHEA Grapalat" w:hAnsi="GHEA Grapalat"/>
                <w:color w:val="000000"/>
                <w:lang w:val="hy-AM" w:eastAsia="en-US"/>
              </w:rPr>
            </w:pPr>
          </w:p>
          <w:p w14:paraId="766E2ADC" w14:textId="77777777" w:rsidR="00B476C7" w:rsidRDefault="00B476C7" w:rsidP="00C158E1">
            <w:pPr>
              <w:spacing w:line="276" w:lineRule="auto"/>
              <w:ind w:right="135"/>
              <w:rPr>
                <w:rFonts w:ascii="GHEA Grapalat" w:hAnsi="GHEA Grapalat"/>
                <w:color w:val="000000"/>
                <w:lang w:val="hy-AM" w:eastAsia="en-US"/>
              </w:rPr>
            </w:pPr>
          </w:p>
          <w:p w14:paraId="7B6F3C85" w14:textId="77777777" w:rsidR="00B476C7" w:rsidRDefault="00B476C7" w:rsidP="00C158E1">
            <w:pPr>
              <w:spacing w:line="276" w:lineRule="auto"/>
              <w:ind w:right="135"/>
              <w:rPr>
                <w:rFonts w:ascii="GHEA Grapalat" w:hAnsi="GHEA Grapalat"/>
                <w:color w:val="000000"/>
                <w:lang w:val="hy-AM" w:eastAsia="en-US"/>
              </w:rPr>
            </w:pPr>
            <w:r>
              <w:rPr>
                <w:rFonts w:ascii="GHEA Grapalat" w:hAnsi="GHEA Grapalat"/>
                <w:color w:val="000000"/>
                <w:lang w:val="hy-AM" w:eastAsia="en-US"/>
              </w:rPr>
              <w:t xml:space="preserve">  Ընդունվել է։</w:t>
            </w:r>
          </w:p>
          <w:p w14:paraId="7571AB3B" w14:textId="77777777" w:rsidR="00B476C7" w:rsidRDefault="00B476C7" w:rsidP="00C158E1">
            <w:pPr>
              <w:spacing w:line="276" w:lineRule="auto"/>
              <w:ind w:right="135"/>
              <w:rPr>
                <w:rFonts w:ascii="GHEA Grapalat" w:hAnsi="GHEA Grapalat"/>
                <w:color w:val="000000"/>
                <w:lang w:val="hy-AM" w:eastAsia="en-US"/>
              </w:rPr>
            </w:pPr>
            <w:r>
              <w:rPr>
                <w:rFonts w:ascii="GHEA Grapalat" w:hAnsi="GHEA Grapalat"/>
                <w:color w:val="000000"/>
                <w:lang w:val="hy-AM" w:eastAsia="en-US"/>
              </w:rPr>
              <w:t xml:space="preserve">  Կատարվել են համապատասխան փոփոխություններ։</w:t>
            </w:r>
          </w:p>
          <w:p w14:paraId="24C2EC73" w14:textId="77777777" w:rsidR="00B476C7" w:rsidRDefault="00B476C7" w:rsidP="00C158E1">
            <w:pPr>
              <w:spacing w:line="360" w:lineRule="auto"/>
              <w:ind w:right="135"/>
              <w:rPr>
                <w:rFonts w:ascii="Sylfaen" w:eastAsia="MS Mincho" w:hAnsi="Sylfaen" w:cs="MS Mincho"/>
                <w:color w:val="000000"/>
                <w:lang w:val="hy-AM" w:eastAsia="en-US"/>
              </w:rPr>
            </w:pPr>
          </w:p>
          <w:p w14:paraId="64F5AE8C" w14:textId="77777777" w:rsidR="00B476C7" w:rsidRDefault="00B476C7" w:rsidP="00C158E1">
            <w:pPr>
              <w:spacing w:line="360" w:lineRule="auto"/>
              <w:ind w:right="135"/>
              <w:rPr>
                <w:rFonts w:ascii="Sylfaen" w:eastAsia="MS Mincho" w:hAnsi="Sylfaen" w:cs="MS Mincho"/>
                <w:color w:val="000000"/>
                <w:lang w:val="hy-AM" w:eastAsia="en-US"/>
              </w:rPr>
            </w:pPr>
          </w:p>
          <w:p w14:paraId="40362898" w14:textId="77777777" w:rsidR="00B476C7" w:rsidRDefault="00B476C7" w:rsidP="00C158E1">
            <w:pPr>
              <w:spacing w:line="360" w:lineRule="auto"/>
              <w:ind w:left="165" w:right="135"/>
              <w:rPr>
                <w:rFonts w:ascii="Sylfaen" w:eastAsia="MS Mincho" w:hAnsi="Sylfaen" w:cs="MS Mincho"/>
                <w:color w:val="000000"/>
                <w:lang w:val="hy-AM" w:eastAsia="en-US"/>
              </w:rPr>
            </w:pPr>
          </w:p>
          <w:p w14:paraId="78C03318" w14:textId="77777777" w:rsidR="00B476C7" w:rsidRDefault="00B476C7" w:rsidP="00C158E1">
            <w:pPr>
              <w:spacing w:line="360" w:lineRule="auto"/>
              <w:ind w:left="165" w:right="135"/>
              <w:rPr>
                <w:rFonts w:ascii="Sylfaen" w:eastAsia="MS Mincho" w:hAnsi="Sylfaen" w:cs="MS Mincho"/>
                <w:color w:val="000000"/>
                <w:lang w:val="hy-AM" w:eastAsia="en-US"/>
              </w:rPr>
            </w:pPr>
          </w:p>
          <w:p w14:paraId="007524CC" w14:textId="77777777" w:rsidR="00B476C7" w:rsidRDefault="00B476C7" w:rsidP="00C158E1">
            <w:pPr>
              <w:spacing w:line="360" w:lineRule="auto"/>
              <w:ind w:left="165" w:right="135"/>
              <w:rPr>
                <w:rFonts w:ascii="Sylfaen" w:eastAsia="MS Mincho" w:hAnsi="Sylfaen" w:cs="MS Mincho"/>
                <w:color w:val="000000"/>
                <w:lang w:val="hy-AM" w:eastAsia="en-US"/>
              </w:rPr>
            </w:pPr>
          </w:p>
          <w:p w14:paraId="29114A00" w14:textId="77777777" w:rsidR="00B476C7" w:rsidRDefault="00B476C7" w:rsidP="00C158E1">
            <w:pPr>
              <w:spacing w:line="360" w:lineRule="auto"/>
              <w:ind w:left="165" w:right="135"/>
              <w:rPr>
                <w:rFonts w:ascii="Sylfaen" w:eastAsia="MS Mincho" w:hAnsi="Sylfaen" w:cs="MS Mincho"/>
                <w:color w:val="000000"/>
                <w:lang w:val="hy-AM" w:eastAsia="en-US"/>
              </w:rPr>
            </w:pPr>
          </w:p>
          <w:p w14:paraId="1750BC11" w14:textId="77777777" w:rsidR="00B476C7" w:rsidRDefault="00B476C7" w:rsidP="00C158E1">
            <w:pPr>
              <w:spacing w:line="360" w:lineRule="auto"/>
              <w:ind w:left="165" w:right="135"/>
              <w:rPr>
                <w:rFonts w:ascii="Sylfaen" w:eastAsia="MS Mincho" w:hAnsi="Sylfaen" w:cs="MS Mincho"/>
                <w:color w:val="000000"/>
                <w:lang w:val="hy-AM" w:eastAsia="en-US"/>
              </w:rPr>
            </w:pPr>
          </w:p>
          <w:p w14:paraId="0F4BA3E5" w14:textId="77777777" w:rsidR="00B476C7" w:rsidRDefault="00B476C7" w:rsidP="00C158E1">
            <w:pPr>
              <w:spacing w:line="360" w:lineRule="auto"/>
              <w:ind w:left="165" w:right="135"/>
              <w:rPr>
                <w:rFonts w:ascii="Sylfaen" w:eastAsia="MS Mincho" w:hAnsi="Sylfaen" w:cs="MS Mincho"/>
                <w:color w:val="000000"/>
                <w:lang w:val="hy-AM" w:eastAsia="en-US"/>
              </w:rPr>
            </w:pPr>
          </w:p>
          <w:p w14:paraId="63DB3D80" w14:textId="77777777" w:rsidR="00B476C7" w:rsidRDefault="00B476C7" w:rsidP="00C158E1">
            <w:pPr>
              <w:spacing w:line="360" w:lineRule="auto"/>
              <w:ind w:right="135"/>
              <w:rPr>
                <w:rFonts w:ascii="GHEA Grapalat" w:hAnsi="GHEA Grapalat"/>
                <w:color w:val="000000"/>
                <w:lang w:val="hy-AM" w:eastAsia="en-US"/>
              </w:rPr>
            </w:pPr>
          </w:p>
          <w:p w14:paraId="6CD34D9F" w14:textId="77777777" w:rsidR="00B476C7" w:rsidRPr="004D4460" w:rsidRDefault="00B476C7" w:rsidP="00C158E1">
            <w:pPr>
              <w:spacing w:line="360" w:lineRule="auto"/>
              <w:ind w:left="165" w:right="135"/>
              <w:jc w:val="center"/>
              <w:rPr>
                <w:rFonts w:ascii="GHEA Grapalat" w:hAnsi="GHEA Grapalat"/>
                <w:color w:val="000000"/>
                <w:lang w:val="hy-AM" w:eastAsia="en-US"/>
              </w:rPr>
            </w:pPr>
          </w:p>
        </w:tc>
      </w:tr>
      <w:tr w:rsidR="00B476C7" w:rsidRPr="00556F57" w14:paraId="545A34DE" w14:textId="77777777" w:rsidTr="00526DE7">
        <w:trPr>
          <w:tblCellSpacing w:w="0" w:type="dxa"/>
        </w:trPr>
        <w:tc>
          <w:tcPr>
            <w:tcW w:w="8195" w:type="dxa"/>
            <w:vMerge w:val="restart"/>
            <w:shd w:val="clear" w:color="auto" w:fill="D0D0D0"/>
            <w:vAlign w:val="center"/>
            <w:hideMark/>
          </w:tcPr>
          <w:p w14:paraId="52D31AFE" w14:textId="5C3D6AC0" w:rsidR="00B476C7" w:rsidRPr="00DD5586" w:rsidRDefault="00B476C7" w:rsidP="00C158E1">
            <w:pPr>
              <w:pStyle w:val="a4"/>
              <w:spacing w:line="276" w:lineRule="auto"/>
              <w:jc w:val="center"/>
              <w:rPr>
                <w:rFonts w:ascii="GHEA Grapalat" w:hAnsi="GHEA Grapalat" w:cs="Sylfaen"/>
                <w:b/>
                <w:lang w:val="hy-AM"/>
              </w:rPr>
            </w:pPr>
            <w:r>
              <w:rPr>
                <w:rFonts w:ascii="GHEA Grapalat" w:hAnsi="GHEA Grapalat" w:cs="Sylfaen"/>
                <w:b/>
                <w:lang w:val="hy-AM"/>
              </w:rPr>
              <w:lastRenderedPageBreak/>
              <w:t xml:space="preserve">4. </w:t>
            </w:r>
            <w:r w:rsidRPr="00DD5586">
              <w:rPr>
                <w:rFonts w:ascii="GHEA Grapalat" w:hAnsi="GHEA Grapalat" w:cs="Sylfaen"/>
                <w:b/>
                <w:lang w:val="hy-AM"/>
              </w:rPr>
              <w:t xml:space="preserve">ՀՀ </w:t>
            </w:r>
            <w:r>
              <w:rPr>
                <w:rFonts w:ascii="GHEA Grapalat" w:hAnsi="GHEA Grapalat" w:cs="Sylfaen"/>
                <w:b/>
                <w:lang w:val="hy-AM"/>
              </w:rPr>
              <w:t>քաղաքաշինության կոմիտե</w:t>
            </w:r>
          </w:p>
        </w:tc>
        <w:tc>
          <w:tcPr>
            <w:tcW w:w="5387" w:type="dxa"/>
            <w:shd w:val="clear" w:color="auto" w:fill="D0D0D0"/>
            <w:hideMark/>
          </w:tcPr>
          <w:p w14:paraId="07BF6389" w14:textId="77777777" w:rsidR="00B476C7" w:rsidRPr="00556F57" w:rsidRDefault="00B476C7" w:rsidP="00C158E1">
            <w:pPr>
              <w:spacing w:line="276" w:lineRule="auto"/>
              <w:jc w:val="center"/>
              <w:rPr>
                <w:rFonts w:ascii="GHEA Grapalat" w:hAnsi="GHEA Grapalat"/>
                <w:b/>
                <w:color w:val="000000"/>
                <w:lang w:val="en-US" w:eastAsia="en-US"/>
              </w:rPr>
            </w:pPr>
            <w:r>
              <w:rPr>
                <w:rFonts w:ascii="GHEA Grapalat" w:hAnsi="GHEA Grapalat" w:cs="Sylfaen"/>
                <w:b/>
                <w:lang w:val="hy-AM"/>
              </w:rPr>
              <w:t>05.</w:t>
            </w:r>
            <w:r>
              <w:rPr>
                <w:rFonts w:ascii="GHEA Grapalat" w:hAnsi="GHEA Grapalat" w:cs="Sylfaen"/>
                <w:b/>
              </w:rPr>
              <w:t>09</w:t>
            </w:r>
            <w:r>
              <w:rPr>
                <w:rFonts w:ascii="GHEA Grapalat" w:hAnsi="GHEA Grapalat" w:cs="Sylfaen"/>
                <w:b/>
                <w:lang w:val="hy-AM"/>
              </w:rPr>
              <w:t>.2025թ</w:t>
            </w:r>
            <w:r w:rsidRPr="00556F57">
              <w:rPr>
                <w:rFonts w:ascii="GHEA Grapalat" w:hAnsi="GHEA Grapalat" w:cs="Sylfaen"/>
                <w:b/>
                <w:lang w:val="hy-AM"/>
              </w:rPr>
              <w:t>.</w:t>
            </w:r>
          </w:p>
        </w:tc>
      </w:tr>
      <w:tr w:rsidR="00B476C7" w:rsidRPr="00C214EA" w14:paraId="448D65ED" w14:textId="77777777" w:rsidTr="00526DE7">
        <w:trPr>
          <w:tblCellSpacing w:w="0" w:type="dxa"/>
        </w:trPr>
        <w:tc>
          <w:tcPr>
            <w:tcW w:w="8195" w:type="dxa"/>
            <w:vMerge/>
            <w:shd w:val="clear" w:color="auto" w:fill="FFFFFF"/>
            <w:vAlign w:val="center"/>
            <w:hideMark/>
          </w:tcPr>
          <w:p w14:paraId="23AB0809" w14:textId="77777777" w:rsidR="00B476C7" w:rsidRPr="00556F57" w:rsidRDefault="00B476C7" w:rsidP="00C158E1">
            <w:pPr>
              <w:spacing w:line="276" w:lineRule="auto"/>
              <w:rPr>
                <w:rFonts w:ascii="GHEA Grapalat" w:hAnsi="GHEA Grapalat"/>
                <w:b/>
                <w:color w:val="000000"/>
                <w:lang w:val="en-US" w:eastAsia="en-US"/>
              </w:rPr>
            </w:pPr>
          </w:p>
        </w:tc>
        <w:tc>
          <w:tcPr>
            <w:tcW w:w="5387" w:type="dxa"/>
            <w:shd w:val="clear" w:color="auto" w:fill="D0D0D0"/>
            <w:hideMark/>
          </w:tcPr>
          <w:p w14:paraId="735FFD82" w14:textId="77777777" w:rsidR="00B476C7" w:rsidRPr="00C214EA" w:rsidRDefault="00B476C7" w:rsidP="00C158E1">
            <w:pPr>
              <w:spacing w:line="276" w:lineRule="auto"/>
              <w:jc w:val="center"/>
              <w:rPr>
                <w:rFonts w:ascii="GHEA Grapalat" w:hAnsi="GHEA Grapalat" w:cs="Sylfaen"/>
                <w:b/>
                <w:lang w:val="en-US"/>
              </w:rPr>
            </w:pPr>
            <w:r w:rsidRPr="00DD5586">
              <w:rPr>
                <w:rFonts w:ascii="Calibri Cyr" w:hAnsi="Calibri Cyr" w:cs="Calibri Cyr"/>
                <w:b/>
              </w:rPr>
              <w:t>01/16.1/14712-2025</w:t>
            </w:r>
          </w:p>
        </w:tc>
      </w:tr>
      <w:tr w:rsidR="00B476C7" w:rsidRPr="004D4460" w14:paraId="4A7098D9" w14:textId="77777777" w:rsidTr="00526DE7">
        <w:trPr>
          <w:trHeight w:val="3923"/>
          <w:tblCellSpacing w:w="0" w:type="dxa"/>
        </w:trPr>
        <w:tc>
          <w:tcPr>
            <w:tcW w:w="8195" w:type="dxa"/>
            <w:tcBorders>
              <w:top w:val="single" w:sz="4" w:space="0" w:color="auto"/>
              <w:left w:val="nil"/>
              <w:right w:val="single" w:sz="4" w:space="0" w:color="auto"/>
            </w:tcBorders>
            <w:shd w:val="clear" w:color="auto" w:fill="FFFFFF"/>
          </w:tcPr>
          <w:p w14:paraId="7F8C1F1E" w14:textId="77777777" w:rsidR="00B476C7" w:rsidRDefault="00B476C7" w:rsidP="00C158E1">
            <w:pPr>
              <w:tabs>
                <w:tab w:val="left" w:pos="567"/>
                <w:tab w:val="right" w:pos="10490"/>
              </w:tabs>
              <w:spacing w:line="276" w:lineRule="auto"/>
              <w:jc w:val="both"/>
              <w:rPr>
                <w:rFonts w:ascii="GHEA Grapalat" w:hAnsi="GHEA Grapalat"/>
                <w:lang w:val="hy-AM"/>
              </w:rPr>
            </w:pPr>
            <w:r w:rsidRPr="00DD5586">
              <w:rPr>
                <w:rFonts w:ascii="GHEA Grapalat" w:hAnsi="GHEA Grapalat"/>
                <w:lang w:val="hy-AM"/>
              </w:rPr>
              <w:t xml:space="preserve">««Հայաստանի Հանրապետության 2025 թվականի պետական բյուջեի մասին» Հայաստանի Հանրապետության օրենքում վերաբաշխում, Հայաստանի Հանրապետության կառավարության 2024 թվականի դեկտեմբերի 27-ի N 2060-Ն որոշման մեջ փոփոխություններ և լրացումներ կատարելու, «ՄԵՐԻԴԻԱՆ ՀՈԼԴԻՆԳ» փակ բաժնետիրական ընկերության հետ կնքվող ծառայությունների մատուցման պետական գնման պայմանագրին հավանություն տալու և արտոնություններ սահմանելու մասին» ՀՀ կառավարության որոշման նախագծի վերաբերյալ ՀՀ քաղաքաշինության կոմիտեն դիտողություններ չունի:   </w:t>
            </w:r>
          </w:p>
          <w:p w14:paraId="3D92C2ED" w14:textId="77777777" w:rsidR="00B476C7" w:rsidRDefault="00B476C7" w:rsidP="00C158E1">
            <w:pPr>
              <w:tabs>
                <w:tab w:val="left" w:pos="567"/>
                <w:tab w:val="right" w:pos="10490"/>
              </w:tabs>
              <w:spacing w:line="276" w:lineRule="auto"/>
              <w:jc w:val="both"/>
              <w:rPr>
                <w:rFonts w:ascii="GHEA Grapalat" w:hAnsi="GHEA Grapalat"/>
                <w:lang w:val="hy-AM"/>
              </w:rPr>
            </w:pPr>
          </w:p>
          <w:p w14:paraId="424CCFD8" w14:textId="77777777" w:rsidR="00B476C7" w:rsidRDefault="00B476C7" w:rsidP="00C158E1">
            <w:pPr>
              <w:tabs>
                <w:tab w:val="left" w:pos="567"/>
                <w:tab w:val="right" w:pos="10490"/>
              </w:tabs>
              <w:spacing w:line="276" w:lineRule="auto"/>
              <w:jc w:val="both"/>
              <w:rPr>
                <w:rFonts w:ascii="GHEA Grapalat" w:hAnsi="GHEA Grapalat"/>
                <w:lang w:val="hy-AM"/>
              </w:rPr>
            </w:pPr>
          </w:p>
          <w:p w14:paraId="17CE71D4" w14:textId="77777777" w:rsidR="00B476C7" w:rsidRDefault="00B476C7" w:rsidP="00C158E1">
            <w:pPr>
              <w:tabs>
                <w:tab w:val="left" w:pos="567"/>
                <w:tab w:val="right" w:pos="10490"/>
              </w:tabs>
              <w:spacing w:line="276" w:lineRule="auto"/>
              <w:jc w:val="both"/>
              <w:rPr>
                <w:rFonts w:ascii="GHEA Grapalat" w:hAnsi="GHEA Grapalat"/>
                <w:lang w:val="hy-AM"/>
              </w:rPr>
            </w:pPr>
          </w:p>
          <w:p w14:paraId="65F19C1E" w14:textId="77777777" w:rsidR="00B476C7" w:rsidRDefault="00B476C7" w:rsidP="00C158E1">
            <w:pPr>
              <w:tabs>
                <w:tab w:val="left" w:pos="567"/>
                <w:tab w:val="right" w:pos="10490"/>
              </w:tabs>
              <w:spacing w:line="276" w:lineRule="auto"/>
              <w:jc w:val="both"/>
              <w:rPr>
                <w:rFonts w:ascii="GHEA Grapalat" w:hAnsi="GHEA Grapalat"/>
                <w:lang w:val="hy-AM"/>
              </w:rPr>
            </w:pPr>
          </w:p>
          <w:p w14:paraId="00FF1D65" w14:textId="77777777" w:rsidR="00B476C7" w:rsidRDefault="00B476C7" w:rsidP="00C158E1">
            <w:pPr>
              <w:tabs>
                <w:tab w:val="left" w:pos="567"/>
                <w:tab w:val="right" w:pos="10490"/>
              </w:tabs>
              <w:spacing w:line="276" w:lineRule="auto"/>
              <w:jc w:val="both"/>
              <w:rPr>
                <w:rFonts w:ascii="GHEA Grapalat" w:hAnsi="GHEA Grapalat"/>
                <w:lang w:val="hy-AM"/>
              </w:rPr>
            </w:pPr>
          </w:p>
          <w:p w14:paraId="56174DC8" w14:textId="77777777" w:rsidR="00B476C7" w:rsidRDefault="00B476C7" w:rsidP="00C158E1">
            <w:pPr>
              <w:tabs>
                <w:tab w:val="left" w:pos="567"/>
                <w:tab w:val="right" w:pos="10490"/>
              </w:tabs>
              <w:spacing w:line="276" w:lineRule="auto"/>
              <w:jc w:val="both"/>
              <w:rPr>
                <w:rFonts w:ascii="GHEA Grapalat" w:hAnsi="GHEA Grapalat"/>
                <w:lang w:val="hy-AM"/>
              </w:rPr>
            </w:pPr>
          </w:p>
          <w:p w14:paraId="570FE44C" w14:textId="77777777" w:rsidR="00B476C7" w:rsidRPr="00DD5586" w:rsidRDefault="00B476C7" w:rsidP="00C158E1">
            <w:pPr>
              <w:tabs>
                <w:tab w:val="left" w:pos="567"/>
                <w:tab w:val="right" w:pos="10490"/>
              </w:tabs>
              <w:spacing w:line="276" w:lineRule="auto"/>
              <w:jc w:val="both"/>
              <w:rPr>
                <w:rFonts w:ascii="GHEA Grapalat" w:hAnsi="GHEA Grapalat"/>
                <w:lang w:val="af-ZA"/>
              </w:rPr>
            </w:pPr>
          </w:p>
        </w:tc>
        <w:tc>
          <w:tcPr>
            <w:tcW w:w="5387" w:type="dxa"/>
            <w:shd w:val="clear" w:color="auto" w:fill="FFFFFF"/>
          </w:tcPr>
          <w:p w14:paraId="17B61978" w14:textId="77777777" w:rsidR="00B476C7" w:rsidRDefault="00B476C7" w:rsidP="00C158E1">
            <w:pPr>
              <w:spacing w:line="360" w:lineRule="auto"/>
              <w:ind w:right="135"/>
              <w:rPr>
                <w:rFonts w:ascii="Sylfaen" w:eastAsia="MS Mincho" w:hAnsi="Sylfaen" w:cs="MS Mincho"/>
                <w:color w:val="000000"/>
                <w:lang w:val="hy-AM" w:eastAsia="en-US"/>
              </w:rPr>
            </w:pPr>
            <w:r>
              <w:rPr>
                <w:rFonts w:ascii="GHEA Grapalat" w:hAnsi="GHEA Grapalat"/>
                <w:color w:val="000000"/>
                <w:lang w:val="hy-AM" w:eastAsia="en-US"/>
              </w:rPr>
              <w:t xml:space="preserve"> Ընդունվել է ի գիտություն։</w:t>
            </w:r>
          </w:p>
          <w:p w14:paraId="3FFBCC9D" w14:textId="77777777" w:rsidR="00B476C7" w:rsidRDefault="00B476C7" w:rsidP="00C158E1">
            <w:pPr>
              <w:spacing w:line="360" w:lineRule="auto"/>
              <w:ind w:left="165" w:right="135"/>
              <w:rPr>
                <w:rFonts w:ascii="Sylfaen" w:eastAsia="MS Mincho" w:hAnsi="Sylfaen" w:cs="MS Mincho"/>
                <w:color w:val="000000"/>
                <w:lang w:val="hy-AM" w:eastAsia="en-US"/>
              </w:rPr>
            </w:pPr>
          </w:p>
          <w:p w14:paraId="39E56978" w14:textId="77777777" w:rsidR="00B476C7" w:rsidRDefault="00B476C7" w:rsidP="00C158E1">
            <w:pPr>
              <w:spacing w:line="360" w:lineRule="auto"/>
              <w:ind w:left="165" w:right="135"/>
              <w:rPr>
                <w:rFonts w:ascii="Sylfaen" w:eastAsia="MS Mincho" w:hAnsi="Sylfaen" w:cs="MS Mincho"/>
                <w:color w:val="000000"/>
                <w:lang w:val="hy-AM" w:eastAsia="en-US"/>
              </w:rPr>
            </w:pPr>
          </w:p>
          <w:p w14:paraId="310BF08B" w14:textId="77777777" w:rsidR="00B476C7" w:rsidRDefault="00B476C7" w:rsidP="00C158E1">
            <w:pPr>
              <w:spacing w:line="360" w:lineRule="auto"/>
              <w:ind w:left="165" w:right="135"/>
              <w:rPr>
                <w:rFonts w:ascii="Sylfaen" w:eastAsia="MS Mincho" w:hAnsi="Sylfaen" w:cs="MS Mincho"/>
                <w:color w:val="000000"/>
                <w:lang w:val="hy-AM" w:eastAsia="en-US"/>
              </w:rPr>
            </w:pPr>
          </w:p>
          <w:p w14:paraId="3217D711" w14:textId="77777777" w:rsidR="00B476C7" w:rsidRDefault="00B476C7" w:rsidP="00C158E1">
            <w:pPr>
              <w:spacing w:line="360" w:lineRule="auto"/>
              <w:ind w:left="165" w:right="135"/>
              <w:rPr>
                <w:rFonts w:ascii="Sylfaen" w:eastAsia="MS Mincho" w:hAnsi="Sylfaen" w:cs="MS Mincho"/>
                <w:color w:val="000000"/>
                <w:lang w:val="hy-AM" w:eastAsia="en-US"/>
              </w:rPr>
            </w:pPr>
          </w:p>
          <w:p w14:paraId="57A28775" w14:textId="77777777" w:rsidR="00B476C7" w:rsidRDefault="00B476C7" w:rsidP="00C158E1">
            <w:pPr>
              <w:spacing w:line="360" w:lineRule="auto"/>
              <w:ind w:left="165" w:right="135"/>
              <w:rPr>
                <w:rFonts w:ascii="Sylfaen" w:eastAsia="MS Mincho" w:hAnsi="Sylfaen" w:cs="MS Mincho"/>
                <w:color w:val="000000"/>
                <w:lang w:val="hy-AM" w:eastAsia="en-US"/>
              </w:rPr>
            </w:pPr>
          </w:p>
          <w:p w14:paraId="11337D02" w14:textId="77777777" w:rsidR="00B476C7" w:rsidRDefault="00B476C7" w:rsidP="00C158E1">
            <w:pPr>
              <w:spacing w:line="360" w:lineRule="auto"/>
              <w:ind w:left="165" w:right="135"/>
              <w:rPr>
                <w:rFonts w:ascii="Sylfaen" w:eastAsia="MS Mincho" w:hAnsi="Sylfaen" w:cs="MS Mincho"/>
                <w:color w:val="000000"/>
                <w:lang w:val="hy-AM" w:eastAsia="en-US"/>
              </w:rPr>
            </w:pPr>
          </w:p>
          <w:p w14:paraId="7F4F5F9C" w14:textId="77777777" w:rsidR="00B476C7" w:rsidRDefault="00B476C7" w:rsidP="00C158E1">
            <w:pPr>
              <w:spacing w:line="360" w:lineRule="auto"/>
              <w:ind w:right="135"/>
              <w:rPr>
                <w:rFonts w:ascii="GHEA Grapalat" w:hAnsi="GHEA Grapalat"/>
                <w:color w:val="000000"/>
                <w:lang w:val="hy-AM" w:eastAsia="en-US"/>
              </w:rPr>
            </w:pPr>
          </w:p>
          <w:p w14:paraId="2313D21E" w14:textId="77777777" w:rsidR="00B476C7" w:rsidRPr="004D4460" w:rsidRDefault="00B476C7" w:rsidP="00C158E1">
            <w:pPr>
              <w:spacing w:line="360" w:lineRule="auto"/>
              <w:ind w:left="165" w:right="135"/>
              <w:jc w:val="center"/>
              <w:rPr>
                <w:rFonts w:ascii="GHEA Grapalat" w:hAnsi="GHEA Grapalat"/>
                <w:color w:val="000000"/>
                <w:lang w:val="hy-AM" w:eastAsia="en-US"/>
              </w:rPr>
            </w:pPr>
          </w:p>
        </w:tc>
      </w:tr>
      <w:tr w:rsidR="00A0054D" w:rsidRPr="00556F57" w14:paraId="2CF2855C" w14:textId="77777777" w:rsidTr="00526DE7">
        <w:trPr>
          <w:tblCellSpacing w:w="0" w:type="dxa"/>
        </w:trPr>
        <w:tc>
          <w:tcPr>
            <w:tcW w:w="8195" w:type="dxa"/>
            <w:vMerge w:val="restart"/>
            <w:shd w:val="clear" w:color="auto" w:fill="D0D0D0"/>
            <w:vAlign w:val="center"/>
            <w:hideMark/>
          </w:tcPr>
          <w:p w14:paraId="67F1806C" w14:textId="1D15C683" w:rsidR="00A0054D" w:rsidRPr="00CE7703" w:rsidRDefault="00A0054D" w:rsidP="00C53EE1">
            <w:pPr>
              <w:pStyle w:val="a4"/>
              <w:spacing w:line="276" w:lineRule="auto"/>
              <w:jc w:val="center"/>
              <w:rPr>
                <w:rFonts w:ascii="GHEA Grapalat" w:hAnsi="GHEA Grapalat" w:cs="Sylfaen"/>
                <w:b/>
                <w:lang w:val="en-US"/>
              </w:rPr>
            </w:pPr>
            <w:r>
              <w:rPr>
                <w:rFonts w:ascii="GHEA Grapalat" w:hAnsi="GHEA Grapalat" w:cs="Sylfaen"/>
                <w:b/>
                <w:lang w:val="hy-AM"/>
              </w:rPr>
              <w:lastRenderedPageBreak/>
              <w:t xml:space="preserve">5. </w:t>
            </w:r>
            <w:r w:rsidRPr="00DD5586">
              <w:rPr>
                <w:rFonts w:ascii="GHEA Grapalat" w:hAnsi="GHEA Grapalat" w:cs="Sylfaen"/>
                <w:b/>
                <w:lang w:val="hy-AM"/>
              </w:rPr>
              <w:t xml:space="preserve">ՀՀ </w:t>
            </w:r>
            <w:r>
              <w:rPr>
                <w:rFonts w:ascii="GHEA Grapalat" w:hAnsi="GHEA Grapalat" w:cs="Sylfaen"/>
                <w:b/>
                <w:lang w:val="hy-AM"/>
              </w:rPr>
              <w:t>արտաքին գործերի նախարարություն</w:t>
            </w:r>
          </w:p>
        </w:tc>
        <w:tc>
          <w:tcPr>
            <w:tcW w:w="5387" w:type="dxa"/>
            <w:shd w:val="clear" w:color="auto" w:fill="D0D0D0"/>
            <w:hideMark/>
          </w:tcPr>
          <w:p w14:paraId="36D88EFE" w14:textId="4CE13F9F" w:rsidR="00A0054D" w:rsidRPr="00556F57" w:rsidRDefault="00A0054D" w:rsidP="00C53EE1">
            <w:pPr>
              <w:spacing w:line="276" w:lineRule="auto"/>
              <w:jc w:val="center"/>
              <w:rPr>
                <w:rFonts w:ascii="GHEA Grapalat" w:hAnsi="GHEA Grapalat"/>
                <w:b/>
                <w:color w:val="000000"/>
                <w:lang w:val="en-US" w:eastAsia="en-US"/>
              </w:rPr>
            </w:pPr>
            <w:r>
              <w:rPr>
                <w:rFonts w:ascii="GHEA Grapalat" w:hAnsi="GHEA Grapalat" w:cs="Sylfaen"/>
                <w:b/>
                <w:lang w:val="hy-AM"/>
              </w:rPr>
              <w:t>0</w:t>
            </w:r>
            <w:r w:rsidR="00CE7703">
              <w:rPr>
                <w:rFonts w:ascii="GHEA Grapalat" w:hAnsi="GHEA Grapalat" w:cs="Sylfaen"/>
                <w:b/>
                <w:lang w:val="hy-AM"/>
              </w:rPr>
              <w:t>8</w:t>
            </w:r>
            <w:r>
              <w:rPr>
                <w:rFonts w:ascii="GHEA Grapalat" w:hAnsi="GHEA Grapalat" w:cs="Sylfaen"/>
                <w:b/>
                <w:lang w:val="hy-AM"/>
              </w:rPr>
              <w:t>.</w:t>
            </w:r>
            <w:r>
              <w:rPr>
                <w:rFonts w:ascii="GHEA Grapalat" w:hAnsi="GHEA Grapalat" w:cs="Sylfaen"/>
                <w:b/>
              </w:rPr>
              <w:t>09</w:t>
            </w:r>
            <w:r>
              <w:rPr>
                <w:rFonts w:ascii="GHEA Grapalat" w:hAnsi="GHEA Grapalat" w:cs="Sylfaen"/>
                <w:b/>
                <w:lang w:val="hy-AM"/>
              </w:rPr>
              <w:t>.2025թ</w:t>
            </w:r>
            <w:r w:rsidRPr="00556F57">
              <w:rPr>
                <w:rFonts w:ascii="GHEA Grapalat" w:hAnsi="GHEA Grapalat" w:cs="Sylfaen"/>
                <w:b/>
                <w:lang w:val="hy-AM"/>
              </w:rPr>
              <w:t>.</w:t>
            </w:r>
          </w:p>
        </w:tc>
      </w:tr>
      <w:tr w:rsidR="00A0054D" w:rsidRPr="00C214EA" w14:paraId="05C55270" w14:textId="77777777" w:rsidTr="00526DE7">
        <w:trPr>
          <w:tblCellSpacing w:w="0" w:type="dxa"/>
        </w:trPr>
        <w:tc>
          <w:tcPr>
            <w:tcW w:w="8195" w:type="dxa"/>
            <w:vMerge/>
            <w:shd w:val="clear" w:color="auto" w:fill="FFFFFF"/>
            <w:vAlign w:val="center"/>
            <w:hideMark/>
          </w:tcPr>
          <w:p w14:paraId="6EF2E127" w14:textId="77777777" w:rsidR="00A0054D" w:rsidRPr="00556F57" w:rsidRDefault="00A0054D" w:rsidP="00C53EE1">
            <w:pPr>
              <w:spacing w:line="276" w:lineRule="auto"/>
              <w:rPr>
                <w:rFonts w:ascii="GHEA Grapalat" w:hAnsi="GHEA Grapalat"/>
                <w:b/>
                <w:color w:val="000000"/>
                <w:lang w:val="en-US" w:eastAsia="en-US"/>
              </w:rPr>
            </w:pPr>
          </w:p>
        </w:tc>
        <w:tc>
          <w:tcPr>
            <w:tcW w:w="5387" w:type="dxa"/>
            <w:shd w:val="clear" w:color="auto" w:fill="D0D0D0"/>
            <w:hideMark/>
          </w:tcPr>
          <w:p w14:paraId="76B480FD" w14:textId="7632C12B" w:rsidR="00A0054D" w:rsidRPr="00CE7703" w:rsidRDefault="00CE7703" w:rsidP="00C53EE1">
            <w:pPr>
              <w:spacing w:line="276" w:lineRule="auto"/>
              <w:jc w:val="center"/>
              <w:rPr>
                <w:rFonts w:ascii="GHEA Grapalat" w:hAnsi="GHEA Grapalat" w:cs="Sylfaen"/>
                <w:b/>
                <w:lang w:val="en-US"/>
              </w:rPr>
            </w:pPr>
            <w:r>
              <w:rPr>
                <w:rFonts w:ascii="Calibri Cyr" w:hAnsi="Calibri Cyr" w:cs="Calibri Cyr"/>
                <w:b/>
                <w:lang w:val="en-US"/>
              </w:rPr>
              <w:t>1107/49100-25</w:t>
            </w:r>
          </w:p>
        </w:tc>
      </w:tr>
      <w:tr w:rsidR="00A0054D" w:rsidRPr="004D4460" w14:paraId="50CAD0A4" w14:textId="77777777" w:rsidTr="00526DE7">
        <w:trPr>
          <w:trHeight w:val="3923"/>
          <w:tblCellSpacing w:w="0" w:type="dxa"/>
        </w:trPr>
        <w:tc>
          <w:tcPr>
            <w:tcW w:w="8195" w:type="dxa"/>
            <w:tcBorders>
              <w:top w:val="single" w:sz="4" w:space="0" w:color="auto"/>
              <w:left w:val="nil"/>
              <w:right w:val="single" w:sz="4" w:space="0" w:color="auto"/>
            </w:tcBorders>
            <w:shd w:val="clear" w:color="auto" w:fill="FFFFFF"/>
          </w:tcPr>
          <w:p w14:paraId="7DF85525" w14:textId="77777777" w:rsidR="00A0054D" w:rsidRDefault="00A0054D" w:rsidP="00C53EE1">
            <w:pPr>
              <w:tabs>
                <w:tab w:val="left" w:pos="567"/>
                <w:tab w:val="right" w:pos="10490"/>
              </w:tabs>
              <w:spacing w:line="276" w:lineRule="auto"/>
              <w:jc w:val="both"/>
              <w:rPr>
                <w:rFonts w:ascii="GHEA Grapalat" w:hAnsi="GHEA Grapalat"/>
                <w:lang w:val="hy-AM"/>
              </w:rPr>
            </w:pPr>
            <w:r w:rsidRPr="00DD5586">
              <w:rPr>
                <w:rFonts w:ascii="GHEA Grapalat" w:hAnsi="GHEA Grapalat"/>
                <w:lang w:val="hy-AM"/>
              </w:rPr>
              <w:t xml:space="preserve">««Հայաստանի Հանրապետության 2025 թվականի պետական բյուջեի մասին» Հայաստանի Հանրապետության օրենքում վերաբաշխում, Հայաստանի Հանրապետության կառավարության 2024 թվականի դեկտեմբերի 27-ի N 2060-Ն որոշման մեջ փոփոխություններ և լրացումներ կատարելու, «ՄԵՐԻԴԻԱՆ ՀՈԼԴԻՆԳ» փակ բաժնետիրական ընկերության հետ կնքվող ծառայությունների մատուցման պետական գնման պայմանագրին հավանություն տալու և արտոնություններ սահմանելու մասին» ՀՀ կառավարության որոշման նախագծի վերաբերյալ ՀՀ քաղաքաշինության կոմիտեն դիտողություններ չունի:   </w:t>
            </w:r>
          </w:p>
          <w:p w14:paraId="3AE77111" w14:textId="77777777" w:rsidR="00A0054D" w:rsidRDefault="00A0054D" w:rsidP="00C53EE1">
            <w:pPr>
              <w:tabs>
                <w:tab w:val="left" w:pos="567"/>
                <w:tab w:val="right" w:pos="10490"/>
              </w:tabs>
              <w:spacing w:line="276" w:lineRule="auto"/>
              <w:jc w:val="both"/>
              <w:rPr>
                <w:rFonts w:ascii="GHEA Grapalat" w:hAnsi="GHEA Grapalat"/>
                <w:lang w:val="hy-AM"/>
              </w:rPr>
            </w:pPr>
          </w:p>
          <w:p w14:paraId="5BE96022" w14:textId="77777777" w:rsidR="00A0054D" w:rsidRDefault="00A0054D" w:rsidP="00C53EE1">
            <w:pPr>
              <w:tabs>
                <w:tab w:val="left" w:pos="567"/>
                <w:tab w:val="right" w:pos="10490"/>
              </w:tabs>
              <w:spacing w:line="276" w:lineRule="auto"/>
              <w:jc w:val="both"/>
              <w:rPr>
                <w:rFonts w:ascii="GHEA Grapalat" w:hAnsi="GHEA Grapalat"/>
                <w:lang w:val="hy-AM"/>
              </w:rPr>
            </w:pPr>
          </w:p>
          <w:p w14:paraId="2319D2B8" w14:textId="77777777" w:rsidR="00A0054D" w:rsidRDefault="00A0054D" w:rsidP="00C53EE1">
            <w:pPr>
              <w:tabs>
                <w:tab w:val="left" w:pos="567"/>
                <w:tab w:val="right" w:pos="10490"/>
              </w:tabs>
              <w:spacing w:line="276" w:lineRule="auto"/>
              <w:jc w:val="both"/>
              <w:rPr>
                <w:rFonts w:ascii="GHEA Grapalat" w:hAnsi="GHEA Grapalat"/>
                <w:lang w:val="hy-AM"/>
              </w:rPr>
            </w:pPr>
          </w:p>
          <w:p w14:paraId="30B59292" w14:textId="77777777" w:rsidR="00A0054D" w:rsidRDefault="00A0054D" w:rsidP="00C53EE1">
            <w:pPr>
              <w:tabs>
                <w:tab w:val="left" w:pos="567"/>
                <w:tab w:val="right" w:pos="10490"/>
              </w:tabs>
              <w:spacing w:line="276" w:lineRule="auto"/>
              <w:jc w:val="both"/>
              <w:rPr>
                <w:rFonts w:ascii="GHEA Grapalat" w:hAnsi="GHEA Grapalat"/>
                <w:lang w:val="hy-AM"/>
              </w:rPr>
            </w:pPr>
          </w:p>
          <w:p w14:paraId="40C4A795" w14:textId="77777777" w:rsidR="00A0054D" w:rsidRDefault="00A0054D" w:rsidP="00C53EE1">
            <w:pPr>
              <w:tabs>
                <w:tab w:val="left" w:pos="567"/>
                <w:tab w:val="right" w:pos="10490"/>
              </w:tabs>
              <w:spacing w:line="276" w:lineRule="auto"/>
              <w:jc w:val="both"/>
              <w:rPr>
                <w:rFonts w:ascii="GHEA Grapalat" w:hAnsi="GHEA Grapalat"/>
                <w:lang w:val="hy-AM"/>
              </w:rPr>
            </w:pPr>
          </w:p>
          <w:p w14:paraId="47FA389E" w14:textId="77777777" w:rsidR="00E8093C" w:rsidRDefault="00E8093C" w:rsidP="00C53EE1">
            <w:pPr>
              <w:tabs>
                <w:tab w:val="left" w:pos="567"/>
                <w:tab w:val="right" w:pos="10490"/>
              </w:tabs>
              <w:spacing w:line="276" w:lineRule="auto"/>
              <w:jc w:val="both"/>
              <w:rPr>
                <w:rFonts w:ascii="GHEA Grapalat" w:hAnsi="GHEA Grapalat"/>
                <w:lang w:val="hy-AM"/>
              </w:rPr>
            </w:pPr>
          </w:p>
          <w:p w14:paraId="6983A0B8" w14:textId="77777777" w:rsidR="00E8093C" w:rsidRDefault="00E8093C" w:rsidP="00C53EE1">
            <w:pPr>
              <w:tabs>
                <w:tab w:val="left" w:pos="567"/>
                <w:tab w:val="right" w:pos="10490"/>
              </w:tabs>
              <w:spacing w:line="276" w:lineRule="auto"/>
              <w:jc w:val="both"/>
              <w:rPr>
                <w:rFonts w:ascii="GHEA Grapalat" w:hAnsi="GHEA Grapalat"/>
                <w:lang w:val="hy-AM"/>
              </w:rPr>
            </w:pPr>
          </w:p>
          <w:p w14:paraId="6173236C" w14:textId="77777777" w:rsidR="00E8093C" w:rsidRDefault="00E8093C" w:rsidP="00C53EE1">
            <w:pPr>
              <w:tabs>
                <w:tab w:val="left" w:pos="567"/>
                <w:tab w:val="right" w:pos="10490"/>
              </w:tabs>
              <w:spacing w:line="276" w:lineRule="auto"/>
              <w:jc w:val="both"/>
              <w:rPr>
                <w:rFonts w:ascii="GHEA Grapalat" w:hAnsi="GHEA Grapalat"/>
                <w:lang w:val="hy-AM"/>
              </w:rPr>
            </w:pPr>
          </w:p>
          <w:p w14:paraId="66885B0E" w14:textId="77777777" w:rsidR="00E8093C" w:rsidRDefault="00E8093C" w:rsidP="00C53EE1">
            <w:pPr>
              <w:tabs>
                <w:tab w:val="left" w:pos="567"/>
                <w:tab w:val="right" w:pos="10490"/>
              </w:tabs>
              <w:spacing w:line="276" w:lineRule="auto"/>
              <w:jc w:val="both"/>
              <w:rPr>
                <w:rFonts w:ascii="GHEA Grapalat" w:hAnsi="GHEA Grapalat"/>
                <w:lang w:val="hy-AM"/>
              </w:rPr>
            </w:pPr>
          </w:p>
          <w:p w14:paraId="39586C4E" w14:textId="77777777" w:rsidR="00E8093C" w:rsidRDefault="00E8093C" w:rsidP="00C53EE1">
            <w:pPr>
              <w:tabs>
                <w:tab w:val="left" w:pos="567"/>
                <w:tab w:val="right" w:pos="10490"/>
              </w:tabs>
              <w:spacing w:line="276" w:lineRule="auto"/>
              <w:jc w:val="both"/>
              <w:rPr>
                <w:rFonts w:ascii="GHEA Grapalat" w:hAnsi="GHEA Grapalat"/>
                <w:lang w:val="hy-AM"/>
              </w:rPr>
            </w:pPr>
          </w:p>
          <w:p w14:paraId="776F175D" w14:textId="77777777" w:rsidR="00E8093C" w:rsidRDefault="00E8093C" w:rsidP="00C53EE1">
            <w:pPr>
              <w:tabs>
                <w:tab w:val="left" w:pos="567"/>
                <w:tab w:val="right" w:pos="10490"/>
              </w:tabs>
              <w:spacing w:line="276" w:lineRule="auto"/>
              <w:jc w:val="both"/>
              <w:rPr>
                <w:rFonts w:ascii="GHEA Grapalat" w:hAnsi="GHEA Grapalat"/>
                <w:lang w:val="hy-AM"/>
              </w:rPr>
            </w:pPr>
          </w:p>
          <w:p w14:paraId="66E8DACF" w14:textId="77777777" w:rsidR="00E8093C" w:rsidRDefault="00E8093C" w:rsidP="00C53EE1">
            <w:pPr>
              <w:tabs>
                <w:tab w:val="left" w:pos="567"/>
                <w:tab w:val="right" w:pos="10490"/>
              </w:tabs>
              <w:spacing w:line="276" w:lineRule="auto"/>
              <w:jc w:val="both"/>
              <w:rPr>
                <w:rFonts w:ascii="GHEA Grapalat" w:hAnsi="GHEA Grapalat"/>
                <w:lang w:val="hy-AM"/>
              </w:rPr>
            </w:pPr>
          </w:p>
          <w:p w14:paraId="5D8388C3" w14:textId="77777777" w:rsidR="00E8093C" w:rsidRDefault="00E8093C" w:rsidP="00C53EE1">
            <w:pPr>
              <w:tabs>
                <w:tab w:val="left" w:pos="567"/>
                <w:tab w:val="right" w:pos="10490"/>
              </w:tabs>
              <w:spacing w:line="276" w:lineRule="auto"/>
              <w:jc w:val="both"/>
              <w:rPr>
                <w:rFonts w:ascii="GHEA Grapalat" w:hAnsi="GHEA Grapalat"/>
                <w:lang w:val="hy-AM"/>
              </w:rPr>
            </w:pPr>
          </w:p>
          <w:p w14:paraId="3AC014BE" w14:textId="77777777" w:rsidR="00E8093C" w:rsidRDefault="00E8093C" w:rsidP="00C53EE1">
            <w:pPr>
              <w:tabs>
                <w:tab w:val="left" w:pos="567"/>
                <w:tab w:val="right" w:pos="10490"/>
              </w:tabs>
              <w:spacing w:line="276" w:lineRule="auto"/>
              <w:jc w:val="both"/>
              <w:rPr>
                <w:rFonts w:ascii="GHEA Grapalat" w:hAnsi="GHEA Grapalat"/>
                <w:lang w:val="hy-AM"/>
              </w:rPr>
            </w:pPr>
          </w:p>
          <w:p w14:paraId="74CE4687" w14:textId="77777777" w:rsidR="00E8093C" w:rsidRDefault="00E8093C" w:rsidP="00C53EE1">
            <w:pPr>
              <w:tabs>
                <w:tab w:val="left" w:pos="567"/>
                <w:tab w:val="right" w:pos="10490"/>
              </w:tabs>
              <w:spacing w:line="276" w:lineRule="auto"/>
              <w:jc w:val="both"/>
              <w:rPr>
                <w:rFonts w:ascii="GHEA Grapalat" w:hAnsi="GHEA Grapalat"/>
                <w:lang w:val="hy-AM"/>
              </w:rPr>
            </w:pPr>
          </w:p>
          <w:p w14:paraId="1B184F78" w14:textId="77777777" w:rsidR="00E8093C" w:rsidRDefault="00E8093C" w:rsidP="00C53EE1">
            <w:pPr>
              <w:tabs>
                <w:tab w:val="left" w:pos="567"/>
                <w:tab w:val="right" w:pos="10490"/>
              </w:tabs>
              <w:spacing w:line="276" w:lineRule="auto"/>
              <w:jc w:val="both"/>
              <w:rPr>
                <w:rFonts w:ascii="GHEA Grapalat" w:hAnsi="GHEA Grapalat"/>
                <w:lang w:val="hy-AM"/>
              </w:rPr>
            </w:pPr>
          </w:p>
          <w:p w14:paraId="535DCFFA" w14:textId="77777777" w:rsidR="00A0054D" w:rsidRDefault="00A0054D" w:rsidP="00C53EE1">
            <w:pPr>
              <w:tabs>
                <w:tab w:val="left" w:pos="567"/>
                <w:tab w:val="right" w:pos="10490"/>
              </w:tabs>
              <w:spacing w:line="276" w:lineRule="auto"/>
              <w:jc w:val="both"/>
              <w:rPr>
                <w:rFonts w:ascii="GHEA Grapalat" w:hAnsi="GHEA Grapalat"/>
                <w:lang w:val="hy-AM"/>
              </w:rPr>
            </w:pPr>
          </w:p>
          <w:p w14:paraId="51008349" w14:textId="77777777" w:rsidR="00A0054D" w:rsidRPr="00DD5586" w:rsidRDefault="00A0054D" w:rsidP="00C53EE1">
            <w:pPr>
              <w:tabs>
                <w:tab w:val="left" w:pos="567"/>
                <w:tab w:val="right" w:pos="10490"/>
              </w:tabs>
              <w:spacing w:line="276" w:lineRule="auto"/>
              <w:jc w:val="both"/>
              <w:rPr>
                <w:rFonts w:ascii="GHEA Grapalat" w:hAnsi="GHEA Grapalat"/>
                <w:lang w:val="af-ZA"/>
              </w:rPr>
            </w:pPr>
          </w:p>
        </w:tc>
        <w:tc>
          <w:tcPr>
            <w:tcW w:w="5387" w:type="dxa"/>
            <w:shd w:val="clear" w:color="auto" w:fill="FFFFFF"/>
          </w:tcPr>
          <w:p w14:paraId="1BB95CB7" w14:textId="77777777" w:rsidR="00A0054D" w:rsidRDefault="00A0054D" w:rsidP="00C53EE1">
            <w:pPr>
              <w:spacing w:line="360" w:lineRule="auto"/>
              <w:ind w:right="135"/>
              <w:rPr>
                <w:rFonts w:ascii="Sylfaen" w:eastAsia="MS Mincho" w:hAnsi="Sylfaen" w:cs="MS Mincho"/>
                <w:color w:val="000000"/>
                <w:lang w:val="hy-AM" w:eastAsia="en-US"/>
              </w:rPr>
            </w:pPr>
            <w:r>
              <w:rPr>
                <w:rFonts w:ascii="GHEA Grapalat" w:hAnsi="GHEA Grapalat"/>
                <w:color w:val="000000"/>
                <w:lang w:val="hy-AM" w:eastAsia="en-US"/>
              </w:rPr>
              <w:t xml:space="preserve"> Ընդունվել է ի գիտություն։</w:t>
            </w:r>
          </w:p>
          <w:p w14:paraId="3126A01D" w14:textId="77777777" w:rsidR="00A0054D" w:rsidRDefault="00A0054D" w:rsidP="00C53EE1">
            <w:pPr>
              <w:spacing w:line="360" w:lineRule="auto"/>
              <w:ind w:left="165" w:right="135"/>
              <w:rPr>
                <w:rFonts w:ascii="Sylfaen" w:eastAsia="MS Mincho" w:hAnsi="Sylfaen" w:cs="MS Mincho"/>
                <w:color w:val="000000"/>
                <w:lang w:val="hy-AM" w:eastAsia="en-US"/>
              </w:rPr>
            </w:pPr>
          </w:p>
          <w:p w14:paraId="31D944E3" w14:textId="77777777" w:rsidR="00A0054D" w:rsidRDefault="00A0054D" w:rsidP="00C53EE1">
            <w:pPr>
              <w:spacing w:line="360" w:lineRule="auto"/>
              <w:ind w:left="165" w:right="135"/>
              <w:rPr>
                <w:rFonts w:ascii="Sylfaen" w:eastAsia="MS Mincho" w:hAnsi="Sylfaen" w:cs="MS Mincho"/>
                <w:color w:val="000000"/>
                <w:lang w:val="hy-AM" w:eastAsia="en-US"/>
              </w:rPr>
            </w:pPr>
          </w:p>
          <w:p w14:paraId="773495D3" w14:textId="77777777" w:rsidR="00A0054D" w:rsidRDefault="00A0054D" w:rsidP="00C53EE1">
            <w:pPr>
              <w:spacing w:line="360" w:lineRule="auto"/>
              <w:ind w:left="165" w:right="135"/>
              <w:rPr>
                <w:rFonts w:ascii="Sylfaen" w:eastAsia="MS Mincho" w:hAnsi="Sylfaen" w:cs="MS Mincho"/>
                <w:color w:val="000000"/>
                <w:lang w:val="hy-AM" w:eastAsia="en-US"/>
              </w:rPr>
            </w:pPr>
          </w:p>
          <w:p w14:paraId="3764A5EE" w14:textId="77777777" w:rsidR="00A0054D" w:rsidRDefault="00A0054D" w:rsidP="00C53EE1">
            <w:pPr>
              <w:spacing w:line="360" w:lineRule="auto"/>
              <w:ind w:left="165" w:right="135"/>
              <w:rPr>
                <w:rFonts w:ascii="Sylfaen" w:eastAsia="MS Mincho" w:hAnsi="Sylfaen" w:cs="MS Mincho"/>
                <w:color w:val="000000"/>
                <w:lang w:val="hy-AM" w:eastAsia="en-US"/>
              </w:rPr>
            </w:pPr>
          </w:p>
          <w:p w14:paraId="2B3E730E" w14:textId="77777777" w:rsidR="00A0054D" w:rsidRDefault="00A0054D" w:rsidP="00C53EE1">
            <w:pPr>
              <w:spacing w:line="360" w:lineRule="auto"/>
              <w:ind w:left="165" w:right="135"/>
              <w:rPr>
                <w:rFonts w:ascii="Sylfaen" w:eastAsia="MS Mincho" w:hAnsi="Sylfaen" w:cs="MS Mincho"/>
                <w:color w:val="000000"/>
                <w:lang w:val="hy-AM" w:eastAsia="en-US"/>
              </w:rPr>
            </w:pPr>
          </w:p>
          <w:p w14:paraId="15D0A087" w14:textId="77777777" w:rsidR="00A0054D" w:rsidRDefault="00A0054D" w:rsidP="00C53EE1">
            <w:pPr>
              <w:spacing w:line="360" w:lineRule="auto"/>
              <w:ind w:left="165" w:right="135"/>
              <w:rPr>
                <w:rFonts w:ascii="Sylfaen" w:eastAsia="MS Mincho" w:hAnsi="Sylfaen" w:cs="MS Mincho"/>
                <w:color w:val="000000"/>
                <w:lang w:val="hy-AM" w:eastAsia="en-US"/>
              </w:rPr>
            </w:pPr>
          </w:p>
          <w:p w14:paraId="7FAB169B" w14:textId="77777777" w:rsidR="00A0054D" w:rsidRDefault="00A0054D" w:rsidP="00C53EE1">
            <w:pPr>
              <w:spacing w:line="360" w:lineRule="auto"/>
              <w:ind w:right="135"/>
              <w:rPr>
                <w:rFonts w:ascii="GHEA Grapalat" w:hAnsi="GHEA Grapalat"/>
                <w:color w:val="000000"/>
                <w:lang w:val="hy-AM" w:eastAsia="en-US"/>
              </w:rPr>
            </w:pPr>
          </w:p>
          <w:p w14:paraId="618F4805" w14:textId="77777777" w:rsidR="00A0054D" w:rsidRPr="004D4460" w:rsidRDefault="00A0054D" w:rsidP="00C53EE1">
            <w:pPr>
              <w:spacing w:line="360" w:lineRule="auto"/>
              <w:ind w:left="165" w:right="135"/>
              <w:jc w:val="center"/>
              <w:rPr>
                <w:rFonts w:ascii="GHEA Grapalat" w:hAnsi="GHEA Grapalat"/>
                <w:color w:val="000000"/>
                <w:lang w:val="hy-AM" w:eastAsia="en-US"/>
              </w:rPr>
            </w:pPr>
          </w:p>
        </w:tc>
      </w:tr>
      <w:tr w:rsidR="00526DE7" w:rsidRPr="00556F57" w14:paraId="12D09D0B" w14:textId="77777777" w:rsidTr="00526DE7">
        <w:trPr>
          <w:tblCellSpacing w:w="0" w:type="dxa"/>
        </w:trPr>
        <w:tc>
          <w:tcPr>
            <w:tcW w:w="8200" w:type="dxa"/>
            <w:vMerge w:val="restart"/>
            <w:shd w:val="clear" w:color="auto" w:fill="D0D0D0"/>
            <w:vAlign w:val="center"/>
            <w:hideMark/>
          </w:tcPr>
          <w:p w14:paraId="5AF7D04A" w14:textId="33BF8643" w:rsidR="00526DE7" w:rsidRPr="00CE7703" w:rsidRDefault="00526DE7" w:rsidP="00857B10">
            <w:pPr>
              <w:pStyle w:val="a4"/>
              <w:spacing w:line="276" w:lineRule="auto"/>
              <w:jc w:val="center"/>
              <w:rPr>
                <w:rFonts w:ascii="GHEA Grapalat" w:hAnsi="GHEA Grapalat" w:cs="Sylfaen"/>
                <w:b/>
                <w:lang w:val="en-US"/>
              </w:rPr>
            </w:pPr>
            <w:r>
              <w:rPr>
                <w:rFonts w:ascii="GHEA Grapalat" w:hAnsi="GHEA Grapalat" w:cs="Sylfaen"/>
                <w:b/>
                <w:lang w:val="hy-AM"/>
              </w:rPr>
              <w:lastRenderedPageBreak/>
              <w:t xml:space="preserve">6. </w:t>
            </w:r>
            <w:r w:rsidRPr="00DD5586">
              <w:rPr>
                <w:rFonts w:ascii="GHEA Grapalat" w:hAnsi="GHEA Grapalat" w:cs="Sylfaen"/>
                <w:b/>
                <w:lang w:val="hy-AM"/>
              </w:rPr>
              <w:t xml:space="preserve">ՀՀ </w:t>
            </w:r>
            <w:r>
              <w:rPr>
                <w:rFonts w:ascii="GHEA Grapalat" w:hAnsi="GHEA Grapalat" w:cs="Sylfaen"/>
                <w:b/>
                <w:lang w:val="hy-AM"/>
              </w:rPr>
              <w:t>ֆինանսերի նախարարություն</w:t>
            </w:r>
          </w:p>
        </w:tc>
        <w:tc>
          <w:tcPr>
            <w:tcW w:w="5387" w:type="dxa"/>
            <w:shd w:val="clear" w:color="auto" w:fill="D0D0D0"/>
            <w:hideMark/>
          </w:tcPr>
          <w:p w14:paraId="6FFE88BD" w14:textId="33BF89B5" w:rsidR="00526DE7" w:rsidRPr="00556F57" w:rsidRDefault="00526DE7" w:rsidP="00857B10">
            <w:pPr>
              <w:spacing w:line="276" w:lineRule="auto"/>
              <w:jc w:val="center"/>
              <w:rPr>
                <w:rFonts w:ascii="GHEA Grapalat" w:hAnsi="GHEA Grapalat"/>
                <w:b/>
                <w:color w:val="000000"/>
                <w:lang w:val="en-US" w:eastAsia="en-US"/>
              </w:rPr>
            </w:pPr>
            <w:r>
              <w:rPr>
                <w:rFonts w:ascii="GHEA Grapalat" w:hAnsi="GHEA Grapalat" w:cs="Sylfaen"/>
                <w:b/>
                <w:lang w:val="hy-AM"/>
              </w:rPr>
              <w:t>10.</w:t>
            </w:r>
            <w:r>
              <w:rPr>
                <w:rFonts w:ascii="GHEA Grapalat" w:hAnsi="GHEA Grapalat" w:cs="Sylfaen"/>
                <w:b/>
              </w:rPr>
              <w:t>09</w:t>
            </w:r>
            <w:r>
              <w:rPr>
                <w:rFonts w:ascii="GHEA Grapalat" w:hAnsi="GHEA Grapalat" w:cs="Sylfaen"/>
                <w:b/>
                <w:lang w:val="hy-AM"/>
              </w:rPr>
              <w:t>.2025թ</w:t>
            </w:r>
            <w:r w:rsidRPr="00556F57">
              <w:rPr>
                <w:rFonts w:ascii="GHEA Grapalat" w:hAnsi="GHEA Grapalat" w:cs="Sylfaen"/>
                <w:b/>
                <w:lang w:val="hy-AM"/>
              </w:rPr>
              <w:t>.</w:t>
            </w:r>
          </w:p>
        </w:tc>
      </w:tr>
      <w:tr w:rsidR="00526DE7" w:rsidRPr="00CE7703" w14:paraId="7406431A" w14:textId="77777777" w:rsidTr="00526DE7">
        <w:trPr>
          <w:tblCellSpacing w:w="0" w:type="dxa"/>
        </w:trPr>
        <w:tc>
          <w:tcPr>
            <w:tcW w:w="8200" w:type="dxa"/>
            <w:vMerge/>
            <w:shd w:val="clear" w:color="auto" w:fill="FFFFFF"/>
            <w:vAlign w:val="center"/>
            <w:hideMark/>
          </w:tcPr>
          <w:p w14:paraId="68257580" w14:textId="77777777" w:rsidR="00526DE7" w:rsidRPr="00556F57" w:rsidRDefault="00526DE7" w:rsidP="00857B10">
            <w:pPr>
              <w:spacing w:line="276" w:lineRule="auto"/>
              <w:rPr>
                <w:rFonts w:ascii="GHEA Grapalat" w:hAnsi="GHEA Grapalat"/>
                <w:b/>
                <w:color w:val="000000"/>
                <w:lang w:val="en-US" w:eastAsia="en-US"/>
              </w:rPr>
            </w:pPr>
          </w:p>
        </w:tc>
        <w:tc>
          <w:tcPr>
            <w:tcW w:w="5387" w:type="dxa"/>
            <w:shd w:val="clear" w:color="auto" w:fill="D0D0D0"/>
            <w:hideMark/>
          </w:tcPr>
          <w:p w14:paraId="0019ACC9" w14:textId="31E818CE" w:rsidR="00526DE7" w:rsidRPr="00CE7703" w:rsidRDefault="00526DE7" w:rsidP="00857B10">
            <w:pPr>
              <w:spacing w:line="276" w:lineRule="auto"/>
              <w:jc w:val="center"/>
              <w:rPr>
                <w:rFonts w:ascii="GHEA Grapalat" w:hAnsi="GHEA Grapalat" w:cs="Sylfaen"/>
                <w:b/>
                <w:lang w:val="en-US"/>
              </w:rPr>
            </w:pPr>
            <w:r>
              <w:rPr>
                <w:rFonts w:ascii="GHEA Grapalat" w:hAnsi="GHEA Grapalat"/>
                <w:b/>
                <w:bCs/>
                <w:spacing w:val="-20"/>
                <w:lang w:val="hy-AM"/>
              </w:rPr>
              <w:t>01/9/19933-2025</w:t>
            </w:r>
          </w:p>
        </w:tc>
      </w:tr>
      <w:tr w:rsidR="00526DE7" w:rsidRPr="009646A6" w14:paraId="55A4CD40" w14:textId="77777777" w:rsidTr="00526DE7">
        <w:trPr>
          <w:trHeight w:val="3923"/>
          <w:tblCellSpacing w:w="0" w:type="dxa"/>
        </w:trPr>
        <w:tc>
          <w:tcPr>
            <w:tcW w:w="8200" w:type="dxa"/>
            <w:tcBorders>
              <w:top w:val="single" w:sz="4" w:space="0" w:color="auto"/>
              <w:left w:val="nil"/>
              <w:right w:val="single" w:sz="4" w:space="0" w:color="auto"/>
            </w:tcBorders>
            <w:shd w:val="clear" w:color="auto" w:fill="FFFFFF"/>
          </w:tcPr>
          <w:p w14:paraId="61F23A97" w14:textId="77777777" w:rsidR="00163893" w:rsidRPr="007000C0" w:rsidRDefault="00163893" w:rsidP="00E8093C">
            <w:pPr>
              <w:spacing w:line="276" w:lineRule="auto"/>
              <w:ind w:firstLine="567"/>
              <w:contextualSpacing/>
              <w:jc w:val="both"/>
              <w:rPr>
                <w:rFonts w:ascii="GHEA Grapalat" w:hAnsi="GHEA Grapalat"/>
                <w:lang w:val="hy-AM"/>
              </w:rPr>
            </w:pPr>
            <w:r>
              <w:rPr>
                <w:rFonts w:ascii="GHEA Grapalat" w:hAnsi="GHEA Grapalat"/>
                <w:lang w:val="hy-AM"/>
              </w:rPr>
              <w:t xml:space="preserve">1. Հաշվի առնելով, որ ՀՀ բարձր տեխնոլոգիական արդյունաբերության նախարարության կողմից շրջանառվող ՀՀ 2025թ. պետական բյուջեում վերաբաշխում կատարելու մասին որոշման նախագծով առաջարկվում է առանձին միջոցառումներից գումարներ ուղղել ՀՀ կառավարության պահուստային ֆոնդ, առաջարկում ենք </w:t>
            </w:r>
            <w:r w:rsidRPr="00427DBA">
              <w:rPr>
                <w:rFonts w:ascii="GHEA Grapalat" w:hAnsi="GHEA Grapalat"/>
                <w:lang w:val="hy-AM"/>
              </w:rPr>
              <w:t>COP 17 համաժողովի</w:t>
            </w:r>
            <w:r>
              <w:rPr>
                <w:rFonts w:ascii="GHEA Grapalat" w:hAnsi="GHEA Grapalat"/>
                <w:lang w:val="hy-AM"/>
              </w:rPr>
              <w:t xml:space="preserve"> կազմակերպման համար պահանջվող գումարը ՀՀ կառավարության պահուստային ֆոնդի փոխարեն վերաբաշխել ԲՏԱ նախարարության 1043 «</w:t>
            </w:r>
            <w:r w:rsidRPr="00BE7BB8">
              <w:rPr>
                <w:rFonts w:ascii="GHEA Grapalat" w:hAnsi="GHEA Grapalat"/>
                <w:lang w:val="hy-AM"/>
              </w:rPr>
              <w:t>Բարձր տեխնոլոգիական արդյունաբերության էկոհամակարգի և շուկայի զարգացման ծրագիր</w:t>
            </w:r>
            <w:r>
              <w:rPr>
                <w:rFonts w:ascii="GHEA Grapalat" w:hAnsi="GHEA Grapalat"/>
                <w:lang w:val="hy-AM"/>
              </w:rPr>
              <w:t>» ծրագրի 11018 «</w:t>
            </w:r>
            <w:r w:rsidRPr="00BE7BB8">
              <w:rPr>
                <w:rFonts w:ascii="GHEA Grapalat" w:hAnsi="GHEA Grapalat"/>
                <w:lang w:val="hy-AM"/>
              </w:rPr>
              <w:t>Պետական աջակցություն տեղեկատվական տեխնոլոգիաների ոլորտում գործունեություն իրականացնող առևտրային կազմակերպություններին և անհատ ձեռնարկատերերին</w:t>
            </w:r>
            <w:r>
              <w:rPr>
                <w:rFonts w:ascii="GHEA Grapalat" w:hAnsi="GHEA Grapalat"/>
                <w:lang w:val="hy-AM"/>
              </w:rPr>
              <w:t xml:space="preserve">» միջոցառումից:  </w:t>
            </w:r>
          </w:p>
          <w:p w14:paraId="24BEAFC3" w14:textId="77777777" w:rsidR="00163893" w:rsidRPr="00427DBA" w:rsidRDefault="00163893" w:rsidP="00E8093C">
            <w:pPr>
              <w:spacing w:line="276" w:lineRule="auto"/>
              <w:ind w:firstLine="567"/>
              <w:contextualSpacing/>
              <w:jc w:val="both"/>
              <w:rPr>
                <w:rFonts w:ascii="GHEA Grapalat" w:hAnsi="GHEA Grapalat"/>
                <w:lang w:val="hy-AM"/>
              </w:rPr>
            </w:pPr>
            <w:r w:rsidRPr="00427DBA">
              <w:rPr>
                <w:rFonts w:ascii="GHEA Grapalat" w:hAnsi="GHEA Grapalat"/>
                <w:lang w:val="hy-AM"/>
              </w:rPr>
              <w:t>2. Նախագծի 4-րդ կետով առաջարկվում է  թույլատրել ՀՀ տարածքային կառավարման և ենթակառուցվածքների նախարարության պետական գույքի կառավարման կոմիտեին (այսուհետ՝ Կոմիտե) մեկ անձից գնումն իրականացնել՝ չկիրառելով «Գնումների մասին» ՀՀ օրենքի 35-րդ հոդվածի պահանջները։</w:t>
            </w:r>
          </w:p>
          <w:p w14:paraId="42699DD0" w14:textId="77777777" w:rsidR="00163893" w:rsidRPr="00427DBA" w:rsidRDefault="00163893" w:rsidP="00E8093C">
            <w:pPr>
              <w:spacing w:line="276" w:lineRule="auto"/>
              <w:ind w:firstLine="567"/>
              <w:contextualSpacing/>
              <w:jc w:val="both"/>
              <w:rPr>
                <w:rFonts w:ascii="GHEA Grapalat" w:hAnsi="GHEA Grapalat"/>
                <w:lang w:val="hy-AM"/>
              </w:rPr>
            </w:pPr>
            <w:r w:rsidRPr="00427DBA">
              <w:rPr>
                <w:rFonts w:ascii="GHEA Grapalat" w:hAnsi="GHEA Grapalat"/>
                <w:lang w:val="hy-AM"/>
              </w:rPr>
              <w:t xml:space="preserve">Նկատի ունենալով, որ </w:t>
            </w:r>
            <w:r w:rsidRPr="0063386B">
              <w:rPr>
                <w:rFonts w:ascii="Calibri" w:hAnsi="Calibri" w:cs="Calibri"/>
                <w:lang w:val="hy-AM"/>
              </w:rPr>
              <w:t> </w:t>
            </w:r>
            <w:r w:rsidRPr="00427DBA">
              <w:rPr>
                <w:rFonts w:ascii="GHEA Grapalat" w:hAnsi="GHEA Grapalat"/>
                <w:lang w:val="hy-AM"/>
              </w:rPr>
              <w:t>նախագծի ընդունումը հիմնավորող փաստաթղթում ներկայացված չէ տեղեկատվություն՝ գնումների կարգավորումների կիրառման անհնարինության վերաբերյալ, պետական գույքի կառավարման կոմիտեի ներկայացուցչի հետ աշխատանքային կարգով կազմակերպվել է քննարկում, որի արդյունքում պարզվել է, որ առաջարկվող բացառության անհրաժեշտությունը պայմանավորված է ընտրված մասնակցի կողմից պայմանագրի և որակավորման ապահովումներ չներկայացնելու հանգամանքով:</w:t>
            </w:r>
          </w:p>
          <w:p w14:paraId="68D80376" w14:textId="53626B52" w:rsidR="00163893" w:rsidRPr="00427DBA" w:rsidRDefault="00163893" w:rsidP="00E8093C">
            <w:pPr>
              <w:spacing w:line="276" w:lineRule="auto"/>
              <w:ind w:firstLine="567"/>
              <w:contextualSpacing/>
              <w:jc w:val="both"/>
              <w:rPr>
                <w:rFonts w:ascii="GHEA Grapalat" w:hAnsi="GHEA Grapalat"/>
                <w:lang w:val="hy-AM"/>
              </w:rPr>
            </w:pPr>
            <w:r w:rsidRPr="00427DBA">
              <w:rPr>
                <w:rFonts w:ascii="GHEA Grapalat" w:hAnsi="GHEA Grapalat"/>
                <w:lang w:val="hy-AM"/>
              </w:rPr>
              <w:t xml:space="preserve">Այս կապակցությամբ հայտնում ենք, որ </w:t>
            </w:r>
            <w:r w:rsidRPr="00427DBA">
              <w:rPr>
                <w:rFonts w:ascii="GHEA Grapalat" w:hAnsi="GHEA Grapalat"/>
                <w:lang w:val="hy-AM"/>
              </w:rPr>
              <w:tab/>
              <w:t>ՀՀ</w:t>
            </w:r>
            <w:r>
              <w:rPr>
                <w:rFonts w:ascii="GHEA Grapalat" w:hAnsi="GHEA Grapalat"/>
                <w:lang w:val="hy-AM"/>
              </w:rPr>
              <w:t xml:space="preserve"> </w:t>
            </w:r>
            <w:r w:rsidRPr="00427DBA">
              <w:rPr>
                <w:rFonts w:ascii="GHEA Grapalat" w:hAnsi="GHEA Grapalat"/>
                <w:lang w:val="hy-AM"/>
              </w:rPr>
              <w:t xml:space="preserve">կառավարության 04/05/2017թ. N 526-Ն որոշման 1-ին կետով հաստատված կարգի 71-րդ </w:t>
            </w:r>
            <w:r w:rsidRPr="00427DBA">
              <w:rPr>
                <w:rFonts w:ascii="GHEA Grapalat" w:hAnsi="GHEA Grapalat"/>
                <w:lang w:val="hy-AM"/>
              </w:rPr>
              <w:lastRenderedPageBreak/>
              <w:t>կետի 3-րդ ենթակետի «ա» պարբերության համաձայն՝  եթե գնումն իրականացվում է «Գնումների մասին» օրենքի 23-րդ հոդվածի 1-ին մասի 1-ին կետի հիման վրա, ապա մասնակիցը հայտի, ինչպես նաև որակավորման և պայմանագրի ապահովումներ չի ներկայացնում:</w:t>
            </w:r>
          </w:p>
          <w:p w14:paraId="4209A9F9" w14:textId="77777777" w:rsidR="00163893" w:rsidRPr="00427DBA" w:rsidRDefault="00163893" w:rsidP="00E8093C">
            <w:pPr>
              <w:spacing w:line="276" w:lineRule="auto"/>
              <w:ind w:firstLine="567"/>
              <w:contextualSpacing/>
              <w:jc w:val="both"/>
              <w:rPr>
                <w:rFonts w:ascii="GHEA Grapalat" w:hAnsi="GHEA Grapalat"/>
                <w:lang w:val="hy-AM"/>
              </w:rPr>
            </w:pPr>
            <w:r w:rsidRPr="00427DBA">
              <w:rPr>
                <w:rFonts w:ascii="GHEA Grapalat" w:hAnsi="GHEA Grapalat"/>
                <w:lang w:val="hy-AM"/>
              </w:rPr>
              <w:t>Ելնելով վերոգրյալից և նկատի ունենալով, որ գործող կարգավորումների համաձայն՝   բացակայում է նման բացառություն սահմանելու անհրաժեշտությունը, առաջարկում ենք նախագծի 4-րդ կետից</w:t>
            </w:r>
            <w:r>
              <w:rPr>
                <w:rFonts w:ascii="GHEA Grapalat" w:hAnsi="GHEA Grapalat"/>
                <w:lang w:val="hy-AM"/>
              </w:rPr>
              <w:t>,</w:t>
            </w:r>
            <w:r w:rsidRPr="00427DBA">
              <w:rPr>
                <w:rFonts w:ascii="GHEA Grapalat" w:hAnsi="GHEA Grapalat"/>
                <w:lang w:val="hy-AM"/>
              </w:rPr>
              <w:t xml:space="preserve"> որպես ավելորդ դրույթ հանել «չկիրառելով «Գնումների մասին» ՀՀ օրենքի 35-րդ հոդվածի պահանջները» բառերը, իսկ կետը շարադրել հետևյալ խմբագրությամբ.</w:t>
            </w:r>
          </w:p>
          <w:p w14:paraId="07CA82B6" w14:textId="77777777" w:rsidR="00163893" w:rsidRPr="00427DBA" w:rsidRDefault="00163893" w:rsidP="00E8093C">
            <w:pPr>
              <w:spacing w:line="276" w:lineRule="auto"/>
              <w:ind w:firstLine="567"/>
              <w:contextualSpacing/>
              <w:jc w:val="both"/>
              <w:rPr>
                <w:rFonts w:ascii="GHEA Grapalat" w:hAnsi="GHEA Grapalat"/>
                <w:lang w:val="hy-AM"/>
              </w:rPr>
            </w:pPr>
            <w:r w:rsidRPr="00427DBA">
              <w:rPr>
                <w:rFonts w:ascii="GHEA Grapalat" w:hAnsi="GHEA Grapalat"/>
                <w:lang w:val="hy-AM"/>
              </w:rPr>
              <w:t>«4.Թույլատրել Հայաստանի Հանրապետության տարածքային կառավարման և ենթակառուցվածքների նախարարության պետական գույքի կառավարման կոմիտեին սույն որոշման հավելված 6-ով սահմանված ծառայությունների ձեռքբերումն իրականացնել մեկ անձից գնման ձևով:»</w:t>
            </w:r>
          </w:p>
          <w:p w14:paraId="7F053E01" w14:textId="77777777" w:rsidR="00163893" w:rsidRPr="00427DBA" w:rsidRDefault="00163893" w:rsidP="00E8093C">
            <w:pPr>
              <w:spacing w:line="276" w:lineRule="auto"/>
              <w:ind w:firstLine="567"/>
              <w:contextualSpacing/>
              <w:jc w:val="both"/>
              <w:rPr>
                <w:rFonts w:ascii="GHEA Grapalat" w:hAnsi="GHEA Grapalat"/>
                <w:lang w:val="hy-AM"/>
              </w:rPr>
            </w:pPr>
            <w:r w:rsidRPr="00427DBA">
              <w:rPr>
                <w:rFonts w:ascii="GHEA Grapalat" w:hAnsi="GHEA Grapalat"/>
                <w:lang w:val="hy-AM"/>
              </w:rPr>
              <w:t>3. Նախագծի 3-րդ կետի 1-ին ենթակետով նախատեսվում է նախագծի 6-րդ հավելվածում նշված ծառայությունների ձեռքբերման նպատակով ձևավորել գնման գործընթացի պատասխանատու ստորաբաժանում (մասնագիտական խումբ), որի կազմում պետք է ընդգրկվեն պետական գույքի կառավարման կոմիտեի, ՀՀ շրջակա միջավայրի, արտաքին գործերի և ֆինանսների նախարարությունների, ինչպես նաև ՀՀ քաղաքաշինության կոմիտեի ներկայացուցիչները։</w:t>
            </w:r>
          </w:p>
          <w:p w14:paraId="0728ADEB" w14:textId="77777777" w:rsidR="00163893" w:rsidRPr="00427DBA" w:rsidRDefault="00163893" w:rsidP="00E8093C">
            <w:pPr>
              <w:spacing w:line="276" w:lineRule="auto"/>
              <w:ind w:firstLine="567"/>
              <w:contextualSpacing/>
              <w:jc w:val="both"/>
              <w:rPr>
                <w:rFonts w:ascii="GHEA Grapalat" w:hAnsi="GHEA Grapalat"/>
                <w:lang w:val="hy-AM"/>
              </w:rPr>
            </w:pPr>
            <w:r w:rsidRPr="00427DBA">
              <w:rPr>
                <w:rFonts w:ascii="GHEA Grapalat" w:hAnsi="GHEA Grapalat"/>
                <w:lang w:val="hy-AM"/>
              </w:rPr>
              <w:t xml:space="preserve">Այս կապակցությամբ հայտնում ենք, որ «Գնումների մասին» օրենքի 16-րդ հոդվածի 1-ին մասի համաձայն՝ լիազորված մարմինը չի կարող ներգրավվել գնման գործընթացներում, լինել պայմանագրի կողմ, բացառությամբ իր կարիքների համար իրականացվող գնումների: </w:t>
            </w:r>
          </w:p>
          <w:p w14:paraId="3EA4C618" w14:textId="77777777" w:rsidR="00163893" w:rsidRPr="00427DBA" w:rsidRDefault="00163893" w:rsidP="00E8093C">
            <w:pPr>
              <w:spacing w:line="276" w:lineRule="auto"/>
              <w:ind w:firstLine="567"/>
              <w:contextualSpacing/>
              <w:jc w:val="both"/>
              <w:rPr>
                <w:rFonts w:ascii="GHEA Grapalat" w:hAnsi="GHEA Grapalat"/>
                <w:lang w:val="hy-AM"/>
              </w:rPr>
            </w:pPr>
            <w:r w:rsidRPr="00427DBA">
              <w:rPr>
                <w:rFonts w:ascii="GHEA Grapalat" w:hAnsi="GHEA Grapalat"/>
                <w:lang w:val="hy-AM"/>
              </w:rPr>
              <w:t xml:space="preserve">Ելնելով վերոգրյալից և հաշվի առնելով, որ ՀՀ ֆինանսների նախարարության ներկայացուցիչները չեն կարող ներգրավվել </w:t>
            </w:r>
            <w:r w:rsidRPr="00427DBA">
              <w:rPr>
                <w:rFonts w:ascii="GHEA Grapalat" w:hAnsi="GHEA Grapalat"/>
                <w:lang w:val="hy-AM"/>
              </w:rPr>
              <w:lastRenderedPageBreak/>
              <w:t>մասնագիտական խմբում, անհրաժեշտ է նախագծի 3-րդ կետի 1-ին ենթակետից հանել ՀՀ ֆինանսների նախարարությանը:</w:t>
            </w:r>
          </w:p>
          <w:p w14:paraId="525069A0" w14:textId="77777777" w:rsidR="00163893" w:rsidRPr="00427DBA" w:rsidRDefault="00163893" w:rsidP="00E8093C">
            <w:pPr>
              <w:spacing w:line="276" w:lineRule="auto"/>
              <w:ind w:firstLine="567"/>
              <w:contextualSpacing/>
              <w:jc w:val="both"/>
              <w:rPr>
                <w:rFonts w:ascii="GHEA Grapalat" w:hAnsi="GHEA Grapalat"/>
                <w:lang w:val="hy-AM"/>
              </w:rPr>
            </w:pPr>
            <w:r w:rsidRPr="00427DBA">
              <w:rPr>
                <w:rFonts w:ascii="GHEA Grapalat" w:hAnsi="GHEA Grapalat"/>
                <w:lang w:val="hy-AM"/>
              </w:rPr>
              <w:t>4. Միաժամանակ առաջարկում ենք նախագծի՝</w:t>
            </w:r>
          </w:p>
          <w:p w14:paraId="71F0EFF8" w14:textId="77777777" w:rsidR="00163893" w:rsidRPr="00427DBA" w:rsidRDefault="00163893" w:rsidP="00E8093C">
            <w:pPr>
              <w:spacing w:line="276" w:lineRule="auto"/>
              <w:ind w:firstLine="567"/>
              <w:contextualSpacing/>
              <w:jc w:val="both"/>
              <w:rPr>
                <w:rFonts w:ascii="GHEA Grapalat" w:hAnsi="GHEA Grapalat"/>
                <w:lang w:val="hy-AM"/>
              </w:rPr>
            </w:pPr>
            <w:r w:rsidRPr="00427DBA">
              <w:rPr>
                <w:rFonts w:ascii="GHEA Grapalat" w:hAnsi="GHEA Grapalat"/>
                <w:lang w:val="hy-AM"/>
              </w:rPr>
              <w:t xml:space="preserve">ա/ նախաբանում «23-րդ» բառի փոխարեն նշել «23-րդ կետի 4-րդ ենթակետով նախատեսված ցանկի 44-րդ կետին»  բառերը, </w:t>
            </w:r>
          </w:p>
          <w:p w14:paraId="4332FCEC" w14:textId="77777777" w:rsidR="00163893" w:rsidRPr="00427DBA" w:rsidRDefault="00163893" w:rsidP="00E8093C">
            <w:pPr>
              <w:spacing w:line="276" w:lineRule="auto"/>
              <w:ind w:firstLine="567"/>
              <w:contextualSpacing/>
              <w:jc w:val="both"/>
              <w:rPr>
                <w:rFonts w:ascii="GHEA Grapalat" w:hAnsi="GHEA Grapalat"/>
                <w:lang w:val="hy-AM"/>
              </w:rPr>
            </w:pPr>
            <w:r w:rsidRPr="00427DBA">
              <w:rPr>
                <w:rFonts w:ascii="GHEA Grapalat" w:hAnsi="GHEA Grapalat"/>
                <w:lang w:val="hy-AM"/>
              </w:rPr>
              <w:t>բ/ «11019. COP 17 համաժողովի միջոցառման կազմակերպման ծառայություններ» միջոցառման անվանումից հանել «միջոցառման» բառը,</w:t>
            </w:r>
          </w:p>
          <w:p w14:paraId="161DBF15" w14:textId="77777777" w:rsidR="00163893" w:rsidRPr="00427DBA" w:rsidRDefault="00163893" w:rsidP="00E8093C">
            <w:pPr>
              <w:spacing w:line="276" w:lineRule="auto"/>
              <w:ind w:firstLine="567"/>
              <w:contextualSpacing/>
              <w:jc w:val="both"/>
              <w:rPr>
                <w:rFonts w:ascii="GHEA Grapalat" w:hAnsi="GHEA Grapalat"/>
                <w:lang w:val="hy-AM"/>
              </w:rPr>
            </w:pPr>
            <w:r w:rsidRPr="00427DBA">
              <w:rPr>
                <w:rFonts w:ascii="GHEA Grapalat" w:hAnsi="GHEA Grapalat"/>
                <w:lang w:val="hy-AM"/>
              </w:rPr>
              <w:t>գ/ ընդունումը հիմնավորող փաստաթղթի 4-րդ կետից հանել «ՀՀ ֆինանսների նախարարության» բառերը, նկատի ունենալով, որ նախարարությունը չունի մասնակցություն՝ նշված փաստաթղթով առաջարկված կարգավորումները սահմանելու հարցում:</w:t>
            </w:r>
          </w:p>
          <w:p w14:paraId="0E3837D6" w14:textId="77777777" w:rsidR="00163893" w:rsidRDefault="00163893" w:rsidP="00E8093C">
            <w:pPr>
              <w:spacing w:line="276" w:lineRule="auto"/>
              <w:ind w:firstLine="567"/>
              <w:contextualSpacing/>
              <w:jc w:val="both"/>
              <w:rPr>
                <w:rFonts w:ascii="GHEA Grapalat" w:hAnsi="GHEA Grapalat"/>
                <w:lang w:val="hy-AM"/>
              </w:rPr>
            </w:pPr>
            <w:r w:rsidRPr="00427DBA">
              <w:rPr>
                <w:rFonts w:ascii="GHEA Grapalat" w:hAnsi="GHEA Grapalat"/>
                <w:lang w:val="hy-AM"/>
              </w:rPr>
              <w:t xml:space="preserve">5. Առաջարկում ենք պարզաբանել, թե ինչով է պայմանավորված COP 17 համաժողովի միջոցառման կազմակերպումը ՀՀ շրջակա միջավայրի նախարարության փոխարեն </w:t>
            </w:r>
            <w:r>
              <w:rPr>
                <w:rFonts w:ascii="GHEA Grapalat" w:hAnsi="GHEA Grapalat"/>
                <w:lang w:val="hy-AM"/>
              </w:rPr>
              <w:t>Պ</w:t>
            </w:r>
            <w:r w:rsidRPr="00427DBA">
              <w:rPr>
                <w:rFonts w:ascii="GHEA Grapalat" w:hAnsi="GHEA Grapalat"/>
                <w:lang w:val="hy-AM"/>
              </w:rPr>
              <w:t xml:space="preserve">ետական գույքի կառավարման կոմիտեին վերապահելը: </w:t>
            </w:r>
          </w:p>
          <w:p w14:paraId="28AE1FFF" w14:textId="77777777" w:rsidR="00526DE7" w:rsidRDefault="00526DE7" w:rsidP="00E8093C">
            <w:pPr>
              <w:tabs>
                <w:tab w:val="left" w:pos="567"/>
                <w:tab w:val="right" w:pos="10490"/>
              </w:tabs>
              <w:spacing w:line="276" w:lineRule="auto"/>
              <w:jc w:val="both"/>
              <w:rPr>
                <w:rFonts w:ascii="GHEA Grapalat" w:hAnsi="GHEA Grapalat"/>
                <w:lang w:val="hy-AM"/>
              </w:rPr>
            </w:pPr>
          </w:p>
          <w:p w14:paraId="3B0E4577" w14:textId="77777777" w:rsidR="00526DE7" w:rsidRDefault="00526DE7" w:rsidP="00E8093C">
            <w:pPr>
              <w:tabs>
                <w:tab w:val="left" w:pos="567"/>
                <w:tab w:val="right" w:pos="10490"/>
              </w:tabs>
              <w:spacing w:line="276" w:lineRule="auto"/>
              <w:jc w:val="both"/>
              <w:rPr>
                <w:rFonts w:ascii="GHEA Grapalat" w:hAnsi="GHEA Grapalat"/>
                <w:lang w:val="hy-AM"/>
              </w:rPr>
            </w:pPr>
          </w:p>
          <w:p w14:paraId="2D8BB92D" w14:textId="77777777" w:rsidR="00526DE7" w:rsidRDefault="00526DE7" w:rsidP="00E8093C">
            <w:pPr>
              <w:tabs>
                <w:tab w:val="left" w:pos="567"/>
                <w:tab w:val="right" w:pos="10490"/>
              </w:tabs>
              <w:spacing w:line="276" w:lineRule="auto"/>
              <w:jc w:val="both"/>
              <w:rPr>
                <w:rFonts w:ascii="GHEA Grapalat" w:hAnsi="GHEA Grapalat"/>
                <w:lang w:val="hy-AM"/>
              </w:rPr>
            </w:pPr>
          </w:p>
          <w:p w14:paraId="644BD01B" w14:textId="77777777" w:rsidR="00526DE7" w:rsidRDefault="00526DE7" w:rsidP="00E8093C">
            <w:pPr>
              <w:tabs>
                <w:tab w:val="left" w:pos="567"/>
                <w:tab w:val="right" w:pos="10490"/>
              </w:tabs>
              <w:spacing w:line="276" w:lineRule="auto"/>
              <w:jc w:val="both"/>
              <w:rPr>
                <w:rFonts w:ascii="GHEA Grapalat" w:hAnsi="GHEA Grapalat"/>
                <w:lang w:val="hy-AM"/>
              </w:rPr>
            </w:pPr>
          </w:p>
          <w:p w14:paraId="4B7B9711" w14:textId="77777777" w:rsidR="00526DE7" w:rsidRDefault="00526DE7" w:rsidP="00E8093C">
            <w:pPr>
              <w:tabs>
                <w:tab w:val="left" w:pos="567"/>
                <w:tab w:val="right" w:pos="10490"/>
              </w:tabs>
              <w:spacing w:line="276" w:lineRule="auto"/>
              <w:jc w:val="both"/>
              <w:rPr>
                <w:rFonts w:ascii="GHEA Grapalat" w:hAnsi="GHEA Grapalat"/>
                <w:lang w:val="hy-AM"/>
              </w:rPr>
            </w:pPr>
          </w:p>
          <w:p w14:paraId="5F5F394C" w14:textId="77777777" w:rsidR="00526DE7" w:rsidRDefault="00526DE7" w:rsidP="00E8093C">
            <w:pPr>
              <w:tabs>
                <w:tab w:val="left" w:pos="567"/>
                <w:tab w:val="right" w:pos="10490"/>
              </w:tabs>
              <w:spacing w:line="276" w:lineRule="auto"/>
              <w:jc w:val="both"/>
              <w:rPr>
                <w:rFonts w:ascii="GHEA Grapalat" w:hAnsi="GHEA Grapalat"/>
                <w:lang w:val="hy-AM"/>
              </w:rPr>
            </w:pPr>
          </w:p>
          <w:p w14:paraId="6325F572" w14:textId="77777777" w:rsidR="00526DE7" w:rsidRPr="0063386B" w:rsidRDefault="00526DE7" w:rsidP="00E8093C">
            <w:pPr>
              <w:tabs>
                <w:tab w:val="left" w:pos="567"/>
                <w:tab w:val="right" w:pos="10490"/>
              </w:tabs>
              <w:spacing w:line="276" w:lineRule="auto"/>
              <w:jc w:val="both"/>
              <w:rPr>
                <w:rFonts w:ascii="GHEA Grapalat" w:hAnsi="GHEA Grapalat"/>
                <w:lang w:val="hy-AM"/>
              </w:rPr>
            </w:pPr>
          </w:p>
        </w:tc>
        <w:tc>
          <w:tcPr>
            <w:tcW w:w="5387" w:type="dxa"/>
            <w:shd w:val="clear" w:color="auto" w:fill="FFFFFF"/>
          </w:tcPr>
          <w:p w14:paraId="4245F247" w14:textId="1966B8BA" w:rsidR="00526DE7" w:rsidRPr="00163893" w:rsidRDefault="00526DE7" w:rsidP="00E8093C">
            <w:pPr>
              <w:spacing w:line="276" w:lineRule="auto"/>
              <w:ind w:right="135"/>
              <w:rPr>
                <w:rFonts w:ascii="GHEA Grapalat" w:hAnsi="GHEA Grapalat"/>
                <w:lang w:val="hy-AM"/>
              </w:rPr>
            </w:pPr>
            <w:r w:rsidRPr="0063386B">
              <w:rPr>
                <w:rFonts w:ascii="GHEA Grapalat" w:hAnsi="GHEA Grapalat"/>
                <w:lang w:val="hy-AM"/>
              </w:rPr>
              <w:lastRenderedPageBreak/>
              <w:t xml:space="preserve"> </w:t>
            </w:r>
            <w:r w:rsidRPr="00163893">
              <w:rPr>
                <w:rFonts w:ascii="GHEA Grapalat" w:hAnsi="GHEA Grapalat"/>
                <w:lang w:val="hy-AM"/>
              </w:rPr>
              <w:t xml:space="preserve">Ընդունվել </w:t>
            </w:r>
            <w:r w:rsidR="00163893" w:rsidRPr="00163893">
              <w:rPr>
                <w:rFonts w:ascii="GHEA Grapalat" w:hAnsi="GHEA Grapalat"/>
                <w:lang w:val="hy-AM"/>
              </w:rPr>
              <w:t>է</w:t>
            </w:r>
            <w:r w:rsidRPr="00163893">
              <w:rPr>
                <w:rFonts w:ascii="GHEA Grapalat" w:hAnsi="GHEA Grapalat"/>
                <w:lang w:val="hy-AM"/>
              </w:rPr>
              <w:t>։</w:t>
            </w:r>
          </w:p>
          <w:p w14:paraId="0FA36B72" w14:textId="6C9032C1" w:rsidR="00163893" w:rsidRPr="00163893" w:rsidRDefault="00163893" w:rsidP="00E8093C">
            <w:pPr>
              <w:spacing w:line="276" w:lineRule="auto"/>
              <w:ind w:right="135"/>
              <w:rPr>
                <w:rFonts w:ascii="GHEA Grapalat" w:hAnsi="GHEA Grapalat"/>
                <w:lang w:val="hy-AM"/>
              </w:rPr>
            </w:pPr>
            <w:r w:rsidRPr="00163893">
              <w:rPr>
                <w:rFonts w:ascii="GHEA Grapalat" w:hAnsi="GHEA Grapalat"/>
                <w:lang w:val="hy-AM"/>
              </w:rPr>
              <w:t xml:space="preserve"> Կատարվել է ֆինանսավորման աղբյուրի փոփոխություն։</w:t>
            </w:r>
          </w:p>
          <w:p w14:paraId="31D35ABB" w14:textId="77777777" w:rsidR="00163893" w:rsidRPr="0063386B" w:rsidRDefault="00163893" w:rsidP="00E8093C">
            <w:pPr>
              <w:spacing w:line="276" w:lineRule="auto"/>
              <w:ind w:right="135"/>
              <w:rPr>
                <w:rFonts w:ascii="GHEA Grapalat" w:hAnsi="GHEA Grapalat"/>
                <w:lang w:val="hy-AM"/>
              </w:rPr>
            </w:pPr>
          </w:p>
          <w:p w14:paraId="106C5BCC" w14:textId="77777777" w:rsidR="00526DE7" w:rsidRPr="0063386B" w:rsidRDefault="00526DE7" w:rsidP="00E8093C">
            <w:pPr>
              <w:spacing w:line="276" w:lineRule="auto"/>
              <w:ind w:left="165" w:right="135"/>
              <w:rPr>
                <w:rFonts w:ascii="GHEA Grapalat" w:hAnsi="GHEA Grapalat"/>
                <w:lang w:val="hy-AM"/>
              </w:rPr>
            </w:pPr>
          </w:p>
          <w:p w14:paraId="280A57F5" w14:textId="77777777" w:rsidR="00526DE7" w:rsidRPr="0063386B" w:rsidRDefault="00526DE7" w:rsidP="00E8093C">
            <w:pPr>
              <w:spacing w:line="276" w:lineRule="auto"/>
              <w:ind w:left="165" w:right="135"/>
              <w:rPr>
                <w:rFonts w:ascii="GHEA Grapalat" w:hAnsi="GHEA Grapalat"/>
                <w:lang w:val="hy-AM"/>
              </w:rPr>
            </w:pPr>
          </w:p>
          <w:p w14:paraId="2FDD2A58" w14:textId="77777777" w:rsidR="00526DE7" w:rsidRPr="0063386B" w:rsidRDefault="00526DE7" w:rsidP="00E8093C">
            <w:pPr>
              <w:spacing w:line="276" w:lineRule="auto"/>
              <w:ind w:left="165" w:right="135"/>
              <w:rPr>
                <w:rFonts w:ascii="GHEA Grapalat" w:hAnsi="GHEA Grapalat"/>
                <w:lang w:val="hy-AM"/>
              </w:rPr>
            </w:pPr>
          </w:p>
          <w:p w14:paraId="52AE51BA" w14:textId="77777777" w:rsidR="00526DE7" w:rsidRPr="0063386B" w:rsidRDefault="00526DE7" w:rsidP="00E8093C">
            <w:pPr>
              <w:spacing w:line="276" w:lineRule="auto"/>
              <w:ind w:left="165" w:right="135"/>
              <w:rPr>
                <w:rFonts w:ascii="GHEA Grapalat" w:hAnsi="GHEA Grapalat"/>
                <w:lang w:val="hy-AM"/>
              </w:rPr>
            </w:pPr>
          </w:p>
          <w:p w14:paraId="04822BA9" w14:textId="77777777" w:rsidR="00526DE7" w:rsidRPr="0063386B" w:rsidRDefault="00526DE7" w:rsidP="00E8093C">
            <w:pPr>
              <w:spacing w:line="276" w:lineRule="auto"/>
              <w:ind w:left="165" w:right="135"/>
              <w:rPr>
                <w:rFonts w:ascii="GHEA Grapalat" w:hAnsi="GHEA Grapalat"/>
                <w:lang w:val="hy-AM"/>
              </w:rPr>
            </w:pPr>
          </w:p>
          <w:p w14:paraId="10D192C4" w14:textId="77777777" w:rsidR="00526DE7" w:rsidRPr="0063386B" w:rsidRDefault="00526DE7" w:rsidP="00E8093C">
            <w:pPr>
              <w:spacing w:line="276" w:lineRule="auto"/>
              <w:ind w:left="165" w:right="135"/>
              <w:rPr>
                <w:rFonts w:ascii="GHEA Grapalat" w:hAnsi="GHEA Grapalat"/>
                <w:lang w:val="hy-AM"/>
              </w:rPr>
            </w:pPr>
          </w:p>
          <w:p w14:paraId="52F82EA9" w14:textId="77777777" w:rsidR="00526DE7" w:rsidRPr="0063386B" w:rsidRDefault="00526DE7" w:rsidP="00E8093C">
            <w:pPr>
              <w:spacing w:line="276" w:lineRule="auto"/>
              <w:ind w:right="135"/>
              <w:rPr>
                <w:rFonts w:ascii="GHEA Grapalat" w:hAnsi="GHEA Grapalat"/>
                <w:lang w:val="hy-AM"/>
              </w:rPr>
            </w:pPr>
          </w:p>
          <w:p w14:paraId="3EFD276A" w14:textId="77777777" w:rsidR="00526DE7" w:rsidRPr="0063386B" w:rsidRDefault="00526DE7" w:rsidP="00E8093C">
            <w:pPr>
              <w:spacing w:line="276" w:lineRule="auto"/>
              <w:ind w:left="165" w:right="135"/>
              <w:rPr>
                <w:rFonts w:ascii="GHEA Grapalat" w:hAnsi="GHEA Grapalat"/>
                <w:lang w:val="hy-AM"/>
              </w:rPr>
            </w:pPr>
          </w:p>
          <w:p w14:paraId="006D8DE8" w14:textId="1CF922DD" w:rsidR="00163893" w:rsidRPr="00163893" w:rsidRDefault="00163893" w:rsidP="00E8093C">
            <w:pPr>
              <w:spacing w:line="276" w:lineRule="auto"/>
              <w:ind w:right="135"/>
              <w:rPr>
                <w:rFonts w:ascii="GHEA Grapalat" w:hAnsi="GHEA Grapalat"/>
                <w:lang w:val="hy-AM"/>
              </w:rPr>
            </w:pPr>
            <w:r w:rsidRPr="0063386B">
              <w:rPr>
                <w:rFonts w:ascii="GHEA Grapalat" w:hAnsi="GHEA Grapalat"/>
                <w:lang w:val="hy-AM"/>
              </w:rPr>
              <w:t xml:space="preserve"> 2</w:t>
            </w:r>
            <w:r w:rsidRPr="0063386B">
              <w:rPr>
                <w:rFonts w:ascii="MS Mincho" w:eastAsia="MS Mincho" w:hAnsi="MS Mincho" w:cs="MS Mincho" w:hint="eastAsia"/>
                <w:lang w:val="hy-AM"/>
              </w:rPr>
              <w:t>․</w:t>
            </w:r>
            <w:r w:rsidRPr="0063386B">
              <w:rPr>
                <w:rFonts w:ascii="GHEA Grapalat" w:hAnsi="GHEA Grapalat"/>
                <w:lang w:val="hy-AM"/>
              </w:rPr>
              <w:t xml:space="preserve"> </w:t>
            </w:r>
            <w:r w:rsidRPr="00163893">
              <w:rPr>
                <w:rFonts w:ascii="GHEA Grapalat" w:hAnsi="GHEA Grapalat"/>
                <w:lang w:val="hy-AM"/>
              </w:rPr>
              <w:t xml:space="preserve"> Ընդունվել է։</w:t>
            </w:r>
          </w:p>
          <w:p w14:paraId="05E9A9CB" w14:textId="72FF7262" w:rsidR="00163893" w:rsidRPr="00163893" w:rsidRDefault="00163893" w:rsidP="00E8093C">
            <w:pPr>
              <w:spacing w:line="276" w:lineRule="auto"/>
              <w:ind w:right="135"/>
              <w:rPr>
                <w:rFonts w:ascii="GHEA Grapalat" w:hAnsi="GHEA Grapalat"/>
                <w:lang w:val="hy-AM"/>
              </w:rPr>
            </w:pPr>
            <w:r w:rsidRPr="00163893">
              <w:rPr>
                <w:rFonts w:ascii="GHEA Grapalat" w:hAnsi="GHEA Grapalat"/>
                <w:lang w:val="hy-AM"/>
              </w:rPr>
              <w:t xml:space="preserve"> </w:t>
            </w:r>
            <w:r w:rsidRPr="0063386B">
              <w:rPr>
                <w:rFonts w:ascii="GHEA Grapalat" w:hAnsi="GHEA Grapalat"/>
                <w:lang w:val="hy-AM"/>
              </w:rPr>
              <w:t>Կատարվել է համապատասխան փոփոխություն։</w:t>
            </w:r>
          </w:p>
          <w:p w14:paraId="66A4D2A2" w14:textId="77777777" w:rsidR="00163893" w:rsidRPr="0063386B" w:rsidRDefault="00163893" w:rsidP="00E8093C">
            <w:pPr>
              <w:spacing w:line="276" w:lineRule="auto"/>
              <w:ind w:right="135"/>
              <w:rPr>
                <w:rFonts w:ascii="GHEA Grapalat" w:hAnsi="GHEA Grapalat"/>
                <w:lang w:val="hy-AM"/>
              </w:rPr>
            </w:pPr>
          </w:p>
          <w:p w14:paraId="7385840A" w14:textId="77777777" w:rsidR="00163893" w:rsidRPr="0063386B" w:rsidRDefault="00163893" w:rsidP="00E8093C">
            <w:pPr>
              <w:spacing w:line="276" w:lineRule="auto"/>
              <w:ind w:right="135"/>
              <w:rPr>
                <w:rFonts w:ascii="GHEA Grapalat" w:hAnsi="GHEA Grapalat"/>
                <w:lang w:val="hy-AM"/>
              </w:rPr>
            </w:pPr>
          </w:p>
          <w:p w14:paraId="59B03DC2" w14:textId="77777777" w:rsidR="00163893" w:rsidRPr="0063386B" w:rsidRDefault="00163893" w:rsidP="00E8093C">
            <w:pPr>
              <w:spacing w:line="276" w:lineRule="auto"/>
              <w:ind w:right="135"/>
              <w:rPr>
                <w:rFonts w:ascii="GHEA Grapalat" w:hAnsi="GHEA Grapalat"/>
                <w:lang w:val="hy-AM"/>
              </w:rPr>
            </w:pPr>
          </w:p>
          <w:p w14:paraId="41E386A3" w14:textId="77777777" w:rsidR="00163893" w:rsidRPr="0063386B" w:rsidRDefault="00163893" w:rsidP="00E8093C">
            <w:pPr>
              <w:spacing w:line="276" w:lineRule="auto"/>
              <w:ind w:right="135"/>
              <w:rPr>
                <w:rFonts w:ascii="GHEA Grapalat" w:hAnsi="GHEA Grapalat"/>
                <w:lang w:val="hy-AM"/>
              </w:rPr>
            </w:pPr>
          </w:p>
          <w:p w14:paraId="2D34E899" w14:textId="77777777" w:rsidR="00163893" w:rsidRPr="0063386B" w:rsidRDefault="00163893" w:rsidP="00E8093C">
            <w:pPr>
              <w:spacing w:line="276" w:lineRule="auto"/>
              <w:ind w:right="135"/>
              <w:rPr>
                <w:rFonts w:ascii="GHEA Grapalat" w:hAnsi="GHEA Grapalat"/>
                <w:lang w:val="hy-AM"/>
              </w:rPr>
            </w:pPr>
          </w:p>
          <w:p w14:paraId="6C2517A7" w14:textId="77777777" w:rsidR="00163893" w:rsidRPr="0063386B" w:rsidRDefault="00163893" w:rsidP="00E8093C">
            <w:pPr>
              <w:spacing w:line="276" w:lineRule="auto"/>
              <w:ind w:right="135"/>
              <w:rPr>
                <w:rFonts w:ascii="GHEA Grapalat" w:hAnsi="GHEA Grapalat"/>
                <w:lang w:val="hy-AM"/>
              </w:rPr>
            </w:pPr>
          </w:p>
          <w:p w14:paraId="1194D2D5" w14:textId="77777777" w:rsidR="00163893" w:rsidRPr="0063386B" w:rsidRDefault="00163893" w:rsidP="00E8093C">
            <w:pPr>
              <w:spacing w:line="276" w:lineRule="auto"/>
              <w:ind w:right="135"/>
              <w:rPr>
                <w:rFonts w:ascii="GHEA Grapalat" w:hAnsi="GHEA Grapalat"/>
                <w:lang w:val="hy-AM"/>
              </w:rPr>
            </w:pPr>
          </w:p>
          <w:p w14:paraId="766BF7B3" w14:textId="77777777" w:rsidR="00163893" w:rsidRPr="0063386B" w:rsidRDefault="00163893" w:rsidP="00E8093C">
            <w:pPr>
              <w:spacing w:line="276" w:lineRule="auto"/>
              <w:ind w:right="135"/>
              <w:rPr>
                <w:rFonts w:ascii="GHEA Grapalat" w:hAnsi="GHEA Grapalat"/>
                <w:lang w:val="hy-AM"/>
              </w:rPr>
            </w:pPr>
          </w:p>
          <w:p w14:paraId="59A92E7E" w14:textId="77777777" w:rsidR="00163893" w:rsidRPr="0063386B" w:rsidRDefault="00163893" w:rsidP="00E8093C">
            <w:pPr>
              <w:spacing w:line="276" w:lineRule="auto"/>
              <w:ind w:right="135"/>
              <w:rPr>
                <w:rFonts w:ascii="GHEA Grapalat" w:hAnsi="GHEA Grapalat"/>
                <w:lang w:val="hy-AM"/>
              </w:rPr>
            </w:pPr>
          </w:p>
          <w:p w14:paraId="4EA7D29F" w14:textId="77777777" w:rsidR="00163893" w:rsidRPr="0063386B" w:rsidRDefault="00163893" w:rsidP="00E8093C">
            <w:pPr>
              <w:spacing w:line="276" w:lineRule="auto"/>
              <w:ind w:right="135"/>
              <w:rPr>
                <w:rFonts w:ascii="GHEA Grapalat" w:hAnsi="GHEA Grapalat"/>
                <w:lang w:val="hy-AM"/>
              </w:rPr>
            </w:pPr>
          </w:p>
          <w:p w14:paraId="4225DBC2" w14:textId="77777777" w:rsidR="00163893" w:rsidRPr="0063386B" w:rsidRDefault="00163893" w:rsidP="00E8093C">
            <w:pPr>
              <w:spacing w:line="276" w:lineRule="auto"/>
              <w:ind w:right="135"/>
              <w:rPr>
                <w:rFonts w:ascii="GHEA Grapalat" w:hAnsi="GHEA Grapalat"/>
                <w:lang w:val="hy-AM"/>
              </w:rPr>
            </w:pPr>
          </w:p>
          <w:p w14:paraId="7BE8AB65" w14:textId="77777777" w:rsidR="00163893" w:rsidRPr="0063386B" w:rsidRDefault="00163893" w:rsidP="00E8093C">
            <w:pPr>
              <w:spacing w:line="276" w:lineRule="auto"/>
              <w:ind w:right="135"/>
              <w:rPr>
                <w:rFonts w:ascii="GHEA Grapalat" w:hAnsi="GHEA Grapalat"/>
                <w:lang w:val="hy-AM"/>
              </w:rPr>
            </w:pPr>
          </w:p>
          <w:p w14:paraId="4355C2E9" w14:textId="77777777" w:rsidR="00163893" w:rsidRPr="0063386B" w:rsidRDefault="00163893" w:rsidP="00E8093C">
            <w:pPr>
              <w:spacing w:line="276" w:lineRule="auto"/>
              <w:ind w:right="135"/>
              <w:rPr>
                <w:rFonts w:ascii="GHEA Grapalat" w:hAnsi="GHEA Grapalat"/>
                <w:lang w:val="hy-AM"/>
              </w:rPr>
            </w:pPr>
          </w:p>
          <w:p w14:paraId="7FB3861F" w14:textId="77777777" w:rsidR="00163893" w:rsidRPr="0063386B" w:rsidRDefault="00163893" w:rsidP="00E8093C">
            <w:pPr>
              <w:spacing w:line="276" w:lineRule="auto"/>
              <w:ind w:right="135"/>
              <w:rPr>
                <w:rFonts w:ascii="GHEA Grapalat" w:hAnsi="GHEA Grapalat"/>
                <w:lang w:val="hy-AM"/>
              </w:rPr>
            </w:pPr>
          </w:p>
          <w:p w14:paraId="54164E5D" w14:textId="77777777" w:rsidR="00163893" w:rsidRPr="0063386B" w:rsidRDefault="00163893" w:rsidP="00E8093C">
            <w:pPr>
              <w:spacing w:line="276" w:lineRule="auto"/>
              <w:ind w:right="135"/>
              <w:rPr>
                <w:rFonts w:ascii="GHEA Grapalat" w:hAnsi="GHEA Grapalat"/>
                <w:lang w:val="hy-AM"/>
              </w:rPr>
            </w:pPr>
          </w:p>
          <w:p w14:paraId="1C873208" w14:textId="77777777" w:rsidR="00163893" w:rsidRPr="0063386B" w:rsidRDefault="00163893" w:rsidP="00E8093C">
            <w:pPr>
              <w:spacing w:line="276" w:lineRule="auto"/>
              <w:ind w:right="135"/>
              <w:rPr>
                <w:rFonts w:ascii="GHEA Grapalat" w:hAnsi="GHEA Grapalat"/>
                <w:lang w:val="hy-AM"/>
              </w:rPr>
            </w:pPr>
          </w:p>
          <w:p w14:paraId="073EE488" w14:textId="77777777" w:rsidR="00163893" w:rsidRPr="0063386B" w:rsidRDefault="00163893" w:rsidP="00E8093C">
            <w:pPr>
              <w:spacing w:line="276" w:lineRule="auto"/>
              <w:ind w:right="135"/>
              <w:rPr>
                <w:rFonts w:ascii="GHEA Grapalat" w:hAnsi="GHEA Grapalat"/>
                <w:lang w:val="hy-AM"/>
              </w:rPr>
            </w:pPr>
          </w:p>
          <w:p w14:paraId="18D783AD" w14:textId="77777777" w:rsidR="00163893" w:rsidRPr="0063386B" w:rsidRDefault="00163893" w:rsidP="00E8093C">
            <w:pPr>
              <w:spacing w:line="276" w:lineRule="auto"/>
              <w:ind w:right="135"/>
              <w:rPr>
                <w:rFonts w:ascii="GHEA Grapalat" w:hAnsi="GHEA Grapalat"/>
                <w:lang w:val="hy-AM"/>
              </w:rPr>
            </w:pPr>
          </w:p>
          <w:p w14:paraId="0D10855D" w14:textId="77777777" w:rsidR="00163893" w:rsidRPr="0063386B" w:rsidRDefault="00163893" w:rsidP="00E8093C">
            <w:pPr>
              <w:spacing w:line="276" w:lineRule="auto"/>
              <w:ind w:right="135"/>
              <w:rPr>
                <w:rFonts w:ascii="GHEA Grapalat" w:hAnsi="GHEA Grapalat"/>
                <w:lang w:val="hy-AM"/>
              </w:rPr>
            </w:pPr>
          </w:p>
          <w:p w14:paraId="17927AD7" w14:textId="77777777" w:rsidR="00163893" w:rsidRPr="0063386B" w:rsidRDefault="00163893" w:rsidP="00E8093C">
            <w:pPr>
              <w:spacing w:line="276" w:lineRule="auto"/>
              <w:ind w:right="135"/>
              <w:rPr>
                <w:rFonts w:ascii="GHEA Grapalat" w:hAnsi="GHEA Grapalat"/>
                <w:lang w:val="hy-AM"/>
              </w:rPr>
            </w:pPr>
          </w:p>
          <w:p w14:paraId="5563E105" w14:textId="77777777" w:rsidR="00163893" w:rsidRPr="0063386B" w:rsidRDefault="00163893" w:rsidP="00E8093C">
            <w:pPr>
              <w:spacing w:line="276" w:lineRule="auto"/>
              <w:ind w:right="135"/>
              <w:rPr>
                <w:rFonts w:ascii="GHEA Grapalat" w:hAnsi="GHEA Grapalat"/>
                <w:lang w:val="hy-AM"/>
              </w:rPr>
            </w:pPr>
          </w:p>
          <w:p w14:paraId="1B1BBF4B" w14:textId="77777777" w:rsidR="00163893" w:rsidRPr="0063386B" w:rsidRDefault="00163893" w:rsidP="00E8093C">
            <w:pPr>
              <w:spacing w:line="276" w:lineRule="auto"/>
              <w:ind w:right="135"/>
              <w:rPr>
                <w:rFonts w:ascii="GHEA Grapalat" w:hAnsi="GHEA Grapalat"/>
                <w:lang w:val="hy-AM"/>
              </w:rPr>
            </w:pPr>
          </w:p>
          <w:p w14:paraId="4715A891" w14:textId="77777777" w:rsidR="00163893" w:rsidRPr="0063386B" w:rsidRDefault="00163893" w:rsidP="00E8093C">
            <w:pPr>
              <w:spacing w:line="276" w:lineRule="auto"/>
              <w:ind w:right="135"/>
              <w:rPr>
                <w:rFonts w:ascii="GHEA Grapalat" w:hAnsi="GHEA Grapalat"/>
                <w:lang w:val="hy-AM"/>
              </w:rPr>
            </w:pPr>
          </w:p>
          <w:p w14:paraId="3F26F4D0" w14:textId="77777777" w:rsidR="00163893" w:rsidRPr="0063386B" w:rsidRDefault="00163893" w:rsidP="00E8093C">
            <w:pPr>
              <w:spacing w:line="276" w:lineRule="auto"/>
              <w:ind w:right="135"/>
              <w:rPr>
                <w:rFonts w:ascii="GHEA Grapalat" w:hAnsi="GHEA Grapalat"/>
                <w:lang w:val="hy-AM"/>
              </w:rPr>
            </w:pPr>
          </w:p>
          <w:p w14:paraId="66B42489" w14:textId="77777777" w:rsidR="00163893" w:rsidRPr="0063386B" w:rsidRDefault="00163893" w:rsidP="00E8093C">
            <w:pPr>
              <w:spacing w:line="276" w:lineRule="auto"/>
              <w:ind w:right="135"/>
              <w:rPr>
                <w:rFonts w:ascii="GHEA Grapalat" w:hAnsi="GHEA Grapalat"/>
                <w:lang w:val="hy-AM"/>
              </w:rPr>
            </w:pPr>
          </w:p>
          <w:p w14:paraId="6CB3C50B" w14:textId="77777777" w:rsidR="00163893" w:rsidRPr="0063386B" w:rsidRDefault="00163893" w:rsidP="00E8093C">
            <w:pPr>
              <w:spacing w:line="276" w:lineRule="auto"/>
              <w:ind w:right="135"/>
              <w:rPr>
                <w:rFonts w:ascii="GHEA Grapalat" w:hAnsi="GHEA Grapalat"/>
                <w:lang w:val="hy-AM"/>
              </w:rPr>
            </w:pPr>
          </w:p>
          <w:p w14:paraId="25EF9050" w14:textId="77777777" w:rsidR="00163893" w:rsidRPr="0063386B" w:rsidRDefault="00163893" w:rsidP="00E8093C">
            <w:pPr>
              <w:spacing w:line="276" w:lineRule="auto"/>
              <w:ind w:right="135"/>
              <w:rPr>
                <w:rFonts w:ascii="GHEA Grapalat" w:hAnsi="GHEA Grapalat"/>
                <w:lang w:val="hy-AM"/>
              </w:rPr>
            </w:pPr>
          </w:p>
          <w:p w14:paraId="391960D3" w14:textId="77777777" w:rsidR="00163893" w:rsidRPr="0063386B" w:rsidRDefault="00163893" w:rsidP="00E8093C">
            <w:pPr>
              <w:spacing w:line="276" w:lineRule="auto"/>
              <w:ind w:right="135"/>
              <w:rPr>
                <w:rFonts w:ascii="GHEA Grapalat" w:hAnsi="GHEA Grapalat"/>
                <w:lang w:val="hy-AM"/>
              </w:rPr>
            </w:pPr>
          </w:p>
          <w:p w14:paraId="430680EA" w14:textId="77777777" w:rsidR="00163893" w:rsidRPr="00163893" w:rsidRDefault="00163893" w:rsidP="00E8093C">
            <w:pPr>
              <w:spacing w:line="276" w:lineRule="auto"/>
              <w:ind w:right="135"/>
              <w:rPr>
                <w:rFonts w:ascii="GHEA Grapalat" w:hAnsi="GHEA Grapalat"/>
                <w:lang w:val="hy-AM"/>
              </w:rPr>
            </w:pPr>
          </w:p>
          <w:p w14:paraId="458F9876" w14:textId="03E367F8" w:rsidR="00163893" w:rsidRPr="00163893" w:rsidRDefault="00163893" w:rsidP="00E8093C">
            <w:pPr>
              <w:spacing w:line="276" w:lineRule="auto"/>
              <w:ind w:right="135"/>
              <w:rPr>
                <w:rFonts w:ascii="GHEA Grapalat" w:hAnsi="GHEA Grapalat"/>
                <w:lang w:val="hy-AM"/>
              </w:rPr>
            </w:pPr>
            <w:r w:rsidRPr="00163893">
              <w:rPr>
                <w:rFonts w:ascii="GHEA Grapalat" w:hAnsi="GHEA Grapalat"/>
                <w:lang w:val="hy-AM"/>
              </w:rPr>
              <w:t xml:space="preserve">  3</w:t>
            </w:r>
            <w:r w:rsidRPr="0063386B">
              <w:rPr>
                <w:rFonts w:ascii="MS Mincho" w:eastAsia="MS Mincho" w:hAnsi="MS Mincho" w:cs="MS Mincho" w:hint="eastAsia"/>
                <w:lang w:val="hy-AM"/>
              </w:rPr>
              <w:t>․</w:t>
            </w:r>
            <w:r w:rsidRPr="00163893">
              <w:rPr>
                <w:rFonts w:ascii="GHEA Grapalat" w:hAnsi="GHEA Grapalat"/>
                <w:lang w:val="hy-AM"/>
              </w:rPr>
              <w:t xml:space="preserve">  Ընդունվել է։</w:t>
            </w:r>
          </w:p>
          <w:p w14:paraId="30D8C6ED" w14:textId="7FA76459" w:rsidR="00163893" w:rsidRPr="00163893" w:rsidRDefault="00163893" w:rsidP="00E8093C">
            <w:pPr>
              <w:spacing w:line="276" w:lineRule="auto"/>
              <w:ind w:right="135"/>
              <w:rPr>
                <w:rFonts w:ascii="GHEA Grapalat" w:hAnsi="GHEA Grapalat"/>
                <w:lang w:val="hy-AM"/>
              </w:rPr>
            </w:pPr>
            <w:r w:rsidRPr="00163893">
              <w:rPr>
                <w:rFonts w:ascii="GHEA Grapalat" w:hAnsi="GHEA Grapalat"/>
                <w:lang w:val="hy-AM"/>
              </w:rPr>
              <w:t xml:space="preserve"> Կատարվել է համապատասխան </w:t>
            </w:r>
            <w:r>
              <w:rPr>
                <w:rFonts w:ascii="GHEA Grapalat" w:hAnsi="GHEA Grapalat"/>
                <w:lang w:val="hy-AM"/>
              </w:rPr>
              <w:t xml:space="preserve">  </w:t>
            </w:r>
            <w:r w:rsidR="00E8093C">
              <w:rPr>
                <w:rFonts w:ascii="GHEA Grapalat" w:hAnsi="GHEA Grapalat"/>
                <w:lang w:val="hy-AM"/>
              </w:rPr>
              <w:t xml:space="preserve"> </w:t>
            </w:r>
            <w:r w:rsidRPr="00163893">
              <w:rPr>
                <w:rFonts w:ascii="GHEA Grapalat" w:hAnsi="GHEA Grapalat"/>
                <w:lang w:val="hy-AM"/>
              </w:rPr>
              <w:t>փոփոխություն։</w:t>
            </w:r>
          </w:p>
          <w:p w14:paraId="205E7107" w14:textId="77777777" w:rsidR="00163893" w:rsidRPr="0063386B" w:rsidRDefault="00163893" w:rsidP="00E8093C">
            <w:pPr>
              <w:spacing w:line="276" w:lineRule="auto"/>
              <w:ind w:right="135"/>
              <w:rPr>
                <w:rFonts w:ascii="GHEA Grapalat" w:hAnsi="GHEA Grapalat"/>
                <w:lang w:val="hy-AM"/>
              </w:rPr>
            </w:pPr>
          </w:p>
          <w:p w14:paraId="707E382E" w14:textId="77777777" w:rsidR="00163893" w:rsidRPr="0063386B" w:rsidRDefault="00163893" w:rsidP="00E8093C">
            <w:pPr>
              <w:spacing w:line="276" w:lineRule="auto"/>
              <w:ind w:right="135"/>
              <w:rPr>
                <w:rFonts w:ascii="GHEA Grapalat" w:hAnsi="GHEA Grapalat"/>
                <w:lang w:val="hy-AM"/>
              </w:rPr>
            </w:pPr>
          </w:p>
          <w:p w14:paraId="2B1C03BA" w14:textId="77777777" w:rsidR="00163893" w:rsidRPr="0063386B" w:rsidRDefault="00163893" w:rsidP="00E8093C">
            <w:pPr>
              <w:spacing w:line="276" w:lineRule="auto"/>
              <w:ind w:right="135"/>
              <w:rPr>
                <w:rFonts w:ascii="GHEA Grapalat" w:hAnsi="GHEA Grapalat"/>
                <w:lang w:val="hy-AM"/>
              </w:rPr>
            </w:pPr>
          </w:p>
          <w:p w14:paraId="4479ED05" w14:textId="77777777" w:rsidR="00163893" w:rsidRPr="0063386B" w:rsidRDefault="00163893" w:rsidP="00E8093C">
            <w:pPr>
              <w:spacing w:line="276" w:lineRule="auto"/>
              <w:ind w:right="135"/>
              <w:rPr>
                <w:rFonts w:ascii="GHEA Grapalat" w:hAnsi="GHEA Grapalat"/>
                <w:lang w:val="hy-AM"/>
              </w:rPr>
            </w:pPr>
          </w:p>
          <w:p w14:paraId="0FA5DB84" w14:textId="77777777" w:rsidR="00163893" w:rsidRPr="0063386B" w:rsidRDefault="00163893" w:rsidP="00E8093C">
            <w:pPr>
              <w:spacing w:line="276" w:lineRule="auto"/>
              <w:ind w:right="135"/>
              <w:rPr>
                <w:rFonts w:ascii="GHEA Grapalat" w:hAnsi="GHEA Grapalat"/>
                <w:lang w:val="hy-AM"/>
              </w:rPr>
            </w:pPr>
          </w:p>
          <w:p w14:paraId="6941ED90" w14:textId="77777777" w:rsidR="00163893" w:rsidRPr="0063386B" w:rsidRDefault="00163893" w:rsidP="00E8093C">
            <w:pPr>
              <w:spacing w:line="276" w:lineRule="auto"/>
              <w:ind w:right="135"/>
              <w:rPr>
                <w:rFonts w:ascii="GHEA Grapalat" w:hAnsi="GHEA Grapalat"/>
                <w:lang w:val="hy-AM"/>
              </w:rPr>
            </w:pPr>
          </w:p>
          <w:p w14:paraId="383162FE" w14:textId="77777777" w:rsidR="00163893" w:rsidRPr="0063386B" w:rsidRDefault="00163893" w:rsidP="00E8093C">
            <w:pPr>
              <w:spacing w:line="276" w:lineRule="auto"/>
              <w:ind w:right="135"/>
              <w:rPr>
                <w:rFonts w:ascii="GHEA Grapalat" w:hAnsi="GHEA Grapalat"/>
                <w:lang w:val="hy-AM"/>
              </w:rPr>
            </w:pPr>
          </w:p>
          <w:p w14:paraId="3E5D9358" w14:textId="77777777" w:rsidR="00163893" w:rsidRPr="0063386B" w:rsidRDefault="00163893" w:rsidP="00E8093C">
            <w:pPr>
              <w:spacing w:line="276" w:lineRule="auto"/>
              <w:ind w:right="135"/>
              <w:rPr>
                <w:rFonts w:ascii="GHEA Grapalat" w:hAnsi="GHEA Grapalat"/>
                <w:lang w:val="hy-AM"/>
              </w:rPr>
            </w:pPr>
          </w:p>
          <w:p w14:paraId="0AC2C934" w14:textId="77777777" w:rsidR="00163893" w:rsidRPr="0063386B" w:rsidRDefault="00163893" w:rsidP="00E8093C">
            <w:pPr>
              <w:spacing w:line="276" w:lineRule="auto"/>
              <w:ind w:right="135"/>
              <w:rPr>
                <w:rFonts w:ascii="GHEA Grapalat" w:hAnsi="GHEA Grapalat"/>
                <w:lang w:val="hy-AM"/>
              </w:rPr>
            </w:pPr>
          </w:p>
          <w:p w14:paraId="31F9C72D" w14:textId="77777777" w:rsidR="00163893" w:rsidRDefault="00163893" w:rsidP="00E8093C">
            <w:pPr>
              <w:spacing w:line="276" w:lineRule="auto"/>
              <w:ind w:right="135"/>
              <w:rPr>
                <w:rFonts w:ascii="GHEA Grapalat" w:hAnsi="GHEA Grapalat"/>
                <w:lang w:val="hy-AM"/>
              </w:rPr>
            </w:pPr>
          </w:p>
          <w:p w14:paraId="6F7FDA64" w14:textId="77777777" w:rsidR="0063386B" w:rsidRPr="0063386B" w:rsidRDefault="0063386B" w:rsidP="00E8093C">
            <w:pPr>
              <w:spacing w:line="276" w:lineRule="auto"/>
              <w:ind w:right="135"/>
              <w:rPr>
                <w:rFonts w:ascii="GHEA Grapalat" w:hAnsi="GHEA Grapalat"/>
                <w:lang w:val="hy-AM"/>
              </w:rPr>
            </w:pPr>
          </w:p>
          <w:p w14:paraId="565AE4FC" w14:textId="48788BD8" w:rsidR="00163893" w:rsidRPr="00163893" w:rsidRDefault="00163893" w:rsidP="00E8093C">
            <w:pPr>
              <w:spacing w:line="276" w:lineRule="auto"/>
              <w:ind w:right="135"/>
              <w:rPr>
                <w:rFonts w:ascii="GHEA Grapalat" w:hAnsi="GHEA Grapalat"/>
                <w:lang w:val="hy-AM"/>
              </w:rPr>
            </w:pPr>
            <w:r>
              <w:rPr>
                <w:rFonts w:ascii="GHEA Grapalat" w:hAnsi="GHEA Grapalat"/>
                <w:lang w:val="hy-AM"/>
              </w:rPr>
              <w:t>4</w:t>
            </w:r>
            <w:r w:rsidRPr="0063386B">
              <w:rPr>
                <w:rFonts w:ascii="MS Mincho" w:eastAsia="MS Mincho" w:hAnsi="MS Mincho" w:cs="MS Mincho" w:hint="eastAsia"/>
                <w:lang w:val="hy-AM"/>
              </w:rPr>
              <w:t>․</w:t>
            </w:r>
            <w:r w:rsidRPr="00163893">
              <w:rPr>
                <w:rFonts w:ascii="GHEA Grapalat" w:hAnsi="GHEA Grapalat"/>
                <w:lang w:val="hy-AM"/>
              </w:rPr>
              <w:t xml:space="preserve">  Ընդունվել </w:t>
            </w:r>
            <w:r>
              <w:rPr>
                <w:rFonts w:ascii="GHEA Grapalat" w:hAnsi="GHEA Grapalat"/>
                <w:lang w:val="hy-AM"/>
              </w:rPr>
              <w:t>են</w:t>
            </w:r>
            <w:r w:rsidRPr="00163893">
              <w:rPr>
                <w:rFonts w:ascii="GHEA Grapalat" w:hAnsi="GHEA Grapalat"/>
                <w:lang w:val="hy-AM"/>
              </w:rPr>
              <w:t>։</w:t>
            </w:r>
          </w:p>
          <w:p w14:paraId="780F7701" w14:textId="29AB7EAC" w:rsidR="00163893" w:rsidRPr="00163893" w:rsidRDefault="00163893" w:rsidP="00E8093C">
            <w:pPr>
              <w:spacing w:line="276" w:lineRule="auto"/>
              <w:ind w:right="135"/>
              <w:rPr>
                <w:rFonts w:ascii="GHEA Grapalat" w:hAnsi="GHEA Grapalat"/>
                <w:lang w:val="hy-AM"/>
              </w:rPr>
            </w:pPr>
            <w:r w:rsidRPr="00163893">
              <w:rPr>
                <w:rFonts w:ascii="GHEA Grapalat" w:hAnsi="GHEA Grapalat"/>
                <w:lang w:val="hy-AM"/>
              </w:rPr>
              <w:t xml:space="preserve"> Կատարվել </w:t>
            </w:r>
            <w:r>
              <w:rPr>
                <w:rFonts w:ascii="GHEA Grapalat" w:hAnsi="GHEA Grapalat"/>
                <w:lang w:val="hy-AM"/>
              </w:rPr>
              <w:t>են</w:t>
            </w:r>
            <w:r w:rsidRPr="00163893">
              <w:rPr>
                <w:rFonts w:ascii="GHEA Grapalat" w:hAnsi="GHEA Grapalat"/>
                <w:lang w:val="hy-AM"/>
              </w:rPr>
              <w:t xml:space="preserve"> համապատասխան </w:t>
            </w:r>
            <w:r>
              <w:rPr>
                <w:rFonts w:ascii="GHEA Grapalat" w:hAnsi="GHEA Grapalat"/>
                <w:lang w:val="hy-AM"/>
              </w:rPr>
              <w:t xml:space="preserve">  </w:t>
            </w:r>
            <w:r w:rsidRPr="00163893">
              <w:rPr>
                <w:rFonts w:ascii="GHEA Grapalat" w:hAnsi="GHEA Grapalat"/>
                <w:lang w:val="hy-AM"/>
              </w:rPr>
              <w:t>փոփոխություն</w:t>
            </w:r>
            <w:r>
              <w:rPr>
                <w:rFonts w:ascii="GHEA Grapalat" w:hAnsi="GHEA Grapalat"/>
                <w:lang w:val="hy-AM"/>
              </w:rPr>
              <w:t>ներ</w:t>
            </w:r>
            <w:r w:rsidRPr="00163893">
              <w:rPr>
                <w:rFonts w:ascii="GHEA Grapalat" w:hAnsi="GHEA Grapalat"/>
                <w:lang w:val="hy-AM"/>
              </w:rPr>
              <w:t>։</w:t>
            </w:r>
          </w:p>
          <w:p w14:paraId="57573D57" w14:textId="77777777" w:rsidR="00163893" w:rsidRPr="0063386B" w:rsidRDefault="00163893" w:rsidP="00E8093C">
            <w:pPr>
              <w:spacing w:line="276" w:lineRule="auto"/>
              <w:ind w:right="135"/>
              <w:rPr>
                <w:rFonts w:ascii="GHEA Grapalat" w:hAnsi="GHEA Grapalat"/>
                <w:lang w:val="hy-AM"/>
              </w:rPr>
            </w:pPr>
          </w:p>
          <w:p w14:paraId="4A23DE8F" w14:textId="77777777" w:rsidR="0063386B" w:rsidRPr="0063386B" w:rsidRDefault="0063386B" w:rsidP="00E8093C">
            <w:pPr>
              <w:spacing w:line="276" w:lineRule="auto"/>
              <w:ind w:right="135"/>
              <w:rPr>
                <w:rFonts w:ascii="GHEA Grapalat" w:hAnsi="GHEA Grapalat"/>
                <w:lang w:val="hy-AM"/>
              </w:rPr>
            </w:pPr>
          </w:p>
          <w:p w14:paraId="618880EC" w14:textId="77777777" w:rsidR="0063386B" w:rsidRPr="0063386B" w:rsidRDefault="0063386B" w:rsidP="00E8093C">
            <w:pPr>
              <w:spacing w:line="276" w:lineRule="auto"/>
              <w:ind w:right="135"/>
              <w:rPr>
                <w:rFonts w:ascii="GHEA Grapalat" w:hAnsi="GHEA Grapalat"/>
                <w:lang w:val="hy-AM"/>
              </w:rPr>
            </w:pPr>
          </w:p>
          <w:p w14:paraId="00E75846" w14:textId="77777777" w:rsidR="0063386B" w:rsidRPr="0063386B" w:rsidRDefault="0063386B" w:rsidP="00E8093C">
            <w:pPr>
              <w:spacing w:line="276" w:lineRule="auto"/>
              <w:ind w:right="135"/>
              <w:rPr>
                <w:rFonts w:ascii="GHEA Grapalat" w:hAnsi="GHEA Grapalat"/>
                <w:lang w:val="hy-AM"/>
              </w:rPr>
            </w:pPr>
          </w:p>
          <w:p w14:paraId="48A7D931" w14:textId="77777777" w:rsidR="0063386B" w:rsidRDefault="0063386B" w:rsidP="00E8093C">
            <w:pPr>
              <w:spacing w:line="276" w:lineRule="auto"/>
              <w:ind w:right="135"/>
              <w:rPr>
                <w:rFonts w:ascii="GHEA Grapalat" w:hAnsi="GHEA Grapalat"/>
                <w:lang w:val="hy-AM"/>
              </w:rPr>
            </w:pPr>
          </w:p>
          <w:p w14:paraId="1B6C2D60" w14:textId="77777777" w:rsidR="000F2DE7" w:rsidRPr="0063386B" w:rsidRDefault="000F2DE7" w:rsidP="00E8093C">
            <w:pPr>
              <w:spacing w:line="276" w:lineRule="auto"/>
              <w:ind w:right="135"/>
              <w:rPr>
                <w:rFonts w:ascii="GHEA Grapalat" w:hAnsi="GHEA Grapalat"/>
                <w:lang w:val="hy-AM"/>
              </w:rPr>
            </w:pPr>
          </w:p>
          <w:p w14:paraId="4A64A05C" w14:textId="77777777" w:rsidR="0063386B" w:rsidRDefault="0063386B" w:rsidP="00977BE3">
            <w:pPr>
              <w:spacing w:line="276" w:lineRule="auto"/>
              <w:ind w:right="135"/>
              <w:rPr>
                <w:rFonts w:ascii="GHEA Grapalat" w:hAnsi="GHEA Grapalat"/>
                <w:lang w:val="hy-AM"/>
              </w:rPr>
            </w:pPr>
            <w:r>
              <w:rPr>
                <w:rFonts w:ascii="GHEA Grapalat" w:hAnsi="GHEA Grapalat"/>
                <w:lang w:val="hy-AM"/>
              </w:rPr>
              <w:t xml:space="preserve"> </w:t>
            </w:r>
            <w:r w:rsidRPr="0063386B">
              <w:rPr>
                <w:rFonts w:ascii="GHEA Grapalat" w:hAnsi="GHEA Grapalat"/>
                <w:lang w:val="hy-AM"/>
              </w:rPr>
              <w:t>5</w:t>
            </w:r>
            <w:r w:rsidRPr="0063386B">
              <w:rPr>
                <w:rFonts w:ascii="MS Mincho" w:eastAsia="MS Mincho" w:hAnsi="MS Mincho" w:cs="MS Mincho" w:hint="eastAsia"/>
                <w:lang w:val="hy-AM"/>
              </w:rPr>
              <w:t>․</w:t>
            </w:r>
            <w:r w:rsidRPr="0063386B">
              <w:rPr>
                <w:rFonts w:ascii="GHEA Grapalat" w:hAnsi="GHEA Grapalat"/>
                <w:lang w:val="hy-AM"/>
              </w:rPr>
              <w:t xml:space="preserve"> </w:t>
            </w:r>
            <w:r w:rsidR="000F2DE7">
              <w:rPr>
                <w:rFonts w:ascii="GHEA Grapalat" w:hAnsi="GHEA Grapalat"/>
                <w:lang w:val="hy-AM"/>
              </w:rPr>
              <w:t>Քննարկվել է ։</w:t>
            </w:r>
          </w:p>
          <w:p w14:paraId="4EA71FF1" w14:textId="77777777" w:rsidR="000F2DE7" w:rsidRPr="000F2DE7" w:rsidRDefault="000F2DE7" w:rsidP="00977BE3">
            <w:pPr>
              <w:spacing w:line="276" w:lineRule="auto"/>
              <w:ind w:right="135"/>
              <w:rPr>
                <w:rFonts w:ascii="GHEA Grapalat" w:hAnsi="GHEA Grapalat"/>
                <w:lang w:val="hy-AM"/>
              </w:rPr>
            </w:pPr>
            <w:r>
              <w:rPr>
                <w:rFonts w:ascii="GHEA Grapalat" w:hAnsi="GHEA Grapalat"/>
                <w:lang w:val="hy-AM"/>
              </w:rPr>
              <w:t xml:space="preserve"> Հիմք է ծառայել ՀՀ վարչապետի աշխատակազմի ղեկավարի 14</w:t>
            </w:r>
            <w:r w:rsidRPr="000F2DE7">
              <w:rPr>
                <w:rFonts w:ascii="MS Mincho" w:eastAsia="MS Mincho" w:hAnsi="MS Mincho" w:cs="MS Mincho" w:hint="eastAsia"/>
                <w:lang w:val="hy-AM"/>
              </w:rPr>
              <w:t>․</w:t>
            </w:r>
            <w:r w:rsidRPr="000F2DE7">
              <w:rPr>
                <w:rFonts w:ascii="GHEA Grapalat" w:hAnsi="GHEA Grapalat"/>
                <w:lang w:val="hy-AM"/>
              </w:rPr>
              <w:t>08</w:t>
            </w:r>
            <w:r w:rsidRPr="000F2DE7">
              <w:rPr>
                <w:rFonts w:ascii="MS Mincho" w:eastAsia="MS Mincho" w:hAnsi="MS Mincho" w:cs="MS Mincho" w:hint="eastAsia"/>
                <w:lang w:val="hy-AM"/>
              </w:rPr>
              <w:t>․</w:t>
            </w:r>
            <w:r w:rsidRPr="000F2DE7">
              <w:rPr>
                <w:rFonts w:ascii="GHEA Grapalat" w:hAnsi="GHEA Grapalat"/>
                <w:lang w:val="hy-AM"/>
              </w:rPr>
              <w:t>2025</w:t>
            </w:r>
          </w:p>
          <w:p w14:paraId="3AED4FBE" w14:textId="0F5AE7EA" w:rsidR="000F2DE7" w:rsidRPr="000F2DE7" w:rsidRDefault="000F2DE7" w:rsidP="00977BE3">
            <w:pPr>
              <w:spacing w:line="276" w:lineRule="auto"/>
              <w:jc w:val="both"/>
              <w:rPr>
                <w:rFonts w:ascii="GHEA Grapalat" w:hAnsi="GHEA Grapalat"/>
                <w:lang w:val="hy-AM"/>
              </w:rPr>
            </w:pPr>
            <w:r w:rsidRPr="000F2DE7">
              <w:rPr>
                <w:rFonts w:ascii="GHEA Grapalat" w:hAnsi="GHEA Grapalat"/>
                <w:lang w:val="hy-AM"/>
              </w:rPr>
              <w:t xml:space="preserve"> </w:t>
            </w:r>
            <w:r>
              <w:rPr>
                <w:rFonts w:ascii="GHEA Grapalat" w:hAnsi="GHEA Grapalat"/>
                <w:lang w:val="hy-AM"/>
              </w:rPr>
              <w:t>թ</w:t>
            </w:r>
            <w:r w:rsidRPr="000F2DE7">
              <w:rPr>
                <w:rFonts w:ascii="GHEA Grapalat" w:hAnsi="GHEA Grapalat"/>
                <w:lang w:val="hy-AM"/>
              </w:rPr>
              <w:t>վականի թիվ 02/16.4/26589-2025 հանձնարարականով ներկայացված ՀՀ քաղաքաշինության կոմիտեի 13</w:t>
            </w:r>
            <w:r w:rsidRPr="000F2DE7">
              <w:rPr>
                <w:rFonts w:ascii="MS Mincho" w:eastAsia="MS Mincho" w:hAnsi="MS Mincho" w:cs="MS Mincho" w:hint="eastAsia"/>
                <w:lang w:val="hy-AM"/>
              </w:rPr>
              <w:t>․</w:t>
            </w:r>
            <w:r w:rsidRPr="000F2DE7">
              <w:rPr>
                <w:rFonts w:ascii="GHEA Grapalat" w:hAnsi="GHEA Grapalat"/>
                <w:lang w:val="hy-AM"/>
              </w:rPr>
              <w:t>08</w:t>
            </w:r>
            <w:r w:rsidRPr="000F2DE7">
              <w:rPr>
                <w:rFonts w:ascii="MS Mincho" w:eastAsia="MS Mincho" w:hAnsi="MS Mincho" w:cs="MS Mincho" w:hint="eastAsia"/>
                <w:lang w:val="hy-AM"/>
              </w:rPr>
              <w:t>․</w:t>
            </w:r>
            <w:r w:rsidRPr="000F2DE7">
              <w:rPr>
                <w:rFonts w:ascii="GHEA Grapalat" w:hAnsi="GHEA Grapalat"/>
                <w:lang w:val="hy-AM"/>
              </w:rPr>
              <w:t xml:space="preserve">2025 թվականի թիվ </w:t>
            </w:r>
            <w:r>
              <w:rPr>
                <w:rFonts w:ascii="GHEA Grapalat" w:hAnsi="GHEA Grapalat"/>
                <w:lang w:val="hy-AM"/>
              </w:rPr>
              <w:t xml:space="preserve">01/16.1/13445-2025 </w:t>
            </w:r>
            <w:r w:rsidRPr="000F2DE7">
              <w:rPr>
                <w:rFonts w:ascii="GHEA Grapalat" w:hAnsi="GHEA Grapalat"/>
                <w:lang w:val="hy-AM"/>
              </w:rPr>
              <w:t>գրությունը, ըստ որի  սույն թվականի օգոստոսի 13-ին ՀՀ փոխվարչապետ Տիգրան Խաչատրյանի մոտ կայացած քննարկման ժամանակ կայացվել է հայեցակարգային մոտեցման փոփոխություն, ըստ որի վերը նշված աշխատանքները կհամակարգվեն ՀՀ շրջակա միջավայրի նախարարության և ՀՀ պետական գույքի կառավարման  կոմիտեի կողմից</w:t>
            </w:r>
            <w:r>
              <w:rPr>
                <w:rFonts w:ascii="GHEA Grapalat" w:hAnsi="GHEA Grapalat"/>
                <w:lang w:val="hy-AM"/>
              </w:rPr>
              <w:t xml:space="preserve"> </w:t>
            </w:r>
            <w:r w:rsidRPr="000F2DE7">
              <w:rPr>
                <w:rFonts w:ascii="GHEA Grapalat" w:hAnsi="GHEA Grapalat"/>
                <w:lang w:val="hy-AM"/>
              </w:rPr>
              <w:t>(</w:t>
            </w:r>
            <w:r>
              <w:rPr>
                <w:rFonts w:ascii="GHEA Grapalat" w:hAnsi="GHEA Grapalat"/>
                <w:lang w:val="hy-AM"/>
              </w:rPr>
              <w:t>գրությունը կցվում է</w:t>
            </w:r>
            <w:r w:rsidRPr="000F2DE7">
              <w:rPr>
                <w:rFonts w:ascii="GHEA Grapalat" w:hAnsi="GHEA Grapalat"/>
                <w:lang w:val="hy-AM"/>
              </w:rPr>
              <w:t>)</w:t>
            </w:r>
            <w:r>
              <w:rPr>
                <w:rFonts w:ascii="GHEA Grapalat" w:hAnsi="GHEA Grapalat"/>
                <w:lang w:val="hy-AM"/>
              </w:rPr>
              <w:t>։</w:t>
            </w:r>
          </w:p>
          <w:p w14:paraId="1622F1D9" w14:textId="3D18F155" w:rsidR="000F2DE7" w:rsidRPr="000F2DE7" w:rsidRDefault="000F2DE7" w:rsidP="00E8093C">
            <w:pPr>
              <w:spacing w:line="276" w:lineRule="auto"/>
              <w:ind w:right="135"/>
              <w:rPr>
                <w:rFonts w:ascii="Sylfaen" w:eastAsia="MS Mincho" w:hAnsi="Sylfaen" w:cs="MS Mincho"/>
                <w:lang w:val="pt-BR"/>
              </w:rPr>
            </w:pPr>
          </w:p>
        </w:tc>
      </w:tr>
    </w:tbl>
    <w:p w14:paraId="029911D1" w14:textId="77777777" w:rsidR="003A3026" w:rsidRPr="007B2E68" w:rsidRDefault="003A3026" w:rsidP="00B476C7">
      <w:pPr>
        <w:shd w:val="clear" w:color="auto" w:fill="FFFFFF"/>
        <w:spacing w:line="360" w:lineRule="auto"/>
        <w:rPr>
          <w:rFonts w:ascii="GHEA Grapalat" w:hAnsi="GHEA Grapalat"/>
          <w:color w:val="000000"/>
          <w:lang w:val="hy-AM" w:eastAsia="en-US"/>
        </w:rPr>
      </w:pPr>
    </w:p>
    <w:sectPr w:rsidR="003A3026" w:rsidRPr="007B2E68" w:rsidSect="002E3961">
      <w:pgSz w:w="15840" w:h="12240" w:orient="landscape"/>
      <w:pgMar w:top="540" w:right="1440"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7F51C" w14:textId="77777777" w:rsidR="007C1EFF" w:rsidRDefault="007C1EFF" w:rsidP="003A3026">
      <w:r>
        <w:separator/>
      </w:r>
    </w:p>
  </w:endnote>
  <w:endnote w:type="continuationSeparator" w:id="0">
    <w:p w14:paraId="4FBE53BF" w14:textId="77777777" w:rsidR="007C1EFF" w:rsidRDefault="007C1EFF" w:rsidP="003A3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Cyr">
    <w:altName w:val="Times New Roman"/>
    <w:charset w:val="01"/>
    <w:family w:val="roman"/>
    <w:pitch w:val="variable"/>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B7B382" w14:textId="77777777" w:rsidR="007C1EFF" w:rsidRDefault="007C1EFF" w:rsidP="003A3026">
      <w:r>
        <w:separator/>
      </w:r>
    </w:p>
  </w:footnote>
  <w:footnote w:type="continuationSeparator" w:id="0">
    <w:p w14:paraId="63264A6E" w14:textId="77777777" w:rsidR="007C1EFF" w:rsidRDefault="007C1EFF" w:rsidP="003A30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A20AC"/>
    <w:multiLevelType w:val="hybridMultilevel"/>
    <w:tmpl w:val="6778FEA0"/>
    <w:lvl w:ilvl="0" w:tplc="3248647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1E06C4"/>
    <w:multiLevelType w:val="hybridMultilevel"/>
    <w:tmpl w:val="D1D20672"/>
    <w:lvl w:ilvl="0" w:tplc="86DA00C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DC44C6F"/>
    <w:multiLevelType w:val="hybridMultilevel"/>
    <w:tmpl w:val="669252DE"/>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4"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120325D9"/>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6"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E81DD3"/>
    <w:multiLevelType w:val="hybridMultilevel"/>
    <w:tmpl w:val="A66035FA"/>
    <w:lvl w:ilvl="0" w:tplc="86E43D1C">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9"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0" w15:restartNumberingAfterBreak="0">
    <w:nsid w:val="25BA1B3B"/>
    <w:multiLevelType w:val="hybridMultilevel"/>
    <w:tmpl w:val="F3F6B826"/>
    <w:lvl w:ilvl="0" w:tplc="BCFEFE06">
      <w:numFmt w:val="bullet"/>
      <w:lvlText w:val="-"/>
      <w:lvlJc w:val="left"/>
      <w:pPr>
        <w:ind w:left="440" w:hanging="360"/>
      </w:pPr>
      <w:rPr>
        <w:rFonts w:ascii="GHEA Grapalat" w:eastAsia="Times New Roman" w:hAnsi="GHEA Grapalat" w:cs="Times Armenian"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1" w15:restartNumberingAfterBreak="0">
    <w:nsid w:val="2DE97D99"/>
    <w:multiLevelType w:val="hybridMultilevel"/>
    <w:tmpl w:val="C2DC238C"/>
    <w:lvl w:ilvl="0" w:tplc="0896B658">
      <w:start w:val="1"/>
      <w:numFmt w:val="decimal"/>
      <w:lvlText w:val="%1."/>
      <w:lvlJc w:val="left"/>
      <w:pPr>
        <w:ind w:left="720" w:hanging="360"/>
      </w:pPr>
      <w:rPr>
        <w:rFonts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880165"/>
    <w:multiLevelType w:val="hybridMultilevel"/>
    <w:tmpl w:val="B36A854A"/>
    <w:lvl w:ilvl="0" w:tplc="C18A5A10">
      <w:start w:val="1"/>
      <w:numFmt w:val="bullet"/>
      <w:lvlText w:val="-"/>
      <w:lvlJc w:val="left"/>
      <w:pPr>
        <w:ind w:left="440" w:hanging="360"/>
      </w:pPr>
      <w:rPr>
        <w:rFonts w:ascii="GHEA Grapalat" w:eastAsia="Times New Roman" w:hAnsi="GHEA Grapalat" w:cs="Times Armenian"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3" w15:restartNumberingAfterBreak="0">
    <w:nsid w:val="33E336C8"/>
    <w:multiLevelType w:val="hybridMultilevel"/>
    <w:tmpl w:val="DFE84E20"/>
    <w:lvl w:ilvl="0" w:tplc="580E73FA">
      <w:numFmt w:val="bullet"/>
      <w:lvlText w:val="-"/>
      <w:lvlJc w:val="left"/>
      <w:pPr>
        <w:ind w:left="1298" w:hanging="360"/>
      </w:pPr>
      <w:rPr>
        <w:rFonts w:ascii="GHEA Grapalat" w:eastAsia="Times New Roman" w:hAnsi="GHEA Grapalat" w:cs="Times Armenian" w:hint="default"/>
      </w:rPr>
    </w:lvl>
    <w:lvl w:ilvl="1" w:tplc="04090003" w:tentative="1">
      <w:start w:val="1"/>
      <w:numFmt w:val="bullet"/>
      <w:lvlText w:val="o"/>
      <w:lvlJc w:val="left"/>
      <w:pPr>
        <w:ind w:left="2018" w:hanging="360"/>
      </w:pPr>
      <w:rPr>
        <w:rFonts w:ascii="Courier New" w:hAnsi="Courier New" w:cs="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cs="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cs="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14" w15:restartNumberingAfterBreak="0">
    <w:nsid w:val="35A2410D"/>
    <w:multiLevelType w:val="hybridMultilevel"/>
    <w:tmpl w:val="F768F2F6"/>
    <w:lvl w:ilvl="0" w:tplc="7CD8101A">
      <w:start w:val="1"/>
      <w:numFmt w:val="decimal"/>
      <w:lvlText w:val="%1."/>
      <w:lvlJc w:val="left"/>
      <w:pPr>
        <w:ind w:left="720" w:hanging="360"/>
      </w:pPr>
      <w:rPr>
        <w:b w:val="0"/>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3E213F8B"/>
    <w:multiLevelType w:val="hybridMultilevel"/>
    <w:tmpl w:val="2CB4621A"/>
    <w:lvl w:ilvl="0" w:tplc="97FC210C">
      <w:start w:val="1"/>
      <w:numFmt w:val="decimal"/>
      <w:lvlText w:val="%1."/>
      <w:lvlJc w:val="left"/>
      <w:pPr>
        <w:ind w:left="1298" w:hanging="360"/>
      </w:pPr>
      <w:rPr>
        <w:rFonts w:hint="default"/>
      </w:r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abstractNum w:abstractNumId="16" w15:restartNumberingAfterBreak="0">
    <w:nsid w:val="50371383"/>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7"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8"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69454913"/>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20" w15:restartNumberingAfterBreak="0">
    <w:nsid w:val="694A10D4"/>
    <w:multiLevelType w:val="hybridMultilevel"/>
    <w:tmpl w:val="F68E59E2"/>
    <w:lvl w:ilvl="0" w:tplc="EA429EC2">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2"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5B9090B"/>
    <w:multiLevelType w:val="hybridMultilevel"/>
    <w:tmpl w:val="BE02ECEC"/>
    <w:lvl w:ilvl="0" w:tplc="D7FA3730">
      <w:start w:val="3"/>
      <w:numFmt w:val="decimal"/>
      <w:lvlText w:val="%1."/>
      <w:lvlJc w:val="left"/>
      <w:pPr>
        <w:ind w:left="1002" w:hanging="360"/>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24" w15:restartNumberingAfterBreak="0">
    <w:nsid w:val="773D1E33"/>
    <w:multiLevelType w:val="hybridMultilevel"/>
    <w:tmpl w:val="63F2AA86"/>
    <w:lvl w:ilvl="0" w:tplc="89BA23E4">
      <w:start w:val="1"/>
      <w:numFmt w:val="decimal"/>
      <w:lvlText w:val="%1."/>
      <w:lvlJc w:val="left"/>
      <w:pPr>
        <w:ind w:left="80" w:hanging="360"/>
      </w:pPr>
      <w:rPr>
        <w:rFonts w:hint="default"/>
      </w:rPr>
    </w:lvl>
    <w:lvl w:ilvl="1" w:tplc="04190019" w:tentative="1">
      <w:start w:val="1"/>
      <w:numFmt w:val="lowerLetter"/>
      <w:lvlText w:val="%2."/>
      <w:lvlJc w:val="left"/>
      <w:pPr>
        <w:ind w:left="800" w:hanging="360"/>
      </w:pPr>
    </w:lvl>
    <w:lvl w:ilvl="2" w:tplc="0419001B" w:tentative="1">
      <w:start w:val="1"/>
      <w:numFmt w:val="lowerRoman"/>
      <w:lvlText w:val="%3."/>
      <w:lvlJc w:val="right"/>
      <w:pPr>
        <w:ind w:left="1520" w:hanging="180"/>
      </w:pPr>
    </w:lvl>
    <w:lvl w:ilvl="3" w:tplc="0419000F" w:tentative="1">
      <w:start w:val="1"/>
      <w:numFmt w:val="decimal"/>
      <w:lvlText w:val="%4."/>
      <w:lvlJc w:val="left"/>
      <w:pPr>
        <w:ind w:left="2240" w:hanging="360"/>
      </w:pPr>
    </w:lvl>
    <w:lvl w:ilvl="4" w:tplc="04190019" w:tentative="1">
      <w:start w:val="1"/>
      <w:numFmt w:val="lowerLetter"/>
      <w:lvlText w:val="%5."/>
      <w:lvlJc w:val="left"/>
      <w:pPr>
        <w:ind w:left="2960" w:hanging="360"/>
      </w:pPr>
    </w:lvl>
    <w:lvl w:ilvl="5" w:tplc="0419001B" w:tentative="1">
      <w:start w:val="1"/>
      <w:numFmt w:val="lowerRoman"/>
      <w:lvlText w:val="%6."/>
      <w:lvlJc w:val="right"/>
      <w:pPr>
        <w:ind w:left="3680" w:hanging="180"/>
      </w:pPr>
    </w:lvl>
    <w:lvl w:ilvl="6" w:tplc="0419000F" w:tentative="1">
      <w:start w:val="1"/>
      <w:numFmt w:val="decimal"/>
      <w:lvlText w:val="%7."/>
      <w:lvlJc w:val="left"/>
      <w:pPr>
        <w:ind w:left="4400" w:hanging="360"/>
      </w:pPr>
    </w:lvl>
    <w:lvl w:ilvl="7" w:tplc="04190019" w:tentative="1">
      <w:start w:val="1"/>
      <w:numFmt w:val="lowerLetter"/>
      <w:lvlText w:val="%8."/>
      <w:lvlJc w:val="left"/>
      <w:pPr>
        <w:ind w:left="5120" w:hanging="360"/>
      </w:pPr>
    </w:lvl>
    <w:lvl w:ilvl="8" w:tplc="0419001B" w:tentative="1">
      <w:start w:val="1"/>
      <w:numFmt w:val="lowerRoman"/>
      <w:lvlText w:val="%9."/>
      <w:lvlJc w:val="right"/>
      <w:pPr>
        <w:ind w:left="5840" w:hanging="180"/>
      </w:pPr>
    </w:lvl>
  </w:abstractNum>
  <w:abstractNum w:abstractNumId="25" w15:restartNumberingAfterBreak="0">
    <w:nsid w:val="7CEA608A"/>
    <w:multiLevelType w:val="hybridMultilevel"/>
    <w:tmpl w:val="385C86DE"/>
    <w:lvl w:ilvl="0" w:tplc="E05CAB82">
      <w:start w:val="1"/>
      <w:numFmt w:val="decimal"/>
      <w:lvlText w:val="%1."/>
      <w:lvlJc w:val="left"/>
      <w:pPr>
        <w:ind w:left="1230" w:hanging="360"/>
      </w:pPr>
      <w:rPr>
        <w:rFonts w:hint="default"/>
        <w:color w:val="auto"/>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26" w15:restartNumberingAfterBreak="0">
    <w:nsid w:val="7D1439AC"/>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num w:numId="1" w16cid:durableId="1859923922">
    <w:abstractNumId w:val="8"/>
  </w:num>
  <w:num w:numId="2" w16cid:durableId="1736587988">
    <w:abstractNumId w:val="21"/>
  </w:num>
  <w:num w:numId="3" w16cid:durableId="228226325">
    <w:abstractNumId w:val="9"/>
  </w:num>
  <w:num w:numId="4" w16cid:durableId="701367897">
    <w:abstractNumId w:val="4"/>
  </w:num>
  <w:num w:numId="5" w16cid:durableId="285551092">
    <w:abstractNumId w:val="6"/>
  </w:num>
  <w:num w:numId="6" w16cid:durableId="57629713">
    <w:abstractNumId w:val="22"/>
  </w:num>
  <w:num w:numId="7" w16cid:durableId="913971777">
    <w:abstractNumId w:val="17"/>
  </w:num>
  <w:num w:numId="8" w16cid:durableId="1594625185">
    <w:abstractNumId w:val="1"/>
  </w:num>
  <w:num w:numId="9" w16cid:durableId="1425607852">
    <w:abstractNumId w:val="18"/>
  </w:num>
  <w:num w:numId="10" w16cid:durableId="1944335890">
    <w:abstractNumId w:val="26"/>
  </w:num>
  <w:num w:numId="11" w16cid:durableId="1546288543">
    <w:abstractNumId w:val="24"/>
  </w:num>
  <w:num w:numId="12" w16cid:durableId="1548687617">
    <w:abstractNumId w:val="10"/>
  </w:num>
  <w:num w:numId="13" w16cid:durableId="1202936216">
    <w:abstractNumId w:val="12"/>
  </w:num>
  <w:num w:numId="14" w16cid:durableId="1588272472">
    <w:abstractNumId w:val="19"/>
  </w:num>
  <w:num w:numId="15" w16cid:durableId="1355040138">
    <w:abstractNumId w:val="5"/>
  </w:num>
  <w:num w:numId="16" w16cid:durableId="2064406905">
    <w:abstractNumId w:val="16"/>
  </w:num>
  <w:num w:numId="17" w16cid:durableId="1016351017">
    <w:abstractNumId w:val="2"/>
  </w:num>
  <w:num w:numId="18" w16cid:durableId="1961916741">
    <w:abstractNumId w:val="15"/>
  </w:num>
  <w:num w:numId="19" w16cid:durableId="1473018498">
    <w:abstractNumId w:val="0"/>
  </w:num>
  <w:num w:numId="20" w16cid:durableId="1876234734">
    <w:abstractNumId w:val="13"/>
  </w:num>
  <w:num w:numId="21" w16cid:durableId="375158945">
    <w:abstractNumId w:val="3"/>
  </w:num>
  <w:num w:numId="22" w16cid:durableId="579408685">
    <w:abstractNumId w:val="25"/>
  </w:num>
  <w:num w:numId="23" w16cid:durableId="1406145580">
    <w:abstractNumId w:val="20"/>
  </w:num>
  <w:num w:numId="24" w16cid:durableId="1031150041">
    <w:abstractNumId w:val="7"/>
  </w:num>
  <w:num w:numId="25" w16cid:durableId="1779327418">
    <w:abstractNumId w:val="23"/>
  </w:num>
  <w:num w:numId="26" w16cid:durableId="1103305969">
    <w:abstractNumId w:val="11"/>
  </w:num>
  <w:num w:numId="27" w16cid:durableId="197690457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141"/>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C2D"/>
    <w:rsid w:val="00002845"/>
    <w:rsid w:val="00021FB0"/>
    <w:rsid w:val="000254FC"/>
    <w:rsid w:val="000532A2"/>
    <w:rsid w:val="00053E09"/>
    <w:rsid w:val="00062588"/>
    <w:rsid w:val="0006685E"/>
    <w:rsid w:val="00080CB5"/>
    <w:rsid w:val="000846EA"/>
    <w:rsid w:val="00091EC9"/>
    <w:rsid w:val="000C4D51"/>
    <w:rsid w:val="000D52B1"/>
    <w:rsid w:val="000D5816"/>
    <w:rsid w:val="000F2DE7"/>
    <w:rsid w:val="000F4A36"/>
    <w:rsid w:val="00102A30"/>
    <w:rsid w:val="00117120"/>
    <w:rsid w:val="00133C31"/>
    <w:rsid w:val="00151484"/>
    <w:rsid w:val="00163059"/>
    <w:rsid w:val="00163893"/>
    <w:rsid w:val="00176589"/>
    <w:rsid w:val="00180AD7"/>
    <w:rsid w:val="00181E4C"/>
    <w:rsid w:val="00182E92"/>
    <w:rsid w:val="0018373E"/>
    <w:rsid w:val="001858FF"/>
    <w:rsid w:val="001A1911"/>
    <w:rsid w:val="001A21E5"/>
    <w:rsid w:val="001B10BA"/>
    <w:rsid w:val="001B3A41"/>
    <w:rsid w:val="001C1903"/>
    <w:rsid w:val="001D1ED7"/>
    <w:rsid w:val="001E3E24"/>
    <w:rsid w:val="001E7A34"/>
    <w:rsid w:val="001E7FE0"/>
    <w:rsid w:val="001F085C"/>
    <w:rsid w:val="001F3D8A"/>
    <w:rsid w:val="002006E5"/>
    <w:rsid w:val="00206285"/>
    <w:rsid w:val="00207AEB"/>
    <w:rsid w:val="002127C2"/>
    <w:rsid w:val="00214D3B"/>
    <w:rsid w:val="00217D2F"/>
    <w:rsid w:val="00217F0E"/>
    <w:rsid w:val="002200AD"/>
    <w:rsid w:val="00242CB4"/>
    <w:rsid w:val="00252E74"/>
    <w:rsid w:val="00264EAB"/>
    <w:rsid w:val="0027065C"/>
    <w:rsid w:val="002744C3"/>
    <w:rsid w:val="002822EE"/>
    <w:rsid w:val="00283D85"/>
    <w:rsid w:val="00287403"/>
    <w:rsid w:val="002931E6"/>
    <w:rsid w:val="00295DF4"/>
    <w:rsid w:val="002A7952"/>
    <w:rsid w:val="002B1A81"/>
    <w:rsid w:val="002B4EB5"/>
    <w:rsid w:val="002B50D6"/>
    <w:rsid w:val="002B6490"/>
    <w:rsid w:val="002D6989"/>
    <w:rsid w:val="002D6E72"/>
    <w:rsid w:val="002E198C"/>
    <w:rsid w:val="002E3961"/>
    <w:rsid w:val="002E3990"/>
    <w:rsid w:val="002E46AE"/>
    <w:rsid w:val="002E4B39"/>
    <w:rsid w:val="002E6294"/>
    <w:rsid w:val="002F430E"/>
    <w:rsid w:val="003148B1"/>
    <w:rsid w:val="00323175"/>
    <w:rsid w:val="00334833"/>
    <w:rsid w:val="00336C2D"/>
    <w:rsid w:val="003443A5"/>
    <w:rsid w:val="0035051C"/>
    <w:rsid w:val="00355268"/>
    <w:rsid w:val="00362388"/>
    <w:rsid w:val="00364760"/>
    <w:rsid w:val="0038274D"/>
    <w:rsid w:val="003866FD"/>
    <w:rsid w:val="00391503"/>
    <w:rsid w:val="0039497D"/>
    <w:rsid w:val="0039503E"/>
    <w:rsid w:val="0039563D"/>
    <w:rsid w:val="003A2475"/>
    <w:rsid w:val="003A2D6C"/>
    <w:rsid w:val="003A3026"/>
    <w:rsid w:val="003A7312"/>
    <w:rsid w:val="003B3C7D"/>
    <w:rsid w:val="003B3E72"/>
    <w:rsid w:val="003B5BF5"/>
    <w:rsid w:val="003B6D8D"/>
    <w:rsid w:val="003D6C5A"/>
    <w:rsid w:val="003F2612"/>
    <w:rsid w:val="004027E7"/>
    <w:rsid w:val="0040383F"/>
    <w:rsid w:val="00403B4D"/>
    <w:rsid w:val="004046EC"/>
    <w:rsid w:val="00405B55"/>
    <w:rsid w:val="00412AC5"/>
    <w:rsid w:val="00416190"/>
    <w:rsid w:val="0042124D"/>
    <w:rsid w:val="00421E16"/>
    <w:rsid w:val="00426F92"/>
    <w:rsid w:val="0042774D"/>
    <w:rsid w:val="0043553E"/>
    <w:rsid w:val="004474FD"/>
    <w:rsid w:val="0045002F"/>
    <w:rsid w:val="00450A84"/>
    <w:rsid w:val="00453DDF"/>
    <w:rsid w:val="004727F0"/>
    <w:rsid w:val="00477ECA"/>
    <w:rsid w:val="00486084"/>
    <w:rsid w:val="00494410"/>
    <w:rsid w:val="004947CD"/>
    <w:rsid w:val="004A1800"/>
    <w:rsid w:val="004B2113"/>
    <w:rsid w:val="004C1AD5"/>
    <w:rsid w:val="004C5F3B"/>
    <w:rsid w:val="004D4460"/>
    <w:rsid w:val="004E16BE"/>
    <w:rsid w:val="004E4DE8"/>
    <w:rsid w:val="005042DF"/>
    <w:rsid w:val="005057C1"/>
    <w:rsid w:val="00526DE7"/>
    <w:rsid w:val="00531228"/>
    <w:rsid w:val="00533E31"/>
    <w:rsid w:val="00542D38"/>
    <w:rsid w:val="0055258C"/>
    <w:rsid w:val="00556F57"/>
    <w:rsid w:val="00560093"/>
    <w:rsid w:val="00561282"/>
    <w:rsid w:val="00561B94"/>
    <w:rsid w:val="00561E5B"/>
    <w:rsid w:val="00562953"/>
    <w:rsid w:val="00573B1C"/>
    <w:rsid w:val="00575C69"/>
    <w:rsid w:val="005871D4"/>
    <w:rsid w:val="0059384B"/>
    <w:rsid w:val="00593D8F"/>
    <w:rsid w:val="005945F0"/>
    <w:rsid w:val="005B1805"/>
    <w:rsid w:val="005B6185"/>
    <w:rsid w:val="005C7E0D"/>
    <w:rsid w:val="005D3EF6"/>
    <w:rsid w:val="005D72E3"/>
    <w:rsid w:val="005E07E5"/>
    <w:rsid w:val="005E7A9E"/>
    <w:rsid w:val="005E7E5F"/>
    <w:rsid w:val="005F164B"/>
    <w:rsid w:val="0060190E"/>
    <w:rsid w:val="00601B05"/>
    <w:rsid w:val="00613389"/>
    <w:rsid w:val="00615EA5"/>
    <w:rsid w:val="0062070B"/>
    <w:rsid w:val="006253B2"/>
    <w:rsid w:val="00627D5C"/>
    <w:rsid w:val="0063386B"/>
    <w:rsid w:val="006357D6"/>
    <w:rsid w:val="00647A04"/>
    <w:rsid w:val="00664202"/>
    <w:rsid w:val="006719AC"/>
    <w:rsid w:val="006857CC"/>
    <w:rsid w:val="00687A4D"/>
    <w:rsid w:val="006914FA"/>
    <w:rsid w:val="0069670C"/>
    <w:rsid w:val="006B0013"/>
    <w:rsid w:val="006B4E90"/>
    <w:rsid w:val="006C0219"/>
    <w:rsid w:val="006C2969"/>
    <w:rsid w:val="006C416C"/>
    <w:rsid w:val="006D2E9F"/>
    <w:rsid w:val="006D4456"/>
    <w:rsid w:val="007049AE"/>
    <w:rsid w:val="007077D2"/>
    <w:rsid w:val="00712B80"/>
    <w:rsid w:val="00714598"/>
    <w:rsid w:val="007163EA"/>
    <w:rsid w:val="00727E6E"/>
    <w:rsid w:val="00750CAC"/>
    <w:rsid w:val="007550F0"/>
    <w:rsid w:val="00761969"/>
    <w:rsid w:val="00762FDC"/>
    <w:rsid w:val="007805C7"/>
    <w:rsid w:val="007956CF"/>
    <w:rsid w:val="007A03C2"/>
    <w:rsid w:val="007A6CD8"/>
    <w:rsid w:val="007B2E68"/>
    <w:rsid w:val="007B45E9"/>
    <w:rsid w:val="007B4A89"/>
    <w:rsid w:val="007C1EFF"/>
    <w:rsid w:val="007C30DE"/>
    <w:rsid w:val="007D0867"/>
    <w:rsid w:val="007D20E3"/>
    <w:rsid w:val="007E2C1B"/>
    <w:rsid w:val="007E3515"/>
    <w:rsid w:val="007F1EEA"/>
    <w:rsid w:val="007F36DA"/>
    <w:rsid w:val="007F5A9A"/>
    <w:rsid w:val="007F7B5A"/>
    <w:rsid w:val="0080172C"/>
    <w:rsid w:val="00811196"/>
    <w:rsid w:val="008264DD"/>
    <w:rsid w:val="00830495"/>
    <w:rsid w:val="0084111A"/>
    <w:rsid w:val="0084774F"/>
    <w:rsid w:val="00851728"/>
    <w:rsid w:val="008517A4"/>
    <w:rsid w:val="0085187D"/>
    <w:rsid w:val="008542B3"/>
    <w:rsid w:val="00855253"/>
    <w:rsid w:val="008630BC"/>
    <w:rsid w:val="008670DC"/>
    <w:rsid w:val="00867B39"/>
    <w:rsid w:val="00877F0F"/>
    <w:rsid w:val="0088074E"/>
    <w:rsid w:val="008858DF"/>
    <w:rsid w:val="00890509"/>
    <w:rsid w:val="008A08C3"/>
    <w:rsid w:val="008A1EEC"/>
    <w:rsid w:val="008A5841"/>
    <w:rsid w:val="008A76AD"/>
    <w:rsid w:val="008B4F3D"/>
    <w:rsid w:val="008C16A0"/>
    <w:rsid w:val="008F4474"/>
    <w:rsid w:val="008F57F1"/>
    <w:rsid w:val="008F7EB9"/>
    <w:rsid w:val="00906A27"/>
    <w:rsid w:val="00907F88"/>
    <w:rsid w:val="00915198"/>
    <w:rsid w:val="009152AC"/>
    <w:rsid w:val="00922381"/>
    <w:rsid w:val="00941ADD"/>
    <w:rsid w:val="00942EEC"/>
    <w:rsid w:val="0095649A"/>
    <w:rsid w:val="009646A6"/>
    <w:rsid w:val="009646B8"/>
    <w:rsid w:val="00977BE3"/>
    <w:rsid w:val="00981F24"/>
    <w:rsid w:val="0098311D"/>
    <w:rsid w:val="0098710F"/>
    <w:rsid w:val="009879BD"/>
    <w:rsid w:val="009A07C7"/>
    <w:rsid w:val="009B2F45"/>
    <w:rsid w:val="009B7243"/>
    <w:rsid w:val="009D1729"/>
    <w:rsid w:val="009D7DCF"/>
    <w:rsid w:val="009E081A"/>
    <w:rsid w:val="009E1629"/>
    <w:rsid w:val="009E2138"/>
    <w:rsid w:val="009E7CB9"/>
    <w:rsid w:val="009F25F0"/>
    <w:rsid w:val="009F3CCD"/>
    <w:rsid w:val="009F7A94"/>
    <w:rsid w:val="00A0054D"/>
    <w:rsid w:val="00A04B0D"/>
    <w:rsid w:val="00A109D8"/>
    <w:rsid w:val="00A10DF7"/>
    <w:rsid w:val="00A160D0"/>
    <w:rsid w:val="00A161E4"/>
    <w:rsid w:val="00A30BAC"/>
    <w:rsid w:val="00A7487F"/>
    <w:rsid w:val="00A82A2F"/>
    <w:rsid w:val="00A90077"/>
    <w:rsid w:val="00A958D8"/>
    <w:rsid w:val="00AA0E44"/>
    <w:rsid w:val="00AA5DB5"/>
    <w:rsid w:val="00AB4237"/>
    <w:rsid w:val="00AC2E64"/>
    <w:rsid w:val="00AE79D2"/>
    <w:rsid w:val="00AF1DBE"/>
    <w:rsid w:val="00AF3368"/>
    <w:rsid w:val="00AF75AF"/>
    <w:rsid w:val="00B0406A"/>
    <w:rsid w:val="00B04DF7"/>
    <w:rsid w:val="00B061C5"/>
    <w:rsid w:val="00B078D8"/>
    <w:rsid w:val="00B109AE"/>
    <w:rsid w:val="00B14928"/>
    <w:rsid w:val="00B21620"/>
    <w:rsid w:val="00B27FB3"/>
    <w:rsid w:val="00B34C35"/>
    <w:rsid w:val="00B46C84"/>
    <w:rsid w:val="00B476C7"/>
    <w:rsid w:val="00B51315"/>
    <w:rsid w:val="00B7634A"/>
    <w:rsid w:val="00B861E7"/>
    <w:rsid w:val="00B86F23"/>
    <w:rsid w:val="00BB282B"/>
    <w:rsid w:val="00BC08A9"/>
    <w:rsid w:val="00BC2ECF"/>
    <w:rsid w:val="00BC6CAF"/>
    <w:rsid w:val="00BC7223"/>
    <w:rsid w:val="00BD6B1E"/>
    <w:rsid w:val="00BE3E5A"/>
    <w:rsid w:val="00BE5616"/>
    <w:rsid w:val="00BF30ED"/>
    <w:rsid w:val="00C15721"/>
    <w:rsid w:val="00C17D39"/>
    <w:rsid w:val="00C214EA"/>
    <w:rsid w:val="00C43B22"/>
    <w:rsid w:val="00C452F4"/>
    <w:rsid w:val="00C5445C"/>
    <w:rsid w:val="00C5500A"/>
    <w:rsid w:val="00C574C8"/>
    <w:rsid w:val="00C67031"/>
    <w:rsid w:val="00C71679"/>
    <w:rsid w:val="00C73077"/>
    <w:rsid w:val="00C775F1"/>
    <w:rsid w:val="00C847F7"/>
    <w:rsid w:val="00C90439"/>
    <w:rsid w:val="00C946DC"/>
    <w:rsid w:val="00CC39E0"/>
    <w:rsid w:val="00CD5EDF"/>
    <w:rsid w:val="00CE4BDF"/>
    <w:rsid w:val="00CE7703"/>
    <w:rsid w:val="00CF18DF"/>
    <w:rsid w:val="00CF4FDF"/>
    <w:rsid w:val="00D05F54"/>
    <w:rsid w:val="00D11642"/>
    <w:rsid w:val="00D22A3D"/>
    <w:rsid w:val="00D26AA2"/>
    <w:rsid w:val="00D300AA"/>
    <w:rsid w:val="00D37692"/>
    <w:rsid w:val="00D50C08"/>
    <w:rsid w:val="00D52FDA"/>
    <w:rsid w:val="00D63DF3"/>
    <w:rsid w:val="00D73C45"/>
    <w:rsid w:val="00D81D3B"/>
    <w:rsid w:val="00D90D85"/>
    <w:rsid w:val="00D97639"/>
    <w:rsid w:val="00D97D60"/>
    <w:rsid w:val="00DA0A7C"/>
    <w:rsid w:val="00DA58AA"/>
    <w:rsid w:val="00DB5D5E"/>
    <w:rsid w:val="00DB7C7A"/>
    <w:rsid w:val="00DC1AFC"/>
    <w:rsid w:val="00DC40BB"/>
    <w:rsid w:val="00DC4179"/>
    <w:rsid w:val="00DD4B2E"/>
    <w:rsid w:val="00DD5586"/>
    <w:rsid w:val="00DD7531"/>
    <w:rsid w:val="00DD7CE3"/>
    <w:rsid w:val="00DE2107"/>
    <w:rsid w:val="00DE4737"/>
    <w:rsid w:val="00DF191D"/>
    <w:rsid w:val="00DF4D81"/>
    <w:rsid w:val="00E009A2"/>
    <w:rsid w:val="00E02F34"/>
    <w:rsid w:val="00E0579D"/>
    <w:rsid w:val="00E07397"/>
    <w:rsid w:val="00E07DDB"/>
    <w:rsid w:val="00E11553"/>
    <w:rsid w:val="00E15F2B"/>
    <w:rsid w:val="00E16A1B"/>
    <w:rsid w:val="00E1785B"/>
    <w:rsid w:val="00E243F2"/>
    <w:rsid w:val="00E31CCF"/>
    <w:rsid w:val="00E35007"/>
    <w:rsid w:val="00E4273B"/>
    <w:rsid w:val="00E442B7"/>
    <w:rsid w:val="00E474F4"/>
    <w:rsid w:val="00E6140B"/>
    <w:rsid w:val="00E66EB0"/>
    <w:rsid w:val="00E673C9"/>
    <w:rsid w:val="00E729FF"/>
    <w:rsid w:val="00E8093C"/>
    <w:rsid w:val="00E94808"/>
    <w:rsid w:val="00EA0195"/>
    <w:rsid w:val="00EA5E87"/>
    <w:rsid w:val="00EA6195"/>
    <w:rsid w:val="00EA68C2"/>
    <w:rsid w:val="00EC2923"/>
    <w:rsid w:val="00ED1A61"/>
    <w:rsid w:val="00ED3698"/>
    <w:rsid w:val="00EE2225"/>
    <w:rsid w:val="00EF3C0F"/>
    <w:rsid w:val="00EF408E"/>
    <w:rsid w:val="00F01A8F"/>
    <w:rsid w:val="00F05745"/>
    <w:rsid w:val="00F238E6"/>
    <w:rsid w:val="00F32F26"/>
    <w:rsid w:val="00F34CB4"/>
    <w:rsid w:val="00F42490"/>
    <w:rsid w:val="00F4264C"/>
    <w:rsid w:val="00F65023"/>
    <w:rsid w:val="00F75CFF"/>
    <w:rsid w:val="00F76CE9"/>
    <w:rsid w:val="00F92E3B"/>
    <w:rsid w:val="00F95256"/>
    <w:rsid w:val="00F97213"/>
    <w:rsid w:val="00FA62F4"/>
    <w:rsid w:val="00FB1329"/>
    <w:rsid w:val="00FB3F3E"/>
    <w:rsid w:val="00FB5520"/>
    <w:rsid w:val="00FB79A6"/>
    <w:rsid w:val="00FE5B3A"/>
    <w:rsid w:val="00FE75D9"/>
    <w:rsid w:val="00FF0793"/>
    <w:rsid w:val="00FF5D06"/>
    <w:rsid w:val="00FF5F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10">
    <w:name w:val="Заголовок 1 Знак"/>
    <w:basedOn w:val="a0"/>
    <w:link w:val="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a4">
    <w:name w:val="List Paragraph"/>
    <w:aliases w:val="Akapit z listą BS,List Paragraph 1,List_Paragraph,Multilevel para_II,List Paragraph (numbered (a)),OBC Bullet,List Paragraph11,Normal numbered,Paragraphe de liste PBLH,Bullets,References,IBL List Paragraph,List Paragraph2,3"/>
    <w:basedOn w:val="a"/>
    <w:link w:val="a5"/>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a"/>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a"/>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a6">
    <w:name w:val="Balloon Text"/>
    <w:basedOn w:val="a"/>
    <w:link w:val="a7"/>
    <w:uiPriority w:val="99"/>
    <w:semiHidden/>
    <w:unhideWhenUsed/>
    <w:rsid w:val="006D4456"/>
    <w:rPr>
      <w:rFonts w:ascii="Segoe UI" w:hAnsi="Segoe UI" w:cs="Segoe UI"/>
      <w:sz w:val="18"/>
      <w:szCs w:val="18"/>
    </w:rPr>
  </w:style>
  <w:style w:type="character" w:customStyle="1" w:styleId="a7">
    <w:name w:val="Текст выноски Знак"/>
    <w:basedOn w:val="a0"/>
    <w:link w:val="a6"/>
    <w:uiPriority w:val="99"/>
    <w:semiHidden/>
    <w:rsid w:val="006D4456"/>
    <w:rPr>
      <w:rFonts w:ascii="Segoe UI" w:eastAsia="Times New Roman" w:hAnsi="Segoe UI" w:cs="Segoe UI"/>
      <w:sz w:val="18"/>
      <w:szCs w:val="18"/>
      <w:lang w:val="ru-RU" w:eastAsia="ru-RU"/>
    </w:rPr>
  </w:style>
  <w:style w:type="paragraph" w:styleId="a8">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
    <w:basedOn w:val="a"/>
    <w:link w:val="a9"/>
    <w:uiPriority w:val="99"/>
    <w:unhideWhenUsed/>
    <w:qFormat/>
    <w:rsid w:val="00E474F4"/>
    <w:pPr>
      <w:spacing w:before="100" w:beforeAutospacing="1" w:after="100" w:afterAutospacing="1"/>
    </w:pPr>
    <w:rPr>
      <w:lang w:val="en-US" w:eastAsia="en-US"/>
    </w:rPr>
  </w:style>
  <w:style w:type="character" w:styleId="aa">
    <w:name w:val="Strong"/>
    <w:basedOn w:val="a0"/>
    <w:uiPriority w:val="22"/>
    <w:qFormat/>
    <w:rsid w:val="00E474F4"/>
    <w:rPr>
      <w:b/>
      <w:bCs/>
    </w:rPr>
  </w:style>
  <w:style w:type="table" w:styleId="ab">
    <w:name w:val="Table Grid"/>
    <w:basedOn w:val="a1"/>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basedOn w:val="a"/>
    <w:link w:val="ad"/>
    <w:uiPriority w:val="99"/>
    <w:semiHidden/>
    <w:unhideWhenUsed/>
    <w:rsid w:val="003A3026"/>
    <w:rPr>
      <w:sz w:val="20"/>
      <w:szCs w:val="20"/>
      <w:lang w:val="en-GB"/>
    </w:rPr>
  </w:style>
  <w:style w:type="character" w:customStyle="1" w:styleId="ad">
    <w:name w:val="Текст сноски Знак"/>
    <w:basedOn w:val="a0"/>
    <w:link w:val="ac"/>
    <w:uiPriority w:val="99"/>
    <w:semiHidden/>
    <w:rsid w:val="003A3026"/>
    <w:rPr>
      <w:rFonts w:ascii="Times New Roman" w:eastAsia="Times New Roman" w:hAnsi="Times New Roman" w:cs="Times New Roman"/>
      <w:sz w:val="20"/>
      <w:szCs w:val="20"/>
      <w:lang w:val="en-GB" w:eastAsia="ru-RU"/>
    </w:rPr>
  </w:style>
  <w:style w:type="character" w:styleId="ae">
    <w:name w:val="footnote reference"/>
    <w:basedOn w:val="a0"/>
    <w:uiPriority w:val="99"/>
    <w:semiHidden/>
    <w:unhideWhenUsed/>
    <w:rsid w:val="003A3026"/>
    <w:rPr>
      <w:vertAlign w:val="superscript"/>
    </w:rPr>
  </w:style>
  <w:style w:type="paragraph" w:styleId="3">
    <w:name w:val="Body Text Indent 3"/>
    <w:basedOn w:val="a"/>
    <w:link w:val="30"/>
    <w:rsid w:val="00B078D8"/>
    <w:pPr>
      <w:spacing w:after="120"/>
      <w:ind w:left="283"/>
    </w:pPr>
    <w:rPr>
      <w:sz w:val="16"/>
      <w:szCs w:val="16"/>
      <w:lang w:val="en-GB"/>
    </w:rPr>
  </w:style>
  <w:style w:type="character" w:customStyle="1" w:styleId="30">
    <w:name w:val="Основной текст с отступом 3 Знак"/>
    <w:basedOn w:val="a0"/>
    <w:link w:val="3"/>
    <w:rsid w:val="00B078D8"/>
    <w:rPr>
      <w:rFonts w:ascii="Times New Roman" w:eastAsia="Times New Roman" w:hAnsi="Times New Roman" w:cs="Times New Roman"/>
      <w:sz w:val="16"/>
      <w:szCs w:val="16"/>
      <w:lang w:val="en-GB" w:eastAsia="ru-RU"/>
    </w:rPr>
  </w:style>
  <w:style w:type="paragraph" w:styleId="af">
    <w:name w:val="Body Text"/>
    <w:basedOn w:val="a"/>
    <w:link w:val="af0"/>
    <w:uiPriority w:val="99"/>
    <w:unhideWhenUsed/>
    <w:rsid w:val="00B0406A"/>
    <w:pPr>
      <w:spacing w:after="120"/>
    </w:pPr>
  </w:style>
  <w:style w:type="character" w:customStyle="1" w:styleId="af0">
    <w:name w:val="Основной текст Знак"/>
    <w:basedOn w:val="a0"/>
    <w:link w:val="af"/>
    <w:uiPriority w:val="99"/>
    <w:rsid w:val="00B0406A"/>
    <w:rPr>
      <w:rFonts w:ascii="Times New Roman" w:eastAsia="Times New Roman" w:hAnsi="Times New Roman" w:cs="Times New Roman"/>
      <w:sz w:val="24"/>
      <w:szCs w:val="24"/>
      <w:lang w:val="ru-RU" w:eastAsia="ru-RU"/>
    </w:rPr>
  </w:style>
  <w:style w:type="character" w:customStyle="1" w:styleId="a9">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ebb Знак,Знак Знак2,Char Char Char Знак,Знак Знак Знак"/>
    <w:link w:val="a8"/>
    <w:uiPriority w:val="99"/>
    <w:locked/>
    <w:rsid w:val="008858DF"/>
    <w:rPr>
      <w:rFonts w:ascii="Times New Roman" w:eastAsia="Times New Roman" w:hAnsi="Times New Roman" w:cs="Times New Roman"/>
      <w:sz w:val="24"/>
      <w:szCs w:val="24"/>
    </w:r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3 Знак"/>
    <w:link w:val="a4"/>
    <w:uiPriority w:val="34"/>
    <w:qFormat/>
    <w:locked/>
    <w:rsid w:val="00AF3368"/>
    <w:rPr>
      <w:rFonts w:ascii="Times New Roman" w:eastAsia="Times New Roman" w:hAnsi="Times New Roman" w:cs="Times New Roman"/>
      <w:sz w:val="24"/>
      <w:szCs w:val="24"/>
      <w:lang w:val="ru-RU" w:eastAsia="ru-RU"/>
    </w:rPr>
  </w:style>
  <w:style w:type="paragraph" w:styleId="2">
    <w:name w:val="Body Text 2"/>
    <w:basedOn w:val="a"/>
    <w:link w:val="20"/>
    <w:uiPriority w:val="99"/>
    <w:unhideWhenUsed/>
    <w:rsid w:val="009B2F45"/>
    <w:pPr>
      <w:suppressAutoHyphens/>
      <w:spacing w:after="120" w:line="480" w:lineRule="auto"/>
    </w:pPr>
    <w:rPr>
      <w:rFonts w:ascii="Calibri" w:eastAsia="Calibri" w:hAnsi="Calibri" w:cstheme="minorBidi"/>
      <w:color w:val="00000A"/>
      <w:sz w:val="22"/>
      <w:szCs w:val="22"/>
      <w:lang w:val="en-US" w:eastAsia="en-US"/>
    </w:rPr>
  </w:style>
  <w:style w:type="character" w:customStyle="1" w:styleId="20">
    <w:name w:val="Основной текст 2 Знак"/>
    <w:basedOn w:val="a0"/>
    <w:link w:val="2"/>
    <w:uiPriority w:val="99"/>
    <w:rsid w:val="009B2F45"/>
    <w:rPr>
      <w:rFonts w:ascii="Calibri" w:eastAsia="Calibri" w:hAnsi="Calibri"/>
      <w:color w:val="00000A"/>
    </w:rPr>
  </w:style>
  <w:style w:type="paragraph" w:customStyle="1" w:styleId="af1">
    <w:name w:val="Заголовок таблицы"/>
    <w:basedOn w:val="a"/>
    <w:qFormat/>
    <w:rsid w:val="009B2F45"/>
    <w:pPr>
      <w:suppressLineNumbers/>
      <w:suppressAutoHyphens/>
      <w:spacing w:after="160" w:line="259" w:lineRule="auto"/>
      <w:jc w:val="center"/>
    </w:pPr>
    <w:rPr>
      <w:rFonts w:ascii="Calibri" w:eastAsia="Calibri" w:hAnsi="Calibri" w:cstheme="minorBidi"/>
      <w:b/>
      <w:bCs/>
      <w:color w:val="00000A"/>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31450264">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0D0007-5F75-4777-9D09-2DABF703F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10</Pages>
  <Words>2187</Words>
  <Characters>12467</Characters>
  <Application>Microsoft Office Word</Application>
  <DocSecurity>0</DocSecurity>
  <Lines>103</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59</cp:revision>
  <cp:lastPrinted>2021-11-29T08:49:00Z</cp:lastPrinted>
  <dcterms:created xsi:type="dcterms:W3CDTF">2024-06-26T19:22:00Z</dcterms:created>
  <dcterms:modified xsi:type="dcterms:W3CDTF">2025-09-10T13:10:00Z</dcterms:modified>
</cp:coreProperties>
</file>