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2DC5F" w14:textId="77777777" w:rsidR="00910EDD" w:rsidRPr="000C72D5" w:rsidRDefault="00910EDD" w:rsidP="00FC7457">
      <w:pPr>
        <w:rPr>
          <w:lang w:val="hy-AM"/>
        </w:rPr>
      </w:pPr>
    </w:p>
    <w:p w14:paraId="43CD2DF6" w14:textId="77777777" w:rsidR="009B4995" w:rsidRDefault="009B4995" w:rsidP="00092FBC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ՆԱԽԱԳԻԾ</w:t>
      </w:r>
    </w:p>
    <w:p w14:paraId="68F75742" w14:textId="77777777" w:rsidR="0084473C" w:rsidRPr="0084473C" w:rsidRDefault="0084473C" w:rsidP="00092FBC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14:paraId="73DB6121" w14:textId="77777777" w:rsidR="0035160E" w:rsidRPr="000C72D5" w:rsidRDefault="0035160E" w:rsidP="00092FB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14:paraId="422A2D3E" w14:textId="77777777" w:rsidR="00B669D0" w:rsidRPr="000C72D5" w:rsidRDefault="00B669D0" w:rsidP="00092FBC">
      <w:pPr>
        <w:spacing w:line="276" w:lineRule="auto"/>
        <w:jc w:val="center"/>
        <w:rPr>
          <w:rFonts w:ascii="GHEA Grapalat" w:hAnsi="GHEA Grapalat" w:cs="GHEA Grapalat"/>
          <w:color w:val="000000" w:themeColor="text1"/>
          <w:lang w:val="hy-AM"/>
        </w:rPr>
      </w:pPr>
    </w:p>
    <w:p w14:paraId="67167FE8" w14:textId="77777777" w:rsidR="0035160E" w:rsidRPr="005920E5" w:rsidRDefault="00197AA6" w:rsidP="00092FB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af-ZA"/>
        </w:rPr>
        <w:t>«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ԱՎՏՈՄՈԲԻԼԱՅԻՆ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ՏՐԱՆՍՊՈՐՏԻ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>»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 ՕՐԵՆՔՈՒՄ  </w:t>
      </w:r>
      <w:r w:rsidR="0035160E"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>ԼՐԱՑՈՒՄ</w:t>
      </w:r>
      <w:r w:rsidR="00A557CA"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>ՆԵՐ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14:paraId="6535E60F" w14:textId="77777777" w:rsidR="00742065" w:rsidRDefault="00742065" w:rsidP="005A2F19">
      <w:pPr>
        <w:spacing w:line="276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</w:pPr>
    </w:p>
    <w:p w14:paraId="5FC7B42D" w14:textId="77777777" w:rsidR="00742065" w:rsidRDefault="00742065" w:rsidP="005A2F19">
      <w:pPr>
        <w:spacing w:line="276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</w:pPr>
    </w:p>
    <w:p w14:paraId="499DAD2B" w14:textId="0F00EBC8" w:rsidR="00E21C8A" w:rsidRPr="00E21C8A" w:rsidRDefault="005A2F19" w:rsidP="003845A9">
      <w:pPr>
        <w:spacing w:line="276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>Հոդված</w:t>
      </w: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af-ZA"/>
        </w:rPr>
        <w:t xml:space="preserve"> 1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«Ավտոմոբիլային տրանսպորտի մասին» 2006 թվականի դեկտեմբերի 5-ի ՀՕ-233-Ն օրենքի (այսուհետ</w:t>
      </w:r>
      <w:r w:rsidR="001F0EF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օրենք)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5A2F1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4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հոդված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74206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1B408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կաբոտաժային փոխադրում</w:t>
      </w:r>
      <w:r w:rsidR="0074206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1B408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հասկացությ</w:t>
      </w:r>
      <w:r w:rsidR="001A4AE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</w:t>
      </w:r>
      <w:r w:rsidR="001B408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</w:t>
      </w:r>
      <w:r w:rsidR="001A4AE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 սահմանող պարբերությունում</w:t>
      </w:r>
      <w:r w:rsidR="001B408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«</w:t>
      </w:r>
      <w:r w:rsidR="001B4081" w:rsidRPr="001B408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տրանսպորտային միջոցով»</w:t>
      </w:r>
      <w:r w:rsidR="001B408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բառերից հետո լրացնել «այլ պետության փոխադրողի կողմից» բառերը</w:t>
      </w:r>
      <w:r w:rsidR="00742065" w:rsidRPr="0074206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14:paraId="5DC31B9C" w14:textId="3E1C1FC4" w:rsidR="00F80E5C" w:rsidRPr="00D97FB3" w:rsidRDefault="0035160E" w:rsidP="001B4081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>Հոդված</w:t>
      </w: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af-ZA"/>
        </w:rPr>
        <w:t xml:space="preserve"> </w:t>
      </w:r>
      <w:r w:rsidR="00161CF8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af-ZA"/>
        </w:rPr>
        <w:t>2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. </w:t>
      </w:r>
      <w:r w:rsidR="003845A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րենքի </w:t>
      </w:r>
      <w:r w:rsidR="00E66273"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7</w:t>
      </w:r>
      <w:r w:rsidR="00E6627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</w:t>
      </w:r>
      <w:r w:rsidR="00184837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հոդված</w:t>
      </w:r>
      <w:r w:rsidR="001B408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 2</w:t>
      </w:r>
      <w:r w:rsidR="00E633DC" w:rsidRPr="00E633D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</w:t>
      </w:r>
      <w:r w:rsidR="00184837"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184837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</w:t>
      </w:r>
      <w:r w:rsidR="001B408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ում «սահմանված դեպքերի» բառերից հետո լրացնել «</w:t>
      </w:r>
      <w:r w:rsidR="00A7378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կամ</w:t>
      </w:r>
      <w:r w:rsidR="001B408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Եվրասիական Տնտեսական Միության </w:t>
      </w:r>
      <w:r w:rsidR="00D97FB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անդամ պետությունների փոխադրողների կողմից Հայաստանի Հանրապետության տարածքում իրականացվող կաբոտաժային փոխադրումների</w:t>
      </w:r>
      <w:r w:rsidR="0055030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։ </w:t>
      </w:r>
      <w:bookmarkStart w:id="0" w:name="_Hlk187329257"/>
      <w:r w:rsidR="00B27C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Եվրասիական Տնտեսական Միության անդամ </w:t>
      </w:r>
      <w:r w:rsidR="00B27C1B" w:rsidRPr="00B27C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պետություններում գրանցված փոխադրողներ</w:t>
      </w:r>
      <w:r w:rsidR="00B27C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 Հայաստանի Հանրապետության տարածքում</w:t>
      </w:r>
      <w:r w:rsidR="00B27C1B" w:rsidRPr="00B27C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կաբոտաժային փոխադրումներ </w:t>
      </w:r>
      <w:r w:rsidR="00B27C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կարող են </w:t>
      </w:r>
      <w:r w:rsidR="00B27C1B" w:rsidRPr="00B27C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իրականացնել միայն ավտոմոբիլային տրանսպորտով բեռների միջպետական փոխադրումն ավարտելուց հետո</w:t>
      </w:r>
      <w:r w:rsidR="00B27C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։ </w:t>
      </w:r>
      <w:r w:rsidR="0055030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Եվրասիական Տնտեսական Միության անդամ պետությունների փոխադրողների կողմից Հայաստանի Հանրապետության տարածքում կաբոտաժային փոխադրումներ իրականացնելու պահանջները հաստատվում են լիազոր մարմնի կողմից։</w:t>
      </w:r>
      <w:r w:rsidR="00347C7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bookmarkEnd w:id="0"/>
      <w:r w:rsidR="005A41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բառերը</w:t>
      </w:r>
      <w:r w:rsidR="00347C7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  <w:r w:rsidR="0003224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FA580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</w:p>
    <w:p w14:paraId="25807E36" w14:textId="0796AEC1" w:rsidR="00812521" w:rsidRDefault="00D96E6D" w:rsidP="00D96E6D">
      <w:pPr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570D50">
        <w:rPr>
          <w:rFonts w:ascii="GHEA Grapalat" w:hAnsi="GHEA Grapalat"/>
          <w:b/>
          <w:lang w:val="hy-AM"/>
        </w:rPr>
        <w:t xml:space="preserve">Հոդված </w:t>
      </w:r>
      <w:r w:rsidR="001B4081">
        <w:rPr>
          <w:rFonts w:ascii="GHEA Grapalat" w:hAnsi="GHEA Grapalat"/>
          <w:b/>
          <w:lang w:val="hy-AM"/>
        </w:rPr>
        <w:t>3</w:t>
      </w:r>
      <w:r w:rsidRPr="00570D50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lang w:val="hy-AM"/>
        </w:rPr>
        <w:t xml:space="preserve"> </w:t>
      </w:r>
    </w:p>
    <w:p w14:paraId="7341BBBD" w14:textId="77777777" w:rsidR="000D59A6" w:rsidRDefault="000D59A6" w:rsidP="000D59A6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 w:rsidRPr="00D96E6D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տասներորդ օրը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14:paraId="3BCC42D6" w14:textId="77777777" w:rsidR="000D59A6" w:rsidRPr="00D96E6D" w:rsidRDefault="000D59A6" w:rsidP="000D59A6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</w:t>
      </w:r>
      <w:r w:rsidRPr="009A17C8">
        <w:rPr>
          <w:rFonts w:ascii="Microsoft JhengHei" w:eastAsia="Microsoft JhengHei" w:hAnsi="Microsoft JhengHei" w:cs="Microsoft JhengHei" w:hint="eastAsia"/>
          <w:color w:val="000000" w:themeColor="text1"/>
          <w:shd w:val="clear" w:color="auto" w:fill="FFFFFF"/>
          <w:lang w:val="hy-AM"/>
        </w:rPr>
        <w:t>․</w:t>
      </w:r>
      <w:r w:rsidRPr="009A17C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</w:t>
      </w: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ույն օրենքի ընդունմամբ պայմանավորված՝ համապատասխան ենթաօրենսդրական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նորմատիվ </w:t>
      </w: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իրավական ակտ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</w:t>
      </w: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ընդունվում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է</w:t>
      </w: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օրենքն ուժի մեջ մտնելուց հետո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վեց ամսվա</w:t>
      </w: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ընթացքում:</w:t>
      </w:r>
    </w:p>
    <w:p w14:paraId="262CEB47" w14:textId="77777777" w:rsidR="000D59A6" w:rsidRDefault="000D59A6" w:rsidP="000D59A6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14:paraId="5491DEEF" w14:textId="77777777" w:rsidR="00F7091C" w:rsidRDefault="00F7091C" w:rsidP="00D96E6D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14:paraId="7B224FB0" w14:textId="77777777" w:rsidR="00F7091C" w:rsidRDefault="00F7091C" w:rsidP="00F7091C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Հանրապետության նախագահ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ab/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ab/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ab/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ab/>
        <w:t>Վ</w:t>
      </w:r>
      <w:r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Խաչատուրյան</w:t>
      </w:r>
    </w:p>
    <w:p w14:paraId="6E57FD1C" w14:textId="77777777" w:rsidR="00F7091C" w:rsidRPr="00D96E6D" w:rsidRDefault="00F7091C" w:rsidP="00D96E6D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sectPr w:rsidR="00F7091C" w:rsidRPr="00D96E6D" w:rsidSect="009A248D">
      <w:pgSz w:w="11906" w:h="16838"/>
      <w:pgMar w:top="990" w:right="1016" w:bottom="81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780C18"/>
    <w:multiLevelType w:val="hybridMultilevel"/>
    <w:tmpl w:val="3D2056CC"/>
    <w:lvl w:ilvl="0" w:tplc="7EF4C0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8A7350"/>
    <w:multiLevelType w:val="hybridMultilevel"/>
    <w:tmpl w:val="EF5C3498"/>
    <w:lvl w:ilvl="0" w:tplc="38E642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72616021">
    <w:abstractNumId w:val="1"/>
  </w:num>
  <w:num w:numId="2" w16cid:durableId="1984968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016"/>
    <w:rsid w:val="00000FBF"/>
    <w:rsid w:val="00005554"/>
    <w:rsid w:val="0001066E"/>
    <w:rsid w:val="00011D61"/>
    <w:rsid w:val="00014A3C"/>
    <w:rsid w:val="00023E43"/>
    <w:rsid w:val="00025B8A"/>
    <w:rsid w:val="000263AB"/>
    <w:rsid w:val="00032241"/>
    <w:rsid w:val="00034989"/>
    <w:rsid w:val="00034A22"/>
    <w:rsid w:val="00050B6F"/>
    <w:rsid w:val="00054FD4"/>
    <w:rsid w:val="0007675F"/>
    <w:rsid w:val="00077A00"/>
    <w:rsid w:val="00077BA6"/>
    <w:rsid w:val="00092FBC"/>
    <w:rsid w:val="00095C11"/>
    <w:rsid w:val="00097AD4"/>
    <w:rsid w:val="00097D8E"/>
    <w:rsid w:val="000A21C5"/>
    <w:rsid w:val="000A61D0"/>
    <w:rsid w:val="000B16B8"/>
    <w:rsid w:val="000C1E2F"/>
    <w:rsid w:val="000C2750"/>
    <w:rsid w:val="000C3627"/>
    <w:rsid w:val="000C7242"/>
    <w:rsid w:val="000C72D5"/>
    <w:rsid w:val="000D4797"/>
    <w:rsid w:val="000D59A6"/>
    <w:rsid w:val="000F212F"/>
    <w:rsid w:val="000F773E"/>
    <w:rsid w:val="001037B4"/>
    <w:rsid w:val="00112016"/>
    <w:rsid w:val="00117CAA"/>
    <w:rsid w:val="00121397"/>
    <w:rsid w:val="00124D60"/>
    <w:rsid w:val="00132C23"/>
    <w:rsid w:val="001433DD"/>
    <w:rsid w:val="00144580"/>
    <w:rsid w:val="00146F1E"/>
    <w:rsid w:val="00150646"/>
    <w:rsid w:val="00151D71"/>
    <w:rsid w:val="001522FC"/>
    <w:rsid w:val="00160670"/>
    <w:rsid w:val="00161CF8"/>
    <w:rsid w:val="00167A86"/>
    <w:rsid w:val="001704F1"/>
    <w:rsid w:val="0017682F"/>
    <w:rsid w:val="00184384"/>
    <w:rsid w:val="00184837"/>
    <w:rsid w:val="001920A1"/>
    <w:rsid w:val="0019261B"/>
    <w:rsid w:val="00193184"/>
    <w:rsid w:val="00197AA6"/>
    <w:rsid w:val="001A2794"/>
    <w:rsid w:val="001A2845"/>
    <w:rsid w:val="001A4AEB"/>
    <w:rsid w:val="001A7063"/>
    <w:rsid w:val="001B3E00"/>
    <w:rsid w:val="001B4081"/>
    <w:rsid w:val="001C1223"/>
    <w:rsid w:val="001C1291"/>
    <w:rsid w:val="001D188C"/>
    <w:rsid w:val="001D240D"/>
    <w:rsid w:val="001D4D1C"/>
    <w:rsid w:val="001D5210"/>
    <w:rsid w:val="001D6421"/>
    <w:rsid w:val="001E30D3"/>
    <w:rsid w:val="001E593E"/>
    <w:rsid w:val="001F037D"/>
    <w:rsid w:val="001F0EF3"/>
    <w:rsid w:val="001F2BFE"/>
    <w:rsid w:val="001F5B2D"/>
    <w:rsid w:val="002108CF"/>
    <w:rsid w:val="00217D95"/>
    <w:rsid w:val="0022577B"/>
    <w:rsid w:val="00230A3B"/>
    <w:rsid w:val="002320D0"/>
    <w:rsid w:val="00232330"/>
    <w:rsid w:val="002362B1"/>
    <w:rsid w:val="00236804"/>
    <w:rsid w:val="002373C6"/>
    <w:rsid w:val="00251035"/>
    <w:rsid w:val="00276C2A"/>
    <w:rsid w:val="00281F8C"/>
    <w:rsid w:val="00283911"/>
    <w:rsid w:val="002905E0"/>
    <w:rsid w:val="002A5447"/>
    <w:rsid w:val="002A6C3E"/>
    <w:rsid w:val="002B4FA5"/>
    <w:rsid w:val="002B5150"/>
    <w:rsid w:val="002C0353"/>
    <w:rsid w:val="002C2DA1"/>
    <w:rsid w:val="002D182C"/>
    <w:rsid w:val="002D6D01"/>
    <w:rsid w:val="002E4340"/>
    <w:rsid w:val="0030185A"/>
    <w:rsid w:val="00310037"/>
    <w:rsid w:val="003107FC"/>
    <w:rsid w:val="003131CF"/>
    <w:rsid w:val="00323AB5"/>
    <w:rsid w:val="00334043"/>
    <w:rsid w:val="00343EDE"/>
    <w:rsid w:val="00344207"/>
    <w:rsid w:val="00344764"/>
    <w:rsid w:val="0034650C"/>
    <w:rsid w:val="00347C7B"/>
    <w:rsid w:val="0035160E"/>
    <w:rsid w:val="00354CFB"/>
    <w:rsid w:val="00366E39"/>
    <w:rsid w:val="00374325"/>
    <w:rsid w:val="003845A9"/>
    <w:rsid w:val="00384EF7"/>
    <w:rsid w:val="00387DCA"/>
    <w:rsid w:val="003944E9"/>
    <w:rsid w:val="0039669D"/>
    <w:rsid w:val="00396D84"/>
    <w:rsid w:val="003A4FA1"/>
    <w:rsid w:val="003A714B"/>
    <w:rsid w:val="003B6321"/>
    <w:rsid w:val="003B6654"/>
    <w:rsid w:val="003B7369"/>
    <w:rsid w:val="003C7DE4"/>
    <w:rsid w:val="003D0817"/>
    <w:rsid w:val="003D11D9"/>
    <w:rsid w:val="003D256A"/>
    <w:rsid w:val="003D47F7"/>
    <w:rsid w:val="003D5E7C"/>
    <w:rsid w:val="003D7EDA"/>
    <w:rsid w:val="003E4C68"/>
    <w:rsid w:val="00400F27"/>
    <w:rsid w:val="0040500F"/>
    <w:rsid w:val="00411097"/>
    <w:rsid w:val="00423522"/>
    <w:rsid w:val="00426EEF"/>
    <w:rsid w:val="0043695B"/>
    <w:rsid w:val="0043736E"/>
    <w:rsid w:val="004430CE"/>
    <w:rsid w:val="00444803"/>
    <w:rsid w:val="00445001"/>
    <w:rsid w:val="0047126D"/>
    <w:rsid w:val="00477170"/>
    <w:rsid w:val="004778EF"/>
    <w:rsid w:val="00485C13"/>
    <w:rsid w:val="00490541"/>
    <w:rsid w:val="00490C7F"/>
    <w:rsid w:val="004A1DB6"/>
    <w:rsid w:val="004A3D2D"/>
    <w:rsid w:val="004A7BF2"/>
    <w:rsid w:val="004B211B"/>
    <w:rsid w:val="004B2833"/>
    <w:rsid w:val="004B318D"/>
    <w:rsid w:val="004C2A35"/>
    <w:rsid w:val="004C4619"/>
    <w:rsid w:val="004C7F0B"/>
    <w:rsid w:val="004D23AC"/>
    <w:rsid w:val="004E1B07"/>
    <w:rsid w:val="004E5A74"/>
    <w:rsid w:val="004F3C8D"/>
    <w:rsid w:val="004F6D04"/>
    <w:rsid w:val="005072DD"/>
    <w:rsid w:val="00512CE2"/>
    <w:rsid w:val="00526661"/>
    <w:rsid w:val="0053160D"/>
    <w:rsid w:val="00537331"/>
    <w:rsid w:val="00543719"/>
    <w:rsid w:val="00546950"/>
    <w:rsid w:val="00550308"/>
    <w:rsid w:val="0055250F"/>
    <w:rsid w:val="00555A0A"/>
    <w:rsid w:val="00566966"/>
    <w:rsid w:val="00572990"/>
    <w:rsid w:val="00574156"/>
    <w:rsid w:val="005754B7"/>
    <w:rsid w:val="005856D4"/>
    <w:rsid w:val="00586F2B"/>
    <w:rsid w:val="005920E5"/>
    <w:rsid w:val="00593A8F"/>
    <w:rsid w:val="005A1316"/>
    <w:rsid w:val="005A29AB"/>
    <w:rsid w:val="005A2F19"/>
    <w:rsid w:val="005A411C"/>
    <w:rsid w:val="005A465B"/>
    <w:rsid w:val="005A5856"/>
    <w:rsid w:val="005B7596"/>
    <w:rsid w:val="005C435E"/>
    <w:rsid w:val="005C78CD"/>
    <w:rsid w:val="00604760"/>
    <w:rsid w:val="00607866"/>
    <w:rsid w:val="00613652"/>
    <w:rsid w:val="00622C6B"/>
    <w:rsid w:val="006258DF"/>
    <w:rsid w:val="0063077E"/>
    <w:rsid w:val="00631EFA"/>
    <w:rsid w:val="00636AA8"/>
    <w:rsid w:val="006379EA"/>
    <w:rsid w:val="00644229"/>
    <w:rsid w:val="00652BF3"/>
    <w:rsid w:val="00660910"/>
    <w:rsid w:val="00664778"/>
    <w:rsid w:val="00674849"/>
    <w:rsid w:val="00675C0C"/>
    <w:rsid w:val="00676CDF"/>
    <w:rsid w:val="00683F10"/>
    <w:rsid w:val="00687B01"/>
    <w:rsid w:val="00691A65"/>
    <w:rsid w:val="0069348C"/>
    <w:rsid w:val="00695410"/>
    <w:rsid w:val="006A1D01"/>
    <w:rsid w:val="006C1720"/>
    <w:rsid w:val="006C5A94"/>
    <w:rsid w:val="006D0768"/>
    <w:rsid w:val="006D148D"/>
    <w:rsid w:val="006E0305"/>
    <w:rsid w:val="006E5E89"/>
    <w:rsid w:val="006E6A53"/>
    <w:rsid w:val="006F0802"/>
    <w:rsid w:val="006F18FB"/>
    <w:rsid w:val="006F1DAC"/>
    <w:rsid w:val="006F3758"/>
    <w:rsid w:val="006F49BD"/>
    <w:rsid w:val="00702B22"/>
    <w:rsid w:val="00712E19"/>
    <w:rsid w:val="007139F8"/>
    <w:rsid w:val="00716E6E"/>
    <w:rsid w:val="00722BF4"/>
    <w:rsid w:val="00733587"/>
    <w:rsid w:val="00735EA1"/>
    <w:rsid w:val="00742065"/>
    <w:rsid w:val="007428A4"/>
    <w:rsid w:val="00754D3D"/>
    <w:rsid w:val="00760D32"/>
    <w:rsid w:val="00763A14"/>
    <w:rsid w:val="007643FF"/>
    <w:rsid w:val="00771108"/>
    <w:rsid w:val="00773022"/>
    <w:rsid w:val="007755C9"/>
    <w:rsid w:val="00775C84"/>
    <w:rsid w:val="007877EB"/>
    <w:rsid w:val="00790A9D"/>
    <w:rsid w:val="007929BD"/>
    <w:rsid w:val="007957E2"/>
    <w:rsid w:val="007A2977"/>
    <w:rsid w:val="007B140A"/>
    <w:rsid w:val="007C34E0"/>
    <w:rsid w:val="007C41B7"/>
    <w:rsid w:val="007C5157"/>
    <w:rsid w:val="007C7B0F"/>
    <w:rsid w:val="007E1C16"/>
    <w:rsid w:val="007E4D34"/>
    <w:rsid w:val="007E65DB"/>
    <w:rsid w:val="007F1EEA"/>
    <w:rsid w:val="007F4100"/>
    <w:rsid w:val="007F468E"/>
    <w:rsid w:val="007F52A9"/>
    <w:rsid w:val="007F6702"/>
    <w:rsid w:val="007F6DB9"/>
    <w:rsid w:val="00800F5D"/>
    <w:rsid w:val="00803B3A"/>
    <w:rsid w:val="00804B5B"/>
    <w:rsid w:val="008071A6"/>
    <w:rsid w:val="00812521"/>
    <w:rsid w:val="00812ADF"/>
    <w:rsid w:val="0081634B"/>
    <w:rsid w:val="008223FC"/>
    <w:rsid w:val="00823016"/>
    <w:rsid w:val="00831899"/>
    <w:rsid w:val="0084028C"/>
    <w:rsid w:val="0084473C"/>
    <w:rsid w:val="00845FCE"/>
    <w:rsid w:val="00851999"/>
    <w:rsid w:val="00852EF7"/>
    <w:rsid w:val="00852F9C"/>
    <w:rsid w:val="008634F4"/>
    <w:rsid w:val="00865D73"/>
    <w:rsid w:val="00867749"/>
    <w:rsid w:val="008728DD"/>
    <w:rsid w:val="00874D04"/>
    <w:rsid w:val="00875DB0"/>
    <w:rsid w:val="008837F6"/>
    <w:rsid w:val="00891112"/>
    <w:rsid w:val="00891BB0"/>
    <w:rsid w:val="00893BAE"/>
    <w:rsid w:val="008972F5"/>
    <w:rsid w:val="008C0FFA"/>
    <w:rsid w:val="008C2FCA"/>
    <w:rsid w:val="008C4279"/>
    <w:rsid w:val="008D3CA8"/>
    <w:rsid w:val="008D6D12"/>
    <w:rsid w:val="008E1789"/>
    <w:rsid w:val="008E5F16"/>
    <w:rsid w:val="008E68DA"/>
    <w:rsid w:val="008F4A3F"/>
    <w:rsid w:val="008F4BFF"/>
    <w:rsid w:val="008F6B7B"/>
    <w:rsid w:val="00905358"/>
    <w:rsid w:val="00910EDD"/>
    <w:rsid w:val="00911DF0"/>
    <w:rsid w:val="00913348"/>
    <w:rsid w:val="009210CF"/>
    <w:rsid w:val="00924503"/>
    <w:rsid w:val="009260E8"/>
    <w:rsid w:val="00927006"/>
    <w:rsid w:val="0093308F"/>
    <w:rsid w:val="00944986"/>
    <w:rsid w:val="009455D3"/>
    <w:rsid w:val="009557D4"/>
    <w:rsid w:val="00957EA7"/>
    <w:rsid w:val="009932B7"/>
    <w:rsid w:val="0099399C"/>
    <w:rsid w:val="009960A8"/>
    <w:rsid w:val="009A248D"/>
    <w:rsid w:val="009A2B1B"/>
    <w:rsid w:val="009B3881"/>
    <w:rsid w:val="009B4995"/>
    <w:rsid w:val="009C07E8"/>
    <w:rsid w:val="009C79E0"/>
    <w:rsid w:val="009D0599"/>
    <w:rsid w:val="009D1B4A"/>
    <w:rsid w:val="009E70B5"/>
    <w:rsid w:val="00A132AD"/>
    <w:rsid w:val="00A277C6"/>
    <w:rsid w:val="00A32048"/>
    <w:rsid w:val="00A46BD9"/>
    <w:rsid w:val="00A50A23"/>
    <w:rsid w:val="00A557CA"/>
    <w:rsid w:val="00A561D1"/>
    <w:rsid w:val="00A61952"/>
    <w:rsid w:val="00A64A0F"/>
    <w:rsid w:val="00A70309"/>
    <w:rsid w:val="00A71952"/>
    <w:rsid w:val="00A7378C"/>
    <w:rsid w:val="00A80280"/>
    <w:rsid w:val="00A8036A"/>
    <w:rsid w:val="00A8345A"/>
    <w:rsid w:val="00A85432"/>
    <w:rsid w:val="00A85EC4"/>
    <w:rsid w:val="00A87745"/>
    <w:rsid w:val="00A90001"/>
    <w:rsid w:val="00AA53A7"/>
    <w:rsid w:val="00AB22B0"/>
    <w:rsid w:val="00AB7689"/>
    <w:rsid w:val="00AB7B7D"/>
    <w:rsid w:val="00AC1191"/>
    <w:rsid w:val="00AC2955"/>
    <w:rsid w:val="00AD06C0"/>
    <w:rsid w:val="00AD1E36"/>
    <w:rsid w:val="00AD391C"/>
    <w:rsid w:val="00AD599E"/>
    <w:rsid w:val="00AD5C2F"/>
    <w:rsid w:val="00AD5DA7"/>
    <w:rsid w:val="00AE19ED"/>
    <w:rsid w:val="00AE4970"/>
    <w:rsid w:val="00AE63E7"/>
    <w:rsid w:val="00B03BAD"/>
    <w:rsid w:val="00B068CF"/>
    <w:rsid w:val="00B14F58"/>
    <w:rsid w:val="00B2183D"/>
    <w:rsid w:val="00B27C1B"/>
    <w:rsid w:val="00B35500"/>
    <w:rsid w:val="00B43C4E"/>
    <w:rsid w:val="00B43E2E"/>
    <w:rsid w:val="00B44651"/>
    <w:rsid w:val="00B463F3"/>
    <w:rsid w:val="00B5330F"/>
    <w:rsid w:val="00B53903"/>
    <w:rsid w:val="00B56E77"/>
    <w:rsid w:val="00B669D0"/>
    <w:rsid w:val="00B72B7A"/>
    <w:rsid w:val="00B7592C"/>
    <w:rsid w:val="00B8700D"/>
    <w:rsid w:val="00B97143"/>
    <w:rsid w:val="00BA02CB"/>
    <w:rsid w:val="00BA1030"/>
    <w:rsid w:val="00BA5890"/>
    <w:rsid w:val="00BA5F78"/>
    <w:rsid w:val="00BA75C6"/>
    <w:rsid w:val="00BB22CA"/>
    <w:rsid w:val="00BC264B"/>
    <w:rsid w:val="00BE4CBC"/>
    <w:rsid w:val="00BF48F7"/>
    <w:rsid w:val="00C04395"/>
    <w:rsid w:val="00C070C0"/>
    <w:rsid w:val="00C074B5"/>
    <w:rsid w:val="00C15ED1"/>
    <w:rsid w:val="00C2214B"/>
    <w:rsid w:val="00C40D0C"/>
    <w:rsid w:val="00C52039"/>
    <w:rsid w:val="00C56841"/>
    <w:rsid w:val="00C6603D"/>
    <w:rsid w:val="00C8003E"/>
    <w:rsid w:val="00C80061"/>
    <w:rsid w:val="00C82D89"/>
    <w:rsid w:val="00C83171"/>
    <w:rsid w:val="00C928F4"/>
    <w:rsid w:val="00C92C37"/>
    <w:rsid w:val="00C97461"/>
    <w:rsid w:val="00CA01C8"/>
    <w:rsid w:val="00CA338A"/>
    <w:rsid w:val="00CA350E"/>
    <w:rsid w:val="00CA58DF"/>
    <w:rsid w:val="00CB0B84"/>
    <w:rsid w:val="00CB1C81"/>
    <w:rsid w:val="00CB51A5"/>
    <w:rsid w:val="00CB746E"/>
    <w:rsid w:val="00CC1652"/>
    <w:rsid w:val="00CC5417"/>
    <w:rsid w:val="00CE217E"/>
    <w:rsid w:val="00CE6DFB"/>
    <w:rsid w:val="00CF5834"/>
    <w:rsid w:val="00D024A7"/>
    <w:rsid w:val="00D34318"/>
    <w:rsid w:val="00D40129"/>
    <w:rsid w:val="00D460D5"/>
    <w:rsid w:val="00D668F9"/>
    <w:rsid w:val="00D82657"/>
    <w:rsid w:val="00D8740C"/>
    <w:rsid w:val="00D96E6D"/>
    <w:rsid w:val="00D97FB3"/>
    <w:rsid w:val="00DA5E6C"/>
    <w:rsid w:val="00DB442A"/>
    <w:rsid w:val="00DB5D51"/>
    <w:rsid w:val="00DD562F"/>
    <w:rsid w:val="00DD7E88"/>
    <w:rsid w:val="00DE50E8"/>
    <w:rsid w:val="00DE53BF"/>
    <w:rsid w:val="00DE5D6D"/>
    <w:rsid w:val="00DF22C5"/>
    <w:rsid w:val="00DF5ECC"/>
    <w:rsid w:val="00E130E3"/>
    <w:rsid w:val="00E13191"/>
    <w:rsid w:val="00E21C8A"/>
    <w:rsid w:val="00E30272"/>
    <w:rsid w:val="00E3302F"/>
    <w:rsid w:val="00E35B0D"/>
    <w:rsid w:val="00E40F57"/>
    <w:rsid w:val="00E40F74"/>
    <w:rsid w:val="00E50162"/>
    <w:rsid w:val="00E52FDF"/>
    <w:rsid w:val="00E606A8"/>
    <w:rsid w:val="00E633DC"/>
    <w:rsid w:val="00E66273"/>
    <w:rsid w:val="00E673CC"/>
    <w:rsid w:val="00E7088D"/>
    <w:rsid w:val="00E72DDF"/>
    <w:rsid w:val="00E815AF"/>
    <w:rsid w:val="00E8478E"/>
    <w:rsid w:val="00E93D33"/>
    <w:rsid w:val="00E97073"/>
    <w:rsid w:val="00EB18FE"/>
    <w:rsid w:val="00EB7EB5"/>
    <w:rsid w:val="00EC1573"/>
    <w:rsid w:val="00EC6F26"/>
    <w:rsid w:val="00ED763D"/>
    <w:rsid w:val="00EE37A2"/>
    <w:rsid w:val="00EF18CD"/>
    <w:rsid w:val="00EF2172"/>
    <w:rsid w:val="00EF557E"/>
    <w:rsid w:val="00F048B4"/>
    <w:rsid w:val="00F07E9D"/>
    <w:rsid w:val="00F23FFF"/>
    <w:rsid w:val="00F25227"/>
    <w:rsid w:val="00F26EAE"/>
    <w:rsid w:val="00F26FAC"/>
    <w:rsid w:val="00F27ACD"/>
    <w:rsid w:val="00F52A49"/>
    <w:rsid w:val="00F55DC4"/>
    <w:rsid w:val="00F566CA"/>
    <w:rsid w:val="00F56ED4"/>
    <w:rsid w:val="00F7091C"/>
    <w:rsid w:val="00F75654"/>
    <w:rsid w:val="00F76FCD"/>
    <w:rsid w:val="00F7768A"/>
    <w:rsid w:val="00F77D41"/>
    <w:rsid w:val="00F80E5C"/>
    <w:rsid w:val="00F810AC"/>
    <w:rsid w:val="00F8209A"/>
    <w:rsid w:val="00F8554F"/>
    <w:rsid w:val="00F915ED"/>
    <w:rsid w:val="00F91DDE"/>
    <w:rsid w:val="00F94471"/>
    <w:rsid w:val="00F97CAC"/>
    <w:rsid w:val="00FA1D67"/>
    <w:rsid w:val="00FA2CB9"/>
    <w:rsid w:val="00FA3BED"/>
    <w:rsid w:val="00FA5804"/>
    <w:rsid w:val="00FB3F68"/>
    <w:rsid w:val="00FB6F7C"/>
    <w:rsid w:val="00FC15C2"/>
    <w:rsid w:val="00FC2418"/>
    <w:rsid w:val="00FC2D61"/>
    <w:rsid w:val="00FC4AC4"/>
    <w:rsid w:val="00FC7457"/>
    <w:rsid w:val="00FD1152"/>
    <w:rsid w:val="00FF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AE973"/>
  <w15:docId w15:val="{EAF1E6A3-0B73-4A2C-8303-5E82C454A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35160E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link w:val="NormalWeb"/>
    <w:uiPriority w:val="99"/>
    <w:locked/>
    <w:rsid w:val="0035160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ListParagraph">
    <w:name w:val="List Paragraph"/>
    <w:basedOn w:val="Normal"/>
    <w:uiPriority w:val="34"/>
    <w:qFormat/>
    <w:rsid w:val="00D460D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7592C"/>
    <w:rPr>
      <w:b/>
      <w:bCs/>
    </w:rPr>
  </w:style>
  <w:style w:type="character" w:styleId="Emphasis">
    <w:name w:val="Emphasis"/>
    <w:basedOn w:val="DefaultParagraphFont"/>
    <w:uiPriority w:val="20"/>
    <w:qFormat/>
    <w:rsid w:val="00B759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048"/>
    <w:rPr>
      <w:rFonts w:ascii="Tahoma" w:eastAsia="Times New Roman" w:hAnsi="Tahoma" w:cs="Tahoma"/>
      <w:sz w:val="16"/>
      <w:szCs w:val="16"/>
      <w:lang w:val="en-US"/>
    </w:rPr>
  </w:style>
  <w:style w:type="paragraph" w:customStyle="1" w:styleId="article">
    <w:name w:val="article"/>
    <w:basedOn w:val="Normal"/>
    <w:rsid w:val="00005554"/>
    <w:pPr>
      <w:spacing w:before="100" w:beforeAutospacing="1" w:after="100" w:afterAutospacing="1"/>
    </w:pPr>
  </w:style>
  <w:style w:type="paragraph" w:customStyle="1" w:styleId="newncpi">
    <w:name w:val="newncpi"/>
    <w:basedOn w:val="Normal"/>
    <w:rsid w:val="00005554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005554"/>
    <w:rPr>
      <w:color w:val="0000FF"/>
      <w:u w:val="single"/>
    </w:rPr>
  </w:style>
  <w:style w:type="character" w:customStyle="1" w:styleId="Bodytext2">
    <w:name w:val="Body text (2)_"/>
    <w:basedOn w:val="DefaultParagraphFont"/>
    <w:link w:val="Bodytext20"/>
    <w:rsid w:val="00B27C1B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27C1B"/>
    <w:pPr>
      <w:widowControl w:val="0"/>
      <w:shd w:val="clear" w:color="auto" w:fill="FFFFFF"/>
      <w:spacing w:before="300" w:line="518" w:lineRule="exact"/>
      <w:ind w:hanging="880"/>
      <w:jc w:val="both"/>
    </w:pPr>
    <w:rPr>
      <w:sz w:val="30"/>
      <w:szCs w:val="3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713D4-9D07-47ED-961D-5FAB7ABED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5112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Ruzanna Ayvazyan</cp:lastModifiedBy>
  <cp:revision>315</cp:revision>
  <cp:lastPrinted>2020-08-17T11:26:00Z</cp:lastPrinted>
  <dcterms:created xsi:type="dcterms:W3CDTF">2018-02-22T10:25:00Z</dcterms:created>
  <dcterms:modified xsi:type="dcterms:W3CDTF">2025-02-14T13:31:00Z</dcterms:modified>
</cp:coreProperties>
</file>