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04C" w14:textId="66AA4E05" w:rsidR="002A56C6" w:rsidRPr="00A47D5D" w:rsidRDefault="007039BA" w:rsidP="00A47D5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47D5D">
        <w:rPr>
          <w:rFonts w:ascii="GHEA Grapalat" w:hAnsi="GHEA Grapalat"/>
          <w:b/>
          <w:lang w:val="hy-AM"/>
        </w:rPr>
        <w:t>Ա Մ Փ Ո Փ Ա Թ Ե Ր Թ</w:t>
      </w:r>
      <w:r w:rsidR="00B61404" w:rsidRPr="00A47D5D">
        <w:rPr>
          <w:rFonts w:ascii="GHEA Grapalat" w:hAnsi="GHEA Grapalat"/>
          <w:b/>
          <w:lang w:val="hy-AM"/>
        </w:rPr>
        <w:t xml:space="preserve"> </w:t>
      </w:r>
      <w:r w:rsidR="002364E6" w:rsidRPr="00A47D5D">
        <w:rPr>
          <w:rFonts w:ascii="GHEA Grapalat" w:hAnsi="GHEA Grapalat"/>
          <w:b/>
          <w:lang w:val="hy-AM"/>
        </w:rPr>
        <w:t xml:space="preserve"> </w:t>
      </w:r>
      <w:r w:rsidR="00582B32" w:rsidRPr="00A47D5D">
        <w:rPr>
          <w:rFonts w:ascii="GHEA Grapalat" w:hAnsi="GHEA Grapalat"/>
          <w:b/>
          <w:lang w:val="hy-AM"/>
        </w:rPr>
        <w:t>2</w:t>
      </w:r>
    </w:p>
    <w:p w14:paraId="35CDC0F2" w14:textId="6BD94145" w:rsidR="001504A6" w:rsidRPr="00A47D5D" w:rsidRDefault="00C43A95" w:rsidP="00A47D5D">
      <w:pPr>
        <w:widowControl w:val="0"/>
        <w:spacing w:line="360" w:lineRule="auto"/>
        <w:ind w:firstLine="720"/>
        <w:jc w:val="center"/>
        <w:textAlignment w:val="baseline"/>
        <w:rPr>
          <w:rFonts w:ascii="GHEA Grapalat" w:hAnsi="GHEA Grapalat"/>
          <w:lang w:val="hy-AM"/>
        </w:rPr>
      </w:pPr>
      <w:r w:rsidRPr="00A47D5D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="001504A6" w:rsidRPr="00A47D5D">
        <w:rPr>
          <w:rFonts w:ascii="GHEA Grapalat" w:hAnsi="GHEA Grapalat" w:cs="Sylfaen"/>
          <w:b/>
          <w:bCs/>
          <w:lang w:val="hy-AM"/>
        </w:rPr>
        <w:t xml:space="preserve">ՀԱՅԱՍՏԱՆԻ ՀԱՆՐԱՊԵՏՈՒԹՅԱՆ ՋՐԱՅԻՆ ՕՐԵՆՍԳՐՔՈՒՄ ՓՈՓՈԽՈՒԹՅՈՒՆՆԵՐ և ԼՐԱՑՈՒՄ ԿԱՏԱՐԵԼՈՒ ՄԱՍԻՆ» ՀԱՅԱՍՏԱՆԻ ՀԱՆՐԱՊԵՏՈՒԹՅԱՆ ՕՐԵՆՔԻ ՆԱԽԱԳԾԻ </w:t>
      </w:r>
    </w:p>
    <w:p w14:paraId="2C288DD2" w14:textId="65731AF5" w:rsidR="007D0C41" w:rsidRPr="00A47D5D" w:rsidRDefault="005D7D01" w:rsidP="00A47D5D">
      <w:pPr>
        <w:spacing w:line="360" w:lineRule="auto"/>
        <w:ind w:firstLine="709"/>
        <w:jc w:val="center"/>
        <w:rPr>
          <w:rFonts w:ascii="GHEA Grapalat" w:hAnsi="GHEA Grapalat"/>
          <w:color w:val="FF0000"/>
          <w:lang w:val="hy-AM"/>
        </w:rPr>
      </w:pPr>
      <w:r w:rsidRPr="00A47D5D">
        <w:rPr>
          <w:rFonts w:ascii="GHEA Grapalat" w:hAnsi="GHEA Grapalat"/>
          <w:lang w:val="hy-AM"/>
        </w:rPr>
        <w:t>(</w:t>
      </w:r>
      <w:r w:rsidRPr="00A47D5D">
        <w:rPr>
          <w:rFonts w:ascii="GHEA Grapalat" w:hAnsi="GHEA Grapalat"/>
          <w:b/>
          <w:bCs/>
          <w:lang w:val="hy-AM"/>
        </w:rPr>
        <w:t>ԱՅՍՈՒՀԵՏ՝ ՆԱԽԱԳԻԾ</w:t>
      </w:r>
      <w:r w:rsidRPr="00A47D5D">
        <w:rPr>
          <w:rFonts w:ascii="GHEA Grapalat" w:hAnsi="GHEA Grapalat"/>
          <w:lang w:val="hy-AM"/>
        </w:rPr>
        <w:t xml:space="preserve">) </w:t>
      </w:r>
      <w:r w:rsidRPr="00A47D5D">
        <w:rPr>
          <w:rFonts w:ascii="GHEA Grapalat" w:hAnsi="GHEA Grapalat"/>
          <w:b/>
          <w:bCs/>
          <w:lang w:val="hy-AM"/>
        </w:rPr>
        <w:t>ԸՆԴՈՒՆՄԱՆ</w:t>
      </w:r>
    </w:p>
    <w:tbl>
      <w:tblPr>
        <w:tblStyle w:val="TableGrid"/>
        <w:tblpPr w:leftFromText="180" w:rightFromText="180" w:vertAnchor="text" w:horzAnchor="margin" w:tblpXSpec="center" w:tblpY="106"/>
        <w:tblW w:w="11096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138"/>
        <w:gridCol w:w="1096"/>
        <w:gridCol w:w="3854"/>
        <w:gridCol w:w="8"/>
      </w:tblGrid>
      <w:tr w:rsidR="00E06C09" w:rsidRPr="00A47D5D" w14:paraId="09B717AE" w14:textId="77777777" w:rsidTr="00FE36C2">
        <w:trPr>
          <w:trHeight w:val="495"/>
        </w:trPr>
        <w:tc>
          <w:tcPr>
            <w:tcW w:w="7234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BAECF18" w14:textId="69C623C6" w:rsidR="004E20FD" w:rsidRPr="00A47D5D" w:rsidRDefault="004003D0" w:rsidP="00A47D5D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A47D5D">
              <w:rPr>
                <w:rFonts w:ascii="GHEA Grapalat" w:hAnsi="GHEA Grapalat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3862" w:type="dxa"/>
            <w:gridSpan w:val="2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C4B8EEE" w14:textId="38BA0D75" w:rsidR="004E20FD" w:rsidRPr="00A47D5D" w:rsidRDefault="006849FB" w:rsidP="00A47D5D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A47D5D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4003D0" w:rsidRPr="00A47D5D">
              <w:rPr>
                <w:rFonts w:ascii="GHEA Grapalat" w:hAnsi="GHEA Grapalat"/>
                <w:highlight w:val="darkGray"/>
                <w:lang w:val="hy-AM"/>
              </w:rPr>
              <w:t>0</w:t>
            </w:r>
            <w:r w:rsidR="00BB124D" w:rsidRPr="00A47D5D">
              <w:rPr>
                <w:rFonts w:ascii="GHEA Grapalat" w:hAnsi="GHEA Grapalat"/>
                <w:highlight w:val="darkGray"/>
                <w:lang w:val="hy-AM"/>
              </w:rPr>
              <w:t>.1</w:t>
            </w:r>
            <w:r w:rsidR="004003D0" w:rsidRPr="00A47D5D">
              <w:rPr>
                <w:rFonts w:ascii="GHEA Grapalat" w:hAnsi="GHEA Grapalat"/>
                <w:highlight w:val="darkGray"/>
                <w:lang w:val="hy-AM"/>
              </w:rPr>
              <w:t>2</w:t>
            </w:r>
            <w:r w:rsidR="00BB124D" w:rsidRPr="00A47D5D">
              <w:rPr>
                <w:rFonts w:ascii="GHEA Grapalat" w:hAnsi="GHEA Grapalat"/>
                <w:highlight w:val="darkGray"/>
                <w:lang w:val="hy-AM"/>
              </w:rPr>
              <w:t>.2024թ</w:t>
            </w:r>
            <w:r w:rsidR="00C70B3A" w:rsidRPr="00A47D5D">
              <w:rPr>
                <w:rFonts w:ascii="GHEA Grapalat" w:hAnsi="GHEA Grapalat" w:cs="Sylfaen"/>
                <w:bCs/>
                <w:lang w:val="hy-AM"/>
              </w:rPr>
              <w:t>.</w:t>
            </w:r>
          </w:p>
        </w:tc>
      </w:tr>
      <w:tr w:rsidR="00E06C09" w:rsidRPr="00A47D5D" w14:paraId="6954F001" w14:textId="77777777" w:rsidTr="00FE36C2">
        <w:trPr>
          <w:trHeight w:val="290"/>
        </w:trPr>
        <w:tc>
          <w:tcPr>
            <w:tcW w:w="7234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5014322C" w14:textId="77777777" w:rsidR="004E20FD" w:rsidRPr="00A47D5D" w:rsidRDefault="004E20FD" w:rsidP="00A47D5D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862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31D59229" w14:textId="0972F633" w:rsidR="004E20FD" w:rsidRPr="00A47D5D" w:rsidRDefault="004003D0" w:rsidP="00A47D5D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A47D5D">
              <w:rPr>
                <w:rFonts w:ascii="GHEA Grapalat" w:hAnsi="GHEA Grapalat"/>
                <w:highlight w:val="darkGray"/>
                <w:shd w:val="clear" w:color="auto" w:fill="FFFFFF"/>
              </w:rPr>
              <w:t>02/12.2/43939-2024</w:t>
            </w:r>
          </w:p>
        </w:tc>
      </w:tr>
      <w:tr w:rsidR="00E06C09" w:rsidRPr="00A47D5D" w14:paraId="163DE470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A8850A5" w14:textId="2A35E1F2" w:rsidR="004E20FD" w:rsidRPr="00A47D5D" w:rsidRDefault="000778F5" w:rsidP="00A47D5D">
            <w:pPr>
              <w:spacing w:line="360" w:lineRule="auto"/>
              <w:ind w:firstLine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778F5">
              <w:rPr>
                <w:rFonts w:ascii="GHEA Grapalat" w:hAnsi="GHEA Grapalat"/>
                <w:b/>
                <w:bCs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A8AB490" w14:textId="2E7FFC8B" w:rsidR="004E20FD" w:rsidRPr="00A47D5D" w:rsidRDefault="004E20FD" w:rsidP="00A47D5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FF0000"/>
                <w:highlight w:val="yellow"/>
                <w:lang w:val="hy-AM"/>
              </w:rPr>
            </w:pPr>
          </w:p>
        </w:tc>
      </w:tr>
      <w:tr w:rsidR="00F03E34" w:rsidRPr="00897805" w14:paraId="6AF90465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8B93BC6" w14:textId="025A5AC0" w:rsidR="00A47D5D" w:rsidRPr="00A47D5D" w:rsidRDefault="00ED56D7" w:rsidP="00ED56D7">
            <w:pPr>
              <w:widowControl w:val="0"/>
              <w:spacing w:line="360" w:lineRule="auto"/>
              <w:ind w:left="360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 w:rsidR="00A47D5D" w:rsidRPr="00A47D5D">
              <w:rPr>
                <w:rFonts w:ascii="GHEA Grapalat" w:hAnsi="GHEA Grapalat" w:cs="Sylfaen"/>
                <w:bCs/>
                <w:lang w:val="hy-AM"/>
              </w:rPr>
              <w:t>Նախագծի 4-րդ հոդվածի ՝</w:t>
            </w:r>
          </w:p>
          <w:p w14:paraId="7537149C" w14:textId="77777777" w:rsidR="00A47D5D" w:rsidRPr="00A47D5D" w:rsidRDefault="00A47D5D" w:rsidP="00A47D5D">
            <w:pPr>
              <w:widowControl w:val="0"/>
              <w:numPr>
                <w:ilvl w:val="0"/>
                <w:numId w:val="43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47D5D">
              <w:rPr>
                <w:rFonts w:ascii="GHEA Grapalat" w:hAnsi="GHEA Grapalat" w:cs="Sylfaen"/>
                <w:bCs/>
                <w:lang w:val="hy-AM"/>
              </w:rPr>
              <w:t xml:space="preserve">1-ին մասով ՀՀ ջրային օրենսգրքի (այսուհետ՝ Օրենսգիրք) 33.1-ին հոդվածի 2-րդ մասում առաջարկվող փոփոխության արդյունքում՝ ջրօգտագործման թույլտվության վերանայման վերաբերյալ ծանուցում ստանալուց հետո, այն Ջրային ռեսուրսների կառավարման և պահպանության մարմին ներկայացնելու համար նախատեսված </w:t>
            </w:r>
            <w:r w:rsidRPr="00A47D5D">
              <w:rPr>
                <w:rFonts w:ascii="GHEA Grapalat" w:hAnsi="GHEA Grapalat" w:cs="Sylfaen"/>
                <w:b/>
                <w:bCs/>
                <w:i/>
                <w:u w:val="single"/>
                <w:lang w:val="hy-AM"/>
              </w:rPr>
              <w:t xml:space="preserve">15 օր ժամկետը հանելու դրույթը լրացուցիչ պարզաբանման կարիք ունի: </w:t>
            </w:r>
          </w:p>
          <w:p w14:paraId="5D1EA446" w14:textId="77777777" w:rsidR="00A47D5D" w:rsidRPr="00A47D5D" w:rsidRDefault="00A47D5D" w:rsidP="00A47D5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47D5D">
              <w:rPr>
                <w:rFonts w:ascii="GHEA Grapalat" w:hAnsi="GHEA Grapalat" w:cs="Sylfaen"/>
                <w:bCs/>
                <w:lang w:val="hy-AM"/>
              </w:rPr>
              <w:t xml:space="preserve">Նույն դիտարկումը վերաբերվում է  նաև Նախագծի 4-րդ հոդվածի 3-րդ մասով Օրենսգրքի 33.1-ին հոդվածի 5-րդ մասում նախատեսված փոփոխությանը՝ հաշվի առնելով, որ վերոնշյալ ժամկետը հանելու դեպքում </w:t>
            </w:r>
            <w:r w:rsidRPr="00A47D5D">
              <w:rPr>
                <w:rFonts w:ascii="GHEA Grapalat" w:hAnsi="GHEA Grapalat" w:cs="Sylfaen"/>
                <w:b/>
                <w:bCs/>
                <w:i/>
                <w:u w:val="single"/>
                <w:lang w:val="hy-AM"/>
              </w:rPr>
              <w:t>հասկանալի չէ, թե վերանայման վերաբերյալ ծանուցումը ստանալուց հետո ջրօգտագործման թույլտվությունը ե՞րբ պետք է ներկայացվի Ջրային ռեսուրսների կառավարման և պահպանության մարմին և ի՞նչ երաշխիք կա, որ այն ընդհանրապես կներկայացվի վերանայման:</w:t>
            </w:r>
          </w:p>
          <w:p w14:paraId="7B90F827" w14:textId="77777777" w:rsidR="00A47D5D" w:rsidRPr="00A47D5D" w:rsidRDefault="00A47D5D" w:rsidP="00A47D5D">
            <w:pPr>
              <w:widowControl w:val="0"/>
              <w:numPr>
                <w:ilvl w:val="0"/>
                <w:numId w:val="43"/>
              </w:numPr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A47D5D">
              <w:rPr>
                <w:rFonts w:ascii="GHEA Grapalat" w:hAnsi="GHEA Grapalat" w:cs="Sylfaen"/>
                <w:bCs/>
                <w:lang w:val="hy-AM"/>
              </w:rPr>
              <w:t>2-րդ մասով առաջարկվում է Օրենսգրքի 33.1-ին հոդվածի 3-րդ մասից հանել «</w:t>
            </w:r>
            <w:r w:rsidRPr="00A47D5D">
              <w:rPr>
                <w:rFonts w:ascii="GHEA Grapalat" w:hAnsi="GHEA Grapalat" w:cs="Sylfaen"/>
                <w:bCs/>
                <w:i/>
                <w:u w:val="single"/>
                <w:lang w:val="hy-AM"/>
              </w:rPr>
              <w:t xml:space="preserve">դրանք </w:t>
            </w:r>
            <w:r w:rsidRPr="00A47D5D">
              <w:rPr>
                <w:rFonts w:ascii="GHEA Grapalat" w:hAnsi="GHEA Grapalat" w:cs="Sylfaen"/>
                <w:bCs/>
                <w:i/>
                <w:u w:val="single"/>
                <w:lang w:val="hy-AM"/>
              </w:rPr>
              <w:lastRenderedPageBreak/>
              <w:t>ներկայացնելուց հետո՝»</w:t>
            </w:r>
            <w:r w:rsidRPr="00A47D5D">
              <w:rPr>
                <w:rFonts w:ascii="GHEA Grapalat" w:hAnsi="GHEA Grapalat" w:cs="Sylfaen"/>
                <w:bCs/>
                <w:i/>
                <w:lang w:val="hy-AM"/>
              </w:rPr>
              <w:t xml:space="preserve"> </w:t>
            </w:r>
            <w:r w:rsidRPr="00A47D5D">
              <w:rPr>
                <w:rFonts w:ascii="GHEA Grapalat" w:hAnsi="GHEA Grapalat" w:cs="Sylfaen"/>
                <w:bCs/>
                <w:lang w:val="hy-AM"/>
              </w:rPr>
              <w:t xml:space="preserve">բառերը, ինչի արդյունքում՝ Ջրային ռեսուրսների կառավարման և պահպանության մարմինը վերանայման տրված ջրօգտագործման թուլտվությունները վերանայելու է 50 աշխատանքային օրվա ընթացքում: </w:t>
            </w:r>
          </w:p>
          <w:p w14:paraId="6888960B" w14:textId="38BBEB4B" w:rsidR="00F03E34" w:rsidRPr="00A47D5D" w:rsidRDefault="00A47D5D" w:rsidP="00A47D5D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hy-AM"/>
              </w:rPr>
            </w:pPr>
            <w:r w:rsidRPr="00A47D5D">
              <w:rPr>
                <w:rFonts w:ascii="GHEA Grapalat" w:hAnsi="GHEA Grapalat" w:cs="Sylfaen"/>
                <w:bCs/>
                <w:lang w:val="hy-AM"/>
              </w:rPr>
              <w:t xml:space="preserve">Այս պարագայում լրացուցիչ հստակեցման կարիք ունի՝ </w:t>
            </w:r>
            <w:r w:rsidRPr="00A47D5D">
              <w:rPr>
                <w:rFonts w:ascii="GHEA Grapalat" w:hAnsi="GHEA Grapalat" w:cs="Sylfaen"/>
                <w:b/>
                <w:bCs/>
                <w:i/>
                <w:u w:val="single"/>
                <w:lang w:val="hy-AM"/>
              </w:rPr>
              <w:t>թե ո՞ր պահից է սկսվելու վերանայման գործընթացի հաշվարկը: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A90373F" w14:textId="4EC3B38B" w:rsidR="00F03E34" w:rsidRDefault="00897805" w:rsidP="00A47D5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proofErr w:type="spellStart"/>
            <w:r w:rsidR="00B94C33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="00B94C33">
              <w:rPr>
                <w:rFonts w:ascii="GHEA Grapalat" w:hAnsi="GHEA Grapalat"/>
                <w:color w:val="000000" w:themeColor="text1"/>
                <w:lang w:val="en-US"/>
              </w:rPr>
              <w:t xml:space="preserve"> է</w:t>
            </w:r>
          </w:p>
          <w:p w14:paraId="4ACA8432" w14:textId="75D59C68" w:rsidR="00B94C33" w:rsidRPr="00B94C33" w:rsidRDefault="005F2562" w:rsidP="005F2562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103" w:right="76" w:firstLine="257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Համաձայն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20.03.24 ՀՕ-129-Ն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օրենքի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փոփոխությունների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՝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ջրօգտագործման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թույլտվության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(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այսուհետ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՝ ՋԹ)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վավերապայմաններից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հանվել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է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ջրօգտագործողի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կողմից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թույլտվությունը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ստորագրելու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պահանջը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։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Հետևաբար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ջրային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օրենսգրքի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33.1-րդ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հոդվածի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համաձայն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Ջրային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ռեսուրսների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կառավարման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և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պահպանության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մարմնի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կողմից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ՋԹ-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երը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իր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նախաձեռնությամբ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վերանայելու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դեպքերում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վերանում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է ՋԹ-ն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ջրօգտագործողի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կողմից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Ջրային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ռեսուրսների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կառավարման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և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պահպանության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մարմին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ներկայացնելու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,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հետևաբար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նաև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՝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դրա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համար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նախատեսված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ժամկետ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սահմանելու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անհրաժեշտությունը</w:t>
            </w:r>
            <w:proofErr w:type="spellEnd"/>
            <w:r w:rsidRPr="005F2562">
              <w:rPr>
                <w:rFonts w:ascii="GHEA Grapalat" w:hAnsi="GHEA Grapalat"/>
                <w:color w:val="000000" w:themeColor="text1"/>
                <w:lang w:val="en-US"/>
              </w:rPr>
              <w:t>։</w:t>
            </w:r>
          </w:p>
          <w:p w14:paraId="31DC32AC" w14:textId="77777777" w:rsidR="00B94C33" w:rsidRPr="00B94C33" w:rsidRDefault="00B94C33" w:rsidP="00B94C33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14:paraId="702AF724" w14:textId="77777777" w:rsidR="00B94C33" w:rsidRPr="00B94C33" w:rsidRDefault="00B94C33" w:rsidP="00B94C33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14:paraId="5AF1027B" w14:textId="687CD7F0" w:rsidR="00B94C33" w:rsidRPr="00B94C33" w:rsidRDefault="00B94C33" w:rsidP="00B94C33">
            <w:pPr>
              <w:pStyle w:val="ListParagraph"/>
              <w:numPr>
                <w:ilvl w:val="0"/>
                <w:numId w:val="43"/>
              </w:num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է</w:t>
            </w:r>
          </w:p>
        </w:tc>
      </w:tr>
      <w:tr w:rsidR="00F03E34" w:rsidRPr="00897805" w14:paraId="0463D5B0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9687079" w14:textId="23CC7BA9" w:rsidR="00A47D5D" w:rsidRPr="00ED56D7" w:rsidRDefault="00ED56D7" w:rsidP="00CC6312">
            <w:pPr>
              <w:shd w:val="clear" w:color="auto" w:fill="FFFFFF"/>
              <w:spacing w:line="360" w:lineRule="auto"/>
              <w:ind w:left="90" w:firstLine="27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2</w:t>
            </w:r>
            <w:r w:rsidRPr="00ED56D7">
              <w:rPr>
                <w:rFonts w:ascii="GHEA Grapalat" w:hAnsi="GHEA Grapalat"/>
                <w:color w:val="000000" w:themeColor="text1"/>
                <w:lang w:val="hy-AM"/>
              </w:rPr>
              <w:t xml:space="preserve">. </w:t>
            </w:r>
            <w:r w:rsidR="00A47D5D" w:rsidRPr="00ED56D7">
              <w:rPr>
                <w:rFonts w:ascii="GHEA Grapalat" w:hAnsi="GHEA Grapalat"/>
                <w:lang w:val="hy-AM"/>
              </w:rPr>
              <w:t xml:space="preserve">Նախագծի 7-րդ հոդվածի 2-րդ մասի համաձայն՝ </w:t>
            </w:r>
            <w:r w:rsidR="00A47D5D" w:rsidRPr="00ED56D7">
              <w:rPr>
                <w:rFonts w:ascii="GHEA Grapalat" w:hAnsi="GHEA Grapalat"/>
                <w:lang w:val="af-ZA"/>
              </w:rPr>
              <w:t>գետի հունի մաքրման կարգը</w:t>
            </w:r>
            <w:r w:rsidR="00A47D5D" w:rsidRPr="00ED56D7">
              <w:rPr>
                <w:rFonts w:ascii="GHEA Grapalat" w:hAnsi="GHEA Grapalat"/>
                <w:lang w:val="hy-AM"/>
              </w:rPr>
              <w:t xml:space="preserve"> ընդունվում է օրենքն ուժի մեջ մտնելուց հետո՝ մեկ տարվա ընթացքում։ </w:t>
            </w:r>
          </w:p>
          <w:p w14:paraId="25EBAD3C" w14:textId="633D3A87" w:rsidR="00F03E34" w:rsidRPr="00A47D5D" w:rsidRDefault="00A47D5D" w:rsidP="00DE16A8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lang w:val="hy-AM"/>
              </w:rPr>
            </w:pPr>
            <w:r w:rsidRPr="00A47D5D">
              <w:rPr>
                <w:rFonts w:ascii="GHEA Grapalat" w:hAnsi="GHEA Grapalat"/>
                <w:b/>
                <w:i/>
                <w:u w:val="single"/>
                <w:lang w:val="hy-AM"/>
              </w:rPr>
              <w:t>Լրացուցիչ պարզաբանման կարիք ունի վերոնշյալ կարգի ընդունման համար 1 տարի ժամկետ սահմանելու հարցը</w:t>
            </w:r>
            <w:r w:rsidRPr="00A47D5D">
              <w:rPr>
                <w:rFonts w:ascii="GHEA Grapalat" w:hAnsi="GHEA Grapalat"/>
                <w:lang w:val="hy-AM"/>
              </w:rPr>
              <w:t xml:space="preserve">՝ հաշվի առնելով </w:t>
            </w:r>
            <w:r w:rsidRPr="00A47D5D">
              <w:rPr>
                <w:rFonts w:ascii="GHEA Grapalat" w:hAnsi="GHEA Grapalat" w:cs="Arial"/>
                <w:lang w:val="hy-AM"/>
              </w:rPr>
              <w:t>ՀՀ</w:t>
            </w:r>
            <w:r w:rsidRPr="00A47D5D">
              <w:rPr>
                <w:rFonts w:ascii="GHEA Grapalat" w:hAnsi="GHEA Grapalat"/>
                <w:lang w:val="hy-AM"/>
              </w:rPr>
              <w:t xml:space="preserve"> </w:t>
            </w:r>
            <w:r w:rsidRPr="00A47D5D">
              <w:rPr>
                <w:rFonts w:ascii="GHEA Grapalat" w:hAnsi="GHEA Grapalat" w:cs="Arial"/>
                <w:lang w:val="hy-AM"/>
              </w:rPr>
              <w:t>կառավարության</w:t>
            </w:r>
            <w:r w:rsidRPr="00A47D5D">
              <w:rPr>
                <w:rFonts w:ascii="GHEA Grapalat" w:hAnsi="GHEA Grapalat"/>
                <w:lang w:val="hy-AM"/>
              </w:rPr>
              <w:t xml:space="preserve"> 15.08.2024</w:t>
            </w:r>
            <w:r w:rsidRPr="00A47D5D">
              <w:rPr>
                <w:rFonts w:ascii="GHEA Grapalat" w:hAnsi="GHEA Grapalat" w:cs="Arial"/>
                <w:lang w:val="hy-AM"/>
              </w:rPr>
              <w:t>թ</w:t>
            </w:r>
            <w:r w:rsidRPr="00A47D5D">
              <w:rPr>
                <w:rFonts w:ascii="GHEA Grapalat" w:hAnsi="GHEA Grapalat"/>
                <w:lang w:val="hy-AM"/>
              </w:rPr>
              <w:t>-ի 33-</w:t>
            </w:r>
            <w:r w:rsidRPr="00A47D5D">
              <w:rPr>
                <w:rFonts w:ascii="GHEA Grapalat" w:hAnsi="GHEA Grapalat" w:cs="Arial"/>
                <w:lang w:val="hy-AM"/>
              </w:rPr>
              <w:t>րդ</w:t>
            </w:r>
            <w:r w:rsidRPr="00A47D5D">
              <w:rPr>
                <w:rFonts w:ascii="GHEA Grapalat" w:hAnsi="GHEA Grapalat"/>
                <w:lang w:val="hy-AM"/>
              </w:rPr>
              <w:t xml:space="preserve"> </w:t>
            </w:r>
            <w:r w:rsidRPr="00A47D5D">
              <w:rPr>
                <w:rFonts w:ascii="GHEA Grapalat" w:hAnsi="GHEA Grapalat" w:cs="Arial"/>
                <w:lang w:val="hy-AM"/>
              </w:rPr>
              <w:t>նիստի</w:t>
            </w:r>
            <w:r w:rsidRPr="00A47D5D">
              <w:rPr>
                <w:rFonts w:ascii="GHEA Grapalat" w:hAnsi="GHEA Grapalat"/>
                <w:lang w:val="hy-AM"/>
              </w:rPr>
              <w:t xml:space="preserve"> </w:t>
            </w:r>
            <w:r w:rsidRPr="00A47D5D">
              <w:rPr>
                <w:rFonts w:ascii="GHEA Grapalat" w:hAnsi="GHEA Grapalat" w:cs="Arial"/>
                <w:lang w:val="hy-AM"/>
              </w:rPr>
              <w:t>արձանագրության</w:t>
            </w:r>
            <w:r w:rsidRPr="00A47D5D">
              <w:rPr>
                <w:rFonts w:ascii="GHEA Grapalat" w:hAnsi="GHEA Grapalat"/>
                <w:lang w:val="hy-AM"/>
              </w:rPr>
              <w:t xml:space="preserve"> N </w:t>
            </w:r>
            <w:r w:rsidRPr="00A47D5D">
              <w:rPr>
                <w:rFonts w:ascii="GHEA Grapalat" w:hAnsi="GHEA Grapalat" w:cs="Arial"/>
                <w:lang w:val="hy-AM"/>
              </w:rPr>
              <w:t>ԱՔ</w:t>
            </w:r>
            <w:r w:rsidRPr="00A47D5D">
              <w:rPr>
                <w:rFonts w:ascii="GHEA Grapalat" w:hAnsi="GHEA Grapalat"/>
                <w:lang w:val="hy-AM"/>
              </w:rPr>
              <w:t xml:space="preserve">/49-2024 </w:t>
            </w:r>
            <w:r w:rsidRPr="00A47D5D">
              <w:rPr>
                <w:rFonts w:ascii="GHEA Grapalat" w:hAnsi="GHEA Grapalat" w:cs="Arial"/>
                <w:lang w:val="hy-AM"/>
              </w:rPr>
              <w:t>քաղվածքի</w:t>
            </w:r>
            <w:r w:rsidRPr="00A47D5D">
              <w:rPr>
                <w:rFonts w:ascii="GHEA Grapalat" w:hAnsi="GHEA Grapalat"/>
                <w:lang w:val="hy-AM"/>
              </w:rPr>
              <w:t xml:space="preserve"> 2-</w:t>
            </w:r>
            <w:r w:rsidRPr="00A47D5D">
              <w:rPr>
                <w:rFonts w:ascii="GHEA Grapalat" w:hAnsi="GHEA Grapalat" w:cs="Arial"/>
                <w:lang w:val="hy-AM"/>
              </w:rPr>
              <w:t>րդ</w:t>
            </w:r>
            <w:r w:rsidRPr="00A47D5D">
              <w:rPr>
                <w:rFonts w:ascii="GHEA Grapalat" w:hAnsi="GHEA Grapalat"/>
                <w:lang w:val="hy-AM"/>
              </w:rPr>
              <w:t xml:space="preserve"> </w:t>
            </w:r>
            <w:r w:rsidRPr="00A47D5D">
              <w:rPr>
                <w:rFonts w:ascii="GHEA Grapalat" w:hAnsi="GHEA Grapalat" w:cs="Arial"/>
                <w:lang w:val="hy-AM"/>
              </w:rPr>
              <w:t>կետի</w:t>
            </w:r>
            <w:r w:rsidRPr="00A47D5D">
              <w:rPr>
                <w:rFonts w:ascii="GHEA Grapalat" w:hAnsi="GHEA Grapalat"/>
                <w:lang w:val="hy-AM"/>
              </w:rPr>
              <w:t xml:space="preserve"> 3-</w:t>
            </w:r>
            <w:r w:rsidRPr="00A47D5D">
              <w:rPr>
                <w:rFonts w:ascii="GHEA Grapalat" w:hAnsi="GHEA Grapalat" w:cs="Arial"/>
                <w:lang w:val="hy-AM"/>
              </w:rPr>
              <w:t>րդ</w:t>
            </w:r>
            <w:r w:rsidRPr="00A47D5D">
              <w:rPr>
                <w:rFonts w:ascii="GHEA Grapalat" w:hAnsi="GHEA Grapalat"/>
                <w:lang w:val="hy-AM"/>
              </w:rPr>
              <w:t xml:space="preserve"> </w:t>
            </w:r>
            <w:r w:rsidRPr="00A47D5D">
              <w:rPr>
                <w:rFonts w:ascii="GHEA Grapalat" w:hAnsi="GHEA Grapalat" w:cs="Arial"/>
                <w:lang w:val="hy-AM"/>
              </w:rPr>
              <w:t>ենթակետի հանձնարարականը</w:t>
            </w:r>
            <w:r w:rsidRPr="00A47D5D">
              <w:rPr>
                <w:rFonts w:ascii="GHEA Grapalat" w:hAnsi="GHEA Grapalat"/>
                <w:lang w:val="hy-AM"/>
              </w:rPr>
              <w:t xml:space="preserve">, ինչպես նաև Շրջակա միջավայրի նախարարի 28.08.2024թ-ի N 1/14.2/9552 գրությամբ ՏԿԵՆ ներկայացված տեղեկատվությունը, համաձայն որի՝ </w:t>
            </w:r>
            <w:r w:rsidRPr="00A47D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նախարարության նախաձեռնությամբ արդեն իսկ մշակվել է «Գետերի հուների մաքրման իրականացման կարգ», որի համար իրավական հիմք ապահովելուց հետո, այն պետք է սահմանված կարգով դրվի շրջանառության մեջ։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D619A28" w14:textId="76B0CF31" w:rsidR="004F2518" w:rsidRPr="00A47D5D" w:rsidRDefault="00326DDE" w:rsidP="00A47D5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>.</w:t>
            </w:r>
            <w:r w:rsidR="00ED56D7">
              <w:rPr>
                <w:rFonts w:ascii="GHEA Grapalat" w:hAnsi="GHEA Grapalat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/>
              </w:rPr>
              <w:t xml:space="preserve"> է</w:t>
            </w:r>
          </w:p>
        </w:tc>
      </w:tr>
      <w:tr w:rsidR="00F03E34" w:rsidRPr="00A47D5D" w14:paraId="163F89D4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48AB614" w14:textId="0A82908D" w:rsidR="00F03E34" w:rsidRPr="007672E9" w:rsidRDefault="005922F6" w:rsidP="005922F6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7672E9">
              <w:rPr>
                <w:rFonts w:ascii="GHEA Grapalat" w:hAnsi="GHEA Grapalat"/>
                <w:b/>
                <w:bCs/>
                <w:lang w:val="hy-AM"/>
              </w:rPr>
              <w:t>իրավաբանական վարչություն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877C7FA" w14:textId="1488E86F" w:rsidR="00F03E34" w:rsidRPr="00A47D5D" w:rsidRDefault="00F03E34" w:rsidP="00A47D5D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F03E34" w:rsidRPr="00FC5632" w14:paraId="135AF8BB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FF70637" w14:textId="77777777" w:rsidR="005922F6" w:rsidRPr="005922F6" w:rsidRDefault="005922F6" w:rsidP="005922F6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5922F6">
              <w:rPr>
                <w:rFonts w:ascii="GHEA Grapalat" w:hAnsi="GHEA Grapalat"/>
                <w:bCs/>
                <w:lang w:val="hy-AM"/>
              </w:rPr>
              <w:t>1. Նախագծի 3-րդ հոդվածով նախատեսվում է Օրենսգրքի 32-րդ հոդվածում ավելացնել նոր լիազորող նորմ, համաձայն որի</w:t>
            </w:r>
            <w:r w:rsidRPr="005922F6">
              <w:rPr>
                <w:rFonts w:ascii="GHEA Grapalat" w:hAnsi="GHEA Grapalat"/>
                <w:bCs/>
                <w:i/>
                <w:u w:val="single"/>
                <w:lang w:val="hy-AM"/>
              </w:rPr>
              <w:t xml:space="preserve">՝ </w:t>
            </w:r>
            <w:r w:rsidRPr="005922F6">
              <w:rPr>
                <w:rFonts w:ascii="GHEA Grapalat" w:hAnsi="GHEA Grapalat"/>
                <w:bCs/>
                <w:i/>
                <w:u w:val="single"/>
                <w:lang w:val="af-ZA"/>
              </w:rPr>
              <w:t xml:space="preserve">գետի հունի մաքրման կարգը սահմանում է </w:t>
            </w:r>
            <w:r w:rsidRPr="005922F6">
              <w:rPr>
                <w:rFonts w:ascii="GHEA Grapalat" w:hAnsi="GHEA Grapalat"/>
                <w:bCs/>
                <w:i/>
                <w:u w:val="single"/>
                <w:lang w:val="hy-AM"/>
              </w:rPr>
              <w:t>Կառավարությունը</w:t>
            </w:r>
            <w:r w:rsidRPr="005922F6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5922F6">
              <w:rPr>
                <w:rFonts w:ascii="GHEA Grapalat" w:hAnsi="GHEA Grapalat"/>
                <w:bCs/>
                <w:lang w:val="hy-AM"/>
              </w:rPr>
              <w:t xml:space="preserve">սակայն </w:t>
            </w:r>
            <w:r w:rsidRPr="005922F6">
              <w:rPr>
                <w:rFonts w:ascii="GHEA Grapalat" w:hAnsi="GHEA Grapalat"/>
                <w:bCs/>
                <w:lang w:val="hy-AM"/>
              </w:rPr>
              <w:lastRenderedPageBreak/>
              <w:t xml:space="preserve">վերոնշյալ դրույթը խնդրահարույց է իրավական որոշակիության սկզբունքի տեսանկյունից, քանի որ գետի հունի մաքրման էության բովանդակությունը օրենսդրական մակարդակում չի բացահայտվում: </w:t>
            </w:r>
          </w:p>
          <w:p w14:paraId="1E5FBDA5" w14:textId="779DAB14" w:rsidR="00F03E34" w:rsidRPr="00A47D5D" w:rsidRDefault="005922F6" w:rsidP="005922F6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5922F6">
              <w:rPr>
                <w:rFonts w:ascii="GHEA Grapalat" w:hAnsi="GHEA Grapalat"/>
                <w:bCs/>
                <w:lang w:val="hy-AM"/>
              </w:rPr>
              <w:t>Բացի այդ, նախատեսվում է  վերոգրյալ լրացումը կատարել Օրենսգրքի 32-րդ հոդվածում, մինչդեռ առաջարկվող դրույթը վերաբերելի չէ 32-րդ հոդվածին, հետևաբար՝ այդ հոդվածի շրջանակներում նման կարգավորում չի կարող նախատեսվել: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8354795" w14:textId="77777777" w:rsidR="00F03E34" w:rsidRPr="007623F3" w:rsidRDefault="001652E9" w:rsidP="00A47D5D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</w:t>
            </w:r>
            <w:r w:rsidRPr="007623F3">
              <w:rPr>
                <w:rFonts w:ascii="GHEA Grapalat" w:hAnsi="GHEA Grapalat"/>
                <w:color w:val="000000" w:themeColor="text1"/>
                <w:lang w:val="hy-AM"/>
              </w:rPr>
              <w:t xml:space="preserve">. </w:t>
            </w:r>
            <w:r w:rsidR="005A0535" w:rsidRPr="007623F3">
              <w:rPr>
                <w:rFonts w:ascii="GHEA Grapalat" w:hAnsi="GHEA Grapalat"/>
                <w:color w:val="000000" w:themeColor="text1"/>
                <w:lang w:val="hy-AM"/>
              </w:rPr>
              <w:t>Չի ընդունվել</w:t>
            </w:r>
          </w:p>
          <w:p w14:paraId="69C92075" w14:textId="66C612C6" w:rsidR="007623F3" w:rsidRDefault="007623F3" w:rsidP="007623F3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Ջրային օրենսդրությամբ գետի հունի մաքրման աշխատանքների իրականացումը չպետք է առաջացնի 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ջրային հոսքի խոչընդոտում կամ շեղում, ինչպես նաև ջրային ռեսուրսի հատակների, ափերի, հոսքի կամ հատկությունների փոփոխում, քանի որ համաձայն Ջրային օրենսգրքի 1-ին հոդվածի՝  «ջրային ռեսուրսից ջուր վերցնելը, այդ թվում՝ ստորերկրյա քաղցրահամ ջուր արդյունահանելը</w:t>
            </w:r>
            <w:r w:rsidRPr="00DF6D61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DF6D61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կամ այլ եղանակով նվազեցնելը, ջրի կուտակումը, </w:t>
            </w:r>
            <w:r w:rsidRPr="00DF6D61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ջրային հոսքի խոչընդոտումը կամ շեղումը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ջրային ռեսուրսի աղտոտումը, ջրային ռեսուրսի մեջ կեղտաջրերի արտանետումը, վնասակար նյութերի կուտակումն այնպիսի եղանակով, որը կարող է վնասակար ազդեցություն ունենալ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ջրային ռեսուրսի վրա, </w:t>
            </w:r>
            <w:r w:rsidRPr="00DF6D61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ինչպես նաև ջրային ռեսուրսի հատակների, ափերի, հոսքի կամ հատկությունների փոփոխումը</w:t>
            </w:r>
            <w:r w:rsidRPr="00DF6D61">
              <w:rPr>
                <w:rStyle w:val="Emphasis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համարվում է ջրօգտագործում», իսկ համաձայն 21-րդ հոդվածի՝ «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Ցանկացած տեսակի ջրօգտագործման համար յուրաքանչյուր ոք պարտավոր է ստանալ ջրօգտագործման թույլտվություն»։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ամաձայն 32-րդ հոդվածի 4-րդ մասի 3-րդ կետի՝ ջրօգտագործման թույլտվությունն իրավունք չի վերապահում փոփոխել, ձևափոխել կամ այլ կերպ օգտագործել ջրային ռեսուրսի հունը կամ ափերը, եթե դա չի սահմանվում որպես ջրօգտագործման թույլտվության առանձին 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պայման: Ջրային ռեսուրսի հունը կամ ափերը փոփոխելու, ձևափոխելու կամ այլ կերպ օգտագործելու իրավունքը պետք է համապատասխանի օրենքով սահմանված պահանջներին: </w:t>
            </w:r>
          </w:p>
          <w:p w14:paraId="5ED57EBC" w14:textId="77777777" w:rsidR="007623F3" w:rsidRDefault="007623F3" w:rsidP="00945D60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Այսինքն՝ ճիշտ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32-րդ հոդվածը վերաբերում է ջրօգտագործման թույլտվությանը, սակայն անմիջական առն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</w:t>
            </w:r>
            <w:r w:rsidRPr="00DF6D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ություն ունի ջրային ռեսուրսի հունի և հունի հետ կատարվող գործողությունների հետ, ուստի լիազորող նորմի սահմանումը սույն հոդվածում առավել նպատակահարմար է։</w:t>
            </w:r>
            <w:r w:rsidR="00B334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59FB28D9" w14:textId="175E15F1" w:rsidR="008C2994" w:rsidRPr="00A47D5D" w:rsidRDefault="00B33429" w:rsidP="008C2994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Գետի հունի մաքրման գործընթացի հետ կապված կարգավորումները, քայլերի հաջորդականությունը և բովանդակությունը սահմանվեու է կարգով</w:t>
            </w:r>
            <w:r w:rsidR="008C299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իսկ Նախագծով նախատեսվել է կարգի մշակման համար լիազորող նորմ՝ հաշվի առնելով </w:t>
            </w:r>
            <w:r w:rsidR="008C2994" w:rsidRPr="00A47D5D">
              <w:rPr>
                <w:rFonts w:ascii="GHEA Grapalat" w:hAnsi="GHEA Grapalat" w:cs="Arial"/>
                <w:lang w:val="hy-AM"/>
              </w:rPr>
              <w:t>ՀՀ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</w:t>
            </w:r>
            <w:r w:rsidR="008C2994" w:rsidRPr="00A47D5D">
              <w:rPr>
                <w:rFonts w:ascii="GHEA Grapalat" w:hAnsi="GHEA Grapalat" w:cs="Arial"/>
                <w:lang w:val="hy-AM"/>
              </w:rPr>
              <w:t>կառավարության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15.08.2024</w:t>
            </w:r>
            <w:r w:rsidR="008C2994" w:rsidRPr="00A47D5D">
              <w:rPr>
                <w:rFonts w:ascii="GHEA Grapalat" w:hAnsi="GHEA Grapalat" w:cs="Arial"/>
                <w:lang w:val="hy-AM"/>
              </w:rPr>
              <w:t>թ</w:t>
            </w:r>
            <w:r w:rsidR="008C2994" w:rsidRPr="00A47D5D">
              <w:rPr>
                <w:rFonts w:ascii="GHEA Grapalat" w:hAnsi="GHEA Grapalat"/>
                <w:lang w:val="hy-AM"/>
              </w:rPr>
              <w:t>-ի 33-</w:t>
            </w:r>
            <w:r w:rsidR="008C2994" w:rsidRPr="00A47D5D">
              <w:rPr>
                <w:rFonts w:ascii="GHEA Grapalat" w:hAnsi="GHEA Grapalat" w:cs="Arial"/>
                <w:lang w:val="hy-AM"/>
              </w:rPr>
              <w:t>րդ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</w:t>
            </w:r>
            <w:r w:rsidR="008C2994" w:rsidRPr="00A47D5D">
              <w:rPr>
                <w:rFonts w:ascii="GHEA Grapalat" w:hAnsi="GHEA Grapalat" w:cs="Arial"/>
                <w:lang w:val="hy-AM"/>
              </w:rPr>
              <w:t>նիստի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</w:t>
            </w:r>
            <w:r w:rsidR="008C2994" w:rsidRPr="00A47D5D">
              <w:rPr>
                <w:rFonts w:ascii="GHEA Grapalat" w:hAnsi="GHEA Grapalat" w:cs="Arial"/>
                <w:lang w:val="hy-AM"/>
              </w:rPr>
              <w:t>արձանագրության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N </w:t>
            </w:r>
            <w:r w:rsidR="008C2994" w:rsidRPr="00A47D5D">
              <w:rPr>
                <w:rFonts w:ascii="GHEA Grapalat" w:hAnsi="GHEA Grapalat" w:cs="Arial"/>
                <w:lang w:val="hy-AM"/>
              </w:rPr>
              <w:t>ԱՔ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/49-2024 </w:t>
            </w:r>
            <w:r w:rsidR="008C2994" w:rsidRPr="00A47D5D">
              <w:rPr>
                <w:rFonts w:ascii="GHEA Grapalat" w:hAnsi="GHEA Grapalat" w:cs="Arial"/>
                <w:lang w:val="hy-AM"/>
              </w:rPr>
              <w:t>քաղվածքի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2-</w:t>
            </w:r>
            <w:r w:rsidR="008C2994" w:rsidRPr="00A47D5D">
              <w:rPr>
                <w:rFonts w:ascii="GHEA Grapalat" w:hAnsi="GHEA Grapalat" w:cs="Arial"/>
                <w:lang w:val="hy-AM"/>
              </w:rPr>
              <w:t>րդ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</w:t>
            </w:r>
            <w:r w:rsidR="008C2994" w:rsidRPr="00A47D5D">
              <w:rPr>
                <w:rFonts w:ascii="GHEA Grapalat" w:hAnsi="GHEA Grapalat" w:cs="Arial"/>
                <w:lang w:val="hy-AM"/>
              </w:rPr>
              <w:t>կետի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3-</w:t>
            </w:r>
            <w:r w:rsidR="008C2994" w:rsidRPr="00A47D5D">
              <w:rPr>
                <w:rFonts w:ascii="GHEA Grapalat" w:hAnsi="GHEA Grapalat" w:cs="Arial"/>
                <w:lang w:val="hy-AM"/>
              </w:rPr>
              <w:t>րդ</w:t>
            </w:r>
            <w:r w:rsidR="008C2994" w:rsidRPr="00A47D5D">
              <w:rPr>
                <w:rFonts w:ascii="GHEA Grapalat" w:hAnsi="GHEA Grapalat"/>
                <w:lang w:val="hy-AM"/>
              </w:rPr>
              <w:t xml:space="preserve"> </w:t>
            </w:r>
            <w:r w:rsidR="008C2994" w:rsidRPr="00A47D5D">
              <w:rPr>
                <w:rFonts w:ascii="GHEA Grapalat" w:hAnsi="GHEA Grapalat" w:cs="Arial"/>
                <w:lang w:val="hy-AM"/>
              </w:rPr>
              <w:t>ենթակետի հանձնարարականը</w:t>
            </w:r>
            <w:r w:rsidR="008C2994">
              <w:rPr>
                <w:rFonts w:ascii="GHEA Grapalat" w:hAnsi="GHEA Grapalat" w:cs="Arial"/>
                <w:lang w:val="hy-AM"/>
              </w:rPr>
              <w:t>։</w:t>
            </w:r>
          </w:p>
        </w:tc>
      </w:tr>
      <w:tr w:rsidR="00F03E34" w:rsidRPr="00FC5632" w14:paraId="4A9BDE92" w14:textId="77777777" w:rsidTr="00FE36C2">
        <w:trPr>
          <w:gridAfter w:val="1"/>
          <w:wAfter w:w="8" w:type="dxa"/>
          <w:trHeight w:val="512"/>
        </w:trPr>
        <w:tc>
          <w:tcPr>
            <w:tcW w:w="61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17C7C25" w14:textId="3EEEC722" w:rsidR="00F03E34" w:rsidRPr="00A47D5D" w:rsidRDefault="005922F6" w:rsidP="005922F6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  <w:r w:rsidRPr="005922F6">
              <w:rPr>
                <w:rFonts w:ascii="GHEA Grapalat" w:hAnsi="GHEA Grapalat"/>
                <w:bCs/>
                <w:lang w:val="hy-AM"/>
              </w:rPr>
              <w:lastRenderedPageBreak/>
              <w:t xml:space="preserve">2. Նախագծի 4-րդ հոդվածով առաջարկվում է Օրենսգրքի 33.1 հոդվածի 2-րդ մասից ժամկետի վերաբերյալ կարգավորումը հանել, ինչը, գտնում ենք, պարզաբանված չէ՝ նկատի ունենալով, որ ժամկետի վերաբերյալ կարգավորումը գործնականում որոշակիություն է ապահովում: Միևնույն ժամանակ, նախագծի 1-ին, 2-րդ, 4-րդ հոդվածներով </w:t>
            </w:r>
            <w:r w:rsidRPr="005922F6">
              <w:rPr>
                <w:rFonts w:ascii="GHEA Grapalat" w:hAnsi="GHEA Grapalat"/>
                <w:bCs/>
                <w:lang w:val="hy-AM"/>
              </w:rPr>
              <w:lastRenderedPageBreak/>
              <w:t>նախատեսվում է փոփոխություններ կատարել Օրենսգրքում, սակայն նախագծի հիմնավորման մեջ այդ փոփոխությունների հիմնավորվածությանը անդրադարձ չի կատարվել:</w:t>
            </w:r>
          </w:p>
        </w:tc>
        <w:tc>
          <w:tcPr>
            <w:tcW w:w="495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FB33F9A" w14:textId="52A89106" w:rsidR="00F03E34" w:rsidRPr="00A47D5D" w:rsidRDefault="00E7304C" w:rsidP="00275300">
            <w:pPr>
              <w:pStyle w:val="ListParagraph"/>
              <w:spacing w:line="360" w:lineRule="auto"/>
              <w:ind w:left="76" w:right="76" w:firstLine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922F6">
              <w:rPr>
                <w:rFonts w:ascii="GHEA Grapalat" w:hAnsi="GHEA Grapalat"/>
                <w:bCs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t xml:space="preserve"> Համաձայն</w:t>
            </w:r>
            <w:r w:rsidR="00511A02" w:rsidRPr="00511A02">
              <w:rPr>
                <w:rFonts w:ascii="Sylfaen" w:hAnsi="Sylfaen"/>
                <w:b/>
                <w:bCs/>
                <w:i/>
                <w:iCs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511A02" w:rsidRPr="004227A3">
              <w:rPr>
                <w:rFonts w:ascii="GHEA Grapalat" w:hAnsi="GHEA Grapalat"/>
                <w:color w:val="000000" w:themeColor="text1"/>
                <w:lang w:val="hy-AM"/>
              </w:rPr>
              <w:t>20.03.24 ՀՕ-129-Ն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t xml:space="preserve"> օրենքի փոփոխությունների՝ ջրօգտագործման թույլտվության </w:t>
            </w:r>
            <w:r w:rsidR="00511A02" w:rsidRPr="00511A02">
              <w:rPr>
                <w:rFonts w:ascii="GHEA Grapalat" w:hAnsi="GHEA Grapalat" w:cs="Microsoft Himalaya"/>
                <w:color w:val="000000" w:themeColor="text1"/>
                <w:lang w:val="hy-AM"/>
              </w:rPr>
              <w:t>(</w:t>
            </w:r>
            <w:r w:rsidR="00511A02" w:rsidRPr="00B94C33">
              <w:rPr>
                <w:rFonts w:ascii="GHEA Grapalat" w:hAnsi="GHEA Grapalat" w:cs="Microsoft Himalaya"/>
                <w:color w:val="000000" w:themeColor="text1"/>
                <w:lang w:val="hy-AM"/>
              </w:rPr>
              <w:t>այսուհետ՝ ՋԹ</w:t>
            </w:r>
            <w:r w:rsidR="00511A02" w:rsidRPr="00511A02">
              <w:rPr>
                <w:rFonts w:ascii="GHEA Grapalat" w:hAnsi="GHEA Grapalat" w:cs="Microsoft Himalaya"/>
                <w:color w:val="000000" w:themeColor="text1"/>
                <w:lang w:val="hy-AM"/>
              </w:rPr>
              <w:t>)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t xml:space="preserve"> վավերապայմաններից հանվել է ջրօգտագործողի կողմից թույլտվությունը ստորագրելու պահանջը։ Իսկ Ջրային օրենսգրքի 33.1-րդ հոդվածի 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համաձայն Ջրային ռեսուրսների կառավարման և պահպանության մարմինը </w:t>
            </w:r>
            <w:r w:rsidR="00511A02">
              <w:rPr>
                <w:rFonts w:ascii="GHEA Grapalat" w:hAnsi="GHEA Grapalat"/>
                <w:color w:val="000000" w:themeColor="text1"/>
                <w:lang w:val="hy-AM"/>
              </w:rPr>
              <w:t>ՋԹ-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t>երը վերանայում</w:t>
            </w:r>
            <w:r w:rsidR="00511A02" w:rsidRPr="00511A02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="00511A02" w:rsidRPr="00511A02">
              <w:rPr>
                <w:rFonts w:ascii="GHEA Grapalat" w:hAnsi="GHEA Grapalat"/>
                <w:color w:val="000000" w:themeColor="text1"/>
                <w:lang w:val="hy-AM"/>
              </w:rPr>
              <w:t>է իր նախաձեռնությամբ, ուստի ՋԹ-ն վերանայման ներկայացնելու անհրաժեշտությունը բացակայում է, հետևաբար նաև դրա համար նախատեսված ժամկետը։</w:t>
            </w:r>
          </w:p>
        </w:tc>
      </w:tr>
    </w:tbl>
    <w:p w14:paraId="369DF129" w14:textId="77777777" w:rsidR="00D95F32" w:rsidRPr="00A47D5D" w:rsidRDefault="00D95F32" w:rsidP="00A47D5D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D95F32" w:rsidRPr="00A47D5D" w:rsidSect="00871E81">
      <w:pgSz w:w="12240" w:h="15840"/>
      <w:pgMar w:top="360" w:right="425" w:bottom="270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CC7483"/>
    <w:multiLevelType w:val="hybridMultilevel"/>
    <w:tmpl w:val="0A14F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0C4C4B"/>
    <w:multiLevelType w:val="hybridMultilevel"/>
    <w:tmpl w:val="466E7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2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5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586304780">
    <w:abstractNumId w:val="26"/>
  </w:num>
  <w:num w:numId="2" w16cid:durableId="1180857016">
    <w:abstractNumId w:val="9"/>
  </w:num>
  <w:num w:numId="3" w16cid:durableId="1740668783">
    <w:abstractNumId w:val="24"/>
  </w:num>
  <w:num w:numId="4" w16cid:durableId="589853771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454052188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397581151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583678168">
    <w:abstractNumId w:val="11"/>
  </w:num>
  <w:num w:numId="8" w16cid:durableId="119998222">
    <w:abstractNumId w:val="29"/>
  </w:num>
  <w:num w:numId="9" w16cid:durableId="458954748">
    <w:abstractNumId w:val="2"/>
  </w:num>
  <w:num w:numId="10" w16cid:durableId="1068726575">
    <w:abstractNumId w:val="0"/>
  </w:num>
  <w:num w:numId="11" w16cid:durableId="520121532">
    <w:abstractNumId w:val="15"/>
  </w:num>
  <w:num w:numId="12" w16cid:durableId="664169422">
    <w:abstractNumId w:val="21"/>
  </w:num>
  <w:num w:numId="13" w16cid:durableId="1506168476">
    <w:abstractNumId w:val="34"/>
  </w:num>
  <w:num w:numId="14" w16cid:durableId="1515194445">
    <w:abstractNumId w:val="7"/>
  </w:num>
  <w:num w:numId="15" w16cid:durableId="1369954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25124820">
    <w:abstractNumId w:val="33"/>
  </w:num>
  <w:num w:numId="17" w16cid:durableId="1087578349">
    <w:abstractNumId w:val="5"/>
  </w:num>
  <w:num w:numId="18" w16cid:durableId="1591045638">
    <w:abstractNumId w:val="28"/>
  </w:num>
  <w:num w:numId="19" w16cid:durableId="1376075570">
    <w:abstractNumId w:val="23"/>
  </w:num>
  <w:num w:numId="20" w16cid:durableId="7321204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14328780">
    <w:abstractNumId w:val="27"/>
  </w:num>
  <w:num w:numId="22" w16cid:durableId="10225568">
    <w:abstractNumId w:val="17"/>
  </w:num>
  <w:num w:numId="23" w16cid:durableId="1259748611">
    <w:abstractNumId w:val="10"/>
  </w:num>
  <w:num w:numId="24" w16cid:durableId="651525472">
    <w:abstractNumId w:val="10"/>
  </w:num>
  <w:num w:numId="25" w16cid:durableId="1713072173">
    <w:abstractNumId w:val="20"/>
  </w:num>
  <w:num w:numId="26" w16cid:durableId="33793209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2952420">
    <w:abstractNumId w:val="18"/>
  </w:num>
  <w:num w:numId="28" w16cid:durableId="12034386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022347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88514851">
    <w:abstractNumId w:val="3"/>
  </w:num>
  <w:num w:numId="31" w16cid:durableId="890582134">
    <w:abstractNumId w:val="30"/>
  </w:num>
  <w:num w:numId="32" w16cid:durableId="112908439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281679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39608774">
    <w:abstractNumId w:val="37"/>
  </w:num>
  <w:num w:numId="35" w16cid:durableId="9298504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0797369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6497709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618114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73753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979749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10358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172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2479397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3AB"/>
    <w:rsid w:val="00000EDB"/>
    <w:rsid w:val="00001AAE"/>
    <w:rsid w:val="00001C23"/>
    <w:rsid w:val="000027AF"/>
    <w:rsid w:val="00003B91"/>
    <w:rsid w:val="000040C5"/>
    <w:rsid w:val="000050CA"/>
    <w:rsid w:val="000061F3"/>
    <w:rsid w:val="00006C62"/>
    <w:rsid w:val="000079DC"/>
    <w:rsid w:val="000124AD"/>
    <w:rsid w:val="00012D73"/>
    <w:rsid w:val="00014553"/>
    <w:rsid w:val="00017565"/>
    <w:rsid w:val="00022AE7"/>
    <w:rsid w:val="00022D8B"/>
    <w:rsid w:val="00024D54"/>
    <w:rsid w:val="00024FE8"/>
    <w:rsid w:val="000376E7"/>
    <w:rsid w:val="000408DC"/>
    <w:rsid w:val="0004250B"/>
    <w:rsid w:val="00045131"/>
    <w:rsid w:val="0004533D"/>
    <w:rsid w:val="00045806"/>
    <w:rsid w:val="000500AC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3761"/>
    <w:rsid w:val="00076BBB"/>
    <w:rsid w:val="0007708C"/>
    <w:rsid w:val="000770EA"/>
    <w:rsid w:val="000778F5"/>
    <w:rsid w:val="000841F5"/>
    <w:rsid w:val="000843C9"/>
    <w:rsid w:val="000864B5"/>
    <w:rsid w:val="00087585"/>
    <w:rsid w:val="00090038"/>
    <w:rsid w:val="000906B8"/>
    <w:rsid w:val="00091157"/>
    <w:rsid w:val="00093046"/>
    <w:rsid w:val="00096F90"/>
    <w:rsid w:val="000A070F"/>
    <w:rsid w:val="000A17AC"/>
    <w:rsid w:val="000A1D46"/>
    <w:rsid w:val="000A2EDA"/>
    <w:rsid w:val="000A3D3C"/>
    <w:rsid w:val="000A42DE"/>
    <w:rsid w:val="000A66B8"/>
    <w:rsid w:val="000A6D95"/>
    <w:rsid w:val="000A71F4"/>
    <w:rsid w:val="000B01D4"/>
    <w:rsid w:val="000B138E"/>
    <w:rsid w:val="000B2B39"/>
    <w:rsid w:val="000B3147"/>
    <w:rsid w:val="000B56CD"/>
    <w:rsid w:val="000B6199"/>
    <w:rsid w:val="000B6C61"/>
    <w:rsid w:val="000B6F52"/>
    <w:rsid w:val="000C02AA"/>
    <w:rsid w:val="000C11EE"/>
    <w:rsid w:val="000C1606"/>
    <w:rsid w:val="000C210D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3FCD"/>
    <w:rsid w:val="000E43C0"/>
    <w:rsid w:val="000E62C0"/>
    <w:rsid w:val="000E6853"/>
    <w:rsid w:val="000F13B3"/>
    <w:rsid w:val="000F366A"/>
    <w:rsid w:val="000F3C40"/>
    <w:rsid w:val="000F3CEC"/>
    <w:rsid w:val="000F4699"/>
    <w:rsid w:val="000F4B48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4A6"/>
    <w:rsid w:val="0015087D"/>
    <w:rsid w:val="001515DD"/>
    <w:rsid w:val="00151E52"/>
    <w:rsid w:val="001528FE"/>
    <w:rsid w:val="001540C4"/>
    <w:rsid w:val="0015445C"/>
    <w:rsid w:val="00155476"/>
    <w:rsid w:val="0015604F"/>
    <w:rsid w:val="00161EB9"/>
    <w:rsid w:val="00162CBF"/>
    <w:rsid w:val="001652E9"/>
    <w:rsid w:val="00165605"/>
    <w:rsid w:val="00171230"/>
    <w:rsid w:val="00171861"/>
    <w:rsid w:val="00172D5E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90625"/>
    <w:rsid w:val="001911CD"/>
    <w:rsid w:val="0019340A"/>
    <w:rsid w:val="001A02C7"/>
    <w:rsid w:val="001A305A"/>
    <w:rsid w:val="001A31EE"/>
    <w:rsid w:val="001A5018"/>
    <w:rsid w:val="001A5817"/>
    <w:rsid w:val="001A5A56"/>
    <w:rsid w:val="001A6005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4F3F"/>
    <w:rsid w:val="001C5303"/>
    <w:rsid w:val="001C74D7"/>
    <w:rsid w:val="001C7636"/>
    <w:rsid w:val="001D0825"/>
    <w:rsid w:val="001D4D15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E7C"/>
    <w:rsid w:val="001F4F35"/>
    <w:rsid w:val="001F7686"/>
    <w:rsid w:val="001F7D32"/>
    <w:rsid w:val="00203854"/>
    <w:rsid w:val="00205DB2"/>
    <w:rsid w:val="00206D7E"/>
    <w:rsid w:val="00207E10"/>
    <w:rsid w:val="00213293"/>
    <w:rsid w:val="002134F4"/>
    <w:rsid w:val="0021357C"/>
    <w:rsid w:val="00217101"/>
    <w:rsid w:val="00220C35"/>
    <w:rsid w:val="00221CE5"/>
    <w:rsid w:val="0022241D"/>
    <w:rsid w:val="0022653A"/>
    <w:rsid w:val="00227316"/>
    <w:rsid w:val="002312E1"/>
    <w:rsid w:val="00231910"/>
    <w:rsid w:val="00231D78"/>
    <w:rsid w:val="002332A0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5300"/>
    <w:rsid w:val="00275DAC"/>
    <w:rsid w:val="0027606B"/>
    <w:rsid w:val="002766E8"/>
    <w:rsid w:val="0027676B"/>
    <w:rsid w:val="002808A6"/>
    <w:rsid w:val="0028097B"/>
    <w:rsid w:val="00280F1F"/>
    <w:rsid w:val="00280FC5"/>
    <w:rsid w:val="00281F38"/>
    <w:rsid w:val="00281F57"/>
    <w:rsid w:val="002840C1"/>
    <w:rsid w:val="00286629"/>
    <w:rsid w:val="00293197"/>
    <w:rsid w:val="002940E9"/>
    <w:rsid w:val="002949C7"/>
    <w:rsid w:val="00296BC8"/>
    <w:rsid w:val="002A56C6"/>
    <w:rsid w:val="002A5D8F"/>
    <w:rsid w:val="002A713B"/>
    <w:rsid w:val="002A7958"/>
    <w:rsid w:val="002B0ADA"/>
    <w:rsid w:val="002B0BAA"/>
    <w:rsid w:val="002B2283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42BD"/>
    <w:rsid w:val="00304CB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26DDE"/>
    <w:rsid w:val="003301C2"/>
    <w:rsid w:val="00330C4D"/>
    <w:rsid w:val="00330ECD"/>
    <w:rsid w:val="00331E5E"/>
    <w:rsid w:val="0033598F"/>
    <w:rsid w:val="0033624E"/>
    <w:rsid w:val="003371D0"/>
    <w:rsid w:val="00337A41"/>
    <w:rsid w:val="00337C01"/>
    <w:rsid w:val="003408D6"/>
    <w:rsid w:val="003419CE"/>
    <w:rsid w:val="00342F10"/>
    <w:rsid w:val="00343442"/>
    <w:rsid w:val="00345BE4"/>
    <w:rsid w:val="00351459"/>
    <w:rsid w:val="0035177A"/>
    <w:rsid w:val="003525C9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2136"/>
    <w:rsid w:val="00366368"/>
    <w:rsid w:val="003701F6"/>
    <w:rsid w:val="003707CD"/>
    <w:rsid w:val="00370AC4"/>
    <w:rsid w:val="00372206"/>
    <w:rsid w:val="00373CC9"/>
    <w:rsid w:val="00375A8F"/>
    <w:rsid w:val="00375C4A"/>
    <w:rsid w:val="00375EFA"/>
    <w:rsid w:val="003762E2"/>
    <w:rsid w:val="00376F10"/>
    <w:rsid w:val="0038026B"/>
    <w:rsid w:val="00380D1B"/>
    <w:rsid w:val="00381B0F"/>
    <w:rsid w:val="00382E35"/>
    <w:rsid w:val="00383BCD"/>
    <w:rsid w:val="0038487A"/>
    <w:rsid w:val="00390FFC"/>
    <w:rsid w:val="003928E9"/>
    <w:rsid w:val="00392DCD"/>
    <w:rsid w:val="0039373D"/>
    <w:rsid w:val="00394DD9"/>
    <w:rsid w:val="003A0334"/>
    <w:rsid w:val="003A0B8C"/>
    <w:rsid w:val="003A0D2B"/>
    <w:rsid w:val="003A0D53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2E3E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B03"/>
    <w:rsid w:val="003C5B8A"/>
    <w:rsid w:val="003C7FF4"/>
    <w:rsid w:val="003D2DA9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8B0"/>
    <w:rsid w:val="003F7E10"/>
    <w:rsid w:val="004002D8"/>
    <w:rsid w:val="004003D0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2AA0"/>
    <w:rsid w:val="004138F3"/>
    <w:rsid w:val="00415722"/>
    <w:rsid w:val="004174D6"/>
    <w:rsid w:val="00417FCF"/>
    <w:rsid w:val="00421A21"/>
    <w:rsid w:val="004227A3"/>
    <w:rsid w:val="00422F14"/>
    <w:rsid w:val="00426102"/>
    <w:rsid w:val="0042640A"/>
    <w:rsid w:val="004317D5"/>
    <w:rsid w:val="004337B2"/>
    <w:rsid w:val="00433E0C"/>
    <w:rsid w:val="0043452E"/>
    <w:rsid w:val="0043556E"/>
    <w:rsid w:val="0043577C"/>
    <w:rsid w:val="00436D25"/>
    <w:rsid w:val="00437C2C"/>
    <w:rsid w:val="00440E01"/>
    <w:rsid w:val="00440F36"/>
    <w:rsid w:val="0044250F"/>
    <w:rsid w:val="004434A7"/>
    <w:rsid w:val="00444D0F"/>
    <w:rsid w:val="00444E62"/>
    <w:rsid w:val="004454F9"/>
    <w:rsid w:val="00446461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75F6D"/>
    <w:rsid w:val="00480CCF"/>
    <w:rsid w:val="00481053"/>
    <w:rsid w:val="0048235B"/>
    <w:rsid w:val="0048446B"/>
    <w:rsid w:val="00484A77"/>
    <w:rsid w:val="00484DBD"/>
    <w:rsid w:val="00487CA9"/>
    <w:rsid w:val="00490578"/>
    <w:rsid w:val="0049123E"/>
    <w:rsid w:val="00491589"/>
    <w:rsid w:val="00492026"/>
    <w:rsid w:val="00494C26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57A"/>
    <w:rsid w:val="004D4E72"/>
    <w:rsid w:val="004D51F0"/>
    <w:rsid w:val="004D6646"/>
    <w:rsid w:val="004D7881"/>
    <w:rsid w:val="004E14F5"/>
    <w:rsid w:val="004E1591"/>
    <w:rsid w:val="004E1E9F"/>
    <w:rsid w:val="004E20FD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9B1"/>
    <w:rsid w:val="004F1F8A"/>
    <w:rsid w:val="004F2518"/>
    <w:rsid w:val="004F287E"/>
    <w:rsid w:val="004F294D"/>
    <w:rsid w:val="004F2CED"/>
    <w:rsid w:val="004F31A3"/>
    <w:rsid w:val="004F529F"/>
    <w:rsid w:val="004F6180"/>
    <w:rsid w:val="004F6FCD"/>
    <w:rsid w:val="004F75AD"/>
    <w:rsid w:val="004F7EC2"/>
    <w:rsid w:val="00500F25"/>
    <w:rsid w:val="00502078"/>
    <w:rsid w:val="005026C4"/>
    <w:rsid w:val="005035F1"/>
    <w:rsid w:val="00504C7C"/>
    <w:rsid w:val="00504D07"/>
    <w:rsid w:val="005050E9"/>
    <w:rsid w:val="00505FEE"/>
    <w:rsid w:val="0050619B"/>
    <w:rsid w:val="00506955"/>
    <w:rsid w:val="00506A34"/>
    <w:rsid w:val="00507129"/>
    <w:rsid w:val="005074B4"/>
    <w:rsid w:val="00507827"/>
    <w:rsid w:val="00507C64"/>
    <w:rsid w:val="005101BF"/>
    <w:rsid w:val="00511A02"/>
    <w:rsid w:val="005124B0"/>
    <w:rsid w:val="0051338B"/>
    <w:rsid w:val="005137E3"/>
    <w:rsid w:val="00514F29"/>
    <w:rsid w:val="00517706"/>
    <w:rsid w:val="0051785A"/>
    <w:rsid w:val="00520A5D"/>
    <w:rsid w:val="00520DAF"/>
    <w:rsid w:val="005238F5"/>
    <w:rsid w:val="00523CA0"/>
    <w:rsid w:val="005245A7"/>
    <w:rsid w:val="00525F37"/>
    <w:rsid w:val="00527390"/>
    <w:rsid w:val="00527AB5"/>
    <w:rsid w:val="00527DA4"/>
    <w:rsid w:val="0053225C"/>
    <w:rsid w:val="005324BD"/>
    <w:rsid w:val="00537BA2"/>
    <w:rsid w:val="00540020"/>
    <w:rsid w:val="00542590"/>
    <w:rsid w:val="005425D3"/>
    <w:rsid w:val="00542920"/>
    <w:rsid w:val="00542D2C"/>
    <w:rsid w:val="005444A0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4664"/>
    <w:rsid w:val="0057489D"/>
    <w:rsid w:val="005754A7"/>
    <w:rsid w:val="00575555"/>
    <w:rsid w:val="00575EF8"/>
    <w:rsid w:val="0057610E"/>
    <w:rsid w:val="00576ED0"/>
    <w:rsid w:val="005775DD"/>
    <w:rsid w:val="00582B32"/>
    <w:rsid w:val="00582C15"/>
    <w:rsid w:val="00582C78"/>
    <w:rsid w:val="00583DAB"/>
    <w:rsid w:val="005854AC"/>
    <w:rsid w:val="00585803"/>
    <w:rsid w:val="005903EF"/>
    <w:rsid w:val="00590BB2"/>
    <w:rsid w:val="005922F6"/>
    <w:rsid w:val="00592B20"/>
    <w:rsid w:val="00593A03"/>
    <w:rsid w:val="00595A35"/>
    <w:rsid w:val="00595BBB"/>
    <w:rsid w:val="005965AC"/>
    <w:rsid w:val="00597731"/>
    <w:rsid w:val="00597740"/>
    <w:rsid w:val="005A0535"/>
    <w:rsid w:val="005A0EA9"/>
    <w:rsid w:val="005A3D95"/>
    <w:rsid w:val="005A5873"/>
    <w:rsid w:val="005A5A14"/>
    <w:rsid w:val="005A6390"/>
    <w:rsid w:val="005A6872"/>
    <w:rsid w:val="005B205A"/>
    <w:rsid w:val="005B6F08"/>
    <w:rsid w:val="005B7B3E"/>
    <w:rsid w:val="005C007F"/>
    <w:rsid w:val="005C06CF"/>
    <w:rsid w:val="005C119E"/>
    <w:rsid w:val="005C1373"/>
    <w:rsid w:val="005C22FB"/>
    <w:rsid w:val="005C315C"/>
    <w:rsid w:val="005C333A"/>
    <w:rsid w:val="005C63CD"/>
    <w:rsid w:val="005C709A"/>
    <w:rsid w:val="005D2B65"/>
    <w:rsid w:val="005D2B80"/>
    <w:rsid w:val="005D323E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562"/>
    <w:rsid w:val="005F2786"/>
    <w:rsid w:val="005F39CF"/>
    <w:rsid w:val="005F7107"/>
    <w:rsid w:val="005F7E36"/>
    <w:rsid w:val="00602672"/>
    <w:rsid w:val="00604032"/>
    <w:rsid w:val="00605D19"/>
    <w:rsid w:val="00607E83"/>
    <w:rsid w:val="00607FB4"/>
    <w:rsid w:val="006109E8"/>
    <w:rsid w:val="00610DCF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26D05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57B1"/>
    <w:rsid w:val="00646B73"/>
    <w:rsid w:val="00646EA6"/>
    <w:rsid w:val="00651154"/>
    <w:rsid w:val="006539DE"/>
    <w:rsid w:val="006549F2"/>
    <w:rsid w:val="00655FEE"/>
    <w:rsid w:val="006564EE"/>
    <w:rsid w:val="006569D3"/>
    <w:rsid w:val="00661BFB"/>
    <w:rsid w:val="0066338C"/>
    <w:rsid w:val="00664708"/>
    <w:rsid w:val="0067445E"/>
    <w:rsid w:val="006745C6"/>
    <w:rsid w:val="00674771"/>
    <w:rsid w:val="006769E8"/>
    <w:rsid w:val="0067731F"/>
    <w:rsid w:val="00677E24"/>
    <w:rsid w:val="00680C19"/>
    <w:rsid w:val="00683303"/>
    <w:rsid w:val="00683685"/>
    <w:rsid w:val="006849FB"/>
    <w:rsid w:val="00684D53"/>
    <w:rsid w:val="0068573E"/>
    <w:rsid w:val="00686310"/>
    <w:rsid w:val="00691E88"/>
    <w:rsid w:val="00691FDF"/>
    <w:rsid w:val="00693BA4"/>
    <w:rsid w:val="00694962"/>
    <w:rsid w:val="0069562E"/>
    <w:rsid w:val="00695718"/>
    <w:rsid w:val="00697C69"/>
    <w:rsid w:val="006A0C32"/>
    <w:rsid w:val="006A1B6E"/>
    <w:rsid w:val="006A274D"/>
    <w:rsid w:val="006A5FC6"/>
    <w:rsid w:val="006A7EFB"/>
    <w:rsid w:val="006B03A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6705"/>
    <w:rsid w:val="006D7CD5"/>
    <w:rsid w:val="006E5A5C"/>
    <w:rsid w:val="006E5AF7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74D8"/>
    <w:rsid w:val="00710336"/>
    <w:rsid w:val="007105DF"/>
    <w:rsid w:val="007116A1"/>
    <w:rsid w:val="00711DB2"/>
    <w:rsid w:val="00717398"/>
    <w:rsid w:val="00720253"/>
    <w:rsid w:val="00720779"/>
    <w:rsid w:val="0072079A"/>
    <w:rsid w:val="007233E2"/>
    <w:rsid w:val="00723920"/>
    <w:rsid w:val="0072403E"/>
    <w:rsid w:val="00724C0B"/>
    <w:rsid w:val="00726316"/>
    <w:rsid w:val="00726C15"/>
    <w:rsid w:val="00731967"/>
    <w:rsid w:val="00732192"/>
    <w:rsid w:val="00732505"/>
    <w:rsid w:val="00734216"/>
    <w:rsid w:val="00735FFF"/>
    <w:rsid w:val="00741BC6"/>
    <w:rsid w:val="007421A3"/>
    <w:rsid w:val="00743CF0"/>
    <w:rsid w:val="007446DA"/>
    <w:rsid w:val="00744C0E"/>
    <w:rsid w:val="00746559"/>
    <w:rsid w:val="00747F2A"/>
    <w:rsid w:val="00752A20"/>
    <w:rsid w:val="0075304C"/>
    <w:rsid w:val="007533D0"/>
    <w:rsid w:val="00756601"/>
    <w:rsid w:val="0076180C"/>
    <w:rsid w:val="007623F3"/>
    <w:rsid w:val="00763876"/>
    <w:rsid w:val="0076438C"/>
    <w:rsid w:val="00765346"/>
    <w:rsid w:val="007664A8"/>
    <w:rsid w:val="0076720A"/>
    <w:rsid w:val="00767272"/>
    <w:rsid w:val="007672E9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30B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7C3"/>
    <w:rsid w:val="007A40AB"/>
    <w:rsid w:val="007A4181"/>
    <w:rsid w:val="007A4A80"/>
    <w:rsid w:val="007A5CB5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E1D75"/>
    <w:rsid w:val="007E57A7"/>
    <w:rsid w:val="007E798D"/>
    <w:rsid w:val="007E7A7A"/>
    <w:rsid w:val="007E7D40"/>
    <w:rsid w:val="007F022C"/>
    <w:rsid w:val="007F3684"/>
    <w:rsid w:val="007F4FB7"/>
    <w:rsid w:val="007F53D4"/>
    <w:rsid w:val="007F5A87"/>
    <w:rsid w:val="007F60AA"/>
    <w:rsid w:val="008003AB"/>
    <w:rsid w:val="00801F1A"/>
    <w:rsid w:val="0080332A"/>
    <w:rsid w:val="0080339C"/>
    <w:rsid w:val="00805BC1"/>
    <w:rsid w:val="00807C1D"/>
    <w:rsid w:val="00810AEB"/>
    <w:rsid w:val="00811480"/>
    <w:rsid w:val="0081249B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3484"/>
    <w:rsid w:val="0084460D"/>
    <w:rsid w:val="00845243"/>
    <w:rsid w:val="00845B05"/>
    <w:rsid w:val="00845E6E"/>
    <w:rsid w:val="00846244"/>
    <w:rsid w:val="008518E5"/>
    <w:rsid w:val="00852242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D33"/>
    <w:rsid w:val="00871E81"/>
    <w:rsid w:val="00872C5A"/>
    <w:rsid w:val="00874045"/>
    <w:rsid w:val="008746AE"/>
    <w:rsid w:val="0087504F"/>
    <w:rsid w:val="008759D3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805"/>
    <w:rsid w:val="008A1209"/>
    <w:rsid w:val="008A18C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262C"/>
    <w:rsid w:val="008C2994"/>
    <w:rsid w:val="008C362D"/>
    <w:rsid w:val="008C3938"/>
    <w:rsid w:val="008C5036"/>
    <w:rsid w:val="008C50B8"/>
    <w:rsid w:val="008C6699"/>
    <w:rsid w:val="008D09EB"/>
    <w:rsid w:val="008D1F8E"/>
    <w:rsid w:val="008D2791"/>
    <w:rsid w:val="008D3ED5"/>
    <w:rsid w:val="008D7381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F29"/>
    <w:rsid w:val="008F2F57"/>
    <w:rsid w:val="008F3533"/>
    <w:rsid w:val="008F447B"/>
    <w:rsid w:val="008F4D57"/>
    <w:rsid w:val="008F5595"/>
    <w:rsid w:val="008F7C1F"/>
    <w:rsid w:val="00900BA8"/>
    <w:rsid w:val="00904D94"/>
    <w:rsid w:val="009050E6"/>
    <w:rsid w:val="00906ADB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4C15"/>
    <w:rsid w:val="00925757"/>
    <w:rsid w:val="00926CE6"/>
    <w:rsid w:val="00927B64"/>
    <w:rsid w:val="0093028C"/>
    <w:rsid w:val="00930498"/>
    <w:rsid w:val="009306C1"/>
    <w:rsid w:val="009318A9"/>
    <w:rsid w:val="00933BC7"/>
    <w:rsid w:val="00934310"/>
    <w:rsid w:val="00935B7D"/>
    <w:rsid w:val="0093768C"/>
    <w:rsid w:val="00941183"/>
    <w:rsid w:val="00941840"/>
    <w:rsid w:val="009440E5"/>
    <w:rsid w:val="009446DF"/>
    <w:rsid w:val="00944901"/>
    <w:rsid w:val="00944D76"/>
    <w:rsid w:val="00945D60"/>
    <w:rsid w:val="00945FED"/>
    <w:rsid w:val="00947C26"/>
    <w:rsid w:val="00952173"/>
    <w:rsid w:val="00952818"/>
    <w:rsid w:val="00952EF8"/>
    <w:rsid w:val="009539FA"/>
    <w:rsid w:val="009540D6"/>
    <w:rsid w:val="00954511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71A9"/>
    <w:rsid w:val="0096789E"/>
    <w:rsid w:val="00967A56"/>
    <w:rsid w:val="0097175A"/>
    <w:rsid w:val="00971926"/>
    <w:rsid w:val="00972126"/>
    <w:rsid w:val="00974658"/>
    <w:rsid w:val="0097634C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ACA"/>
    <w:rsid w:val="00997DB9"/>
    <w:rsid w:val="009A1735"/>
    <w:rsid w:val="009A3E60"/>
    <w:rsid w:val="009B0779"/>
    <w:rsid w:val="009B0B8E"/>
    <w:rsid w:val="009B1004"/>
    <w:rsid w:val="009B276B"/>
    <w:rsid w:val="009B426F"/>
    <w:rsid w:val="009B59E7"/>
    <w:rsid w:val="009B66D4"/>
    <w:rsid w:val="009B6A9F"/>
    <w:rsid w:val="009B72A6"/>
    <w:rsid w:val="009B754E"/>
    <w:rsid w:val="009B7DCF"/>
    <w:rsid w:val="009C03ED"/>
    <w:rsid w:val="009C04B4"/>
    <w:rsid w:val="009C0DCE"/>
    <w:rsid w:val="009C2B1E"/>
    <w:rsid w:val="009C63E7"/>
    <w:rsid w:val="009C64D9"/>
    <w:rsid w:val="009C73F5"/>
    <w:rsid w:val="009D1E9A"/>
    <w:rsid w:val="009D3548"/>
    <w:rsid w:val="009D69D4"/>
    <w:rsid w:val="009E0261"/>
    <w:rsid w:val="009E184C"/>
    <w:rsid w:val="009E1A11"/>
    <w:rsid w:val="009E1BE5"/>
    <w:rsid w:val="009E61B8"/>
    <w:rsid w:val="009F0173"/>
    <w:rsid w:val="009F0216"/>
    <w:rsid w:val="009F073B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CB0"/>
    <w:rsid w:val="00A00D4D"/>
    <w:rsid w:val="00A01BC2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04C3"/>
    <w:rsid w:val="00A11065"/>
    <w:rsid w:val="00A110AB"/>
    <w:rsid w:val="00A11D03"/>
    <w:rsid w:val="00A12410"/>
    <w:rsid w:val="00A155E1"/>
    <w:rsid w:val="00A160BA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4DE7"/>
    <w:rsid w:val="00A45482"/>
    <w:rsid w:val="00A45A65"/>
    <w:rsid w:val="00A4612B"/>
    <w:rsid w:val="00A47D5D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4972"/>
    <w:rsid w:val="00A66F8C"/>
    <w:rsid w:val="00A727CA"/>
    <w:rsid w:val="00A73C53"/>
    <w:rsid w:val="00A75236"/>
    <w:rsid w:val="00A7680A"/>
    <w:rsid w:val="00A76A54"/>
    <w:rsid w:val="00A7717F"/>
    <w:rsid w:val="00A80030"/>
    <w:rsid w:val="00A8241E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06E1"/>
    <w:rsid w:val="00AA30AE"/>
    <w:rsid w:val="00AA5A6B"/>
    <w:rsid w:val="00AA5F94"/>
    <w:rsid w:val="00AA5F95"/>
    <w:rsid w:val="00AA658A"/>
    <w:rsid w:val="00AA6C5B"/>
    <w:rsid w:val="00AA75D4"/>
    <w:rsid w:val="00AA7D37"/>
    <w:rsid w:val="00AB089F"/>
    <w:rsid w:val="00AB29E5"/>
    <w:rsid w:val="00AB2A97"/>
    <w:rsid w:val="00AB3319"/>
    <w:rsid w:val="00AB4F06"/>
    <w:rsid w:val="00AB6BE3"/>
    <w:rsid w:val="00AB6C1A"/>
    <w:rsid w:val="00AC0726"/>
    <w:rsid w:val="00AC16A6"/>
    <w:rsid w:val="00AC51C4"/>
    <w:rsid w:val="00AC62A6"/>
    <w:rsid w:val="00AC68C2"/>
    <w:rsid w:val="00AC6989"/>
    <w:rsid w:val="00AC767E"/>
    <w:rsid w:val="00AD181C"/>
    <w:rsid w:val="00AD2553"/>
    <w:rsid w:val="00AD354E"/>
    <w:rsid w:val="00AD39CC"/>
    <w:rsid w:val="00AD4EA4"/>
    <w:rsid w:val="00AD659A"/>
    <w:rsid w:val="00AE3D81"/>
    <w:rsid w:val="00AE75BE"/>
    <w:rsid w:val="00AF0C4C"/>
    <w:rsid w:val="00AF5202"/>
    <w:rsid w:val="00AF6EEC"/>
    <w:rsid w:val="00AF7059"/>
    <w:rsid w:val="00AF71CF"/>
    <w:rsid w:val="00AF7611"/>
    <w:rsid w:val="00B00133"/>
    <w:rsid w:val="00B01858"/>
    <w:rsid w:val="00B03EA4"/>
    <w:rsid w:val="00B053DB"/>
    <w:rsid w:val="00B05C23"/>
    <w:rsid w:val="00B06A22"/>
    <w:rsid w:val="00B10938"/>
    <w:rsid w:val="00B11BDB"/>
    <w:rsid w:val="00B12BD2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1108"/>
    <w:rsid w:val="00B32570"/>
    <w:rsid w:val="00B33429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5F0"/>
    <w:rsid w:val="00B43CBF"/>
    <w:rsid w:val="00B441A6"/>
    <w:rsid w:val="00B45FD6"/>
    <w:rsid w:val="00B527CA"/>
    <w:rsid w:val="00B5397B"/>
    <w:rsid w:val="00B5400C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353A"/>
    <w:rsid w:val="00B63D2B"/>
    <w:rsid w:val="00B63E30"/>
    <w:rsid w:val="00B63F2B"/>
    <w:rsid w:val="00B6672C"/>
    <w:rsid w:val="00B70964"/>
    <w:rsid w:val="00B71EFB"/>
    <w:rsid w:val="00B72373"/>
    <w:rsid w:val="00B7321C"/>
    <w:rsid w:val="00B743D6"/>
    <w:rsid w:val="00B749BA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4C33"/>
    <w:rsid w:val="00B95FE8"/>
    <w:rsid w:val="00B97864"/>
    <w:rsid w:val="00B979BC"/>
    <w:rsid w:val="00BA02C8"/>
    <w:rsid w:val="00BA15DF"/>
    <w:rsid w:val="00BA48ED"/>
    <w:rsid w:val="00BA574F"/>
    <w:rsid w:val="00BB0C74"/>
    <w:rsid w:val="00BB124D"/>
    <w:rsid w:val="00BB170A"/>
    <w:rsid w:val="00BB35F7"/>
    <w:rsid w:val="00BC24B6"/>
    <w:rsid w:val="00BC515D"/>
    <w:rsid w:val="00BC5691"/>
    <w:rsid w:val="00BC5DD8"/>
    <w:rsid w:val="00BD1430"/>
    <w:rsid w:val="00BD23A0"/>
    <w:rsid w:val="00BD28ED"/>
    <w:rsid w:val="00BD438A"/>
    <w:rsid w:val="00BD52A0"/>
    <w:rsid w:val="00BD67FC"/>
    <w:rsid w:val="00BD708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5105"/>
    <w:rsid w:val="00BF5B40"/>
    <w:rsid w:val="00BF7E85"/>
    <w:rsid w:val="00C028E8"/>
    <w:rsid w:val="00C04152"/>
    <w:rsid w:val="00C04AF7"/>
    <w:rsid w:val="00C05B5D"/>
    <w:rsid w:val="00C07D7A"/>
    <w:rsid w:val="00C07EB9"/>
    <w:rsid w:val="00C14D12"/>
    <w:rsid w:val="00C14E46"/>
    <w:rsid w:val="00C150B9"/>
    <w:rsid w:val="00C1572C"/>
    <w:rsid w:val="00C158DC"/>
    <w:rsid w:val="00C16221"/>
    <w:rsid w:val="00C16F88"/>
    <w:rsid w:val="00C20B5E"/>
    <w:rsid w:val="00C22F72"/>
    <w:rsid w:val="00C23A0F"/>
    <w:rsid w:val="00C23EFF"/>
    <w:rsid w:val="00C2436A"/>
    <w:rsid w:val="00C25777"/>
    <w:rsid w:val="00C26A69"/>
    <w:rsid w:val="00C27300"/>
    <w:rsid w:val="00C30428"/>
    <w:rsid w:val="00C3043C"/>
    <w:rsid w:val="00C33023"/>
    <w:rsid w:val="00C33CC3"/>
    <w:rsid w:val="00C3557C"/>
    <w:rsid w:val="00C358C4"/>
    <w:rsid w:val="00C370C2"/>
    <w:rsid w:val="00C42D72"/>
    <w:rsid w:val="00C43069"/>
    <w:rsid w:val="00C43A95"/>
    <w:rsid w:val="00C45AB0"/>
    <w:rsid w:val="00C46430"/>
    <w:rsid w:val="00C50F63"/>
    <w:rsid w:val="00C5127E"/>
    <w:rsid w:val="00C51827"/>
    <w:rsid w:val="00C51E39"/>
    <w:rsid w:val="00C522EF"/>
    <w:rsid w:val="00C5478D"/>
    <w:rsid w:val="00C547A0"/>
    <w:rsid w:val="00C54D0E"/>
    <w:rsid w:val="00C56511"/>
    <w:rsid w:val="00C611D8"/>
    <w:rsid w:val="00C63256"/>
    <w:rsid w:val="00C6404A"/>
    <w:rsid w:val="00C64C25"/>
    <w:rsid w:val="00C66338"/>
    <w:rsid w:val="00C70858"/>
    <w:rsid w:val="00C70B3A"/>
    <w:rsid w:val="00C71065"/>
    <w:rsid w:val="00C711FA"/>
    <w:rsid w:val="00C723F7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CFF"/>
    <w:rsid w:val="00CA1680"/>
    <w:rsid w:val="00CA3929"/>
    <w:rsid w:val="00CA62C3"/>
    <w:rsid w:val="00CB055B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EFB"/>
    <w:rsid w:val="00CC480C"/>
    <w:rsid w:val="00CC53AE"/>
    <w:rsid w:val="00CC5C6B"/>
    <w:rsid w:val="00CC5D10"/>
    <w:rsid w:val="00CC6312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89A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72E5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14EE"/>
    <w:rsid w:val="00D3215B"/>
    <w:rsid w:val="00D333C8"/>
    <w:rsid w:val="00D3424B"/>
    <w:rsid w:val="00D4007C"/>
    <w:rsid w:val="00D413FC"/>
    <w:rsid w:val="00D415D1"/>
    <w:rsid w:val="00D4354D"/>
    <w:rsid w:val="00D437BE"/>
    <w:rsid w:val="00D44246"/>
    <w:rsid w:val="00D45E55"/>
    <w:rsid w:val="00D5098C"/>
    <w:rsid w:val="00D5202C"/>
    <w:rsid w:val="00D52B94"/>
    <w:rsid w:val="00D54711"/>
    <w:rsid w:val="00D56FAB"/>
    <w:rsid w:val="00D5746B"/>
    <w:rsid w:val="00D5756D"/>
    <w:rsid w:val="00D6141C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AFB"/>
    <w:rsid w:val="00D95F32"/>
    <w:rsid w:val="00D96217"/>
    <w:rsid w:val="00DA589F"/>
    <w:rsid w:val="00DA5A40"/>
    <w:rsid w:val="00DA6142"/>
    <w:rsid w:val="00DA756F"/>
    <w:rsid w:val="00DB0143"/>
    <w:rsid w:val="00DB0698"/>
    <w:rsid w:val="00DB0D8B"/>
    <w:rsid w:val="00DB21D1"/>
    <w:rsid w:val="00DB24F5"/>
    <w:rsid w:val="00DB4BC4"/>
    <w:rsid w:val="00DB6BB0"/>
    <w:rsid w:val="00DC0BBB"/>
    <w:rsid w:val="00DC16E4"/>
    <w:rsid w:val="00DC1E27"/>
    <w:rsid w:val="00DC299C"/>
    <w:rsid w:val="00DC2BA4"/>
    <w:rsid w:val="00DC40EC"/>
    <w:rsid w:val="00DC5153"/>
    <w:rsid w:val="00DC6F5C"/>
    <w:rsid w:val="00DD0755"/>
    <w:rsid w:val="00DD0CB9"/>
    <w:rsid w:val="00DD1989"/>
    <w:rsid w:val="00DD3612"/>
    <w:rsid w:val="00DD3ACF"/>
    <w:rsid w:val="00DD6B01"/>
    <w:rsid w:val="00DD7A3F"/>
    <w:rsid w:val="00DE16A8"/>
    <w:rsid w:val="00DE2657"/>
    <w:rsid w:val="00DE2DE7"/>
    <w:rsid w:val="00DE2F48"/>
    <w:rsid w:val="00DE3299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DF6D61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1732A"/>
    <w:rsid w:val="00E20427"/>
    <w:rsid w:val="00E2106E"/>
    <w:rsid w:val="00E21B48"/>
    <w:rsid w:val="00E22868"/>
    <w:rsid w:val="00E23F26"/>
    <w:rsid w:val="00E247C9"/>
    <w:rsid w:val="00E27DDE"/>
    <w:rsid w:val="00E318D2"/>
    <w:rsid w:val="00E31DCD"/>
    <w:rsid w:val="00E33383"/>
    <w:rsid w:val="00E34FFD"/>
    <w:rsid w:val="00E36C1D"/>
    <w:rsid w:val="00E4214A"/>
    <w:rsid w:val="00E431F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634B"/>
    <w:rsid w:val="00E71C1B"/>
    <w:rsid w:val="00E72F28"/>
    <w:rsid w:val="00E7304C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40"/>
    <w:rsid w:val="00E8520D"/>
    <w:rsid w:val="00E85AE1"/>
    <w:rsid w:val="00E85BFC"/>
    <w:rsid w:val="00E87DEE"/>
    <w:rsid w:val="00E93DB2"/>
    <w:rsid w:val="00E94A00"/>
    <w:rsid w:val="00E94ED7"/>
    <w:rsid w:val="00E96D13"/>
    <w:rsid w:val="00E97EE4"/>
    <w:rsid w:val="00EA0BCC"/>
    <w:rsid w:val="00EA16A3"/>
    <w:rsid w:val="00EA3D83"/>
    <w:rsid w:val="00EA52C9"/>
    <w:rsid w:val="00EB354E"/>
    <w:rsid w:val="00EB55E4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558"/>
    <w:rsid w:val="00EC5DFA"/>
    <w:rsid w:val="00EC7861"/>
    <w:rsid w:val="00EC7F6F"/>
    <w:rsid w:val="00ED0E14"/>
    <w:rsid w:val="00ED1E92"/>
    <w:rsid w:val="00ED2623"/>
    <w:rsid w:val="00ED56D7"/>
    <w:rsid w:val="00ED5707"/>
    <w:rsid w:val="00ED70BE"/>
    <w:rsid w:val="00ED769A"/>
    <w:rsid w:val="00EE0182"/>
    <w:rsid w:val="00EE09D6"/>
    <w:rsid w:val="00EE1B06"/>
    <w:rsid w:val="00EE1C40"/>
    <w:rsid w:val="00EE3570"/>
    <w:rsid w:val="00EE3599"/>
    <w:rsid w:val="00EE3867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79FC"/>
    <w:rsid w:val="00F0071B"/>
    <w:rsid w:val="00F0185A"/>
    <w:rsid w:val="00F01C27"/>
    <w:rsid w:val="00F02C2F"/>
    <w:rsid w:val="00F02EF2"/>
    <w:rsid w:val="00F03CFE"/>
    <w:rsid w:val="00F03E34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A04"/>
    <w:rsid w:val="00F17BAC"/>
    <w:rsid w:val="00F21D62"/>
    <w:rsid w:val="00F22701"/>
    <w:rsid w:val="00F24C7D"/>
    <w:rsid w:val="00F251E9"/>
    <w:rsid w:val="00F304EE"/>
    <w:rsid w:val="00F30BE9"/>
    <w:rsid w:val="00F30D00"/>
    <w:rsid w:val="00F31989"/>
    <w:rsid w:val="00F31B86"/>
    <w:rsid w:val="00F331ED"/>
    <w:rsid w:val="00F33D83"/>
    <w:rsid w:val="00F34250"/>
    <w:rsid w:val="00F34547"/>
    <w:rsid w:val="00F35A7F"/>
    <w:rsid w:val="00F3735C"/>
    <w:rsid w:val="00F379C4"/>
    <w:rsid w:val="00F41790"/>
    <w:rsid w:val="00F4335B"/>
    <w:rsid w:val="00F436B2"/>
    <w:rsid w:val="00F44DFD"/>
    <w:rsid w:val="00F46512"/>
    <w:rsid w:val="00F468FD"/>
    <w:rsid w:val="00F46CC3"/>
    <w:rsid w:val="00F46F00"/>
    <w:rsid w:val="00F50DF6"/>
    <w:rsid w:val="00F513F8"/>
    <w:rsid w:val="00F53B29"/>
    <w:rsid w:val="00F54286"/>
    <w:rsid w:val="00F5451D"/>
    <w:rsid w:val="00F57CDB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3C3F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C45"/>
    <w:rsid w:val="00F95F87"/>
    <w:rsid w:val="00F96B8C"/>
    <w:rsid w:val="00F97B45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CF5"/>
    <w:rsid w:val="00FB7DBC"/>
    <w:rsid w:val="00FB7EB1"/>
    <w:rsid w:val="00FC0046"/>
    <w:rsid w:val="00FC36B5"/>
    <w:rsid w:val="00FC4006"/>
    <w:rsid w:val="00FC404C"/>
    <w:rsid w:val="00FC494F"/>
    <w:rsid w:val="00FC49C9"/>
    <w:rsid w:val="00FC5632"/>
    <w:rsid w:val="00FC7086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365B"/>
    <w:rsid w:val="00FE36C2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54CF-E220-4B1B-816B-824CF64D6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8</cp:revision>
  <cp:lastPrinted>2021-11-16T05:51:00Z</cp:lastPrinted>
  <dcterms:created xsi:type="dcterms:W3CDTF">2024-12-25T07:51:00Z</dcterms:created>
  <dcterms:modified xsi:type="dcterms:W3CDTF">2024-12-25T08:01:00Z</dcterms:modified>
</cp:coreProperties>
</file>