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9A302" w14:textId="77777777" w:rsidR="00A379C1" w:rsidRPr="00185678" w:rsidRDefault="00A379C1" w:rsidP="00A379C1">
      <w:pPr>
        <w:shd w:val="clear" w:color="auto" w:fill="FFFFFF"/>
        <w:spacing w:after="0" w:line="360" w:lineRule="auto"/>
        <w:ind w:firstLine="567"/>
        <w:contextualSpacing/>
        <w:jc w:val="right"/>
        <w:rPr>
          <w:rFonts w:ascii="GHEA Grapalat" w:hAnsi="GHEA Grapalat"/>
          <w:bCs/>
          <w:color w:val="000000"/>
          <w:sz w:val="24"/>
          <w:szCs w:val="24"/>
          <w:lang w:val="hy-AM" w:eastAsia="ru-RU"/>
        </w:rPr>
      </w:pPr>
      <w:r w:rsidRPr="00185678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Նախագիծ</w:t>
      </w:r>
    </w:p>
    <w:p w14:paraId="4270DD02" w14:textId="77777777" w:rsidR="00E75CFC" w:rsidRDefault="00E75CFC" w:rsidP="00AB2BC8">
      <w:pPr>
        <w:shd w:val="clear" w:color="auto" w:fill="FFFFFF"/>
        <w:spacing w:after="0"/>
        <w:ind w:firstLine="562"/>
        <w:contextualSpacing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</w:pPr>
    </w:p>
    <w:p w14:paraId="428F3986" w14:textId="23104697" w:rsidR="00B73A7C" w:rsidRPr="00045C78" w:rsidRDefault="00B73A7C" w:rsidP="00AB2BC8">
      <w:pPr>
        <w:shd w:val="clear" w:color="auto" w:fill="FFFFFF"/>
        <w:spacing w:after="0"/>
        <w:ind w:firstLine="562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045C78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14:paraId="0B9EB38F" w14:textId="77777777" w:rsidR="00B73A7C" w:rsidRPr="00045C78" w:rsidRDefault="00B73A7C" w:rsidP="00AB2BC8">
      <w:pPr>
        <w:shd w:val="clear" w:color="auto" w:fill="FFFFFF"/>
        <w:spacing w:after="0"/>
        <w:ind w:firstLine="562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045C78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Ո Ր Ո Շ ՈՒ Մ</w:t>
      </w:r>
    </w:p>
    <w:p w14:paraId="5450BFD8" w14:textId="77777777" w:rsidR="005903B1" w:rsidRDefault="005903B1" w:rsidP="00AB2BC8">
      <w:pPr>
        <w:shd w:val="clear" w:color="auto" w:fill="FFFFFF"/>
        <w:spacing w:after="0"/>
        <w:ind w:firstLine="562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</w:p>
    <w:p w14:paraId="625B1B50" w14:textId="0B339110" w:rsidR="00B73A7C" w:rsidRPr="005903B1" w:rsidRDefault="00B716D0" w:rsidP="00AB2BC8">
      <w:pPr>
        <w:shd w:val="clear" w:color="auto" w:fill="FFFFFF"/>
        <w:spacing w:after="0"/>
        <w:ind w:firstLine="562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5903B1">
        <w:rPr>
          <w:rFonts w:ascii="GHEA Grapalat" w:hAnsi="GHEA Grapalat"/>
          <w:color w:val="000000"/>
          <w:sz w:val="24"/>
          <w:szCs w:val="24"/>
          <w:lang w:val="hy-AM" w:eastAsia="ru-RU"/>
        </w:rPr>
        <w:t>202</w:t>
      </w:r>
      <w:r w:rsidR="004377B5" w:rsidRPr="005903B1">
        <w:rPr>
          <w:rFonts w:ascii="GHEA Grapalat" w:hAnsi="GHEA Grapalat"/>
          <w:color w:val="000000"/>
          <w:sz w:val="24"/>
          <w:szCs w:val="24"/>
          <w:lang w:val="hy-AM" w:eastAsia="ru-RU"/>
        </w:rPr>
        <w:t>4</w:t>
      </w:r>
      <w:r w:rsidRPr="005903B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 w:rsidR="00B73A7C" w:rsidRPr="005903B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թվականի </w:t>
      </w:r>
      <w:r w:rsidR="00A379C1" w:rsidRPr="005903B1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N     - Ա </w:t>
      </w:r>
    </w:p>
    <w:p w14:paraId="5C33A5E6" w14:textId="77777777" w:rsidR="00B73A7C" w:rsidRPr="00402D06" w:rsidRDefault="00B73A7C" w:rsidP="00B73A7C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E30F11D" w14:textId="3290DFF4" w:rsidR="00181DDD" w:rsidRPr="00402D06" w:rsidRDefault="00AB2BC8" w:rsidP="00181DDD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ՀԱՅԱՍՏԱՆԻ ՀԱՆՐԱՊԵՏՈՒԹՅԱՆ </w:t>
      </w:r>
      <w:r w:rsidR="00E75CFC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ԴԱՏԱԽԱԶՈՒԹՅԱՆ </w:t>
      </w:r>
      <w:r w:rsidR="00185678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>ԵՎ</w:t>
      </w:r>
      <w:r w:rsidR="00E75CFC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 ԱՐԴԱՐԱԴԱՏՈՒԹՅԱՆ ՆԱԽԱՐԱՐՈՒԹՅԱՆ </w:t>
      </w:r>
      <w:r w:rsidR="00402D06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ԵՎ </w:t>
      </w:r>
      <w:r w:rsidR="00402D06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>ԵՎՐԱՋԱՍԹԻ</w:t>
      </w:r>
      <w:r w:rsidR="00402D06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 </w:t>
      </w:r>
      <w:r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>ՄԻՋԵՎ</w:t>
      </w:r>
      <w:r w:rsidR="00402D06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 </w:t>
      </w:r>
      <w:r w:rsidR="00185678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>«</w:t>
      </w:r>
      <w:r w:rsidR="00E75CFC" w:rsidRPr="00402D0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ԵՎՐՈՊԱԿԱՆ ՄԻՈՒԹՅԱՆ ՄԻՋԵՎ ՀԱՅԱՍՏԱՆԻ ՀԱՆՐԱՊԵՏՈՒԹՅԱՆ ՔՐԵԱԿԱՆ ՎԱՐՈՒՅԹՆԵՐՈՎ ԻՐԱՎԱԿԱՆ ՀԱՄԱԳՈՐԾԱԿՑՈՒԹՅԱՆ ՈԼՈՐՏՈՒՄ ԻՐԱՎԱՍՈՒ ՄԱՐՄԻՆՆԵՐԻ ԵՎ ԵՎՐՈՊԱԿԱՆ ՄԻՈՒԹՅԱՆ ՔՐԵԱԿԱՆ ԱՐԴԱՐԱԴԱՏՈՒԹՅԱՆ ՈԼՈՐՏՈՒՄ ՀԱՄԱԳՈՐԾԱԿՑՈՒԹՅԱՆ ԳՈՐԾԱԿԱԼՈՒԹՅԱՆ (ԵՎՐԱՋԱՍԹ) ՄԻՋԵՎ ՀԱՄԱԳՈՐԾԱԿՑՈՒԹՅԱՆ ՄԱՍԻՆ</w:t>
      </w:r>
      <w:r w:rsidR="00402D06" w:rsidRPr="00402D06">
        <w:rPr>
          <w:rFonts w:ascii="GHEA Grapalat" w:hAnsi="GHEA Grapalat"/>
          <w:b/>
          <w:sz w:val="24"/>
          <w:szCs w:val="24"/>
          <w:lang w:val="hy-AM"/>
        </w:rPr>
        <w:t>»</w:t>
      </w:r>
      <w:r w:rsidR="00E75CFC" w:rsidRPr="00402D06">
        <w:rPr>
          <w:rFonts w:ascii="GHEA Grapalat" w:hAnsi="GHEA Grapalat"/>
          <w:b/>
          <w:sz w:val="24"/>
          <w:szCs w:val="24"/>
          <w:lang w:val="hy-AM"/>
        </w:rPr>
        <w:t xml:space="preserve"> ՀԱՄԱՁԱՅՆԱԳՐԻ</w:t>
      </w:r>
      <w:r w:rsidR="00402D06" w:rsidRPr="00402D06">
        <w:rPr>
          <w:rFonts w:ascii="GHEA Grapalat" w:hAnsi="GHEA Grapalat"/>
          <w:b/>
          <w:sz w:val="24"/>
          <w:szCs w:val="24"/>
          <w:lang w:val="hy-AM"/>
        </w:rPr>
        <w:t xml:space="preserve"> ԻՐԱԿԱՆԱՑՄԱՆ ՎԵՐԱԲԵՐՅԱԼ </w:t>
      </w:r>
      <w:r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ԱՇԽԱՏԱՆՔԱՅԻՆ ՊԱՅՄԱՆԱՎՈՐՎԱԾՈՒԹՅԱՆ </w:t>
      </w:r>
      <w:r w:rsidR="00181DDD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>ՍՏՈՐԱԳՐՄԱՆ</w:t>
      </w:r>
      <w:r w:rsidR="005903B1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 xml:space="preserve"> </w:t>
      </w:r>
      <w:r w:rsidR="00181DDD" w:rsidRPr="00402D06">
        <w:rPr>
          <w:rFonts w:ascii="GHEA Grapalat" w:eastAsia="Angsana New" w:hAnsi="GHEA Grapalat" w:cs="Angsana New"/>
          <w:b/>
          <w:sz w:val="24"/>
          <w:szCs w:val="24"/>
          <w:lang w:val="hy-AM"/>
        </w:rPr>
        <w:t>ԱՌԱՋԱՐԿՈՒԹՅԱՆԸ ՀԱՎԱՆՈՒԹՅՈՒՆ ՏԱԼՈՒ</w:t>
      </w:r>
      <w:r w:rsidR="00181DDD" w:rsidRPr="00402D06">
        <w:rPr>
          <w:rFonts w:ascii="GHEA Grapalat" w:hAnsi="GHEA Grapalat" w:cs="Arial"/>
          <w:b/>
          <w:sz w:val="24"/>
          <w:szCs w:val="24"/>
          <w:lang w:val="hy-AM"/>
        </w:rPr>
        <w:t xml:space="preserve"> ՄԱՍԻՆ</w:t>
      </w:r>
    </w:p>
    <w:p w14:paraId="4C0ACEAD" w14:textId="77777777" w:rsidR="00E75CFC" w:rsidRPr="00402D06" w:rsidRDefault="00E75CFC" w:rsidP="00181DDD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1042FDD" w14:textId="77777777" w:rsidR="00B73A7C" w:rsidRPr="00045C78" w:rsidRDefault="00B73A7C" w:rsidP="004B172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45C78">
        <w:rPr>
          <w:rFonts w:ascii="GHEA Grapalat" w:hAnsi="GHEA Grapalat"/>
          <w:sz w:val="24"/>
          <w:szCs w:val="24"/>
          <w:lang w:val="hy-AM"/>
        </w:rPr>
        <w:t>Ղեկավարվելով «Միջազգային պայմանագրերի մասին»</w:t>
      </w:r>
      <w:r w:rsidRPr="00045C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45C78">
        <w:rPr>
          <w:rFonts w:ascii="GHEA Grapalat" w:hAnsi="GHEA Grapalat"/>
          <w:sz w:val="24"/>
          <w:szCs w:val="24"/>
          <w:lang w:val="hy-AM"/>
        </w:rPr>
        <w:t>օրենքի 7-րդ</w:t>
      </w:r>
      <w:r w:rsidRPr="00045C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45C78">
        <w:rPr>
          <w:rFonts w:ascii="GHEA Grapalat" w:hAnsi="GHEA Grapalat"/>
          <w:sz w:val="24"/>
          <w:szCs w:val="24"/>
          <w:lang w:val="hy-AM"/>
        </w:rPr>
        <w:t>հոդվածով՝ Հայաստանի Հան</w:t>
      </w:r>
      <w:bookmarkStart w:id="0" w:name="_GoBack"/>
      <w:bookmarkEnd w:id="0"/>
      <w:r w:rsidRPr="00045C78">
        <w:rPr>
          <w:rFonts w:ascii="GHEA Grapalat" w:hAnsi="GHEA Grapalat"/>
          <w:sz w:val="24"/>
          <w:szCs w:val="24"/>
          <w:lang w:val="hy-AM"/>
        </w:rPr>
        <w:t>րապետության կառավարությունը որոշում է.</w:t>
      </w:r>
    </w:p>
    <w:p w14:paraId="5A1FC5A4" w14:textId="0FA367C4" w:rsidR="00402D06" w:rsidRPr="00402D06" w:rsidRDefault="00B73A7C" w:rsidP="00402D06">
      <w:pPr>
        <w:pStyle w:val="ListParagraph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02D06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402D06" w:rsidRPr="00402D06">
        <w:rPr>
          <w:rFonts w:ascii="GHEA Grapalat" w:eastAsia="Angsana New" w:hAnsi="GHEA Grapalat" w:cs="Angsana New"/>
          <w:sz w:val="24"/>
          <w:szCs w:val="24"/>
          <w:lang w:val="hy-AM"/>
        </w:rPr>
        <w:t>Հայաստանի Հանրապետության</w:t>
      </w:r>
      <w:r w:rsidR="00402D06" w:rsidRPr="00402D06">
        <w:rPr>
          <w:rFonts w:ascii="GHEA Grapalat" w:eastAsia="Angsana New" w:hAnsi="GHEA Grapalat" w:cs="Angsana New"/>
          <w:sz w:val="24"/>
          <w:szCs w:val="24"/>
          <w:lang w:val="hy-AM"/>
        </w:rPr>
        <w:t xml:space="preserve"> </w:t>
      </w:r>
      <w:r w:rsidR="00402D06" w:rsidRPr="00402D06">
        <w:rPr>
          <w:rFonts w:ascii="GHEA Grapalat" w:eastAsia="Angsana New" w:hAnsi="GHEA Grapalat" w:cs="Angsana New"/>
          <w:sz w:val="24"/>
          <w:szCs w:val="24"/>
          <w:lang w:val="hy-AM"/>
        </w:rPr>
        <w:t>դատախազության և Արդարադատության նախարարության և</w:t>
      </w:r>
      <w:r w:rsidR="00402D06" w:rsidRPr="00402D06">
        <w:rPr>
          <w:rFonts w:ascii="GHEA Grapalat" w:eastAsia="Angsana New" w:hAnsi="GHEA Grapalat" w:cs="Angsana New"/>
          <w:sz w:val="24"/>
          <w:szCs w:val="24"/>
          <w:lang w:val="hy-AM"/>
        </w:rPr>
        <w:t xml:space="preserve"> Ե</w:t>
      </w:r>
      <w:r w:rsidR="00402D06" w:rsidRPr="00402D06">
        <w:rPr>
          <w:rFonts w:ascii="GHEA Grapalat" w:eastAsia="Angsana New" w:hAnsi="GHEA Grapalat" w:cs="Angsana New"/>
          <w:sz w:val="24"/>
          <w:szCs w:val="24"/>
          <w:lang w:val="hy-AM"/>
        </w:rPr>
        <w:t xml:space="preserve">վրաջասթի միջև </w:t>
      </w:r>
      <w:r w:rsidR="00402D06" w:rsidRPr="00402D06">
        <w:rPr>
          <w:rFonts w:ascii="GHEA Grapalat" w:eastAsia="Angsana New" w:hAnsi="GHEA Grapalat" w:cs="Angsana New"/>
          <w:sz w:val="24"/>
          <w:szCs w:val="24"/>
          <w:lang w:val="hy-AM"/>
        </w:rPr>
        <w:t>«</w:t>
      </w:r>
      <w:r w:rsidR="00402D06" w:rsidRPr="00402D06">
        <w:rPr>
          <w:rFonts w:ascii="GHEA Grapalat" w:eastAsia="Angsana New" w:hAnsi="GHEA Grapalat" w:cs="Angsana New"/>
          <w:sz w:val="24"/>
          <w:szCs w:val="24"/>
          <w:lang w:val="hy-AM"/>
        </w:rPr>
        <w:t>Հ</w:t>
      </w:r>
      <w:r w:rsidR="00402D06" w:rsidRPr="00402D06">
        <w:rPr>
          <w:rFonts w:ascii="GHEA Grapalat" w:hAnsi="GHEA Grapalat"/>
          <w:sz w:val="24"/>
          <w:szCs w:val="24"/>
          <w:lang w:val="hy-AM"/>
        </w:rPr>
        <w:t>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</w:t>
      </w:r>
      <w:r w:rsidR="00402D06" w:rsidRPr="00402D06">
        <w:rPr>
          <w:rFonts w:ascii="GHEA Grapalat" w:hAnsi="GHEA Grapalat"/>
          <w:sz w:val="24"/>
          <w:szCs w:val="24"/>
          <w:lang w:val="hy-AM"/>
        </w:rPr>
        <w:t xml:space="preserve"> (Ե</w:t>
      </w:r>
      <w:r w:rsidR="00402D06">
        <w:rPr>
          <w:rFonts w:ascii="GHEA Grapalat" w:hAnsi="GHEA Grapalat"/>
          <w:sz w:val="24"/>
          <w:szCs w:val="24"/>
          <w:lang w:val="hy-AM"/>
        </w:rPr>
        <w:t>վրաջասթ</w:t>
      </w:r>
      <w:r w:rsidR="00402D06" w:rsidRPr="00402D06">
        <w:rPr>
          <w:rFonts w:ascii="GHEA Grapalat" w:hAnsi="GHEA Grapalat"/>
          <w:sz w:val="24"/>
          <w:szCs w:val="24"/>
          <w:lang w:val="hy-AM"/>
        </w:rPr>
        <w:t xml:space="preserve">) </w:t>
      </w:r>
      <w:r w:rsidR="00402D06" w:rsidRPr="00402D06">
        <w:rPr>
          <w:rFonts w:ascii="GHEA Grapalat" w:hAnsi="GHEA Grapalat"/>
          <w:sz w:val="24"/>
          <w:szCs w:val="24"/>
          <w:lang w:val="hy-AM"/>
        </w:rPr>
        <w:t>միջև</w:t>
      </w:r>
      <w:r w:rsidR="00402D06" w:rsidRPr="00402D06">
        <w:rPr>
          <w:rFonts w:ascii="GHEA Grapalat" w:hAnsi="GHEA Grapalat"/>
          <w:sz w:val="24"/>
          <w:szCs w:val="24"/>
          <w:lang w:val="hy-AM"/>
        </w:rPr>
        <w:t xml:space="preserve"> </w:t>
      </w:r>
      <w:r w:rsidR="00402D06" w:rsidRPr="00402D06">
        <w:rPr>
          <w:rFonts w:ascii="GHEA Grapalat" w:hAnsi="GHEA Grapalat"/>
          <w:sz w:val="24"/>
          <w:szCs w:val="24"/>
          <w:lang w:val="hy-AM"/>
        </w:rPr>
        <w:t>համագործակցության մասին</w:t>
      </w:r>
      <w:r w:rsidR="00402D06" w:rsidRPr="00402D0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402D06" w:rsidRPr="00402D06">
        <w:rPr>
          <w:rFonts w:ascii="GHEA Grapalat" w:hAnsi="GHEA Grapalat"/>
          <w:sz w:val="24"/>
          <w:szCs w:val="24"/>
          <w:lang w:val="hy-AM"/>
        </w:rPr>
        <w:t xml:space="preserve">համաձայնագրի իրականացման վերաբերյալ </w:t>
      </w:r>
      <w:r w:rsidR="00402D06" w:rsidRPr="00402D06">
        <w:rPr>
          <w:rFonts w:ascii="GHEA Grapalat" w:eastAsia="Angsana New" w:hAnsi="GHEA Grapalat" w:cs="Angsana New"/>
          <w:sz w:val="24"/>
          <w:szCs w:val="24"/>
          <w:lang w:val="hy-AM"/>
        </w:rPr>
        <w:t xml:space="preserve">աշխատանքային պայմանավորվածության ստորագրման առաջարկությանը: </w:t>
      </w:r>
    </w:p>
    <w:p w14:paraId="24D002B4" w14:textId="3C7DCF00" w:rsidR="00F00623" w:rsidRDefault="00AB2BC8" w:rsidP="008B63E8">
      <w:pPr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Առաջարկել Հայաստանի Հանրապետության գլխավոր </w:t>
      </w:r>
      <w:r w:rsidR="008B63E8">
        <w:rPr>
          <w:rFonts w:ascii="GHEA Grapalat" w:hAnsi="GHEA Grapalat"/>
          <w:sz w:val="24"/>
          <w:szCs w:val="24"/>
          <w:lang w:val="hy-AM"/>
        </w:rPr>
        <w:t xml:space="preserve">դատախազին և </w:t>
      </w:r>
      <w:r w:rsidR="00B73A7C" w:rsidRPr="00045C7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արդարադատության</w:t>
      </w:r>
      <w:r w:rsidR="00B73A7C" w:rsidRPr="00045C78">
        <w:rPr>
          <w:rFonts w:ascii="GHEA Grapalat" w:hAnsi="GHEA Grapalat"/>
          <w:sz w:val="24"/>
          <w:szCs w:val="24"/>
          <w:lang w:val="hy-AM"/>
        </w:rPr>
        <w:t xml:space="preserve"> նախարարի</w:t>
      </w:r>
      <w:r w:rsidR="008B63E8">
        <w:rPr>
          <w:rFonts w:ascii="GHEA Grapalat" w:hAnsi="GHEA Grapalat"/>
          <w:sz w:val="24"/>
          <w:szCs w:val="24"/>
          <w:lang w:val="hy-AM"/>
        </w:rPr>
        <w:t>ն՝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8B63E8">
        <w:rPr>
          <w:rFonts w:ascii="GHEA Grapalat" w:hAnsi="GHEA Grapalat"/>
          <w:sz w:val="24"/>
          <w:szCs w:val="24"/>
          <w:lang w:val="hy-AM"/>
        </w:rPr>
        <w:t xml:space="preserve">ստորագրել </w:t>
      </w:r>
      <w:r w:rsidR="00B73A7C" w:rsidRPr="00045C78">
        <w:rPr>
          <w:rFonts w:ascii="GHEA Grapalat" w:hAnsi="GHEA Grapalat"/>
          <w:sz w:val="24"/>
          <w:szCs w:val="24"/>
          <w:lang w:val="hy-AM"/>
        </w:rPr>
        <w:t xml:space="preserve">միջազգային </w:t>
      </w:r>
      <w:r w:rsidR="008B63E8">
        <w:rPr>
          <w:rFonts w:ascii="GHEA Grapalat" w:hAnsi="GHEA Grapalat"/>
          <w:sz w:val="24"/>
          <w:szCs w:val="24"/>
          <w:lang w:val="hy-AM"/>
        </w:rPr>
        <w:t>պայմանագիրը</w:t>
      </w:r>
      <w:r w:rsidR="00B73A7C" w:rsidRPr="00045C78">
        <w:rPr>
          <w:rFonts w:ascii="GHEA Grapalat" w:hAnsi="GHEA Grapalat"/>
          <w:sz w:val="24"/>
          <w:szCs w:val="24"/>
          <w:lang w:val="hy-AM"/>
        </w:rPr>
        <w:t>:</w:t>
      </w:r>
    </w:p>
    <w:p w14:paraId="417AF6BC" w14:textId="22FC1D60" w:rsidR="00185678" w:rsidRDefault="00185678" w:rsidP="00185678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CFFA2A6" w14:textId="41BE34D4" w:rsidR="00185678" w:rsidRDefault="00185678" w:rsidP="00185678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38FD88A0" w14:textId="59C5187F" w:rsidR="00185678" w:rsidRDefault="00185678" w:rsidP="00185678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ՎԱՐՉԱՊԵՏ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Ն. ՓԱՇԻՆՅԱՆ</w:t>
      </w:r>
    </w:p>
    <w:sectPr w:rsidR="00185678" w:rsidSect="00185678">
      <w:pgSz w:w="11906" w:h="16838" w:code="9"/>
      <w:pgMar w:top="567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102DE"/>
    <w:multiLevelType w:val="multilevel"/>
    <w:tmpl w:val="101EBBDA"/>
    <w:lvl w:ilvl="0">
      <w:start w:val="1"/>
      <w:numFmt w:val="decimal"/>
      <w:pStyle w:val="Heading1"/>
      <w:suff w:val="nothing"/>
      <w:lvlText w:val="Annex %1"/>
      <w:lvlJc w:val="left"/>
      <w:pPr>
        <w:ind w:left="7089" w:firstLine="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szCs w:val="24"/>
        <w:u w:val="single"/>
        <w:vertAlign w:val="baseline"/>
      </w:rPr>
    </w:lvl>
    <w:lvl w:ilvl="1">
      <w:start w:val="1"/>
      <w:numFmt w:val="decimal"/>
      <w:pStyle w:val="Heading2"/>
      <w:lvlText w:val="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4"/>
      <w:numFmt w:val="decimal"/>
      <w:pStyle w:val="Heading3"/>
      <w:lvlText w:val="%2.%3"/>
      <w:lvlJc w:val="left"/>
      <w:pPr>
        <w:tabs>
          <w:tab w:val="num" w:pos="851"/>
        </w:tabs>
        <w:ind w:left="851" w:hanging="851"/>
      </w:pPr>
      <w:rPr>
        <w:rFonts w:ascii="Arial" w:hAnsi="Aria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de-D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A7C"/>
    <w:rsid w:val="00045C78"/>
    <w:rsid w:val="000B53B9"/>
    <w:rsid w:val="000D100D"/>
    <w:rsid w:val="000F4DC8"/>
    <w:rsid w:val="00106FAE"/>
    <w:rsid w:val="0011682D"/>
    <w:rsid w:val="0017038C"/>
    <w:rsid w:val="00180B27"/>
    <w:rsid w:val="00181DDD"/>
    <w:rsid w:val="00185678"/>
    <w:rsid w:val="001A0565"/>
    <w:rsid w:val="001B3429"/>
    <w:rsid w:val="00275EC7"/>
    <w:rsid w:val="002C03EF"/>
    <w:rsid w:val="00396DFF"/>
    <w:rsid w:val="003C1594"/>
    <w:rsid w:val="00402D06"/>
    <w:rsid w:val="004377B5"/>
    <w:rsid w:val="00475AA1"/>
    <w:rsid w:val="00496BF1"/>
    <w:rsid w:val="004B172F"/>
    <w:rsid w:val="00590198"/>
    <w:rsid w:val="005903B1"/>
    <w:rsid w:val="005A167A"/>
    <w:rsid w:val="005A47F1"/>
    <w:rsid w:val="005A501B"/>
    <w:rsid w:val="00611B9D"/>
    <w:rsid w:val="00675E0D"/>
    <w:rsid w:val="006E09B0"/>
    <w:rsid w:val="00775359"/>
    <w:rsid w:val="00870A6A"/>
    <w:rsid w:val="008872B5"/>
    <w:rsid w:val="00887674"/>
    <w:rsid w:val="008B63E8"/>
    <w:rsid w:val="008C4C96"/>
    <w:rsid w:val="008F0CBE"/>
    <w:rsid w:val="00946B5D"/>
    <w:rsid w:val="00A379C1"/>
    <w:rsid w:val="00A420F9"/>
    <w:rsid w:val="00A515DD"/>
    <w:rsid w:val="00AB2BC8"/>
    <w:rsid w:val="00AE356C"/>
    <w:rsid w:val="00B6227E"/>
    <w:rsid w:val="00B716D0"/>
    <w:rsid w:val="00B73A7C"/>
    <w:rsid w:val="00BA0D23"/>
    <w:rsid w:val="00C46A6B"/>
    <w:rsid w:val="00C81B90"/>
    <w:rsid w:val="00CB36AF"/>
    <w:rsid w:val="00CC1243"/>
    <w:rsid w:val="00DA083B"/>
    <w:rsid w:val="00DF2FA5"/>
    <w:rsid w:val="00E75CFC"/>
    <w:rsid w:val="00F00623"/>
    <w:rsid w:val="00F03AC8"/>
    <w:rsid w:val="00FB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34908"/>
  <w15:docId w15:val="{7F883C3D-C5B8-4655-96D3-6005D58E4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A7C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A515DD"/>
    <w:pPr>
      <w:numPr>
        <w:numId w:val="3"/>
      </w:numPr>
      <w:spacing w:after="240"/>
      <w:jc w:val="right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A515DD"/>
    <w:pPr>
      <w:numPr>
        <w:ilvl w:val="1"/>
        <w:numId w:val="3"/>
      </w:numPr>
      <w:spacing w:before="480" w:after="240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A515DD"/>
    <w:pPr>
      <w:numPr>
        <w:ilvl w:val="2"/>
        <w:numId w:val="3"/>
      </w:numPr>
      <w:spacing w:before="480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A515DD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A515D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515DD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qFormat/>
    <w:rsid w:val="00A515DD"/>
    <w:pPr>
      <w:spacing w:before="240" w:after="60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"/>
    <w:qFormat/>
    <w:rsid w:val="00A515DD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A515DD"/>
    <w:pPr>
      <w:spacing w:before="240" w:after="60"/>
      <w:outlineLvl w:val="8"/>
    </w:pPr>
    <w:rPr>
      <w:rFonts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15DD"/>
    <w:rPr>
      <w:rFonts w:ascii="Arial" w:hAnsi="Arial"/>
      <w:b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A515DD"/>
    <w:rPr>
      <w:rFonts w:ascii="Arial" w:hAnsi="Arial"/>
      <w:b/>
      <w:sz w:val="24"/>
      <w:lang w:val="de-DE"/>
    </w:rPr>
  </w:style>
  <w:style w:type="character" w:customStyle="1" w:styleId="Heading3Char">
    <w:name w:val="Heading 3 Char"/>
    <w:basedOn w:val="DefaultParagraphFont"/>
    <w:link w:val="Heading3"/>
    <w:rsid w:val="00A515DD"/>
    <w:rPr>
      <w:rFonts w:ascii="Arial" w:hAnsi="Arial"/>
      <w:sz w:val="24"/>
      <w:lang w:val="de-DE"/>
    </w:rPr>
  </w:style>
  <w:style w:type="character" w:customStyle="1" w:styleId="Heading4Char">
    <w:name w:val="Heading 4 Char"/>
    <w:basedOn w:val="DefaultParagraphFont"/>
    <w:link w:val="Heading4"/>
    <w:rsid w:val="00A515DD"/>
    <w:rPr>
      <w:rFonts w:ascii="Arial" w:hAnsi="Arial"/>
      <w:b/>
      <w:sz w:val="24"/>
      <w:lang w:val="de-DE"/>
    </w:rPr>
  </w:style>
  <w:style w:type="character" w:customStyle="1" w:styleId="Heading5Char">
    <w:name w:val="Heading 5 Char"/>
    <w:basedOn w:val="DefaultParagraphFont"/>
    <w:link w:val="Heading5"/>
    <w:rsid w:val="00A515DD"/>
    <w:rPr>
      <w:rFonts w:ascii="Arial" w:hAnsi="Arial"/>
      <w:b/>
      <w:bCs/>
      <w:i/>
      <w:iCs/>
      <w:sz w:val="26"/>
      <w:szCs w:val="26"/>
      <w:lang w:val="de-DE"/>
    </w:rPr>
  </w:style>
  <w:style w:type="character" w:customStyle="1" w:styleId="Heading6Char">
    <w:name w:val="Heading 6 Char"/>
    <w:basedOn w:val="DefaultParagraphFont"/>
    <w:link w:val="Heading6"/>
    <w:rsid w:val="00A515DD"/>
    <w:rPr>
      <w:rFonts w:ascii="Arial" w:hAnsi="Arial"/>
      <w:b/>
      <w:bCs/>
      <w:sz w:val="24"/>
      <w:szCs w:val="22"/>
      <w:lang w:val="de-DE"/>
    </w:rPr>
  </w:style>
  <w:style w:type="character" w:customStyle="1" w:styleId="Heading7Char">
    <w:name w:val="Heading 7 Char"/>
    <w:basedOn w:val="DefaultParagraphFont"/>
    <w:link w:val="Heading7"/>
    <w:rsid w:val="00A515DD"/>
    <w:rPr>
      <w:rFonts w:ascii="Arial" w:hAnsi="Arial"/>
      <w:sz w:val="24"/>
      <w:szCs w:val="24"/>
      <w:lang w:val="de-DE"/>
    </w:rPr>
  </w:style>
  <w:style w:type="character" w:customStyle="1" w:styleId="Heading8Char">
    <w:name w:val="Heading 8 Char"/>
    <w:basedOn w:val="DefaultParagraphFont"/>
    <w:link w:val="Heading8"/>
    <w:rsid w:val="00A515DD"/>
    <w:rPr>
      <w:rFonts w:ascii="Arial" w:hAnsi="Arial"/>
      <w:i/>
      <w:iCs/>
      <w:sz w:val="24"/>
      <w:szCs w:val="24"/>
      <w:lang w:val="de-DE"/>
    </w:rPr>
  </w:style>
  <w:style w:type="character" w:customStyle="1" w:styleId="Heading9Char">
    <w:name w:val="Heading 9 Char"/>
    <w:basedOn w:val="DefaultParagraphFont"/>
    <w:link w:val="Heading9"/>
    <w:rsid w:val="00A515DD"/>
    <w:rPr>
      <w:rFonts w:ascii="Arial" w:hAnsi="Arial" w:cs="Arial"/>
      <w:sz w:val="22"/>
      <w:szCs w:val="22"/>
      <w:lang w:val="de-DE"/>
    </w:rPr>
  </w:style>
  <w:style w:type="paragraph" w:styleId="Title">
    <w:name w:val="Title"/>
    <w:basedOn w:val="Normal"/>
    <w:next w:val="Normal"/>
    <w:link w:val="TitleChar"/>
    <w:qFormat/>
    <w:rsid w:val="00A515DD"/>
    <w:pPr>
      <w:jc w:val="center"/>
      <w:outlineLvl w:val="0"/>
    </w:pPr>
    <w:rPr>
      <w:rFonts w:cs="Arial"/>
      <w:b/>
      <w:bCs/>
      <w:spacing w:val="60"/>
      <w:kern w:val="28"/>
      <w:szCs w:val="32"/>
      <w:u w:val="single"/>
    </w:rPr>
  </w:style>
  <w:style w:type="character" w:customStyle="1" w:styleId="TitleChar">
    <w:name w:val="Title Char"/>
    <w:basedOn w:val="DefaultParagraphFont"/>
    <w:link w:val="Title"/>
    <w:rsid w:val="00A515DD"/>
    <w:rPr>
      <w:rFonts w:ascii="Arial" w:hAnsi="Arial" w:cs="Arial"/>
      <w:b/>
      <w:bCs/>
      <w:spacing w:val="60"/>
      <w:kern w:val="28"/>
      <w:sz w:val="24"/>
      <w:szCs w:val="32"/>
      <w:u w:val="single"/>
      <w:lang w:val="de-DE"/>
    </w:rPr>
  </w:style>
  <w:style w:type="character" w:styleId="Strong">
    <w:name w:val="Strong"/>
    <w:qFormat/>
    <w:rsid w:val="00A515DD"/>
    <w:rPr>
      <w:rFonts w:ascii="Arial" w:hAnsi="Arial"/>
      <w:b/>
      <w:bCs/>
      <w:sz w:val="22"/>
    </w:rPr>
  </w:style>
  <w:style w:type="paragraph" w:styleId="ListParagraph">
    <w:name w:val="List Paragraph"/>
    <w:basedOn w:val="Normal"/>
    <w:uiPriority w:val="34"/>
    <w:qFormat/>
    <w:rsid w:val="00A515DD"/>
    <w:pPr>
      <w:ind w:left="720"/>
      <w:contextualSpacing/>
    </w:pPr>
  </w:style>
  <w:style w:type="table" w:styleId="TableGrid">
    <w:name w:val="Table Grid"/>
    <w:basedOn w:val="TableNormal"/>
    <w:uiPriority w:val="59"/>
    <w:rsid w:val="000F4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2830B-DDFB-46E5-956E-4844B8BB1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T-Mikaelyan</dc:creator>
  <cp:keywords>https:/mul2.gov.am/tasks/1028853/oneclick/karavarutyan voroshman naxagic.docx?token=6c9bba4335d5f6517aaa26ecd4e7ea76</cp:keywords>
  <dc:description/>
  <cp:lastModifiedBy>Kristine Grigoryan</cp:lastModifiedBy>
  <cp:revision>3</cp:revision>
  <dcterms:created xsi:type="dcterms:W3CDTF">2024-09-05T07:33:00Z</dcterms:created>
  <dcterms:modified xsi:type="dcterms:W3CDTF">2024-09-08T19:13:00Z</dcterms:modified>
</cp:coreProperties>
</file>