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C3BA4" w14:textId="1725E7F1" w:rsidR="00F779AB" w:rsidRPr="00F779AB" w:rsidRDefault="00F779AB" w:rsidP="00110CE0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F779AB">
        <w:rPr>
          <w:rFonts w:ascii="GHEA Grapalat" w:eastAsia="Times New Roman" w:hAnsi="GHEA Grapalat" w:cs="Times New Roman"/>
          <w:sz w:val="24"/>
          <w:szCs w:val="24"/>
        </w:rPr>
        <w:t>ԱՄՓՈՓԱԹԵՐԹ</w:t>
      </w:r>
    </w:p>
    <w:p w14:paraId="653F8967" w14:textId="77777777" w:rsidR="002D15E7" w:rsidRDefault="002D15E7" w:rsidP="00F779AB">
      <w:pPr>
        <w:spacing w:after="0" w:line="240" w:lineRule="auto"/>
        <w:ind w:firstLine="375"/>
        <w:jc w:val="center"/>
        <w:rPr>
          <w:rFonts w:ascii="Calibri" w:eastAsia="Times New Roman" w:hAnsi="Calibri" w:cs="Calibri"/>
          <w:sz w:val="24"/>
          <w:szCs w:val="24"/>
        </w:rPr>
      </w:pPr>
    </w:p>
    <w:p w14:paraId="1EB8ECE7" w14:textId="04CA7036" w:rsidR="00F779AB" w:rsidRPr="00F779AB" w:rsidRDefault="00F779AB" w:rsidP="00F779A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F779AB">
        <w:rPr>
          <w:rFonts w:ascii="Calibri" w:eastAsia="Times New Roman" w:hAnsi="Calibri" w:cs="Calibri"/>
          <w:sz w:val="24"/>
          <w:szCs w:val="24"/>
        </w:rPr>
        <w:t>  </w:t>
      </w:r>
      <w:r w:rsidRPr="00F779AB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14:paraId="5EBEE874" w14:textId="77777777" w:rsidR="00D148CE" w:rsidRDefault="00555FA1" w:rsidP="00F779AB">
      <w:pPr>
        <w:spacing w:after="0" w:line="240" w:lineRule="auto"/>
        <w:ind w:firstLine="375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555FA1">
        <w:rPr>
          <w:rFonts w:ascii="GHEA Grapalat" w:hAnsi="GHEA Grapalat" w:cs="Sylfaen"/>
          <w:sz w:val="24"/>
          <w:szCs w:val="24"/>
          <w:lang w:val="hy-AM"/>
        </w:rPr>
        <w:t>«</w:t>
      </w:r>
      <w:r w:rsidRPr="00555FA1">
        <w:rPr>
          <w:rFonts w:ascii="GHEA Grapalat" w:eastAsia="Courier New" w:hAnsi="GHEA Grapalat" w:cs="Sylfaen"/>
          <w:color w:val="000000"/>
          <w:sz w:val="24"/>
          <w:szCs w:val="24"/>
          <w:lang w:val="hy-AM" w:eastAsia="hy-AM" w:bidi="hy-AM"/>
        </w:rPr>
        <w:t>ՈՐՊԵՍ ՆՎԻՐԱՏՎՈՒԹՅՈՒՆ ԳՈՒՅՔ ԸՆԴՈՒՆԵԼՈՒ ԵՎ ԱՄՐԱՑՆԵԼՈՒ ՄԱՍԻՆ</w:t>
      </w:r>
      <w:r w:rsidRPr="00555FA1">
        <w:rPr>
          <w:rFonts w:ascii="GHEA Grapalat" w:hAnsi="GHEA Grapalat" w:cs="Arial"/>
          <w:sz w:val="24"/>
          <w:szCs w:val="24"/>
          <w:lang w:val="hy-AM"/>
        </w:rPr>
        <w:t xml:space="preserve"> </w:t>
      </w:r>
    </w:p>
    <w:p w14:paraId="37652A18" w14:textId="215BEDCF" w:rsidR="00F779AB" w:rsidRDefault="00555FA1" w:rsidP="00F779A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55FA1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F779AB" w:rsidRPr="00F779AB">
        <w:rPr>
          <w:rFonts w:ascii="GHEA Grapalat" w:eastAsia="Times New Roman" w:hAnsi="GHEA Grapalat" w:cs="Times New Roman"/>
          <w:sz w:val="24"/>
          <w:szCs w:val="24"/>
        </w:rPr>
        <w:t>ՆԱԽԱԳԾԻ</w:t>
      </w:r>
    </w:p>
    <w:p w14:paraId="76BDD9CB" w14:textId="77777777" w:rsidR="005D5E98" w:rsidRPr="00F779AB" w:rsidRDefault="005D5E98" w:rsidP="00F779A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3F0C9BD5" w14:textId="77777777" w:rsidR="00F779AB" w:rsidRPr="00F779AB" w:rsidRDefault="00F779AB" w:rsidP="00F779AB">
      <w:pPr>
        <w:spacing w:after="0" w:line="240" w:lineRule="auto"/>
        <w:ind w:firstLine="37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779AB">
        <w:rPr>
          <w:rFonts w:ascii="Times New Roman" w:eastAsia="Times New Roman" w:hAnsi="Times New Roman" w:cs="Times New Roman"/>
          <w:sz w:val="24"/>
          <w:szCs w:val="24"/>
        </w:rPr>
        <w:t>       </w:t>
      </w:r>
    </w:p>
    <w:tbl>
      <w:tblPr>
        <w:tblW w:w="1416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84"/>
        <w:gridCol w:w="4132"/>
        <w:gridCol w:w="54"/>
        <w:gridCol w:w="2971"/>
        <w:gridCol w:w="28"/>
      </w:tblGrid>
      <w:tr w:rsidR="00F43030" w:rsidRPr="00F779AB" w14:paraId="43FA177B" w14:textId="77777777" w:rsidTr="00EF5C44">
        <w:trPr>
          <w:gridAfter w:val="1"/>
          <w:wAfter w:w="28" w:type="dxa"/>
          <w:trHeight w:val="277"/>
          <w:tblCellSpacing w:w="0" w:type="dxa"/>
          <w:jc w:val="center"/>
        </w:trPr>
        <w:tc>
          <w:tcPr>
            <w:tcW w:w="1117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74F801D" w14:textId="176605EB" w:rsidR="00E67581" w:rsidRPr="001A3785" w:rsidRDefault="00E67581" w:rsidP="00E67581">
            <w:pPr>
              <w:pStyle w:val="ListParagraph"/>
              <w:numPr>
                <w:ilvl w:val="0"/>
                <w:numId w:val="20"/>
              </w:num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9A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1A378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նախարարություն </w:t>
            </w:r>
          </w:p>
          <w:p w14:paraId="61C30E4C" w14:textId="0FF27DB4" w:rsidR="00E67581" w:rsidRPr="00F779AB" w:rsidRDefault="00E67581" w:rsidP="00E675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378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(ՀՀ պետական գույքի կառավարման կոմիտե)</w:t>
            </w:r>
          </w:p>
        </w:tc>
        <w:tc>
          <w:tcPr>
            <w:tcW w:w="2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08643C" w14:textId="480BFDA2" w:rsidR="00E67581" w:rsidRPr="00F779AB" w:rsidRDefault="00E67581" w:rsidP="00E67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3785">
              <w:rPr>
                <w:rFonts w:ascii="GHEA Grapalat" w:hAnsi="GHEA Grapalat"/>
                <w:sz w:val="24"/>
                <w:szCs w:val="24"/>
                <w:lang w:val="hy-AM"/>
              </w:rPr>
              <w:t>06.02.2024թ.</w:t>
            </w:r>
          </w:p>
        </w:tc>
      </w:tr>
      <w:tr w:rsidR="00AC563F" w:rsidRPr="00F779AB" w14:paraId="4050273D" w14:textId="77777777" w:rsidTr="00EF5C44">
        <w:trPr>
          <w:gridAfter w:val="1"/>
          <w:wAfter w:w="28" w:type="dxa"/>
          <w:trHeight w:val="433"/>
          <w:tblCellSpacing w:w="0" w:type="dxa"/>
          <w:jc w:val="center"/>
        </w:trPr>
        <w:tc>
          <w:tcPr>
            <w:tcW w:w="1117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63A0AC" w14:textId="77777777" w:rsidR="00E67581" w:rsidRPr="00F779AB" w:rsidRDefault="00E67581" w:rsidP="00E67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517E244" w14:textId="54EDD06C" w:rsidR="00E67581" w:rsidRPr="00F779AB" w:rsidRDefault="00E67581" w:rsidP="00E67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3785">
              <w:rPr>
                <w:rFonts w:ascii="GHEA Grapalat" w:hAnsi="GHEA Grapalat"/>
                <w:sz w:val="24"/>
                <w:szCs w:val="24"/>
                <w:lang w:val="hy-AM"/>
              </w:rPr>
              <w:t>N ԳՍ//3756-2024</w:t>
            </w:r>
          </w:p>
        </w:tc>
      </w:tr>
      <w:tr w:rsidR="00867382" w:rsidRPr="00F779AB" w14:paraId="2DF45A77" w14:textId="77777777" w:rsidTr="00EF5C44">
        <w:trPr>
          <w:trHeight w:val="492"/>
          <w:tblCellSpacing w:w="0" w:type="dxa"/>
          <w:jc w:val="center"/>
        </w:trPr>
        <w:tc>
          <w:tcPr>
            <w:tcW w:w="6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FE3583" w14:textId="1F6D3E29" w:rsidR="00867382" w:rsidRPr="0001691A" w:rsidRDefault="00867382" w:rsidP="00F779A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1691A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01691A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  <w:r w:rsidRPr="0001691A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կետում «նույնականացման» բառը փոխարինել «նույնացման» բառով։</w:t>
            </w:r>
          </w:p>
        </w:tc>
        <w:tc>
          <w:tcPr>
            <w:tcW w:w="718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hideMark/>
          </w:tcPr>
          <w:p w14:paraId="4A3DC83D" w14:textId="4260CA71" w:rsidR="00867382" w:rsidRPr="0001691A" w:rsidRDefault="00867382" w:rsidP="00F779A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1691A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01691A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8C5C70" w:rsidRPr="0001691A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14:paraId="4D96D19D" w14:textId="4077AD3D" w:rsidR="00867382" w:rsidRPr="0001691A" w:rsidRDefault="00867382" w:rsidP="00F779A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1691A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F43030" w:rsidRPr="00F779AB" w14:paraId="1B561517" w14:textId="77777777" w:rsidTr="00EF5C44">
        <w:trPr>
          <w:gridAfter w:val="1"/>
          <w:wAfter w:w="28" w:type="dxa"/>
          <w:trHeight w:val="289"/>
          <w:tblCellSpacing w:w="0" w:type="dxa"/>
          <w:jc w:val="center"/>
        </w:trPr>
        <w:tc>
          <w:tcPr>
            <w:tcW w:w="1117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F70B27D" w14:textId="7B8508F1" w:rsidR="009B16FE" w:rsidRPr="006546E4" w:rsidRDefault="009B16FE" w:rsidP="006546E4">
            <w:pPr>
              <w:pStyle w:val="ListParagraph"/>
              <w:numPr>
                <w:ilvl w:val="0"/>
                <w:numId w:val="3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6E4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17C5F06" w14:textId="0C3F5659" w:rsidR="009B16FE" w:rsidRPr="00F779AB" w:rsidRDefault="009B16FE" w:rsidP="009B1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3785">
              <w:rPr>
                <w:rFonts w:ascii="GHEA Grapalat" w:hAnsi="GHEA Grapalat"/>
                <w:sz w:val="24"/>
                <w:szCs w:val="24"/>
                <w:lang w:val="hy-AM"/>
              </w:rPr>
              <w:t>09.02.2024թ.</w:t>
            </w:r>
          </w:p>
        </w:tc>
      </w:tr>
      <w:tr w:rsidR="00AC563F" w:rsidRPr="00F779AB" w14:paraId="5854A283" w14:textId="77777777" w:rsidTr="00EF5C44">
        <w:trPr>
          <w:gridAfter w:val="1"/>
          <w:wAfter w:w="28" w:type="dxa"/>
          <w:trHeight w:val="120"/>
          <w:tblCellSpacing w:w="0" w:type="dxa"/>
          <w:jc w:val="center"/>
        </w:trPr>
        <w:tc>
          <w:tcPr>
            <w:tcW w:w="1117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73D7C4" w14:textId="77777777" w:rsidR="009B16FE" w:rsidRPr="00F779AB" w:rsidRDefault="009B16FE" w:rsidP="009B16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7295954" w14:textId="5D014CEB" w:rsidR="009B16FE" w:rsidRPr="00F779AB" w:rsidRDefault="009B16FE" w:rsidP="009B1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3785">
              <w:rPr>
                <w:rFonts w:ascii="GHEA Grapalat" w:hAnsi="GHEA Grapalat"/>
                <w:sz w:val="24"/>
                <w:szCs w:val="24"/>
                <w:lang w:val="hy-AM"/>
              </w:rPr>
              <w:t>N  01/9-2/2767-2024</w:t>
            </w:r>
          </w:p>
        </w:tc>
      </w:tr>
      <w:tr w:rsidR="00CB4208" w:rsidRPr="00F779AB" w14:paraId="2FA9D87C" w14:textId="77777777" w:rsidTr="00EF5C44">
        <w:trPr>
          <w:trHeight w:val="3304"/>
          <w:tblCellSpacing w:w="0" w:type="dxa"/>
          <w:jc w:val="center"/>
        </w:trPr>
        <w:tc>
          <w:tcPr>
            <w:tcW w:w="6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EB61DE" w14:textId="4832B87B" w:rsidR="00CB4208" w:rsidRPr="005D5E98" w:rsidRDefault="00CB4208" w:rsidP="009A078B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83" w:right="93" w:firstLine="568"/>
              <w:jc w:val="both"/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</w:rPr>
            </w:pPr>
            <w:r w:rsidRPr="005D5E98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>ՀՀ կառավարության 16.09.2022թ. N 1446-Ա որոշ</w:t>
            </w:r>
            <w:proofErr w:type="spellStart"/>
            <w:r w:rsidRPr="005D5E98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</w:rPr>
              <w:t>մամբ</w:t>
            </w:r>
            <w:proofErr w:type="spellEnd"/>
            <w:r w:rsidRPr="005D5E98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5D5E98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պետական սեփականություն հանդիսացող թվով 11 մեքենաներ արդեն իսկ ամրացվել են ՀՀ էկոնոմիկայի նախարարությանը և անժամկետ, անհատույց օգտագործման իրավունքով հանձնվել </w:t>
            </w:r>
            <w:proofErr w:type="spellStart"/>
            <w:r w:rsidRPr="005D5E98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</w:rPr>
              <w:t>Ընկերությանը</w:t>
            </w:r>
            <w:proofErr w:type="spellEnd"/>
            <w:r w:rsidRPr="005D5E98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>,</w:t>
            </w:r>
            <w:r w:rsidRPr="005D5E98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 xml:space="preserve"> </w:t>
            </w:r>
            <w:r w:rsidRPr="005D5E98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</w:rPr>
              <w:t xml:space="preserve">ՀՀ </w:t>
            </w:r>
            <w:proofErr w:type="spellStart"/>
            <w:r w:rsidRPr="005D5E98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5D5E98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</w:rPr>
              <w:t xml:space="preserve"> 27.04.</w:t>
            </w:r>
            <w:r w:rsidRPr="005D5E98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 xml:space="preserve">2023թ. N 613-Ա </w:t>
            </w:r>
            <w:proofErr w:type="spellStart"/>
            <w:r w:rsidRPr="005D5E98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>որոշմամբ</w:t>
            </w:r>
            <w:proofErr w:type="spellEnd"/>
            <w:r w:rsidRPr="005D5E98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5D5E98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>անհատույց</w:t>
            </w:r>
            <w:proofErr w:type="spellEnd"/>
            <w:r w:rsidRPr="005D5E98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5D5E98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>օգտագործման</w:t>
            </w:r>
            <w:proofErr w:type="spellEnd"/>
            <w:r w:rsidRPr="005D5E98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5D5E98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>իրավունքով</w:t>
            </w:r>
            <w:proofErr w:type="spellEnd"/>
            <w:r w:rsidRPr="005D5E98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5D5E98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>դարձյալ</w:t>
            </w:r>
            <w:proofErr w:type="spellEnd"/>
            <w:r w:rsidRPr="005D5E98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5D5E98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>ամրացվել</w:t>
            </w:r>
            <w:proofErr w:type="spellEnd"/>
            <w:r w:rsidRPr="005D5E98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5D5E98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>են</w:t>
            </w:r>
            <w:proofErr w:type="spellEnd"/>
            <w:r w:rsidRPr="005D5E98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5D5E98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>Ընկերությանը</w:t>
            </w:r>
            <w:proofErr w:type="spellEnd"/>
            <w:r w:rsidRPr="005D5E98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5D5E98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</w:rPr>
              <w:t>ևս</w:t>
            </w:r>
            <w:proofErr w:type="spellEnd"/>
            <w:r w:rsidRPr="005D5E98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5D5E98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>11 մեքենաներ</w:t>
            </w:r>
            <w:r w:rsidRPr="005D5E98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5D5E98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>վերջինիս</w:t>
            </w:r>
            <w:proofErr w:type="spellEnd"/>
            <w:r w:rsidRPr="005D5E98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 xml:space="preserve"> </w:t>
            </w:r>
            <w:r w:rsidRPr="005D5E98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>վերապահված գործառույթներ</w:t>
            </w:r>
            <w:r w:rsidRPr="005D5E98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</w:rPr>
              <w:t>ի</w:t>
            </w:r>
            <w:r w:rsidRPr="005D5E98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իրականացու</w:t>
            </w:r>
            <w:proofErr w:type="spellStart"/>
            <w:r w:rsidRPr="005D5E98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</w:rPr>
              <w:t>մն</w:t>
            </w:r>
            <w:proofErr w:type="spellEnd"/>
            <w:r w:rsidRPr="005D5E98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5D5E98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</w:rPr>
              <w:t>ապահովելու</w:t>
            </w:r>
            <w:proofErr w:type="spellEnd"/>
            <w:r w:rsidRPr="005D5E98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համար</w:t>
            </w:r>
            <w:r w:rsidRPr="005D5E98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</w:rPr>
              <w:t>:</w:t>
            </w:r>
          </w:p>
        </w:tc>
        <w:tc>
          <w:tcPr>
            <w:tcW w:w="718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hideMark/>
          </w:tcPr>
          <w:p w14:paraId="550EDD08" w14:textId="77777777" w:rsidR="007D4294" w:rsidRDefault="00CB4208" w:rsidP="00783134">
            <w:pPr>
              <w:spacing w:line="360" w:lineRule="auto"/>
              <w:ind w:left="129" w:firstLine="42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9A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1A3785">
              <w:rPr>
                <w:rFonts w:ascii="GHEA Grapalat" w:hAnsi="GHEA Grapalat"/>
                <w:sz w:val="24"/>
                <w:szCs w:val="24"/>
                <w:lang w:val="hy-AM"/>
              </w:rPr>
              <w:t>Ընդունվել է,</w:t>
            </w:r>
          </w:p>
          <w:p w14:paraId="3A678017" w14:textId="5BEB22F9" w:rsidR="00CB4208" w:rsidRPr="00783134" w:rsidRDefault="00370877" w:rsidP="00E65674">
            <w:pPr>
              <w:spacing w:line="360" w:lineRule="auto"/>
              <w:ind w:left="129" w:right="144"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39EA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ՀՀ կառավարության 16.09.2022թ. N 1446-Ա </w:t>
            </w:r>
            <w:r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և </w:t>
            </w:r>
            <w:r w:rsidRPr="00287E56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</w:rPr>
              <w:t>27.04.</w:t>
            </w:r>
            <w:r w:rsidRPr="00287E56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>2023թ</w:t>
            </w:r>
            <w:r w:rsidRPr="004239EA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 xml:space="preserve">. N 613-Ա </w:t>
            </w:r>
            <w:proofErr w:type="spellStart"/>
            <w:r w:rsidRPr="004239EA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>որոշ</w:t>
            </w:r>
            <w:proofErr w:type="spellEnd"/>
            <w:r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val="hy-AM" w:eastAsia="hy-AM" w:bidi="hy-AM"/>
              </w:rPr>
              <w:t>ու</w:t>
            </w:r>
            <w:r w:rsidRPr="004239EA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>մ</w:t>
            </w:r>
            <w:r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val="hy-AM" w:eastAsia="hy-AM" w:bidi="hy-AM"/>
              </w:rPr>
              <w:t>ներով</w:t>
            </w:r>
            <w:r w:rsidRPr="004239EA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4239EA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>անհատույց</w:t>
            </w:r>
            <w:proofErr w:type="spellEnd"/>
            <w:r w:rsidRPr="004239EA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4239EA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>օգտագործման</w:t>
            </w:r>
            <w:proofErr w:type="spellEnd"/>
            <w:r w:rsidRPr="004239EA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4239EA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>իրավունքով</w:t>
            </w:r>
            <w:proofErr w:type="spellEnd"/>
            <w:r w:rsidRPr="004239EA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 xml:space="preserve"> </w:t>
            </w:r>
            <w:r w:rsidR="0050269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proofErr w:type="spellStart"/>
            <w:r w:rsidR="00502697">
              <w:rPr>
                <w:rFonts w:ascii="GHEA Grapalat" w:hAnsi="GHEA Grapalat"/>
                <w:color w:val="000000"/>
                <w:sz w:val="24"/>
                <w:szCs w:val="24"/>
              </w:rPr>
              <w:t>ազմակերպությ</w:t>
            </w:r>
            <w:proofErr w:type="spellEnd"/>
            <w:r w:rsidR="0050269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</w:t>
            </w:r>
            <w:r w:rsidR="00502697">
              <w:rPr>
                <w:rFonts w:ascii="GHEA Grapalat" w:hAnsi="GHEA Grapalat"/>
                <w:color w:val="000000"/>
                <w:sz w:val="24"/>
                <w:szCs w:val="24"/>
              </w:rPr>
              <w:t>ն</w:t>
            </w:r>
            <w:r w:rsidR="0050269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 w:rsidR="00502697" w:rsidRPr="004239EA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 xml:space="preserve"> </w:t>
            </w:r>
            <w:proofErr w:type="spellStart"/>
            <w:r w:rsidRPr="004239EA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eastAsia="hy-AM" w:bidi="hy-AM"/>
              </w:rPr>
              <w:t>ամրացվ</w:t>
            </w:r>
            <w:proofErr w:type="spellEnd"/>
            <w:r w:rsidR="005A3BCF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val="hy-AM" w:eastAsia="hy-AM" w:bidi="hy-AM"/>
              </w:rPr>
              <w:t xml:space="preserve">ած </w:t>
            </w:r>
            <w:r w:rsidRPr="00F43030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>մեքենա</w:t>
            </w:r>
            <w:r w:rsidR="005A3BCF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>ների</w:t>
            </w:r>
            <w:r w:rsidR="009002E6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  <w:r w:rsidR="002B146F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>վե</w:t>
            </w:r>
            <w:r w:rsidR="00CC0357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>րաբերյալ</w:t>
            </w:r>
            <w:r w:rsidR="002B146F" w:rsidRPr="001A37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C0357" w:rsidRPr="001A3785">
              <w:rPr>
                <w:rFonts w:ascii="GHEA Grapalat" w:hAnsi="GHEA Grapalat"/>
                <w:sz w:val="24"/>
                <w:szCs w:val="24"/>
                <w:lang w:val="hy-AM"/>
              </w:rPr>
              <w:t>տեղեկատվությունը</w:t>
            </w:r>
            <w:r w:rsidR="00CC0357" w:rsidRPr="00F43030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  <w:r w:rsidR="00147193" w:rsidRPr="001A3785">
              <w:rPr>
                <w:rFonts w:ascii="GHEA Grapalat" w:hAnsi="GHEA Grapalat"/>
                <w:sz w:val="24"/>
                <w:szCs w:val="24"/>
                <w:lang w:val="hy-AM"/>
              </w:rPr>
              <w:t>ներկայացվել է նախագծի հիմնավորման մեջ</w:t>
            </w:r>
            <w:r w:rsidR="006112A1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147193" w:rsidRPr="001A37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47193" w:rsidRPr="001A3785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</w:p>
        </w:tc>
      </w:tr>
      <w:tr w:rsidR="00704905" w:rsidRPr="00F779AB" w14:paraId="77CE8C19" w14:textId="77777777" w:rsidTr="00EF5C44">
        <w:trPr>
          <w:trHeight w:val="2407"/>
          <w:tblCellSpacing w:w="0" w:type="dxa"/>
          <w:jc w:val="center"/>
        </w:trPr>
        <w:tc>
          <w:tcPr>
            <w:tcW w:w="6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48B4AA" w14:textId="21670259" w:rsidR="00704905" w:rsidRPr="004239EA" w:rsidRDefault="00B81EC2" w:rsidP="004239EA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83" w:right="93" w:firstLine="568"/>
              <w:jc w:val="both"/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</w:pPr>
            <w:r w:rsidRPr="00F43030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lastRenderedPageBreak/>
              <w:t>Այս պարագայում բացահայտման կարիք ունի Նախագծով ներկայացված մեքենան Ընկերությանն ամրացնելու կարիքի գնահատումն ու անհրաժեշտությունը՝ մասնավորապես Ընկերությունում առկա մեքենաների քանակի, վերջիններիս աշխատանքային ծանրաբեռնվածության տեսանկյունից:</w:t>
            </w:r>
          </w:p>
        </w:tc>
        <w:tc>
          <w:tcPr>
            <w:tcW w:w="718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</w:tcPr>
          <w:p w14:paraId="1C844683" w14:textId="77777777" w:rsidR="008C0529" w:rsidRDefault="008C0529" w:rsidP="00783134">
            <w:pPr>
              <w:spacing w:line="360" w:lineRule="auto"/>
              <w:ind w:left="129" w:firstLine="426"/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val="hy-AM" w:eastAsia="hy-AM" w:bidi="hy-AM"/>
              </w:rPr>
              <w:t>Ընդունվել է,</w:t>
            </w:r>
          </w:p>
          <w:p w14:paraId="2B47AD42" w14:textId="1BECB99F" w:rsidR="00704905" w:rsidRPr="00F779AB" w:rsidRDefault="002E5F52" w:rsidP="00783134">
            <w:pPr>
              <w:spacing w:line="360" w:lineRule="auto"/>
              <w:ind w:left="129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030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Նախագծով ներկայացված </w:t>
            </w:r>
            <w:r w:rsidR="0093556F" w:rsidRPr="00F43030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մեքենան </w:t>
            </w:r>
            <w:r w:rsidR="003F5ED8" w:rsidRPr="00D4485E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val="hy-AM" w:eastAsia="hy-AM" w:bidi="hy-AM"/>
              </w:rPr>
              <w:t>Կազմակերպ</w:t>
            </w:r>
            <w:r w:rsidR="0093556F" w:rsidRPr="00F43030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>ությանն ամրացնելու կարիք</w:t>
            </w:r>
            <w:r w:rsidR="00C97BB7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>ը</w:t>
            </w:r>
            <w:r w:rsidR="0093556F" w:rsidRPr="00F43030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  <w:r w:rsidR="00C97BB7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>և</w:t>
            </w:r>
            <w:r w:rsidR="0093556F" w:rsidRPr="00F43030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անհրաժեշտությունը</w:t>
            </w:r>
            <w:r w:rsidR="0093556F" w:rsidRPr="00D4485E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="003F5ED8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val="hy-AM" w:eastAsia="hy-AM" w:bidi="hy-AM"/>
              </w:rPr>
              <w:t xml:space="preserve">առաջացել է </w:t>
            </w:r>
            <w:r w:rsidR="00DC08B4" w:rsidRPr="00D4485E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val="hy-AM" w:eastAsia="hy-AM" w:bidi="hy-AM"/>
              </w:rPr>
              <w:t xml:space="preserve">մորեխների դեմ պայքարի միջոցառումների </w:t>
            </w:r>
            <w:r w:rsidR="00DC08B4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val="hy-AM" w:eastAsia="hy-AM" w:bidi="hy-AM"/>
              </w:rPr>
              <w:t xml:space="preserve">անցկացման </w:t>
            </w:r>
            <w:r w:rsidR="00DC08B4" w:rsidRPr="00D4485E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val="hy-AM" w:eastAsia="hy-AM" w:bidi="hy-AM"/>
              </w:rPr>
              <w:t>կարևորությ</w:t>
            </w:r>
            <w:r w:rsidR="00DC08B4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val="hy-AM" w:eastAsia="hy-AM" w:bidi="hy-AM"/>
              </w:rPr>
              <w:t>ամբ</w:t>
            </w:r>
            <w:r w:rsidR="00DC08B4" w:rsidRPr="00D4485E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val="hy-AM" w:eastAsia="hy-AM" w:bidi="hy-AM"/>
              </w:rPr>
              <w:t xml:space="preserve"> և մյուս կողմից </w:t>
            </w:r>
            <w:r w:rsidR="00DC06A3" w:rsidRPr="00D4485E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val="hy-AM" w:eastAsia="hy-AM" w:bidi="hy-AM"/>
              </w:rPr>
              <w:t>Կազմակերպությ</w:t>
            </w:r>
            <w:r w:rsidR="00DC06A3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val="hy-AM" w:eastAsia="hy-AM" w:bidi="hy-AM"/>
              </w:rPr>
              <w:t>ու</w:t>
            </w:r>
            <w:r w:rsidR="00D148CE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val="hy-AM" w:eastAsia="hy-AM" w:bidi="hy-AM"/>
              </w:rPr>
              <w:t>նու</w:t>
            </w:r>
            <w:r w:rsidR="00DC06A3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val="hy-AM" w:eastAsia="hy-AM" w:bidi="hy-AM"/>
              </w:rPr>
              <w:t>մ առկա</w:t>
            </w:r>
            <w:r w:rsidR="00DC06A3" w:rsidRPr="00D4485E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val="hy-AM" w:eastAsia="hy-AM" w:bidi="hy-AM"/>
              </w:rPr>
              <w:t xml:space="preserve"> ավտոմեքենաների ծանրաբեռնվածությ</w:t>
            </w:r>
            <w:r w:rsidR="003F21C3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val="hy-AM" w:eastAsia="hy-AM" w:bidi="hy-AM"/>
              </w:rPr>
              <w:t>ամբ</w:t>
            </w:r>
            <w:r w:rsidR="00DC06A3" w:rsidRPr="00D4485E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="003F21C3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val="hy-AM" w:eastAsia="hy-AM" w:bidi="hy-AM"/>
              </w:rPr>
              <w:t>պայմանավորված</w:t>
            </w:r>
            <w:r w:rsidR="0007409C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val="hy-AM" w:eastAsia="hy-AM" w:bidi="hy-AM"/>
              </w:rPr>
              <w:t>։</w:t>
            </w:r>
            <w:r w:rsidR="00DC06A3" w:rsidRPr="00F43030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</w:p>
        </w:tc>
      </w:tr>
      <w:tr w:rsidR="00E230C8" w:rsidRPr="00F779AB" w14:paraId="4E0DBECB" w14:textId="77777777" w:rsidTr="00EF5C44">
        <w:trPr>
          <w:trHeight w:val="1807"/>
          <w:tblCellSpacing w:w="0" w:type="dxa"/>
          <w:jc w:val="center"/>
        </w:trPr>
        <w:tc>
          <w:tcPr>
            <w:tcW w:w="6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EA8A27" w14:textId="4F438E28" w:rsidR="00E230C8" w:rsidRPr="00F3515B" w:rsidRDefault="007B1D24" w:rsidP="00F3515B">
            <w:pPr>
              <w:pStyle w:val="ListParagraph"/>
              <w:numPr>
                <w:ilvl w:val="0"/>
                <w:numId w:val="22"/>
              </w:numPr>
              <w:tabs>
                <w:tab w:val="left" w:pos="509"/>
              </w:tabs>
              <w:spacing w:after="0" w:line="360" w:lineRule="auto"/>
              <w:ind w:left="83" w:right="93" w:firstLine="568"/>
              <w:jc w:val="both"/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Բ</w:t>
            </w:r>
            <w:r w:rsidR="00552CA5" w:rsidRPr="00B02411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ացահայտված չէ նշված մեքենան </w:t>
            </w:r>
            <w:proofErr w:type="spellStart"/>
            <w:r w:rsidR="00552CA5" w:rsidRPr="00B02411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Ընկերությանն</w:t>
            </w:r>
            <w:proofErr w:type="spellEnd"/>
            <w:r w:rsidR="00552CA5" w:rsidRPr="00B02411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 w:rsidR="00552CA5" w:rsidRPr="00B02411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ամրացնելու</w:t>
            </w:r>
            <w:proofErr w:type="spellEnd"/>
            <w:r w:rsidR="00552CA5" w:rsidRPr="00B02411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 w:rsidR="00552CA5" w:rsidRPr="00B02411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դեպքում</w:t>
            </w:r>
            <w:proofErr w:type="spellEnd"/>
            <w:r w:rsidR="00552CA5" w:rsidRPr="00B02411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վերջիններիս պահպանման համար </w:t>
            </w:r>
            <w:proofErr w:type="spellStart"/>
            <w:r w:rsidR="00552CA5" w:rsidRPr="00B02411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Ընկերության</w:t>
            </w:r>
            <w:proofErr w:type="spellEnd"/>
            <w:r w:rsidR="00552CA5" w:rsidRPr="00B02411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552CA5" w:rsidRPr="00B02411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ծախսերի հնարավոր ավելացման չափը, դրանց ֆինանսավորման աղբյուրները:</w:t>
            </w:r>
          </w:p>
        </w:tc>
        <w:tc>
          <w:tcPr>
            <w:tcW w:w="718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</w:tcPr>
          <w:p w14:paraId="7869B4D8" w14:textId="77777777" w:rsidR="004251C9" w:rsidRDefault="007B1D24" w:rsidP="004251C9">
            <w:pPr>
              <w:spacing w:line="360" w:lineRule="auto"/>
              <w:ind w:left="129" w:firstLine="426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B1D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է,</w:t>
            </w:r>
          </w:p>
          <w:p w14:paraId="3EC2B104" w14:textId="764725DA" w:rsidR="00247163" w:rsidRPr="004251C9" w:rsidRDefault="00F3515B" w:rsidP="004251C9">
            <w:pPr>
              <w:spacing w:line="360" w:lineRule="auto"/>
              <w:ind w:left="129" w:firstLine="426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43030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>Ամրաց</w:t>
            </w:r>
            <w:r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վող </w:t>
            </w:r>
            <w:r w:rsidRPr="00F43030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>մեքենա</w:t>
            </w:r>
            <w:r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>յի</w:t>
            </w:r>
            <w:r w:rsidR="004251C9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և</w:t>
            </w:r>
            <w:r w:rsidR="004251C9" w:rsidRPr="00F43030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Ընկերությունում առկա մեքենաների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247163" w:rsidRPr="00D4485E">
              <w:rPr>
                <w:rFonts w:ascii="GHEA Grapalat" w:hAnsi="GHEA Grapalat"/>
                <w:color w:val="000000"/>
                <w:sz w:val="24"/>
                <w:szCs w:val="24"/>
              </w:rPr>
              <w:t>պահպանման</w:t>
            </w:r>
            <w:proofErr w:type="spellEnd"/>
            <w:r w:rsidR="00247163" w:rsidRPr="00D4485E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47163" w:rsidRPr="00D4485E">
              <w:rPr>
                <w:rFonts w:ascii="GHEA Grapalat" w:hAnsi="GHEA Grapalat"/>
                <w:color w:val="000000"/>
                <w:sz w:val="24"/>
                <w:szCs w:val="24"/>
              </w:rPr>
              <w:t>համար</w:t>
            </w:r>
            <w:proofErr w:type="spellEnd"/>
            <w:r w:rsidR="00247163" w:rsidRPr="00D4485E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47163" w:rsidRPr="00D4485E">
              <w:rPr>
                <w:rFonts w:ascii="GHEA Grapalat" w:hAnsi="GHEA Grapalat"/>
                <w:color w:val="000000"/>
                <w:sz w:val="24"/>
                <w:szCs w:val="24"/>
              </w:rPr>
              <w:t>լրացուցիչ</w:t>
            </w:r>
            <w:proofErr w:type="spellEnd"/>
            <w:r w:rsidR="00247163" w:rsidRPr="00D4485E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47163" w:rsidRPr="00D4485E">
              <w:rPr>
                <w:rFonts w:ascii="GHEA Grapalat" w:hAnsi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="00247163" w:rsidRPr="00D4485E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47163" w:rsidRPr="00D4485E">
              <w:rPr>
                <w:rFonts w:ascii="GHEA Grapalat" w:hAnsi="GHEA Grapalat"/>
                <w:color w:val="000000"/>
                <w:sz w:val="24"/>
                <w:szCs w:val="24"/>
              </w:rPr>
              <w:t>միջոցներ</w:t>
            </w:r>
            <w:proofErr w:type="spellEnd"/>
            <w:r w:rsidR="00697EF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</w:t>
            </w:r>
            <w:r w:rsidR="00247163" w:rsidRPr="00D4485E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47163" w:rsidRPr="00D4485E">
              <w:rPr>
                <w:rFonts w:ascii="GHEA Grapalat" w:hAnsi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="00697EF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ություն</w:t>
            </w:r>
            <w:r w:rsidR="00247163" w:rsidRPr="00D4485E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չ</w:t>
            </w:r>
            <w:r w:rsidR="00697EF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</w:t>
            </w:r>
            <w:r w:rsidR="00247163" w:rsidRPr="00D4485E">
              <w:rPr>
                <w:rFonts w:ascii="GHEA Grapalat" w:hAnsi="GHEA Grapalat"/>
                <w:color w:val="000000"/>
                <w:sz w:val="24"/>
                <w:szCs w:val="24"/>
              </w:rPr>
              <w:t>։</w:t>
            </w:r>
          </w:p>
        </w:tc>
      </w:tr>
      <w:tr w:rsidR="00552CA5" w:rsidRPr="00F779AB" w14:paraId="3C4879C3" w14:textId="77777777" w:rsidTr="00EF5C44">
        <w:trPr>
          <w:trHeight w:val="53"/>
          <w:tblCellSpacing w:w="0" w:type="dxa"/>
          <w:jc w:val="center"/>
        </w:trPr>
        <w:tc>
          <w:tcPr>
            <w:tcW w:w="6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A0945B" w14:textId="77777777" w:rsidR="00552CA5" w:rsidRPr="004239EA" w:rsidRDefault="00552CA5" w:rsidP="00DF4A1F">
            <w:pPr>
              <w:pStyle w:val="ListParagraph"/>
              <w:numPr>
                <w:ilvl w:val="0"/>
                <w:numId w:val="22"/>
              </w:numPr>
              <w:tabs>
                <w:tab w:val="left" w:pos="567"/>
                <w:tab w:val="left" w:pos="709"/>
                <w:tab w:val="left" w:pos="851"/>
              </w:tabs>
              <w:spacing w:after="0" w:line="360" w:lineRule="auto"/>
              <w:ind w:left="0" w:right="124" w:firstLine="65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239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Քննարկել </w:t>
            </w:r>
            <w:proofErr w:type="spellStart"/>
            <w:r w:rsidRPr="004239EA">
              <w:rPr>
                <w:rFonts w:ascii="GHEA Grapalat" w:hAnsi="GHEA Grapalat" w:cs="Sylfaen"/>
                <w:sz w:val="24"/>
                <w:szCs w:val="24"/>
              </w:rPr>
              <w:t>հիշյալ</w:t>
            </w:r>
            <w:proofErr w:type="spellEnd"/>
            <w:r w:rsidRPr="004239E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4239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գույքը </w:t>
            </w:r>
            <w:proofErr w:type="spellStart"/>
            <w:r w:rsidRPr="004239EA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4239E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239EA">
              <w:rPr>
                <w:rFonts w:ascii="GHEA Grapalat" w:hAnsi="GHEA Grapalat" w:cs="Sylfaen"/>
                <w:sz w:val="24"/>
                <w:szCs w:val="24"/>
              </w:rPr>
              <w:t>գույքի</w:t>
            </w:r>
            <w:proofErr w:type="spellEnd"/>
            <w:r w:rsidRPr="004239E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239EA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Pr="004239E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239EA">
              <w:rPr>
                <w:rFonts w:ascii="GHEA Grapalat" w:hAnsi="GHEA Grapalat" w:cs="Sylfaen"/>
                <w:sz w:val="24"/>
                <w:szCs w:val="24"/>
              </w:rPr>
              <w:t>կոմիտեին</w:t>
            </w:r>
            <w:proofErr w:type="spellEnd"/>
            <w:r w:rsidRPr="004239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փոխանց</w:t>
            </w:r>
            <w:proofErr w:type="spellStart"/>
            <w:r w:rsidRPr="004239EA">
              <w:rPr>
                <w:rFonts w:ascii="GHEA Grapalat" w:hAnsi="GHEA Grapalat" w:cs="Sylfaen"/>
                <w:sz w:val="24"/>
                <w:szCs w:val="24"/>
              </w:rPr>
              <w:t>ել</w:t>
            </w:r>
            <w:proofErr w:type="spellEnd"/>
            <w:r w:rsidRPr="004239EA">
              <w:rPr>
                <w:rFonts w:ascii="GHEA Grapalat" w:hAnsi="GHEA Grapalat" w:cs="Sylfaen"/>
                <w:sz w:val="24"/>
                <w:szCs w:val="24"/>
                <w:lang w:val="hy-AM"/>
              </w:rPr>
              <w:t>ո</w:t>
            </w:r>
            <w:r w:rsidRPr="004239EA">
              <w:rPr>
                <w:rFonts w:ascii="GHEA Grapalat" w:hAnsi="GHEA Grapalat" w:cs="Sylfaen"/>
                <w:sz w:val="24"/>
                <w:szCs w:val="24"/>
              </w:rPr>
              <w:t>ւ</w:t>
            </w:r>
            <w:r w:rsidRPr="004239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առավել առաջնահերթ կարիքի բավարարմանը ծառայեցնել</w:t>
            </w:r>
            <w:proofErr w:type="spellStart"/>
            <w:r w:rsidRPr="004239EA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4239E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239EA">
              <w:rPr>
                <w:rFonts w:ascii="GHEA Grapalat" w:hAnsi="GHEA Grapalat" w:cs="Sylfaen"/>
                <w:sz w:val="24"/>
                <w:szCs w:val="24"/>
              </w:rPr>
              <w:t>տարբերակը</w:t>
            </w:r>
            <w:proofErr w:type="spellEnd"/>
            <w:r w:rsidRPr="004239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239EA">
              <w:rPr>
                <w:rFonts w:ascii="GHEA Grapalat" w:hAnsi="GHEA Grapalat" w:cs="Sylfaen"/>
                <w:sz w:val="24"/>
                <w:szCs w:val="24"/>
              </w:rPr>
              <w:t>(</w:t>
            </w:r>
            <w:proofErr w:type="spellStart"/>
            <w:r w:rsidRPr="004239EA">
              <w:rPr>
                <w:rFonts w:ascii="GHEA Grapalat" w:hAnsi="GHEA Grapalat" w:cs="Sylfaen"/>
                <w:sz w:val="24"/>
                <w:szCs w:val="24"/>
              </w:rPr>
              <w:t>մասնավորապես</w:t>
            </w:r>
            <w:proofErr w:type="spellEnd"/>
            <w:r w:rsidRPr="004239E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239EA">
              <w:rPr>
                <w:rFonts w:ascii="GHEA Grapalat" w:hAnsi="GHEA Grapalat" w:cs="Sylfaen"/>
                <w:sz w:val="24"/>
                <w:szCs w:val="24"/>
              </w:rPr>
              <w:t>կարելի</w:t>
            </w:r>
            <w:proofErr w:type="spellEnd"/>
            <w:r w:rsidRPr="004239EA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4239EA">
              <w:rPr>
                <w:rFonts w:ascii="GHEA Grapalat" w:hAnsi="GHEA Grapalat" w:cs="Sylfaen"/>
                <w:sz w:val="24"/>
                <w:szCs w:val="24"/>
              </w:rPr>
              <w:t>դիտարկել</w:t>
            </w:r>
            <w:proofErr w:type="spellEnd"/>
            <w:r w:rsidRPr="004239E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239EA">
              <w:rPr>
                <w:rFonts w:ascii="GHEA Grapalat" w:hAnsi="GHEA Grapalat" w:cs="Sylfaen"/>
                <w:sz w:val="24"/>
                <w:szCs w:val="24"/>
              </w:rPr>
              <w:t>հիշյալ</w:t>
            </w:r>
            <w:proofErr w:type="spellEnd"/>
            <w:r w:rsidRPr="004239E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239EA">
              <w:rPr>
                <w:rFonts w:ascii="GHEA Grapalat" w:hAnsi="GHEA Grapalat" w:cs="Sylfaen"/>
                <w:sz w:val="24"/>
                <w:szCs w:val="24"/>
              </w:rPr>
              <w:t>գույքի</w:t>
            </w:r>
            <w:proofErr w:type="spellEnd"/>
            <w:r w:rsidRPr="004239E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239EA">
              <w:rPr>
                <w:rFonts w:ascii="GHEA Grapalat" w:hAnsi="GHEA Grapalat" w:cs="Sylfaen"/>
                <w:sz w:val="24"/>
                <w:szCs w:val="24"/>
              </w:rPr>
              <w:t>օտարման</w:t>
            </w:r>
            <w:proofErr w:type="spellEnd"/>
            <w:r w:rsidRPr="004239E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239EA">
              <w:rPr>
                <w:rFonts w:ascii="GHEA Grapalat" w:hAnsi="GHEA Grapalat" w:cs="Sylfaen"/>
                <w:sz w:val="24"/>
                <w:szCs w:val="24"/>
              </w:rPr>
              <w:t>տարբերակը</w:t>
            </w:r>
            <w:proofErr w:type="spellEnd"/>
            <w:r w:rsidRPr="004239EA">
              <w:rPr>
                <w:rFonts w:ascii="GHEA Grapalat" w:hAnsi="GHEA Grapalat" w:cs="Sylfaen"/>
                <w:sz w:val="24"/>
                <w:szCs w:val="24"/>
              </w:rPr>
              <w:t>)</w:t>
            </w:r>
            <w:r w:rsidRPr="004239E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71812BD6" w14:textId="77777777" w:rsidR="00552CA5" w:rsidRPr="004239EA" w:rsidRDefault="00552CA5" w:rsidP="00DF4A1F">
            <w:pPr>
              <w:pStyle w:val="ListParagraph"/>
              <w:tabs>
                <w:tab w:val="left" w:pos="567"/>
                <w:tab w:val="left" w:pos="709"/>
                <w:tab w:val="left" w:pos="851"/>
              </w:tabs>
              <w:spacing w:after="0" w:line="360" w:lineRule="auto"/>
              <w:ind w:left="1482" w:right="12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18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</w:tcPr>
          <w:p w14:paraId="320118C1" w14:textId="6F1F66A6" w:rsidR="00766130" w:rsidRDefault="00552CA5" w:rsidP="00552CA5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779A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8C5C70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Pr="008C5C7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C5C70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14:paraId="35365EC0" w14:textId="59AD166F" w:rsidR="000839B5" w:rsidRPr="000839B5" w:rsidRDefault="00552CA5" w:rsidP="00766130">
            <w:pPr>
              <w:tabs>
                <w:tab w:val="left" w:pos="567"/>
                <w:tab w:val="left" w:pos="709"/>
                <w:tab w:val="left" w:pos="851"/>
              </w:tabs>
              <w:spacing w:after="0" w:line="360" w:lineRule="auto"/>
              <w:ind w:left="141" w:right="124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  <w:r w:rsidRPr="000839B5">
              <w:rPr>
                <w:rFonts w:ascii="GHEA Grapalat" w:eastAsia="Courier New" w:hAnsi="GHEA Grapalat" w:cs="Courier New"/>
                <w:color w:val="000000"/>
                <w:sz w:val="24"/>
                <w:szCs w:val="24"/>
                <w:lang w:val="hy-AM" w:eastAsia="hy-AM" w:bidi="hy-AM"/>
              </w:rPr>
              <w:t>Քանի որ</w:t>
            </w:r>
            <w:r w:rsidRPr="000839B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ՄԱԿ-ի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Պարենի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գյուղատնտեսության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կազմակերպության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Կովկասում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Կենտրոնական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Ասիայում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մորեխների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ազգային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տարածաշրջանային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կառավարման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բարելավում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ծրագրի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մասնակից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բոլոր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պետություններին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ՄԱԿ-ի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Պարենի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գյուղատնտեսության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կազմակերպության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անհատույց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տրամադրվում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գույք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Կովկասում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lastRenderedPageBreak/>
              <w:t>Կենտրոնական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Ասիայում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մորեխների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մոնիթորինգի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իրականացման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։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Ծրագրի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շահառու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պետությունները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այդ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թվում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Հանրապետությունը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պարտավորվում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հատկացված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գույքը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օգտագործել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միայն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նպատակին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ծառայեցնելով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`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ենթադրում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կատարել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GCP/GLO/917/USA</w:t>
            </w:r>
            <w:r w:rsidR="000839B5" w:rsidRPr="000839B5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</w:rPr>
              <w:t> </w:t>
            </w:r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ծրագրի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շրջանակներում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մասնակից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պետությունների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պարտավորությունները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։</w:t>
            </w:r>
            <w:r w:rsidR="00CC7A7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GCP/GLO/917/USA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ծրագրի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շրջանակներում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2022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օգոստոսի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22-ին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էկոնոմիկայի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նախարարության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և ՄԱԿ-ի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Պարենի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գյուղատնտեսության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կազմակերպության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միջև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կնքված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պայմանագրի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4</w:t>
            </w:r>
            <w:r w:rsidR="000839B5" w:rsidRPr="000839B5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</w:rPr>
              <w:t>․</w:t>
            </w:r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2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="00423753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</w:t>
            </w:r>
            <w:proofErr w:type="spellStart"/>
            <w:r w:rsidR="00E3680C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ախարար</w:t>
            </w:r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ությունը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պարտավորվում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յուրաքանչյուր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տարի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նոյեմբերին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քննարկման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ժամանակ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ներկայացնել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հաշվետվություն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ստացած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ապրանքների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կատարված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աշխատանքների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։</w:t>
            </w:r>
            <w:r w:rsidR="00CC7A7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A7FA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Հարկ</w:t>
            </w:r>
            <w:r w:rsidR="0011108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A7FA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է նշել, որ</w:t>
            </w:r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ՄԱԿ-ի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Պարենի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գյուղատնտեսության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կազմակերպությունը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գույքը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չի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տրամադրելու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եթե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այն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նախատեսվում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ծառայեցնել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այլ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նպատակի</w:t>
            </w:r>
            <w:proofErr w:type="spellEnd"/>
            <w:r w:rsidR="000839B5" w:rsidRPr="000839B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։</w:t>
            </w:r>
          </w:p>
          <w:p w14:paraId="037BB7D8" w14:textId="01DDBA0E" w:rsidR="00552CA5" w:rsidRPr="00766130" w:rsidRDefault="00552CA5" w:rsidP="00766130">
            <w:pPr>
              <w:tabs>
                <w:tab w:val="left" w:pos="567"/>
                <w:tab w:val="left" w:pos="709"/>
                <w:tab w:val="left" w:pos="851"/>
              </w:tabs>
              <w:spacing w:after="0" w:line="360" w:lineRule="auto"/>
              <w:ind w:left="141" w:right="12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DC3EFB" w:rsidRPr="00F779AB" w14:paraId="1C43C809" w14:textId="1441BE27" w:rsidTr="00EF5C44">
        <w:trPr>
          <w:gridAfter w:val="1"/>
          <w:wAfter w:w="28" w:type="dxa"/>
          <w:trHeight w:val="308"/>
          <w:tblCellSpacing w:w="0" w:type="dxa"/>
          <w:jc w:val="center"/>
        </w:trPr>
        <w:tc>
          <w:tcPr>
            <w:tcW w:w="1111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770BD6FE" w14:textId="52F87F74" w:rsidR="00DC3EFB" w:rsidRPr="00255BD0" w:rsidRDefault="00DC3EFB" w:rsidP="00DC3EFB">
            <w:pPr>
              <w:pStyle w:val="ListParagraph"/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ind w:right="5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5BD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վարչապետի աշխատակազմ իրավաբանական վարչություն</w:t>
            </w:r>
          </w:p>
        </w:tc>
        <w:tc>
          <w:tcPr>
            <w:tcW w:w="30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D0D0D0"/>
          </w:tcPr>
          <w:p w14:paraId="3928A3C7" w14:textId="343D5C12" w:rsidR="00DC3EFB" w:rsidRPr="00F779AB" w:rsidRDefault="00DC3EFB" w:rsidP="0098696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3785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5604D8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1A3785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5604D8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1A3785">
              <w:rPr>
                <w:rFonts w:ascii="GHEA Grapalat" w:hAnsi="GHEA Grapalat"/>
                <w:sz w:val="24"/>
                <w:szCs w:val="24"/>
                <w:lang w:val="hy-AM"/>
              </w:rPr>
              <w:t>.2024թ.</w:t>
            </w:r>
          </w:p>
        </w:tc>
      </w:tr>
      <w:tr w:rsidR="00DC3EFB" w:rsidRPr="00E326E6" w14:paraId="16010C70" w14:textId="409FD045" w:rsidTr="005604D8">
        <w:trPr>
          <w:gridAfter w:val="1"/>
          <w:wAfter w:w="28" w:type="dxa"/>
          <w:trHeight w:val="302"/>
          <w:tblCellSpacing w:w="0" w:type="dxa"/>
          <w:jc w:val="center"/>
        </w:trPr>
        <w:tc>
          <w:tcPr>
            <w:tcW w:w="1111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E309EF" w14:textId="4C08CA00" w:rsidR="00DC3EFB" w:rsidRPr="00F779AB" w:rsidRDefault="00DC3EFB" w:rsidP="0098696C">
            <w:pPr>
              <w:tabs>
                <w:tab w:val="left" w:pos="4125"/>
              </w:tabs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D0D0D0"/>
          </w:tcPr>
          <w:p w14:paraId="4E05B54A" w14:textId="2D0C75E2" w:rsidR="00DC3EFB" w:rsidRPr="00E326E6" w:rsidRDefault="00DC3EFB" w:rsidP="00E326E6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3785">
              <w:rPr>
                <w:rFonts w:ascii="GHEA Grapalat" w:hAnsi="GHEA Grapalat"/>
                <w:sz w:val="24"/>
                <w:szCs w:val="24"/>
                <w:lang w:val="hy-AM"/>
              </w:rPr>
              <w:t xml:space="preserve">N  </w:t>
            </w:r>
            <w:r w:rsidR="00E326E6" w:rsidRPr="00E326E6">
              <w:rPr>
                <w:rFonts w:ascii="GHEA Grapalat" w:hAnsi="GHEA Grapalat"/>
                <w:sz w:val="24"/>
                <w:szCs w:val="24"/>
                <w:lang w:val="hy-AM"/>
              </w:rPr>
              <w:t>02/16.32/8501-2024</w:t>
            </w:r>
          </w:p>
        </w:tc>
      </w:tr>
      <w:tr w:rsidR="00BD3F22" w:rsidRPr="00F779AB" w14:paraId="32AE762E" w14:textId="1B323D47" w:rsidTr="00A66BE8">
        <w:trPr>
          <w:gridAfter w:val="1"/>
          <w:wAfter w:w="28" w:type="dxa"/>
          <w:trHeight w:val="6178"/>
          <w:tblCellSpacing w:w="0" w:type="dxa"/>
          <w:jc w:val="center"/>
        </w:trPr>
        <w:tc>
          <w:tcPr>
            <w:tcW w:w="6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34E58B" w14:textId="75785449" w:rsidR="00BD3F22" w:rsidRDefault="00BD3F22" w:rsidP="009F5BC4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0C47FD66" w14:textId="367355FF" w:rsidR="00BD3F22" w:rsidRDefault="00BD3F22" w:rsidP="009F5BC4">
            <w:pPr>
              <w:spacing w:after="0"/>
              <w:ind w:left="159" w:right="12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Նախագծով նախատեսվում է ընդունել </w:t>
            </w:r>
            <w:r w:rsidRPr="00BD3F22">
              <w:rPr>
                <w:rFonts w:ascii="GHEA Grapalat" w:eastAsia="Arial Unicode MS" w:hAnsi="GHEA Grapalat" w:cs="Sylfaen"/>
                <w:kern w:val="2"/>
                <w:sz w:val="24"/>
                <w:szCs w:val="24"/>
                <w:lang w:val="hy-AM"/>
              </w:rPr>
              <w:t xml:space="preserve">Միավորված ազգերի կազմակերպության պարենի և գյուղատնտեսության կազմակերպության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գույքի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նվիրատվությունը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Հանրապետությանը: Մինչդեռ հարկ է նշել, որ ներկայացված փաթեթում առկա չէ</w:t>
            </w:r>
            <w:r w:rsidRPr="00BD3F22">
              <w:rPr>
                <w:rFonts w:ascii="GHEA Grapalat" w:eastAsia="Arial Unicode MS" w:hAnsi="GHEA Grapalat" w:cs="Sylfaen"/>
                <w:kern w:val="2"/>
                <w:sz w:val="24"/>
                <w:szCs w:val="24"/>
                <w:lang w:val="hy-AM"/>
              </w:rPr>
              <w:t xml:space="preserve"> ՄԱԿ պարենի և գյուղատնտեսության կազմակերպության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կողմից կատարվելիք նվիրատվության համաձայնությունը հավաստող որևէ փաստաթուղթ:</w:t>
            </w:r>
          </w:p>
          <w:p w14:paraId="6DBE256B" w14:textId="01B6E0EC" w:rsidR="00BD3F22" w:rsidRPr="00690DCB" w:rsidRDefault="00BD3F22" w:rsidP="009F5BC4">
            <w:pPr>
              <w:spacing w:after="0"/>
              <w:ind w:left="159" w:right="123" w:hanging="159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     Նախագծի 1-ին կետով նախատեսվում է որպես նվիրատվություն ՀՀ-ին ընդունել ՄԱԿ պարենի և գյուղատնտեսության կազմակերպության (…) ավտոմեքենան «Գյուղատնտեսական ծառայությունների կենտրոն» ՊՈԱԿ-ին ամրացնելու նպատակով, մինչդեռ, նշված ձևակերպումը ուղղակիորեն չի ենթադրում գույք ամրացնել:</w:t>
            </w:r>
          </w:p>
        </w:tc>
        <w:tc>
          <w:tcPr>
            <w:tcW w:w="71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</w:tcPr>
          <w:p w14:paraId="4AA00EF8" w14:textId="77777777" w:rsidR="002F3DD4" w:rsidRDefault="002F3DD4" w:rsidP="009F5BC4">
            <w:pPr>
              <w:tabs>
                <w:tab w:val="left" w:pos="4242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35A759" w14:textId="10878800" w:rsidR="005329E3" w:rsidRDefault="0030611F" w:rsidP="009F5BC4">
            <w:pPr>
              <w:tabs>
                <w:tab w:val="left" w:pos="4242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</w:t>
            </w:r>
            <w:r w:rsidR="006546E4">
              <w:rPr>
                <w:rFonts w:ascii="GHEA Grapalat" w:hAnsi="GHEA Grapalat"/>
                <w:sz w:val="24"/>
                <w:szCs w:val="24"/>
                <w:lang w:val="hy-AM"/>
              </w:rPr>
              <w:t>լ է</w:t>
            </w:r>
          </w:p>
          <w:p w14:paraId="13D59C86" w14:textId="77777777" w:rsidR="00A64D42" w:rsidRDefault="00A64D42" w:rsidP="009F5BC4">
            <w:pPr>
              <w:tabs>
                <w:tab w:val="left" w:pos="4242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E81031" w14:textId="77777777" w:rsidR="00A64D42" w:rsidRDefault="00A64D42" w:rsidP="009F5BC4">
            <w:pPr>
              <w:tabs>
                <w:tab w:val="left" w:pos="4242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6B4FCB" w14:textId="17FBCDD5" w:rsidR="00A64D42" w:rsidRDefault="00A64D42" w:rsidP="009F5BC4">
            <w:pPr>
              <w:tabs>
                <w:tab w:val="left" w:pos="4242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9C24F1" w14:textId="77777777" w:rsidR="00A64D42" w:rsidRDefault="00A64D42" w:rsidP="009F5BC4">
            <w:pPr>
              <w:tabs>
                <w:tab w:val="left" w:pos="4242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9F6550" w14:textId="77777777" w:rsidR="00A64D42" w:rsidRDefault="00A64D42" w:rsidP="009F5BC4">
            <w:pPr>
              <w:tabs>
                <w:tab w:val="left" w:pos="4242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83B443" w14:textId="60FE8EF1" w:rsidR="005329E3" w:rsidRDefault="005329E3" w:rsidP="009F5BC4">
            <w:pPr>
              <w:tabs>
                <w:tab w:val="left" w:pos="4242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3FB78A5B" w14:textId="77777777" w:rsidR="005329E3" w:rsidRDefault="005329E3" w:rsidP="009F5BC4">
            <w:pPr>
              <w:tabs>
                <w:tab w:val="left" w:pos="4242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6594A6" w14:textId="0D8785D0" w:rsidR="00BD3F22" w:rsidRPr="001A3785" w:rsidRDefault="00BD3F22" w:rsidP="009F5BC4">
            <w:pPr>
              <w:tabs>
                <w:tab w:val="left" w:pos="4242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49B6DBB9" w14:textId="77777777" w:rsidR="00F779AB" w:rsidRPr="00A1691F" w:rsidRDefault="00F779AB" w:rsidP="001F728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sectPr w:rsidR="00F779AB" w:rsidRPr="00A1691F" w:rsidSect="00EB4186">
      <w:pgSz w:w="15840" w:h="12240" w:orient="landscape"/>
      <w:pgMar w:top="1135" w:right="1440" w:bottom="156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4C40C" w14:textId="77777777" w:rsidR="00EB4186" w:rsidRDefault="00EB4186" w:rsidP="00FF66AA">
      <w:pPr>
        <w:spacing w:after="0" w:line="240" w:lineRule="auto"/>
      </w:pPr>
      <w:r>
        <w:separator/>
      </w:r>
    </w:p>
  </w:endnote>
  <w:endnote w:type="continuationSeparator" w:id="0">
    <w:p w14:paraId="324592AE" w14:textId="77777777" w:rsidR="00EB4186" w:rsidRDefault="00EB4186" w:rsidP="00FF6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2822F" w14:textId="77777777" w:rsidR="00EB4186" w:rsidRDefault="00EB4186" w:rsidP="00FF66AA">
      <w:pPr>
        <w:spacing w:after="0" w:line="240" w:lineRule="auto"/>
      </w:pPr>
      <w:r>
        <w:separator/>
      </w:r>
    </w:p>
  </w:footnote>
  <w:footnote w:type="continuationSeparator" w:id="0">
    <w:p w14:paraId="62E79D0E" w14:textId="77777777" w:rsidR="00EB4186" w:rsidRDefault="00EB4186" w:rsidP="00FF66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47D3B"/>
    <w:multiLevelType w:val="hybridMultilevel"/>
    <w:tmpl w:val="65AA81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F309C"/>
    <w:multiLevelType w:val="hybridMultilevel"/>
    <w:tmpl w:val="1C7ABEC8"/>
    <w:lvl w:ilvl="0" w:tplc="504835A4">
      <w:start w:val="1"/>
      <w:numFmt w:val="decimal"/>
      <w:lvlText w:val="%1."/>
      <w:lvlJc w:val="center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7670E39"/>
    <w:multiLevelType w:val="hybridMultilevel"/>
    <w:tmpl w:val="30F0BA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B454A3"/>
    <w:multiLevelType w:val="hybridMultilevel"/>
    <w:tmpl w:val="380A52AE"/>
    <w:lvl w:ilvl="0" w:tplc="72A8184E">
      <w:start w:val="1"/>
      <w:numFmt w:val="decimal"/>
      <w:lvlText w:val="%1."/>
      <w:lvlJc w:val="center"/>
      <w:pPr>
        <w:ind w:left="14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2" w:hanging="360"/>
      </w:pPr>
    </w:lvl>
    <w:lvl w:ilvl="2" w:tplc="0409001B" w:tentative="1">
      <w:start w:val="1"/>
      <w:numFmt w:val="lowerRoman"/>
      <w:lvlText w:val="%3."/>
      <w:lvlJc w:val="right"/>
      <w:pPr>
        <w:ind w:left="2922" w:hanging="180"/>
      </w:pPr>
    </w:lvl>
    <w:lvl w:ilvl="3" w:tplc="0409000F" w:tentative="1">
      <w:start w:val="1"/>
      <w:numFmt w:val="decimal"/>
      <w:lvlText w:val="%4."/>
      <w:lvlJc w:val="left"/>
      <w:pPr>
        <w:ind w:left="3642" w:hanging="360"/>
      </w:pPr>
    </w:lvl>
    <w:lvl w:ilvl="4" w:tplc="04090019" w:tentative="1">
      <w:start w:val="1"/>
      <w:numFmt w:val="lowerLetter"/>
      <w:lvlText w:val="%5."/>
      <w:lvlJc w:val="left"/>
      <w:pPr>
        <w:ind w:left="4362" w:hanging="360"/>
      </w:pPr>
    </w:lvl>
    <w:lvl w:ilvl="5" w:tplc="0409001B" w:tentative="1">
      <w:start w:val="1"/>
      <w:numFmt w:val="lowerRoman"/>
      <w:lvlText w:val="%6."/>
      <w:lvlJc w:val="right"/>
      <w:pPr>
        <w:ind w:left="5082" w:hanging="180"/>
      </w:pPr>
    </w:lvl>
    <w:lvl w:ilvl="6" w:tplc="0409000F" w:tentative="1">
      <w:start w:val="1"/>
      <w:numFmt w:val="decimal"/>
      <w:lvlText w:val="%7."/>
      <w:lvlJc w:val="left"/>
      <w:pPr>
        <w:ind w:left="5802" w:hanging="360"/>
      </w:pPr>
    </w:lvl>
    <w:lvl w:ilvl="7" w:tplc="04090019" w:tentative="1">
      <w:start w:val="1"/>
      <w:numFmt w:val="lowerLetter"/>
      <w:lvlText w:val="%8."/>
      <w:lvlJc w:val="left"/>
      <w:pPr>
        <w:ind w:left="6522" w:hanging="360"/>
      </w:pPr>
    </w:lvl>
    <w:lvl w:ilvl="8" w:tplc="0409001B" w:tentative="1">
      <w:start w:val="1"/>
      <w:numFmt w:val="lowerRoman"/>
      <w:lvlText w:val="%9."/>
      <w:lvlJc w:val="right"/>
      <w:pPr>
        <w:ind w:left="7242" w:hanging="180"/>
      </w:pPr>
    </w:lvl>
  </w:abstractNum>
  <w:abstractNum w:abstractNumId="4" w15:restartNumberingAfterBreak="0">
    <w:nsid w:val="1D9222E3"/>
    <w:multiLevelType w:val="hybridMultilevel"/>
    <w:tmpl w:val="5F98C0A8"/>
    <w:lvl w:ilvl="0" w:tplc="0409000F">
      <w:start w:val="1"/>
      <w:numFmt w:val="decimal"/>
      <w:lvlText w:val="%1."/>
      <w:lvlJc w:val="left"/>
      <w:pPr>
        <w:ind w:left="1418" w:hanging="360"/>
      </w:pPr>
    </w:lvl>
    <w:lvl w:ilvl="1" w:tplc="04090019" w:tentative="1">
      <w:start w:val="1"/>
      <w:numFmt w:val="lowerLetter"/>
      <w:lvlText w:val="%2."/>
      <w:lvlJc w:val="left"/>
      <w:pPr>
        <w:ind w:left="2138" w:hanging="360"/>
      </w:pPr>
    </w:lvl>
    <w:lvl w:ilvl="2" w:tplc="0409001B" w:tentative="1">
      <w:start w:val="1"/>
      <w:numFmt w:val="lowerRoman"/>
      <w:lvlText w:val="%3."/>
      <w:lvlJc w:val="right"/>
      <w:pPr>
        <w:ind w:left="2858" w:hanging="180"/>
      </w:pPr>
    </w:lvl>
    <w:lvl w:ilvl="3" w:tplc="0409000F" w:tentative="1">
      <w:start w:val="1"/>
      <w:numFmt w:val="decimal"/>
      <w:lvlText w:val="%4."/>
      <w:lvlJc w:val="left"/>
      <w:pPr>
        <w:ind w:left="3578" w:hanging="360"/>
      </w:pPr>
    </w:lvl>
    <w:lvl w:ilvl="4" w:tplc="04090019" w:tentative="1">
      <w:start w:val="1"/>
      <w:numFmt w:val="lowerLetter"/>
      <w:lvlText w:val="%5."/>
      <w:lvlJc w:val="left"/>
      <w:pPr>
        <w:ind w:left="4298" w:hanging="360"/>
      </w:pPr>
    </w:lvl>
    <w:lvl w:ilvl="5" w:tplc="0409001B" w:tentative="1">
      <w:start w:val="1"/>
      <w:numFmt w:val="lowerRoman"/>
      <w:lvlText w:val="%6."/>
      <w:lvlJc w:val="right"/>
      <w:pPr>
        <w:ind w:left="5018" w:hanging="180"/>
      </w:pPr>
    </w:lvl>
    <w:lvl w:ilvl="6" w:tplc="0409000F" w:tentative="1">
      <w:start w:val="1"/>
      <w:numFmt w:val="decimal"/>
      <w:lvlText w:val="%7."/>
      <w:lvlJc w:val="left"/>
      <w:pPr>
        <w:ind w:left="5738" w:hanging="360"/>
      </w:pPr>
    </w:lvl>
    <w:lvl w:ilvl="7" w:tplc="04090019" w:tentative="1">
      <w:start w:val="1"/>
      <w:numFmt w:val="lowerLetter"/>
      <w:lvlText w:val="%8."/>
      <w:lvlJc w:val="left"/>
      <w:pPr>
        <w:ind w:left="6458" w:hanging="360"/>
      </w:pPr>
    </w:lvl>
    <w:lvl w:ilvl="8" w:tplc="0409001B" w:tentative="1">
      <w:start w:val="1"/>
      <w:numFmt w:val="lowerRoman"/>
      <w:lvlText w:val="%9."/>
      <w:lvlJc w:val="right"/>
      <w:pPr>
        <w:ind w:left="7178" w:hanging="180"/>
      </w:pPr>
    </w:lvl>
  </w:abstractNum>
  <w:abstractNum w:abstractNumId="5" w15:restartNumberingAfterBreak="0">
    <w:nsid w:val="26053893"/>
    <w:multiLevelType w:val="hybridMultilevel"/>
    <w:tmpl w:val="095EC0E8"/>
    <w:lvl w:ilvl="0" w:tplc="058E73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B218F7"/>
    <w:multiLevelType w:val="hybridMultilevel"/>
    <w:tmpl w:val="DFE29746"/>
    <w:lvl w:ilvl="0" w:tplc="E16458BE">
      <w:start w:val="1"/>
      <w:numFmt w:val="decimal"/>
      <w:lvlText w:val="%1."/>
      <w:lvlJc w:val="left"/>
      <w:pPr>
        <w:ind w:left="11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47" w:hanging="360"/>
      </w:pPr>
    </w:lvl>
    <w:lvl w:ilvl="2" w:tplc="0409001B" w:tentative="1">
      <w:start w:val="1"/>
      <w:numFmt w:val="lowerRoman"/>
      <w:lvlText w:val="%3."/>
      <w:lvlJc w:val="right"/>
      <w:pPr>
        <w:ind w:left="2567" w:hanging="180"/>
      </w:pPr>
    </w:lvl>
    <w:lvl w:ilvl="3" w:tplc="0409000F" w:tentative="1">
      <w:start w:val="1"/>
      <w:numFmt w:val="decimal"/>
      <w:lvlText w:val="%4."/>
      <w:lvlJc w:val="left"/>
      <w:pPr>
        <w:ind w:left="3287" w:hanging="360"/>
      </w:pPr>
    </w:lvl>
    <w:lvl w:ilvl="4" w:tplc="04090019" w:tentative="1">
      <w:start w:val="1"/>
      <w:numFmt w:val="lowerLetter"/>
      <w:lvlText w:val="%5."/>
      <w:lvlJc w:val="left"/>
      <w:pPr>
        <w:ind w:left="4007" w:hanging="360"/>
      </w:pPr>
    </w:lvl>
    <w:lvl w:ilvl="5" w:tplc="0409001B" w:tentative="1">
      <w:start w:val="1"/>
      <w:numFmt w:val="lowerRoman"/>
      <w:lvlText w:val="%6."/>
      <w:lvlJc w:val="right"/>
      <w:pPr>
        <w:ind w:left="4727" w:hanging="180"/>
      </w:pPr>
    </w:lvl>
    <w:lvl w:ilvl="6" w:tplc="0409000F" w:tentative="1">
      <w:start w:val="1"/>
      <w:numFmt w:val="decimal"/>
      <w:lvlText w:val="%7."/>
      <w:lvlJc w:val="left"/>
      <w:pPr>
        <w:ind w:left="5447" w:hanging="360"/>
      </w:pPr>
    </w:lvl>
    <w:lvl w:ilvl="7" w:tplc="04090019" w:tentative="1">
      <w:start w:val="1"/>
      <w:numFmt w:val="lowerLetter"/>
      <w:lvlText w:val="%8."/>
      <w:lvlJc w:val="left"/>
      <w:pPr>
        <w:ind w:left="6167" w:hanging="360"/>
      </w:pPr>
    </w:lvl>
    <w:lvl w:ilvl="8" w:tplc="0409001B" w:tentative="1">
      <w:start w:val="1"/>
      <w:numFmt w:val="lowerRoman"/>
      <w:lvlText w:val="%9."/>
      <w:lvlJc w:val="right"/>
      <w:pPr>
        <w:ind w:left="6887" w:hanging="180"/>
      </w:pPr>
    </w:lvl>
  </w:abstractNum>
  <w:abstractNum w:abstractNumId="7" w15:restartNumberingAfterBreak="0">
    <w:nsid w:val="2F3F3CF6"/>
    <w:multiLevelType w:val="hybridMultilevel"/>
    <w:tmpl w:val="D43A3AE8"/>
    <w:lvl w:ilvl="0" w:tplc="E6BC437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F9B1C50"/>
    <w:multiLevelType w:val="hybridMultilevel"/>
    <w:tmpl w:val="B762B37C"/>
    <w:lvl w:ilvl="0" w:tplc="4476ADAC">
      <w:start w:val="1"/>
      <w:numFmt w:val="decimal"/>
      <w:lvlText w:val="%1."/>
      <w:lvlJc w:val="left"/>
      <w:pPr>
        <w:ind w:left="90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9" w15:restartNumberingAfterBreak="0">
    <w:nsid w:val="2FD82EB9"/>
    <w:multiLevelType w:val="hybridMultilevel"/>
    <w:tmpl w:val="7CFA14D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38A97BD2"/>
    <w:multiLevelType w:val="hybridMultilevel"/>
    <w:tmpl w:val="161EE9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46F06EA"/>
    <w:multiLevelType w:val="hybridMultilevel"/>
    <w:tmpl w:val="FD2410B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44DA3071"/>
    <w:multiLevelType w:val="hybridMultilevel"/>
    <w:tmpl w:val="50461382"/>
    <w:lvl w:ilvl="0" w:tplc="B03EBFCA">
      <w:start w:val="1"/>
      <w:numFmt w:val="decimal"/>
      <w:lvlText w:val="%1.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47000FB1"/>
    <w:multiLevelType w:val="hybridMultilevel"/>
    <w:tmpl w:val="C6680406"/>
    <w:lvl w:ilvl="0" w:tplc="F27C226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77006E"/>
    <w:multiLevelType w:val="hybridMultilevel"/>
    <w:tmpl w:val="30F0BA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567ADD"/>
    <w:multiLevelType w:val="hybridMultilevel"/>
    <w:tmpl w:val="76A89E96"/>
    <w:lvl w:ilvl="0" w:tplc="31E0DE00">
      <w:start w:val="3"/>
      <w:numFmt w:val="decimal"/>
      <w:lvlText w:val="%1."/>
      <w:lvlJc w:val="center"/>
      <w:pPr>
        <w:ind w:left="537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C47933"/>
    <w:multiLevelType w:val="hybridMultilevel"/>
    <w:tmpl w:val="C3DC62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5B7FE8"/>
    <w:multiLevelType w:val="hybridMultilevel"/>
    <w:tmpl w:val="9FF27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3878C4"/>
    <w:multiLevelType w:val="hybridMultilevel"/>
    <w:tmpl w:val="C2D62E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593DE2"/>
    <w:multiLevelType w:val="hybridMultilevel"/>
    <w:tmpl w:val="9CE2165E"/>
    <w:lvl w:ilvl="0" w:tplc="504835A4">
      <w:start w:val="1"/>
      <w:numFmt w:val="decimal"/>
      <w:lvlText w:val="%1."/>
      <w:lvlJc w:val="center"/>
      <w:pPr>
        <w:ind w:left="537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2" w:hanging="360"/>
      </w:pPr>
    </w:lvl>
    <w:lvl w:ilvl="2" w:tplc="0409001B" w:tentative="1">
      <w:start w:val="1"/>
      <w:numFmt w:val="lowerRoman"/>
      <w:lvlText w:val="%3."/>
      <w:lvlJc w:val="right"/>
      <w:pPr>
        <w:ind w:left="1962" w:hanging="180"/>
      </w:pPr>
    </w:lvl>
    <w:lvl w:ilvl="3" w:tplc="0409000F" w:tentative="1">
      <w:start w:val="1"/>
      <w:numFmt w:val="decimal"/>
      <w:lvlText w:val="%4."/>
      <w:lvlJc w:val="left"/>
      <w:pPr>
        <w:ind w:left="2682" w:hanging="360"/>
      </w:pPr>
    </w:lvl>
    <w:lvl w:ilvl="4" w:tplc="04090019" w:tentative="1">
      <w:start w:val="1"/>
      <w:numFmt w:val="lowerLetter"/>
      <w:lvlText w:val="%5."/>
      <w:lvlJc w:val="left"/>
      <w:pPr>
        <w:ind w:left="3402" w:hanging="360"/>
      </w:pPr>
    </w:lvl>
    <w:lvl w:ilvl="5" w:tplc="0409001B" w:tentative="1">
      <w:start w:val="1"/>
      <w:numFmt w:val="lowerRoman"/>
      <w:lvlText w:val="%6."/>
      <w:lvlJc w:val="right"/>
      <w:pPr>
        <w:ind w:left="4122" w:hanging="180"/>
      </w:pPr>
    </w:lvl>
    <w:lvl w:ilvl="6" w:tplc="0409000F" w:tentative="1">
      <w:start w:val="1"/>
      <w:numFmt w:val="decimal"/>
      <w:lvlText w:val="%7."/>
      <w:lvlJc w:val="left"/>
      <w:pPr>
        <w:ind w:left="4842" w:hanging="360"/>
      </w:pPr>
    </w:lvl>
    <w:lvl w:ilvl="7" w:tplc="04090019" w:tentative="1">
      <w:start w:val="1"/>
      <w:numFmt w:val="lowerLetter"/>
      <w:lvlText w:val="%8."/>
      <w:lvlJc w:val="left"/>
      <w:pPr>
        <w:ind w:left="5562" w:hanging="360"/>
      </w:pPr>
    </w:lvl>
    <w:lvl w:ilvl="8" w:tplc="0409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20" w15:restartNumberingAfterBreak="0">
    <w:nsid w:val="5E9557C6"/>
    <w:multiLevelType w:val="hybridMultilevel"/>
    <w:tmpl w:val="F4564E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A43B85"/>
    <w:multiLevelType w:val="hybridMultilevel"/>
    <w:tmpl w:val="608C46CC"/>
    <w:lvl w:ilvl="0" w:tplc="31E0DE00">
      <w:start w:val="3"/>
      <w:numFmt w:val="decimal"/>
      <w:lvlText w:val="%1."/>
      <w:lvlJc w:val="center"/>
      <w:pPr>
        <w:ind w:left="4092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95" w:hanging="360"/>
      </w:pPr>
    </w:lvl>
    <w:lvl w:ilvl="2" w:tplc="0409001B" w:tentative="1">
      <w:start w:val="1"/>
      <w:numFmt w:val="lowerRoman"/>
      <w:lvlText w:val="%3."/>
      <w:lvlJc w:val="right"/>
      <w:pPr>
        <w:ind w:left="5715" w:hanging="180"/>
      </w:pPr>
    </w:lvl>
    <w:lvl w:ilvl="3" w:tplc="0409000F" w:tentative="1">
      <w:start w:val="1"/>
      <w:numFmt w:val="decimal"/>
      <w:lvlText w:val="%4."/>
      <w:lvlJc w:val="left"/>
      <w:pPr>
        <w:ind w:left="6435" w:hanging="360"/>
      </w:pPr>
    </w:lvl>
    <w:lvl w:ilvl="4" w:tplc="04090019" w:tentative="1">
      <w:start w:val="1"/>
      <w:numFmt w:val="lowerLetter"/>
      <w:lvlText w:val="%5."/>
      <w:lvlJc w:val="left"/>
      <w:pPr>
        <w:ind w:left="7155" w:hanging="360"/>
      </w:pPr>
    </w:lvl>
    <w:lvl w:ilvl="5" w:tplc="0409001B" w:tentative="1">
      <w:start w:val="1"/>
      <w:numFmt w:val="lowerRoman"/>
      <w:lvlText w:val="%6."/>
      <w:lvlJc w:val="right"/>
      <w:pPr>
        <w:ind w:left="7875" w:hanging="180"/>
      </w:pPr>
    </w:lvl>
    <w:lvl w:ilvl="6" w:tplc="0409000F" w:tentative="1">
      <w:start w:val="1"/>
      <w:numFmt w:val="decimal"/>
      <w:lvlText w:val="%7."/>
      <w:lvlJc w:val="left"/>
      <w:pPr>
        <w:ind w:left="8595" w:hanging="360"/>
      </w:pPr>
    </w:lvl>
    <w:lvl w:ilvl="7" w:tplc="04090019" w:tentative="1">
      <w:start w:val="1"/>
      <w:numFmt w:val="lowerLetter"/>
      <w:lvlText w:val="%8."/>
      <w:lvlJc w:val="left"/>
      <w:pPr>
        <w:ind w:left="9315" w:hanging="360"/>
      </w:pPr>
    </w:lvl>
    <w:lvl w:ilvl="8" w:tplc="0409001B" w:tentative="1">
      <w:start w:val="1"/>
      <w:numFmt w:val="lowerRoman"/>
      <w:lvlText w:val="%9."/>
      <w:lvlJc w:val="right"/>
      <w:pPr>
        <w:ind w:left="10035" w:hanging="180"/>
      </w:pPr>
    </w:lvl>
  </w:abstractNum>
  <w:abstractNum w:abstractNumId="22" w15:restartNumberingAfterBreak="0">
    <w:nsid w:val="6E4D423E"/>
    <w:multiLevelType w:val="hybridMultilevel"/>
    <w:tmpl w:val="2884A98C"/>
    <w:lvl w:ilvl="0" w:tplc="82487B7C">
      <w:start w:val="2"/>
      <w:numFmt w:val="decimal"/>
      <w:lvlText w:val="%1."/>
      <w:lvlJc w:val="left"/>
      <w:pPr>
        <w:ind w:left="48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532" w:hanging="360"/>
      </w:pPr>
    </w:lvl>
    <w:lvl w:ilvl="2" w:tplc="0409001B" w:tentative="1">
      <w:start w:val="1"/>
      <w:numFmt w:val="lowerRoman"/>
      <w:lvlText w:val="%3."/>
      <w:lvlJc w:val="right"/>
      <w:pPr>
        <w:ind w:left="6252" w:hanging="180"/>
      </w:pPr>
    </w:lvl>
    <w:lvl w:ilvl="3" w:tplc="0409000F" w:tentative="1">
      <w:start w:val="1"/>
      <w:numFmt w:val="decimal"/>
      <w:lvlText w:val="%4."/>
      <w:lvlJc w:val="left"/>
      <w:pPr>
        <w:ind w:left="6972" w:hanging="360"/>
      </w:pPr>
    </w:lvl>
    <w:lvl w:ilvl="4" w:tplc="04090019" w:tentative="1">
      <w:start w:val="1"/>
      <w:numFmt w:val="lowerLetter"/>
      <w:lvlText w:val="%5."/>
      <w:lvlJc w:val="left"/>
      <w:pPr>
        <w:ind w:left="7692" w:hanging="360"/>
      </w:pPr>
    </w:lvl>
    <w:lvl w:ilvl="5" w:tplc="0409001B" w:tentative="1">
      <w:start w:val="1"/>
      <w:numFmt w:val="lowerRoman"/>
      <w:lvlText w:val="%6."/>
      <w:lvlJc w:val="right"/>
      <w:pPr>
        <w:ind w:left="8412" w:hanging="180"/>
      </w:pPr>
    </w:lvl>
    <w:lvl w:ilvl="6" w:tplc="0409000F" w:tentative="1">
      <w:start w:val="1"/>
      <w:numFmt w:val="decimal"/>
      <w:lvlText w:val="%7."/>
      <w:lvlJc w:val="left"/>
      <w:pPr>
        <w:ind w:left="9132" w:hanging="360"/>
      </w:pPr>
    </w:lvl>
    <w:lvl w:ilvl="7" w:tplc="04090019" w:tentative="1">
      <w:start w:val="1"/>
      <w:numFmt w:val="lowerLetter"/>
      <w:lvlText w:val="%8."/>
      <w:lvlJc w:val="left"/>
      <w:pPr>
        <w:ind w:left="9852" w:hanging="360"/>
      </w:pPr>
    </w:lvl>
    <w:lvl w:ilvl="8" w:tplc="0409001B" w:tentative="1">
      <w:start w:val="1"/>
      <w:numFmt w:val="lowerRoman"/>
      <w:lvlText w:val="%9."/>
      <w:lvlJc w:val="right"/>
      <w:pPr>
        <w:ind w:left="10572" w:hanging="180"/>
      </w:pPr>
    </w:lvl>
  </w:abstractNum>
  <w:abstractNum w:abstractNumId="23" w15:restartNumberingAfterBreak="0">
    <w:nsid w:val="6F0B5138"/>
    <w:multiLevelType w:val="hybridMultilevel"/>
    <w:tmpl w:val="1C8A5D22"/>
    <w:lvl w:ilvl="0" w:tplc="C2F601C2">
      <w:start w:val="4"/>
      <w:numFmt w:val="decimal"/>
      <w:lvlText w:val="%1."/>
      <w:lvlJc w:val="center"/>
      <w:pPr>
        <w:ind w:left="14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CE6E1F"/>
    <w:multiLevelType w:val="hybridMultilevel"/>
    <w:tmpl w:val="BE9870DE"/>
    <w:lvl w:ilvl="0" w:tplc="504835A4">
      <w:start w:val="1"/>
      <w:numFmt w:val="decimal"/>
      <w:lvlText w:val="%1."/>
      <w:lvlJc w:val="center"/>
      <w:pPr>
        <w:ind w:left="148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02" w:hanging="360"/>
      </w:pPr>
    </w:lvl>
    <w:lvl w:ilvl="2" w:tplc="FFFFFFFF" w:tentative="1">
      <w:start w:val="1"/>
      <w:numFmt w:val="lowerRoman"/>
      <w:lvlText w:val="%3."/>
      <w:lvlJc w:val="right"/>
      <w:pPr>
        <w:ind w:left="2922" w:hanging="180"/>
      </w:pPr>
    </w:lvl>
    <w:lvl w:ilvl="3" w:tplc="FFFFFFFF" w:tentative="1">
      <w:start w:val="1"/>
      <w:numFmt w:val="decimal"/>
      <w:lvlText w:val="%4."/>
      <w:lvlJc w:val="left"/>
      <w:pPr>
        <w:ind w:left="3642" w:hanging="360"/>
      </w:pPr>
    </w:lvl>
    <w:lvl w:ilvl="4" w:tplc="FFFFFFFF" w:tentative="1">
      <w:start w:val="1"/>
      <w:numFmt w:val="lowerLetter"/>
      <w:lvlText w:val="%5."/>
      <w:lvlJc w:val="left"/>
      <w:pPr>
        <w:ind w:left="4362" w:hanging="360"/>
      </w:pPr>
    </w:lvl>
    <w:lvl w:ilvl="5" w:tplc="FFFFFFFF" w:tentative="1">
      <w:start w:val="1"/>
      <w:numFmt w:val="lowerRoman"/>
      <w:lvlText w:val="%6."/>
      <w:lvlJc w:val="right"/>
      <w:pPr>
        <w:ind w:left="5082" w:hanging="180"/>
      </w:pPr>
    </w:lvl>
    <w:lvl w:ilvl="6" w:tplc="FFFFFFFF" w:tentative="1">
      <w:start w:val="1"/>
      <w:numFmt w:val="decimal"/>
      <w:lvlText w:val="%7."/>
      <w:lvlJc w:val="left"/>
      <w:pPr>
        <w:ind w:left="5802" w:hanging="360"/>
      </w:pPr>
    </w:lvl>
    <w:lvl w:ilvl="7" w:tplc="FFFFFFFF" w:tentative="1">
      <w:start w:val="1"/>
      <w:numFmt w:val="lowerLetter"/>
      <w:lvlText w:val="%8."/>
      <w:lvlJc w:val="left"/>
      <w:pPr>
        <w:ind w:left="6522" w:hanging="360"/>
      </w:pPr>
    </w:lvl>
    <w:lvl w:ilvl="8" w:tplc="FFFFFFFF" w:tentative="1">
      <w:start w:val="1"/>
      <w:numFmt w:val="lowerRoman"/>
      <w:lvlText w:val="%9."/>
      <w:lvlJc w:val="right"/>
      <w:pPr>
        <w:ind w:left="7242" w:hanging="180"/>
      </w:pPr>
    </w:lvl>
  </w:abstractNum>
  <w:abstractNum w:abstractNumId="25" w15:restartNumberingAfterBreak="0">
    <w:nsid w:val="70EB2720"/>
    <w:multiLevelType w:val="hybridMultilevel"/>
    <w:tmpl w:val="12DA8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C03EB6"/>
    <w:multiLevelType w:val="hybridMultilevel"/>
    <w:tmpl w:val="F49E0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EA6883"/>
    <w:multiLevelType w:val="hybridMultilevel"/>
    <w:tmpl w:val="7AD25288"/>
    <w:lvl w:ilvl="0" w:tplc="9CA26522">
      <w:start w:val="3"/>
      <w:numFmt w:val="decimal"/>
      <w:lvlText w:val="%1."/>
      <w:lvlJc w:val="center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A06E36"/>
    <w:multiLevelType w:val="hybridMultilevel"/>
    <w:tmpl w:val="95FC7B3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AC1FE2"/>
    <w:multiLevelType w:val="hybridMultilevel"/>
    <w:tmpl w:val="7B9A58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7629706">
    <w:abstractNumId w:val="12"/>
  </w:num>
  <w:num w:numId="2" w16cid:durableId="233393673">
    <w:abstractNumId w:val="5"/>
  </w:num>
  <w:num w:numId="3" w16cid:durableId="1923370540">
    <w:abstractNumId w:val="18"/>
  </w:num>
  <w:num w:numId="4" w16cid:durableId="1020736398">
    <w:abstractNumId w:val="29"/>
  </w:num>
  <w:num w:numId="5" w16cid:durableId="99079087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49667863">
    <w:abstractNumId w:val="4"/>
  </w:num>
  <w:num w:numId="7" w16cid:durableId="1465001650">
    <w:abstractNumId w:val="25"/>
  </w:num>
  <w:num w:numId="8" w16cid:durableId="215049432">
    <w:abstractNumId w:val="28"/>
  </w:num>
  <w:num w:numId="9" w16cid:durableId="30616007">
    <w:abstractNumId w:val="0"/>
  </w:num>
  <w:num w:numId="10" w16cid:durableId="88504945">
    <w:abstractNumId w:val="11"/>
  </w:num>
  <w:num w:numId="11" w16cid:durableId="1636132965">
    <w:abstractNumId w:val="8"/>
  </w:num>
  <w:num w:numId="12" w16cid:durableId="1622764598">
    <w:abstractNumId w:val="7"/>
  </w:num>
  <w:num w:numId="13" w16cid:durableId="2112772988">
    <w:abstractNumId w:val="14"/>
  </w:num>
  <w:num w:numId="14" w16cid:durableId="1410275310">
    <w:abstractNumId w:val="2"/>
  </w:num>
  <w:num w:numId="15" w16cid:durableId="1541433326">
    <w:abstractNumId w:val="13"/>
  </w:num>
  <w:num w:numId="16" w16cid:durableId="1314291073">
    <w:abstractNumId w:val="9"/>
  </w:num>
  <w:num w:numId="17" w16cid:durableId="1648782571">
    <w:abstractNumId w:val="20"/>
  </w:num>
  <w:num w:numId="18" w16cid:durableId="944114694">
    <w:abstractNumId w:val="16"/>
  </w:num>
  <w:num w:numId="19" w16cid:durableId="314114369">
    <w:abstractNumId w:val="17"/>
  </w:num>
  <w:num w:numId="20" w16cid:durableId="1196894838">
    <w:abstractNumId w:val="19"/>
  </w:num>
  <w:num w:numId="21" w16cid:durableId="1466045350">
    <w:abstractNumId w:val="6"/>
  </w:num>
  <w:num w:numId="22" w16cid:durableId="494146294">
    <w:abstractNumId w:val="3"/>
  </w:num>
  <w:num w:numId="23" w16cid:durableId="695813183">
    <w:abstractNumId w:val="27"/>
  </w:num>
  <w:num w:numId="24" w16cid:durableId="1682665422">
    <w:abstractNumId w:val="23"/>
  </w:num>
  <w:num w:numId="25" w16cid:durableId="1819492976">
    <w:abstractNumId w:val="24"/>
  </w:num>
  <w:num w:numId="26" w16cid:durableId="325132923">
    <w:abstractNumId w:val="1"/>
  </w:num>
  <w:num w:numId="27" w16cid:durableId="1929072985">
    <w:abstractNumId w:val="26"/>
  </w:num>
  <w:num w:numId="28" w16cid:durableId="272982774">
    <w:abstractNumId w:val="15"/>
  </w:num>
  <w:num w:numId="29" w16cid:durableId="971059562">
    <w:abstractNumId w:val="21"/>
  </w:num>
  <w:num w:numId="30" w16cid:durableId="66324639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54DA"/>
    <w:rsid w:val="00005B83"/>
    <w:rsid w:val="000067B6"/>
    <w:rsid w:val="0001691A"/>
    <w:rsid w:val="00022D7D"/>
    <w:rsid w:val="00030397"/>
    <w:rsid w:val="000340AF"/>
    <w:rsid w:val="00043AA5"/>
    <w:rsid w:val="000511DD"/>
    <w:rsid w:val="00063158"/>
    <w:rsid w:val="000656EB"/>
    <w:rsid w:val="00073B29"/>
    <w:rsid w:val="0007409C"/>
    <w:rsid w:val="000839B5"/>
    <w:rsid w:val="0008424F"/>
    <w:rsid w:val="000903CC"/>
    <w:rsid w:val="00092993"/>
    <w:rsid w:val="00094FD4"/>
    <w:rsid w:val="000B503C"/>
    <w:rsid w:val="000C1FF3"/>
    <w:rsid w:val="000C7A87"/>
    <w:rsid w:val="000D5FB3"/>
    <w:rsid w:val="000E29B1"/>
    <w:rsid w:val="000F60D5"/>
    <w:rsid w:val="000F643A"/>
    <w:rsid w:val="000F7C1B"/>
    <w:rsid w:val="001006FB"/>
    <w:rsid w:val="001070F6"/>
    <w:rsid w:val="00110CE0"/>
    <w:rsid w:val="00111081"/>
    <w:rsid w:val="0012703F"/>
    <w:rsid w:val="00130CF0"/>
    <w:rsid w:val="0013126E"/>
    <w:rsid w:val="001464F7"/>
    <w:rsid w:val="00147193"/>
    <w:rsid w:val="00151106"/>
    <w:rsid w:val="001655C6"/>
    <w:rsid w:val="00170CB1"/>
    <w:rsid w:val="001749DF"/>
    <w:rsid w:val="00174E32"/>
    <w:rsid w:val="0018342F"/>
    <w:rsid w:val="0018437D"/>
    <w:rsid w:val="00191720"/>
    <w:rsid w:val="001A3785"/>
    <w:rsid w:val="001A613B"/>
    <w:rsid w:val="001B34A0"/>
    <w:rsid w:val="001C3C50"/>
    <w:rsid w:val="001C76BD"/>
    <w:rsid w:val="001D7FE4"/>
    <w:rsid w:val="001E3D2B"/>
    <w:rsid w:val="001E5169"/>
    <w:rsid w:val="001E73D7"/>
    <w:rsid w:val="001F199A"/>
    <w:rsid w:val="001F4611"/>
    <w:rsid w:val="001F728F"/>
    <w:rsid w:val="002046AF"/>
    <w:rsid w:val="00206A4F"/>
    <w:rsid w:val="00212EC3"/>
    <w:rsid w:val="00222E77"/>
    <w:rsid w:val="00241CCA"/>
    <w:rsid w:val="00247163"/>
    <w:rsid w:val="002502E4"/>
    <w:rsid w:val="002547E6"/>
    <w:rsid w:val="00255BD0"/>
    <w:rsid w:val="00257255"/>
    <w:rsid w:val="00257A87"/>
    <w:rsid w:val="00263F96"/>
    <w:rsid w:val="002737D3"/>
    <w:rsid w:val="00275FE1"/>
    <w:rsid w:val="00276347"/>
    <w:rsid w:val="002808E2"/>
    <w:rsid w:val="00284062"/>
    <w:rsid w:val="00286C7F"/>
    <w:rsid w:val="00287E56"/>
    <w:rsid w:val="00291E83"/>
    <w:rsid w:val="00293050"/>
    <w:rsid w:val="00293BC7"/>
    <w:rsid w:val="00297313"/>
    <w:rsid w:val="00297431"/>
    <w:rsid w:val="002A5FA5"/>
    <w:rsid w:val="002A692A"/>
    <w:rsid w:val="002B146F"/>
    <w:rsid w:val="002B746D"/>
    <w:rsid w:val="002C27D5"/>
    <w:rsid w:val="002C28A1"/>
    <w:rsid w:val="002C5D51"/>
    <w:rsid w:val="002D15E7"/>
    <w:rsid w:val="002D4C0D"/>
    <w:rsid w:val="002D54CD"/>
    <w:rsid w:val="002D6F82"/>
    <w:rsid w:val="002E0B3F"/>
    <w:rsid w:val="002E5F52"/>
    <w:rsid w:val="002E5F5A"/>
    <w:rsid w:val="002E76E6"/>
    <w:rsid w:val="002F135B"/>
    <w:rsid w:val="002F172A"/>
    <w:rsid w:val="002F3DD4"/>
    <w:rsid w:val="00302386"/>
    <w:rsid w:val="00302F46"/>
    <w:rsid w:val="0030611F"/>
    <w:rsid w:val="0031293E"/>
    <w:rsid w:val="003173A4"/>
    <w:rsid w:val="003226DF"/>
    <w:rsid w:val="00336D83"/>
    <w:rsid w:val="00340935"/>
    <w:rsid w:val="003438A0"/>
    <w:rsid w:val="00350BA5"/>
    <w:rsid w:val="0035437D"/>
    <w:rsid w:val="003543AD"/>
    <w:rsid w:val="00356706"/>
    <w:rsid w:val="00357D45"/>
    <w:rsid w:val="00357E9F"/>
    <w:rsid w:val="003603C1"/>
    <w:rsid w:val="00363430"/>
    <w:rsid w:val="00370877"/>
    <w:rsid w:val="00381576"/>
    <w:rsid w:val="00386E8C"/>
    <w:rsid w:val="003918DB"/>
    <w:rsid w:val="003926A4"/>
    <w:rsid w:val="003A35FE"/>
    <w:rsid w:val="003B667C"/>
    <w:rsid w:val="003B6A33"/>
    <w:rsid w:val="003D553F"/>
    <w:rsid w:val="003E4279"/>
    <w:rsid w:val="003F21C3"/>
    <w:rsid w:val="003F4BC5"/>
    <w:rsid w:val="003F5ED8"/>
    <w:rsid w:val="003F6262"/>
    <w:rsid w:val="0040599A"/>
    <w:rsid w:val="00423753"/>
    <w:rsid w:val="004239EA"/>
    <w:rsid w:val="00423D4A"/>
    <w:rsid w:val="004251C9"/>
    <w:rsid w:val="004312A0"/>
    <w:rsid w:val="00435218"/>
    <w:rsid w:val="004371F6"/>
    <w:rsid w:val="004410E3"/>
    <w:rsid w:val="00446345"/>
    <w:rsid w:val="00446AB8"/>
    <w:rsid w:val="004718C1"/>
    <w:rsid w:val="004724CA"/>
    <w:rsid w:val="00472AB7"/>
    <w:rsid w:val="004745F1"/>
    <w:rsid w:val="0047732C"/>
    <w:rsid w:val="00483FB7"/>
    <w:rsid w:val="00486DE0"/>
    <w:rsid w:val="004876F9"/>
    <w:rsid w:val="0049281C"/>
    <w:rsid w:val="004959E8"/>
    <w:rsid w:val="00496826"/>
    <w:rsid w:val="004A1614"/>
    <w:rsid w:val="004A2552"/>
    <w:rsid w:val="004A3B64"/>
    <w:rsid w:val="004A4029"/>
    <w:rsid w:val="004B113F"/>
    <w:rsid w:val="004B412C"/>
    <w:rsid w:val="004C05A8"/>
    <w:rsid w:val="004C2819"/>
    <w:rsid w:val="004C2F9F"/>
    <w:rsid w:val="004C4F0B"/>
    <w:rsid w:val="004D22C5"/>
    <w:rsid w:val="004D7C1C"/>
    <w:rsid w:val="004E2EC4"/>
    <w:rsid w:val="004E74CC"/>
    <w:rsid w:val="004F010C"/>
    <w:rsid w:val="004F56AD"/>
    <w:rsid w:val="004F6CED"/>
    <w:rsid w:val="005003CE"/>
    <w:rsid w:val="00501F89"/>
    <w:rsid w:val="00502697"/>
    <w:rsid w:val="0050751A"/>
    <w:rsid w:val="0051497C"/>
    <w:rsid w:val="00524095"/>
    <w:rsid w:val="00524CC1"/>
    <w:rsid w:val="00525C04"/>
    <w:rsid w:val="0052681B"/>
    <w:rsid w:val="005329E3"/>
    <w:rsid w:val="00535DF1"/>
    <w:rsid w:val="0054455B"/>
    <w:rsid w:val="00551029"/>
    <w:rsid w:val="00551A73"/>
    <w:rsid w:val="00551B97"/>
    <w:rsid w:val="00552CA5"/>
    <w:rsid w:val="00555FA1"/>
    <w:rsid w:val="00556D81"/>
    <w:rsid w:val="005604D8"/>
    <w:rsid w:val="0057506A"/>
    <w:rsid w:val="005751FC"/>
    <w:rsid w:val="00592184"/>
    <w:rsid w:val="00595884"/>
    <w:rsid w:val="005A28B5"/>
    <w:rsid w:val="005A3BCF"/>
    <w:rsid w:val="005B05D2"/>
    <w:rsid w:val="005C1F4A"/>
    <w:rsid w:val="005D2183"/>
    <w:rsid w:val="005D437C"/>
    <w:rsid w:val="005D5E98"/>
    <w:rsid w:val="005E0E58"/>
    <w:rsid w:val="005E2FB2"/>
    <w:rsid w:val="005E2FEE"/>
    <w:rsid w:val="005E452E"/>
    <w:rsid w:val="005E5B28"/>
    <w:rsid w:val="005E618E"/>
    <w:rsid w:val="005E6C16"/>
    <w:rsid w:val="005F7693"/>
    <w:rsid w:val="00601EE6"/>
    <w:rsid w:val="00604145"/>
    <w:rsid w:val="0060732B"/>
    <w:rsid w:val="00607DFE"/>
    <w:rsid w:val="006112A1"/>
    <w:rsid w:val="006234DF"/>
    <w:rsid w:val="00623BB4"/>
    <w:rsid w:val="00630456"/>
    <w:rsid w:val="00634A68"/>
    <w:rsid w:val="006435A3"/>
    <w:rsid w:val="0064721F"/>
    <w:rsid w:val="006533D6"/>
    <w:rsid w:val="006546E4"/>
    <w:rsid w:val="006559F3"/>
    <w:rsid w:val="006611B2"/>
    <w:rsid w:val="00666645"/>
    <w:rsid w:val="00670640"/>
    <w:rsid w:val="0067163D"/>
    <w:rsid w:val="00690DCB"/>
    <w:rsid w:val="00697EF0"/>
    <w:rsid w:val="006A4F3D"/>
    <w:rsid w:val="006B3276"/>
    <w:rsid w:val="006C79C9"/>
    <w:rsid w:val="006D1BB9"/>
    <w:rsid w:val="006D495C"/>
    <w:rsid w:val="006E0121"/>
    <w:rsid w:val="006E7BD0"/>
    <w:rsid w:val="007039E3"/>
    <w:rsid w:val="00704903"/>
    <w:rsid w:val="00704905"/>
    <w:rsid w:val="00710AEC"/>
    <w:rsid w:val="0071155B"/>
    <w:rsid w:val="00713F6F"/>
    <w:rsid w:val="00714C33"/>
    <w:rsid w:val="00722264"/>
    <w:rsid w:val="00722D21"/>
    <w:rsid w:val="007255E6"/>
    <w:rsid w:val="00731ED8"/>
    <w:rsid w:val="0073661B"/>
    <w:rsid w:val="00736F7A"/>
    <w:rsid w:val="00737BB0"/>
    <w:rsid w:val="00742C9D"/>
    <w:rsid w:val="00753493"/>
    <w:rsid w:val="0075493C"/>
    <w:rsid w:val="007629FC"/>
    <w:rsid w:val="00766130"/>
    <w:rsid w:val="00772D02"/>
    <w:rsid w:val="00774EA6"/>
    <w:rsid w:val="00777CF9"/>
    <w:rsid w:val="0078033E"/>
    <w:rsid w:val="0078294F"/>
    <w:rsid w:val="00783134"/>
    <w:rsid w:val="00784590"/>
    <w:rsid w:val="00785135"/>
    <w:rsid w:val="007859F5"/>
    <w:rsid w:val="00786924"/>
    <w:rsid w:val="007966C6"/>
    <w:rsid w:val="007B08F4"/>
    <w:rsid w:val="007B095A"/>
    <w:rsid w:val="007B1D24"/>
    <w:rsid w:val="007B4948"/>
    <w:rsid w:val="007C1436"/>
    <w:rsid w:val="007C5314"/>
    <w:rsid w:val="007D4294"/>
    <w:rsid w:val="007D5433"/>
    <w:rsid w:val="007E1D8F"/>
    <w:rsid w:val="007F044B"/>
    <w:rsid w:val="007F13A0"/>
    <w:rsid w:val="007F188D"/>
    <w:rsid w:val="007F2513"/>
    <w:rsid w:val="007F3D93"/>
    <w:rsid w:val="007F4E82"/>
    <w:rsid w:val="008034B8"/>
    <w:rsid w:val="00803A49"/>
    <w:rsid w:val="00821E03"/>
    <w:rsid w:val="00824048"/>
    <w:rsid w:val="00824388"/>
    <w:rsid w:val="008263CC"/>
    <w:rsid w:val="00826486"/>
    <w:rsid w:val="00832F20"/>
    <w:rsid w:val="008362C5"/>
    <w:rsid w:val="00844E8D"/>
    <w:rsid w:val="00852CC4"/>
    <w:rsid w:val="00857302"/>
    <w:rsid w:val="00867382"/>
    <w:rsid w:val="00872666"/>
    <w:rsid w:val="00882718"/>
    <w:rsid w:val="008854FF"/>
    <w:rsid w:val="0088552D"/>
    <w:rsid w:val="008855E9"/>
    <w:rsid w:val="00885CFC"/>
    <w:rsid w:val="00887A8A"/>
    <w:rsid w:val="008954DA"/>
    <w:rsid w:val="008970FC"/>
    <w:rsid w:val="008A07C5"/>
    <w:rsid w:val="008A2CF7"/>
    <w:rsid w:val="008A7751"/>
    <w:rsid w:val="008B02A0"/>
    <w:rsid w:val="008B625C"/>
    <w:rsid w:val="008C0529"/>
    <w:rsid w:val="008C4EFA"/>
    <w:rsid w:val="008C5C70"/>
    <w:rsid w:val="008E3973"/>
    <w:rsid w:val="008F3094"/>
    <w:rsid w:val="008F41CC"/>
    <w:rsid w:val="009002E6"/>
    <w:rsid w:val="009065D1"/>
    <w:rsid w:val="00914F58"/>
    <w:rsid w:val="009171B7"/>
    <w:rsid w:val="009212D6"/>
    <w:rsid w:val="00925C97"/>
    <w:rsid w:val="00934F1E"/>
    <w:rsid w:val="0093556F"/>
    <w:rsid w:val="009371A5"/>
    <w:rsid w:val="00940E74"/>
    <w:rsid w:val="00957B7C"/>
    <w:rsid w:val="00960EAE"/>
    <w:rsid w:val="00972ED0"/>
    <w:rsid w:val="009825E8"/>
    <w:rsid w:val="0098696C"/>
    <w:rsid w:val="00987B1E"/>
    <w:rsid w:val="009910B3"/>
    <w:rsid w:val="0099233C"/>
    <w:rsid w:val="009A078B"/>
    <w:rsid w:val="009A6B2D"/>
    <w:rsid w:val="009A7FAA"/>
    <w:rsid w:val="009B15C8"/>
    <w:rsid w:val="009B16FE"/>
    <w:rsid w:val="009B6B26"/>
    <w:rsid w:val="009B7141"/>
    <w:rsid w:val="009C0019"/>
    <w:rsid w:val="009C1F88"/>
    <w:rsid w:val="009C22A5"/>
    <w:rsid w:val="009C41A1"/>
    <w:rsid w:val="009C5B0C"/>
    <w:rsid w:val="009E3489"/>
    <w:rsid w:val="009E5009"/>
    <w:rsid w:val="009F2D89"/>
    <w:rsid w:val="009F3C9D"/>
    <w:rsid w:val="009F5BC4"/>
    <w:rsid w:val="00A06CC7"/>
    <w:rsid w:val="00A1155C"/>
    <w:rsid w:val="00A14B9C"/>
    <w:rsid w:val="00A15804"/>
    <w:rsid w:val="00A1691F"/>
    <w:rsid w:val="00A30124"/>
    <w:rsid w:val="00A35C19"/>
    <w:rsid w:val="00A41048"/>
    <w:rsid w:val="00A42521"/>
    <w:rsid w:val="00A450C1"/>
    <w:rsid w:val="00A4563E"/>
    <w:rsid w:val="00A46C4D"/>
    <w:rsid w:val="00A64D42"/>
    <w:rsid w:val="00A66BE8"/>
    <w:rsid w:val="00A71309"/>
    <w:rsid w:val="00A74549"/>
    <w:rsid w:val="00A83008"/>
    <w:rsid w:val="00A91306"/>
    <w:rsid w:val="00A9204A"/>
    <w:rsid w:val="00A9656D"/>
    <w:rsid w:val="00AA6568"/>
    <w:rsid w:val="00AA72B5"/>
    <w:rsid w:val="00AB1EFE"/>
    <w:rsid w:val="00AB2BBC"/>
    <w:rsid w:val="00AB4FDA"/>
    <w:rsid w:val="00AC3D1A"/>
    <w:rsid w:val="00AC488A"/>
    <w:rsid w:val="00AC563F"/>
    <w:rsid w:val="00AD5846"/>
    <w:rsid w:val="00AD5B0F"/>
    <w:rsid w:val="00AD625C"/>
    <w:rsid w:val="00AE410D"/>
    <w:rsid w:val="00AE7EF8"/>
    <w:rsid w:val="00AF551C"/>
    <w:rsid w:val="00B02411"/>
    <w:rsid w:val="00B1037E"/>
    <w:rsid w:val="00B347EC"/>
    <w:rsid w:val="00B46770"/>
    <w:rsid w:val="00B47C18"/>
    <w:rsid w:val="00B50796"/>
    <w:rsid w:val="00B51933"/>
    <w:rsid w:val="00B52B9C"/>
    <w:rsid w:val="00B640D9"/>
    <w:rsid w:val="00B67C67"/>
    <w:rsid w:val="00B81EC2"/>
    <w:rsid w:val="00B85E1A"/>
    <w:rsid w:val="00B95A66"/>
    <w:rsid w:val="00BA4CAF"/>
    <w:rsid w:val="00BA761C"/>
    <w:rsid w:val="00BB272E"/>
    <w:rsid w:val="00BC5AC4"/>
    <w:rsid w:val="00BD22EE"/>
    <w:rsid w:val="00BD3F22"/>
    <w:rsid w:val="00BE06D1"/>
    <w:rsid w:val="00BE623C"/>
    <w:rsid w:val="00BF218C"/>
    <w:rsid w:val="00BF2A1B"/>
    <w:rsid w:val="00C0121A"/>
    <w:rsid w:val="00C017B2"/>
    <w:rsid w:val="00C02304"/>
    <w:rsid w:val="00C03C97"/>
    <w:rsid w:val="00C05D42"/>
    <w:rsid w:val="00C0610C"/>
    <w:rsid w:val="00C10DFE"/>
    <w:rsid w:val="00C12BBF"/>
    <w:rsid w:val="00C17DA4"/>
    <w:rsid w:val="00C25842"/>
    <w:rsid w:val="00C30951"/>
    <w:rsid w:val="00C4467B"/>
    <w:rsid w:val="00C50626"/>
    <w:rsid w:val="00C519C3"/>
    <w:rsid w:val="00C51F63"/>
    <w:rsid w:val="00C54FCA"/>
    <w:rsid w:val="00C55916"/>
    <w:rsid w:val="00C6346B"/>
    <w:rsid w:val="00C6684E"/>
    <w:rsid w:val="00C66E22"/>
    <w:rsid w:val="00C76EEA"/>
    <w:rsid w:val="00C8336A"/>
    <w:rsid w:val="00C879B0"/>
    <w:rsid w:val="00C91C6B"/>
    <w:rsid w:val="00C934CC"/>
    <w:rsid w:val="00C97BB7"/>
    <w:rsid w:val="00CB4208"/>
    <w:rsid w:val="00CC0357"/>
    <w:rsid w:val="00CC0DED"/>
    <w:rsid w:val="00CC1336"/>
    <w:rsid w:val="00CC767E"/>
    <w:rsid w:val="00CC7A74"/>
    <w:rsid w:val="00CD2B94"/>
    <w:rsid w:val="00CD31E8"/>
    <w:rsid w:val="00CD3542"/>
    <w:rsid w:val="00CD4E68"/>
    <w:rsid w:val="00CD50E7"/>
    <w:rsid w:val="00CD6DB4"/>
    <w:rsid w:val="00CD7370"/>
    <w:rsid w:val="00CE0EE9"/>
    <w:rsid w:val="00CF23AA"/>
    <w:rsid w:val="00CF4F27"/>
    <w:rsid w:val="00CF74EF"/>
    <w:rsid w:val="00D056CF"/>
    <w:rsid w:val="00D148CE"/>
    <w:rsid w:val="00D167BD"/>
    <w:rsid w:val="00D1711C"/>
    <w:rsid w:val="00D17E6A"/>
    <w:rsid w:val="00D24F0B"/>
    <w:rsid w:val="00D27B6D"/>
    <w:rsid w:val="00D3574C"/>
    <w:rsid w:val="00D35B0E"/>
    <w:rsid w:val="00D6339E"/>
    <w:rsid w:val="00D66B3C"/>
    <w:rsid w:val="00D75AFB"/>
    <w:rsid w:val="00D90F3A"/>
    <w:rsid w:val="00DA1158"/>
    <w:rsid w:val="00DA2D37"/>
    <w:rsid w:val="00DA302E"/>
    <w:rsid w:val="00DB2FC9"/>
    <w:rsid w:val="00DB3CB5"/>
    <w:rsid w:val="00DB5AD1"/>
    <w:rsid w:val="00DB5AEB"/>
    <w:rsid w:val="00DC06A3"/>
    <w:rsid w:val="00DC08B4"/>
    <w:rsid w:val="00DC3EFB"/>
    <w:rsid w:val="00DC525B"/>
    <w:rsid w:val="00DD0598"/>
    <w:rsid w:val="00DD0E8D"/>
    <w:rsid w:val="00DD2F06"/>
    <w:rsid w:val="00DD58E2"/>
    <w:rsid w:val="00DE03F5"/>
    <w:rsid w:val="00DE2B67"/>
    <w:rsid w:val="00DF3748"/>
    <w:rsid w:val="00DF4A1F"/>
    <w:rsid w:val="00DF553E"/>
    <w:rsid w:val="00DF702B"/>
    <w:rsid w:val="00E0207C"/>
    <w:rsid w:val="00E07419"/>
    <w:rsid w:val="00E13264"/>
    <w:rsid w:val="00E1593A"/>
    <w:rsid w:val="00E20A51"/>
    <w:rsid w:val="00E230C8"/>
    <w:rsid w:val="00E24DAA"/>
    <w:rsid w:val="00E24E33"/>
    <w:rsid w:val="00E25285"/>
    <w:rsid w:val="00E326E6"/>
    <w:rsid w:val="00E33FB6"/>
    <w:rsid w:val="00E3680C"/>
    <w:rsid w:val="00E37761"/>
    <w:rsid w:val="00E47EB7"/>
    <w:rsid w:val="00E61753"/>
    <w:rsid w:val="00E645EC"/>
    <w:rsid w:val="00E65674"/>
    <w:rsid w:val="00E67581"/>
    <w:rsid w:val="00E72D19"/>
    <w:rsid w:val="00E74CCB"/>
    <w:rsid w:val="00E76F6C"/>
    <w:rsid w:val="00E8067C"/>
    <w:rsid w:val="00E84E39"/>
    <w:rsid w:val="00E8798E"/>
    <w:rsid w:val="00E90E6C"/>
    <w:rsid w:val="00E97098"/>
    <w:rsid w:val="00EA31B7"/>
    <w:rsid w:val="00EB23A8"/>
    <w:rsid w:val="00EB4186"/>
    <w:rsid w:val="00EC611E"/>
    <w:rsid w:val="00ED0BD3"/>
    <w:rsid w:val="00ED4632"/>
    <w:rsid w:val="00ED47C2"/>
    <w:rsid w:val="00EE1606"/>
    <w:rsid w:val="00EE23BF"/>
    <w:rsid w:val="00EE2DE6"/>
    <w:rsid w:val="00EF35B6"/>
    <w:rsid w:val="00EF37AB"/>
    <w:rsid w:val="00EF5C44"/>
    <w:rsid w:val="00F03BDF"/>
    <w:rsid w:val="00F0673B"/>
    <w:rsid w:val="00F07522"/>
    <w:rsid w:val="00F16371"/>
    <w:rsid w:val="00F3515B"/>
    <w:rsid w:val="00F42ABB"/>
    <w:rsid w:val="00F43030"/>
    <w:rsid w:val="00F51764"/>
    <w:rsid w:val="00F524D2"/>
    <w:rsid w:val="00F532A3"/>
    <w:rsid w:val="00F54C48"/>
    <w:rsid w:val="00F55A4E"/>
    <w:rsid w:val="00F66691"/>
    <w:rsid w:val="00F779AB"/>
    <w:rsid w:val="00F961F6"/>
    <w:rsid w:val="00F96743"/>
    <w:rsid w:val="00FA0CFA"/>
    <w:rsid w:val="00FA4D43"/>
    <w:rsid w:val="00FB44AA"/>
    <w:rsid w:val="00FC238E"/>
    <w:rsid w:val="00FD77C6"/>
    <w:rsid w:val="00FE346E"/>
    <w:rsid w:val="00FF179C"/>
    <w:rsid w:val="00FF3046"/>
    <w:rsid w:val="00FF34ED"/>
    <w:rsid w:val="00FF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9A331"/>
  <w15:docId w15:val="{E6618200-38F9-4BE7-9928-ED6D1CFEC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6E8C"/>
    <w:pPr>
      <w:spacing w:after="200" w:line="276" w:lineRule="auto"/>
    </w:pPr>
  </w:style>
  <w:style w:type="paragraph" w:styleId="Heading2">
    <w:name w:val="heading 2"/>
    <w:basedOn w:val="Normal"/>
    <w:link w:val="Heading2Char"/>
    <w:qFormat/>
    <w:rsid w:val="00A1691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2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E2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7BD0"/>
    <w:rPr>
      <w:b/>
      <w:bCs/>
    </w:rPr>
  </w:style>
  <w:style w:type="paragraph" w:styleId="BodyText">
    <w:name w:val="Body Text"/>
    <w:basedOn w:val="Normal"/>
    <w:link w:val="BodyTextChar"/>
    <w:unhideWhenUsed/>
    <w:rsid w:val="007629FC"/>
    <w:pPr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7629FC"/>
    <w:rPr>
      <w:rFonts w:ascii="Calibri" w:eastAsia="Calibri" w:hAnsi="Calibri"/>
      <w:color w:val="00000A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ED47C2"/>
    <w:pPr>
      <w:ind w:left="720"/>
      <w:contextualSpacing/>
    </w:pPr>
    <w:rPr>
      <w:rFonts w:eastAsiaTheme="minorEastAsia"/>
    </w:rPr>
  </w:style>
  <w:style w:type="character" w:customStyle="1" w:styleId="Heading2Char">
    <w:name w:val="Heading 2 Char"/>
    <w:basedOn w:val="DefaultParagraphFont"/>
    <w:link w:val="Heading2"/>
    <w:rsid w:val="00A1691F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1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35B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551A73"/>
    <w:rPr>
      <w:rFonts w:eastAsiaTheme="minorEastAsia"/>
    </w:rPr>
  </w:style>
  <w:style w:type="paragraph" w:styleId="NoSpacing">
    <w:name w:val="No Spacing"/>
    <w:uiPriority w:val="1"/>
    <w:qFormat/>
    <w:rsid w:val="00B52B9C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FF66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F66AA"/>
  </w:style>
  <w:style w:type="paragraph" w:styleId="Footer">
    <w:name w:val="footer"/>
    <w:basedOn w:val="Normal"/>
    <w:link w:val="FooterChar"/>
    <w:uiPriority w:val="99"/>
    <w:semiHidden/>
    <w:unhideWhenUsed/>
    <w:rsid w:val="00FF66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F66AA"/>
  </w:style>
  <w:style w:type="paragraph" w:styleId="Title">
    <w:name w:val="Title"/>
    <w:basedOn w:val="Normal"/>
    <w:next w:val="BodyText"/>
    <w:link w:val="TitleChar"/>
    <w:qFormat/>
    <w:rsid w:val="00E24DAA"/>
    <w:pPr>
      <w:keepNext/>
      <w:suppressAutoHyphens/>
      <w:spacing w:before="240" w:after="120" w:line="259" w:lineRule="auto"/>
    </w:pPr>
    <w:rPr>
      <w:rFonts w:ascii="Liberation Sans" w:eastAsia="Microsoft YaHei" w:hAnsi="Liberation Sans" w:cs="Lucida Sans"/>
      <w:color w:val="00000A"/>
      <w:sz w:val="28"/>
      <w:szCs w:val="28"/>
    </w:rPr>
  </w:style>
  <w:style w:type="character" w:customStyle="1" w:styleId="TitleChar">
    <w:name w:val="Title Char"/>
    <w:basedOn w:val="DefaultParagraphFont"/>
    <w:link w:val="Title"/>
    <w:rsid w:val="00E24DAA"/>
    <w:rPr>
      <w:rFonts w:ascii="Liberation Sans" w:eastAsia="Microsoft YaHei" w:hAnsi="Liberation Sans" w:cs="Lucida Sans"/>
      <w:color w:val="00000A"/>
      <w:sz w:val="28"/>
      <w:szCs w:val="28"/>
    </w:rPr>
  </w:style>
  <w:style w:type="character" w:customStyle="1" w:styleId="Bodytext0">
    <w:name w:val="Body text_"/>
    <w:basedOn w:val="DefaultParagraphFont"/>
    <w:link w:val="BodyText3"/>
    <w:locked/>
    <w:rsid w:val="00713F6F"/>
    <w:rPr>
      <w:rFonts w:ascii="Times New Roman" w:eastAsia="Times New Roman" w:hAnsi="Times New Roman" w:cs="Times New Roman"/>
      <w:szCs w:val="20"/>
      <w:shd w:val="clear" w:color="auto" w:fill="FFFFFF"/>
    </w:rPr>
  </w:style>
  <w:style w:type="paragraph" w:customStyle="1" w:styleId="BodyText3">
    <w:name w:val="Body Text3"/>
    <w:basedOn w:val="Normal"/>
    <w:link w:val="Bodytext0"/>
    <w:rsid w:val="00713F6F"/>
    <w:pPr>
      <w:widowControl w:val="0"/>
      <w:shd w:val="clear" w:color="auto" w:fill="FFFFFF"/>
      <w:spacing w:before="660" w:after="900" w:line="0" w:lineRule="atLeast"/>
      <w:jc w:val="center"/>
    </w:pPr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58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7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A0C5B-07B9-4BEB-9482-39F928D65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4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Varsik R. Martirosyan</dc:creator>
  <cp:keywords>https:/mul2-mineconomy.gov.am/tasks/261781/oneclick/6073c48fcde7d8a088b413cfc17d1255d3e50d731d2adc8cb8192598c6a01752.docx?token=e96fa69629d86399b5c374b3ff48c71a</cp:keywords>
  <cp:lastModifiedBy>Hrachya B. Nikovhosyan</cp:lastModifiedBy>
  <cp:revision>18</cp:revision>
  <cp:lastPrinted>2022-09-01T11:29:00Z</cp:lastPrinted>
  <dcterms:created xsi:type="dcterms:W3CDTF">2022-09-01T11:49:00Z</dcterms:created>
  <dcterms:modified xsi:type="dcterms:W3CDTF">2024-03-19T11:27:00Z</dcterms:modified>
</cp:coreProperties>
</file>