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8BF" w:rsidRDefault="003418BF" w:rsidP="003418BF">
      <w:pPr>
        <w:spacing w:line="360" w:lineRule="auto"/>
        <w:ind w:firstLine="720"/>
        <w:jc w:val="center"/>
        <w:rPr>
          <w:rFonts w:ascii="GHEA Grapalat" w:hAnsi="GHEA Grapalat"/>
          <w:b/>
          <w:bCs/>
          <w:caps/>
          <w:sz w:val="24"/>
          <w:szCs w:val="24"/>
          <w:lang w:val="hy-AM"/>
        </w:rPr>
      </w:pPr>
      <w:r>
        <w:rPr>
          <w:rFonts w:ascii="GHEA Grapalat" w:hAnsi="GHEA Grapalat"/>
          <w:b/>
          <w:bCs/>
          <w:caps/>
          <w:sz w:val="24"/>
          <w:szCs w:val="24"/>
          <w:lang w:val="hy-AM"/>
        </w:rPr>
        <w:t>հիմնավորոՒՄ</w:t>
      </w:r>
    </w:p>
    <w:p w:rsidR="003418BF" w:rsidRDefault="003418BF" w:rsidP="003418BF">
      <w:pPr>
        <w:shd w:val="clear" w:color="auto" w:fill="FFFFFF"/>
        <w:jc w:val="center"/>
        <w:rPr>
          <w:rFonts w:ascii="GHEA Grapalat" w:hAnsi="GHEA Grapalat"/>
          <w:b/>
          <w:bCs/>
          <w:sz w:val="24"/>
          <w:szCs w:val="24"/>
          <w:lang w:val="hy-AM"/>
        </w:rPr>
      </w:pPr>
      <w:bookmarkStart w:id="0" w:name="_Hlk137804765"/>
      <w:r>
        <w:rPr>
          <w:rFonts w:ascii="GHEA Grapalat" w:hAnsi="GHEA Grapalat"/>
          <w:b/>
          <w:bCs/>
          <w:sz w:val="24"/>
          <w:szCs w:val="24"/>
          <w:lang w:val="hy-AM"/>
        </w:rPr>
        <w:t>«ՀԱՅԱՍՏԱՆԻ ՀԱՆՐԱՊԵՏՈՒԹՅԱՆ 2023 ԹՎԱԿԱՆԻ ՊԵՏԱԿԱՆ ԲՅՈՒՋԵԻ ՄԱՍԻՆ» ՕՐԵՆՔՈՒՄ ՎԵՐԱԲԱՇԽՈՒՄ</w:t>
      </w:r>
      <w:bookmarkEnd w:id="0"/>
      <w:r>
        <w:rPr>
          <w:rFonts w:ascii="Cambria Math" w:hAnsi="Cambria Math"/>
          <w:b/>
          <w:bCs/>
          <w:sz w:val="24"/>
          <w:szCs w:val="24"/>
          <w:lang w:val="hy-AM"/>
        </w:rPr>
        <w:t>,</w:t>
      </w:r>
      <w:r>
        <w:rPr>
          <w:rFonts w:ascii="GHEA Grapalat" w:hAnsi="GHEA Grapalat"/>
          <w:b/>
          <w:bCs/>
          <w:sz w:val="24"/>
          <w:szCs w:val="24"/>
          <w:lang w:val="hy-AM"/>
        </w:rPr>
        <w:t xml:space="preserve"> ՓՈՓՈԽՈՒԹՅՈՒՆՆԵՐ ՈՒ ԼՐԱՑՈՒՄՆԵՐ, ՀԱՅԱՍՏԱՆԻ ՀԱՆՐԱՊԵՏՈՒԹՅԱՆ ԿԱՌԱՎԱՐՈՒԹՅԱՆ 2022 ԹՎԱԿԱՆԻ ԴԵԿՏԵՄԲԵՐԻ 29-Ի N 2111-Ն ՈՐՈՇՄԱՆ ՄԵՋ ՓՈՓՈԽՈՒԹՅՈՒՆՆԵՐ ՈՒ ԼՐԱՑՈՒՄՆԵՐ ԵՎ ԳՆՄԱՆ ՊԱՅՄԱՆԱԳՐԵՐՈՒՄ ՓՈՓՈԽՈՒԹՅՈՒՆՆԵՐ ԿԱՏԱՐԵԼՈՒ ԹՈՒՅԼՏՎՈՒԹՅՈՒՆ ՏԱԼՈՒ ՄԱՍԻՆ» ՈՐՈՇՄԱՆ ՆԱԽԱԳԾԻ ԸՆԴՈՒՆՄԱՆ</w:t>
      </w:r>
    </w:p>
    <w:p w:rsidR="003418BF" w:rsidRDefault="003418BF" w:rsidP="003418BF">
      <w:pPr>
        <w:shd w:val="clear" w:color="auto" w:fill="FFFFFF"/>
        <w:spacing w:line="360" w:lineRule="auto"/>
        <w:jc w:val="center"/>
        <w:rPr>
          <w:rFonts w:ascii="GHEA Grapalat" w:hAnsi="GHEA Grapalat"/>
          <w:sz w:val="24"/>
          <w:szCs w:val="24"/>
          <w:lang w:val="hy-AM"/>
        </w:rPr>
      </w:pPr>
    </w:p>
    <w:p w:rsidR="003418BF" w:rsidRPr="003418BF" w:rsidRDefault="003418BF" w:rsidP="003418BF">
      <w:pPr>
        <w:spacing w:after="160" w:line="360" w:lineRule="auto"/>
        <w:ind w:left="786" w:firstLine="426"/>
        <w:contextualSpacing/>
        <w:jc w:val="both"/>
        <w:rPr>
          <w:rFonts w:ascii="GHEA Grapalat" w:hAnsi="GHEA Grapalat"/>
          <w:b/>
          <w:bCs/>
          <w:sz w:val="24"/>
          <w:szCs w:val="24"/>
          <w:lang w:val="hy-AM"/>
        </w:rPr>
      </w:pPr>
      <w:r w:rsidRPr="003418BF">
        <w:rPr>
          <w:rFonts w:ascii="GHEA Grapalat" w:hAnsi="GHEA Grapalat"/>
          <w:b/>
          <w:bCs/>
          <w:sz w:val="24"/>
          <w:szCs w:val="24"/>
          <w:lang w:val="hy-AM"/>
        </w:rPr>
        <w:t>1.</w:t>
      </w:r>
      <w:r w:rsidRPr="003418BF">
        <w:rPr>
          <w:rFonts w:ascii="Times New Roman" w:hAnsi="Times New Roman" w:cs="Times New Roman"/>
          <w:b/>
          <w:bCs/>
          <w:sz w:val="14"/>
          <w:szCs w:val="14"/>
          <w:lang w:val="hy-AM"/>
        </w:rPr>
        <w:t xml:space="preserve">  </w:t>
      </w:r>
      <w:r w:rsidRPr="003418BF">
        <w:rPr>
          <w:rFonts w:ascii="GHEA Grapalat" w:hAnsi="GHEA Grapalat"/>
          <w:b/>
          <w:bCs/>
          <w:sz w:val="24"/>
          <w:szCs w:val="24"/>
          <w:lang w:val="hy-AM"/>
        </w:rPr>
        <w:t>Անհրաժեշտությունը</w:t>
      </w:r>
    </w:p>
    <w:p w:rsidR="003418BF" w:rsidRPr="003418BF" w:rsidRDefault="003418BF" w:rsidP="003418BF">
      <w:pPr>
        <w:spacing w:line="360" w:lineRule="auto"/>
        <w:ind w:firstLine="426"/>
        <w:jc w:val="both"/>
        <w:rPr>
          <w:rFonts w:ascii="GHEA Grapalat" w:hAnsi="GHEA Grapalat"/>
          <w:sz w:val="24"/>
          <w:szCs w:val="24"/>
          <w:lang w:val="hy-AM"/>
        </w:rPr>
      </w:pPr>
      <w:r>
        <w:rPr>
          <w:rFonts w:ascii="GHEA Grapalat" w:hAnsi="GHEA Grapalat"/>
          <w:color w:val="191919"/>
          <w:sz w:val="24"/>
          <w:szCs w:val="24"/>
          <w:shd w:val="clear" w:color="auto" w:fill="FFFFFF"/>
          <w:lang w:val="hy-AM"/>
        </w:rPr>
        <w:t xml:space="preserve">ՀՀ կառավարության </w:t>
      </w:r>
      <w:r w:rsidRPr="003418BF">
        <w:rPr>
          <w:rFonts w:ascii="GHEA Grapalat" w:hAnsi="GHEA Grapalat"/>
          <w:color w:val="191919"/>
          <w:sz w:val="24"/>
          <w:szCs w:val="24"/>
          <w:shd w:val="clear" w:color="auto" w:fill="FFFFFF"/>
          <w:lang w:val="hy-AM"/>
        </w:rPr>
        <w:t>«Հայաստանի Հանրապետության 202</w:t>
      </w:r>
      <w:r>
        <w:rPr>
          <w:rFonts w:ascii="GHEA Grapalat" w:hAnsi="GHEA Grapalat"/>
          <w:color w:val="191919"/>
          <w:sz w:val="24"/>
          <w:szCs w:val="24"/>
          <w:shd w:val="clear" w:color="auto" w:fill="FFFFFF"/>
          <w:lang w:val="hy-AM"/>
        </w:rPr>
        <w:t xml:space="preserve">3 </w:t>
      </w:r>
      <w:r w:rsidRPr="003418BF">
        <w:rPr>
          <w:rFonts w:ascii="GHEA Grapalat" w:hAnsi="GHEA Grapalat"/>
          <w:color w:val="191919"/>
          <w:sz w:val="24"/>
          <w:szCs w:val="24"/>
          <w:shd w:val="clear" w:color="auto" w:fill="FFFFFF"/>
          <w:lang w:val="hy-AM"/>
        </w:rPr>
        <w:t xml:space="preserve">թվականի պետական բյուջեի մասին» օրենքում </w:t>
      </w:r>
      <w:r>
        <w:rPr>
          <w:rFonts w:ascii="GHEA Grapalat" w:hAnsi="GHEA Grapalat"/>
          <w:color w:val="191919"/>
          <w:sz w:val="24"/>
          <w:szCs w:val="24"/>
          <w:shd w:val="clear" w:color="auto" w:fill="FFFFFF"/>
          <w:lang w:val="hy-AM"/>
        </w:rPr>
        <w:t xml:space="preserve">վերաբաշխում, փոփոխություններ ու լրացումներ, </w:t>
      </w:r>
      <w:r w:rsidRPr="003418BF">
        <w:rPr>
          <w:rFonts w:ascii="GHEA Grapalat" w:hAnsi="GHEA Grapalat"/>
          <w:color w:val="191919"/>
          <w:sz w:val="24"/>
          <w:szCs w:val="24"/>
          <w:shd w:val="clear" w:color="auto" w:fill="FFFFFF"/>
          <w:lang w:val="hy-AM"/>
        </w:rPr>
        <w:t>Հայաստանի Հանրապետության կառավարության 202</w:t>
      </w:r>
      <w:r>
        <w:rPr>
          <w:rFonts w:ascii="GHEA Grapalat" w:hAnsi="GHEA Grapalat"/>
          <w:color w:val="191919"/>
          <w:sz w:val="24"/>
          <w:szCs w:val="24"/>
          <w:shd w:val="clear" w:color="auto" w:fill="FFFFFF"/>
          <w:lang w:val="hy-AM"/>
        </w:rPr>
        <w:t xml:space="preserve">2 </w:t>
      </w:r>
      <w:r w:rsidRPr="003418BF">
        <w:rPr>
          <w:rFonts w:ascii="GHEA Grapalat" w:hAnsi="GHEA Grapalat"/>
          <w:color w:val="191919"/>
          <w:sz w:val="24"/>
          <w:szCs w:val="24"/>
          <w:shd w:val="clear" w:color="auto" w:fill="FFFFFF"/>
          <w:lang w:val="hy-AM"/>
        </w:rPr>
        <w:t xml:space="preserve">թվականի դեկտեմբերի </w:t>
      </w:r>
      <w:r>
        <w:rPr>
          <w:rFonts w:ascii="GHEA Grapalat" w:hAnsi="GHEA Grapalat"/>
          <w:color w:val="191919"/>
          <w:sz w:val="24"/>
          <w:szCs w:val="24"/>
          <w:shd w:val="clear" w:color="auto" w:fill="FFFFFF"/>
          <w:lang w:val="hy-AM"/>
        </w:rPr>
        <w:t>29</w:t>
      </w:r>
      <w:r w:rsidRPr="003418BF">
        <w:rPr>
          <w:rFonts w:ascii="GHEA Grapalat" w:hAnsi="GHEA Grapalat"/>
          <w:color w:val="191919"/>
          <w:sz w:val="24"/>
          <w:szCs w:val="24"/>
          <w:shd w:val="clear" w:color="auto" w:fill="FFFFFF"/>
          <w:lang w:val="hy-AM"/>
        </w:rPr>
        <w:t xml:space="preserve">-ի </w:t>
      </w:r>
      <w:r>
        <w:rPr>
          <w:rFonts w:ascii="GHEA Grapalat" w:hAnsi="GHEA Grapalat"/>
          <w:sz w:val="24"/>
          <w:szCs w:val="24"/>
          <w:lang w:val="hy-AM"/>
        </w:rPr>
        <w:t xml:space="preserve">N </w:t>
      </w:r>
      <w:r w:rsidRPr="003418BF">
        <w:rPr>
          <w:rFonts w:ascii="GHEA Grapalat" w:hAnsi="GHEA Grapalat"/>
          <w:color w:val="191919"/>
          <w:sz w:val="24"/>
          <w:szCs w:val="24"/>
          <w:shd w:val="clear" w:color="auto" w:fill="FFFFFF"/>
          <w:lang w:val="hy-AM"/>
        </w:rPr>
        <w:t>2</w:t>
      </w:r>
      <w:r>
        <w:rPr>
          <w:rFonts w:ascii="GHEA Grapalat" w:hAnsi="GHEA Grapalat"/>
          <w:color w:val="191919"/>
          <w:sz w:val="24"/>
          <w:szCs w:val="24"/>
          <w:shd w:val="clear" w:color="auto" w:fill="FFFFFF"/>
          <w:lang w:val="hy-AM"/>
        </w:rPr>
        <w:t>111</w:t>
      </w:r>
      <w:r w:rsidRPr="003418BF">
        <w:rPr>
          <w:rFonts w:ascii="GHEA Grapalat" w:hAnsi="GHEA Grapalat"/>
          <w:color w:val="191919"/>
          <w:sz w:val="24"/>
          <w:szCs w:val="24"/>
          <w:shd w:val="clear" w:color="auto" w:fill="FFFFFF"/>
          <w:lang w:val="hy-AM"/>
        </w:rPr>
        <w:t xml:space="preserve">-Ն որոշման մեջ փոփոխություններ ու լրացումներ </w:t>
      </w:r>
      <w:r>
        <w:rPr>
          <w:rFonts w:ascii="GHEA Grapalat" w:hAnsi="GHEA Grapalat"/>
          <w:color w:val="191919"/>
          <w:sz w:val="24"/>
          <w:szCs w:val="24"/>
          <w:shd w:val="clear" w:color="auto" w:fill="FFFFFF"/>
          <w:lang w:val="hy-AM"/>
        </w:rPr>
        <w:t xml:space="preserve">և գնման պայմանագրերում փոփոխություններ </w:t>
      </w:r>
      <w:r w:rsidRPr="003418BF">
        <w:rPr>
          <w:rFonts w:ascii="GHEA Grapalat" w:hAnsi="GHEA Grapalat"/>
          <w:color w:val="191919"/>
          <w:sz w:val="24"/>
          <w:szCs w:val="24"/>
          <w:shd w:val="clear" w:color="auto" w:fill="FFFFFF"/>
          <w:lang w:val="hy-AM"/>
        </w:rPr>
        <w:t xml:space="preserve">կատարելու </w:t>
      </w:r>
      <w:r>
        <w:rPr>
          <w:rFonts w:ascii="GHEA Grapalat" w:hAnsi="GHEA Grapalat"/>
          <w:color w:val="191919"/>
          <w:sz w:val="24"/>
          <w:szCs w:val="24"/>
          <w:shd w:val="clear" w:color="auto" w:fill="FFFFFF"/>
          <w:lang w:val="hy-AM"/>
        </w:rPr>
        <w:t xml:space="preserve">թույլտվություն տալու </w:t>
      </w:r>
      <w:r w:rsidRPr="003418BF">
        <w:rPr>
          <w:rFonts w:ascii="GHEA Grapalat" w:hAnsi="GHEA Grapalat"/>
          <w:color w:val="191919"/>
          <w:sz w:val="24"/>
          <w:szCs w:val="24"/>
          <w:shd w:val="clear" w:color="auto" w:fill="FFFFFF"/>
          <w:lang w:val="hy-AM"/>
        </w:rPr>
        <w:t xml:space="preserve">մասին» </w:t>
      </w:r>
      <w:r w:rsidRPr="003418BF">
        <w:rPr>
          <w:rFonts w:ascii="GHEA Grapalat" w:hAnsi="GHEA Grapalat"/>
          <w:sz w:val="24"/>
          <w:szCs w:val="24"/>
          <w:shd w:val="clear" w:color="auto" w:fill="FFFFFF"/>
          <w:lang w:val="hy-AM"/>
        </w:rPr>
        <w:t>որոշման</w:t>
      </w:r>
      <w:r w:rsidRPr="003418BF">
        <w:rPr>
          <w:rFonts w:ascii="GHEA Grapalat" w:hAnsi="GHEA Grapalat"/>
          <w:sz w:val="24"/>
          <w:szCs w:val="24"/>
          <w:lang w:val="hy-AM"/>
        </w:rPr>
        <w:t xml:space="preserve"> նախագծի ընդունումը անհրաժեշտ է</w:t>
      </w:r>
      <w:r w:rsidRPr="003418BF">
        <w:rPr>
          <w:rFonts w:ascii="GHEA Grapalat" w:hAnsi="GHEA Grapalat"/>
          <w:color w:val="191919"/>
          <w:sz w:val="24"/>
          <w:szCs w:val="24"/>
          <w:shd w:val="clear" w:color="auto" w:fill="FFFFFF"/>
          <w:lang w:val="hy-AM"/>
        </w:rPr>
        <w:t xml:space="preserve"> </w:t>
      </w:r>
      <w:r w:rsidRPr="003418BF">
        <w:rPr>
          <w:rFonts w:ascii="GHEA Grapalat" w:hAnsi="GHEA Grapalat"/>
          <w:sz w:val="24"/>
          <w:szCs w:val="24"/>
          <w:lang w:val="hy-AM"/>
        </w:rPr>
        <w:t>202</w:t>
      </w:r>
      <w:r>
        <w:rPr>
          <w:rFonts w:ascii="GHEA Grapalat" w:hAnsi="GHEA Grapalat"/>
          <w:sz w:val="24"/>
          <w:szCs w:val="24"/>
          <w:lang w:val="hy-AM"/>
        </w:rPr>
        <w:t xml:space="preserve">3 </w:t>
      </w:r>
      <w:r w:rsidRPr="003418BF">
        <w:rPr>
          <w:rFonts w:ascii="GHEA Grapalat" w:hAnsi="GHEA Grapalat"/>
          <w:sz w:val="24"/>
          <w:szCs w:val="24"/>
          <w:lang w:val="hy-AM"/>
        </w:rPr>
        <w:t xml:space="preserve">թվականի ՀՀ պետական բյուջեով նախատեսված 1049 «Ճանապարհային ցանցի բարելավում» ծրագրի 21001 «Պետական նշանակության ավտոճանապարհների հիմնանորոգում» </w:t>
      </w:r>
      <w:r>
        <w:rPr>
          <w:rFonts w:ascii="GHEA Grapalat" w:hAnsi="GHEA Grapalat"/>
          <w:sz w:val="24"/>
          <w:szCs w:val="24"/>
          <w:lang w:val="hy-AM"/>
        </w:rPr>
        <w:t xml:space="preserve">և </w:t>
      </w:r>
      <w:r w:rsidRPr="003418BF">
        <w:rPr>
          <w:rFonts w:ascii="GHEA Grapalat" w:hAnsi="GHEA Grapalat"/>
          <w:sz w:val="24"/>
          <w:szCs w:val="24"/>
          <w:lang w:val="hy-AM"/>
        </w:rPr>
        <w:t xml:space="preserve">21002 «Տրանսպորտային օբյեկտների հիմնանորոգում» միջոցառումների կատարումն ապահովելու նպատակով: </w:t>
      </w:r>
    </w:p>
    <w:p w:rsidR="003418BF" w:rsidRPr="003418BF" w:rsidRDefault="003418BF" w:rsidP="003418BF">
      <w:pPr>
        <w:spacing w:line="360" w:lineRule="auto"/>
        <w:ind w:firstLine="426"/>
        <w:jc w:val="both"/>
        <w:rPr>
          <w:rFonts w:ascii="GHEA Grapalat" w:hAnsi="GHEA Grapalat"/>
          <w:sz w:val="24"/>
          <w:szCs w:val="24"/>
          <w:lang w:val="hy-AM"/>
        </w:rPr>
      </w:pPr>
    </w:p>
    <w:p w:rsidR="003418BF" w:rsidRDefault="003418BF" w:rsidP="003418BF">
      <w:pPr>
        <w:spacing w:line="360" w:lineRule="auto"/>
        <w:ind w:left="786" w:hanging="360"/>
        <w:contextualSpacing/>
        <w:rPr>
          <w:rFonts w:ascii="GHEA Grapalat" w:hAnsi="GHEA Grapalat"/>
          <w:b/>
          <w:bCs/>
          <w:sz w:val="24"/>
          <w:szCs w:val="24"/>
          <w:lang w:val="hy-AM"/>
        </w:rPr>
      </w:pPr>
      <w:r>
        <w:rPr>
          <w:rFonts w:ascii="GHEA Grapalat" w:hAnsi="GHEA Grapalat"/>
          <w:b/>
          <w:bCs/>
          <w:sz w:val="24"/>
          <w:szCs w:val="24"/>
          <w:lang w:val="hy-AM"/>
        </w:rPr>
        <w:t>2.</w:t>
      </w:r>
      <w:r>
        <w:rPr>
          <w:rFonts w:ascii="Times New Roman" w:hAnsi="Times New Roman" w:cs="Times New Roman"/>
          <w:b/>
          <w:bCs/>
          <w:sz w:val="14"/>
          <w:szCs w:val="14"/>
          <w:lang w:val="hy-AM"/>
        </w:rPr>
        <w:t xml:space="preserve">    </w:t>
      </w:r>
      <w:r w:rsidRPr="003418BF">
        <w:rPr>
          <w:rFonts w:ascii="GHEA Grapalat" w:hAnsi="GHEA Grapalat"/>
          <w:b/>
          <w:bCs/>
          <w:sz w:val="24"/>
          <w:szCs w:val="24"/>
          <w:lang w:val="hy-AM"/>
        </w:rPr>
        <w:t xml:space="preserve">Ընթացիկ </w:t>
      </w:r>
      <w:r>
        <w:rPr>
          <w:rFonts w:ascii="GHEA Grapalat" w:hAnsi="GHEA Grapalat"/>
          <w:b/>
          <w:bCs/>
          <w:sz w:val="24"/>
          <w:szCs w:val="24"/>
          <w:lang w:val="es-ES_tradnl"/>
        </w:rPr>
        <w:t>իրա</w:t>
      </w:r>
      <w:r w:rsidRPr="003418BF">
        <w:rPr>
          <w:rFonts w:ascii="GHEA Grapalat" w:hAnsi="GHEA Grapalat"/>
          <w:b/>
          <w:bCs/>
          <w:sz w:val="24"/>
          <w:szCs w:val="24"/>
          <w:lang w:val="hy-AM"/>
        </w:rPr>
        <w:t>վիճակը և իրավական ակտի ընդունման անհրաժեշտու</w:t>
      </w:r>
      <w:r>
        <w:rPr>
          <w:rFonts w:ascii="GHEA Grapalat" w:hAnsi="GHEA Grapalat"/>
          <w:b/>
          <w:bCs/>
          <w:sz w:val="24"/>
          <w:szCs w:val="24"/>
          <w:lang w:val="fr-FR"/>
        </w:rPr>
        <w:softHyphen/>
      </w:r>
      <w:r w:rsidRPr="003418BF">
        <w:rPr>
          <w:rFonts w:ascii="GHEA Grapalat" w:hAnsi="GHEA Grapalat"/>
          <w:b/>
          <w:bCs/>
          <w:sz w:val="24"/>
          <w:szCs w:val="24"/>
          <w:lang w:val="hy-AM"/>
        </w:rPr>
        <w:t>թյունը</w:t>
      </w:r>
    </w:p>
    <w:p w:rsidR="003418BF" w:rsidRDefault="003418BF" w:rsidP="003418BF">
      <w:pPr>
        <w:spacing w:line="360" w:lineRule="auto"/>
        <w:ind w:firstLine="426"/>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 xml:space="preserve">Ներկայացված որոշման նախագծի ընդունումը պայմանավորված է «Գնումների մասին» ՀՀ օրենքի 15-րդ հոդվածի 6-րդ մասի հիման վրա՝ </w:t>
      </w:r>
    </w:p>
    <w:p w:rsidR="003418BF" w:rsidRDefault="003418BF" w:rsidP="003418BF">
      <w:pPr>
        <w:spacing w:line="360" w:lineRule="auto"/>
        <w:ind w:firstLine="426"/>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16.01.2023թ. կնքված ՏԿԵՆ-ԲՄԱՇՁԲ-2022/35Շ-2 պայմանագրով նախատեսված՝ Մ-1, Երևան-Գյումրի-Վրաստանի սահման միջպետական նշանակության ավտոճանապարհի կմ160+200-կմ171+700 հատվածի հիմնանորոգման մի մասի՝ 2023 թվականին իրականացվելիք շինարարական աշխատանքների համար, 10.10.2023թ. կնքված ՏԿԵՆ-ԲՄԱՇՁԲ-2023/34Շ-1 պայմանագրով նախատեսված՝ Մ-3, Թուրքիայի սահման-Մարգարա-Վանաձոր-</w:t>
      </w:r>
      <w:r>
        <w:rPr>
          <w:rFonts w:ascii="GHEA Grapalat" w:hAnsi="GHEA Grapalat"/>
          <w:color w:val="191919"/>
          <w:sz w:val="24"/>
          <w:szCs w:val="24"/>
          <w:shd w:val="clear" w:color="auto" w:fill="FFFFFF"/>
          <w:lang w:val="hy-AM"/>
        </w:rPr>
        <w:lastRenderedPageBreak/>
        <w:t>Տաշիր-Վրաստանի սահման միջպետական նշանակության ավտոճանապարհի կմ10+500 - կմ11+400 հատվածի հիմնանորոգման համար,</w:t>
      </w:r>
      <w:r w:rsidR="001234B2" w:rsidRPr="001234B2">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02.08.2021թ. կնքված ՏԿԵՆ-ՀԲՄԱՇՁԲ-2021/19Շ պայմանագրով նախատեսված՝ Մ-3, Թուրքիայի սահման-Մարգարա-Վանաձոր-Տաշիր-Վրաստանի սահման միջպետական նշանակության ավտոճանապարհի կմ154+000-կմ176+900 հատվածի հիմնանորոգման աշխատանքները ավարտելու համար,</w:t>
      </w:r>
      <w:r w:rsidR="001234B2" w:rsidRPr="001234B2">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07.07.2022թ. կնքված ՏԿԵՆ-ՀԲՄԱՇՁԲ-2022/4Շ-1 պայմանագրով նախատեսված՝ Մ-10, Սևան-Մարտունի-Գետափ միջպետական նշանակության ավտոճանապարհի կմ66+000-կմ80+000</w:t>
      </w:r>
      <w:r>
        <w:rPr>
          <w:rFonts w:ascii="Courier New" w:hAnsi="Courier New" w:cs="Courier New"/>
          <w:color w:val="191919"/>
          <w:sz w:val="24"/>
          <w:szCs w:val="24"/>
          <w:shd w:val="clear" w:color="auto" w:fill="FFFFFF"/>
          <w:lang w:val="hy-AM"/>
        </w:rPr>
        <w:t> </w:t>
      </w:r>
      <w:r>
        <w:rPr>
          <w:rFonts w:ascii="GHEA Grapalat" w:hAnsi="GHEA Grapalat"/>
          <w:color w:val="191919"/>
          <w:sz w:val="24"/>
          <w:szCs w:val="24"/>
          <w:shd w:val="clear" w:color="auto" w:fill="FFFFFF"/>
          <w:lang w:val="hy-AM"/>
        </w:rPr>
        <w:t xml:space="preserve"> հատվածի հիմնանորոգման՝ 2023 թվականին իրականացվելիք շինարարական աշխատանքների համար,</w:t>
      </w:r>
      <w:r w:rsidR="001234B2" w:rsidRPr="001234B2">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24.05.2023թ. կնքված ՏԿԵՆ-ՀԲՄԱՇՁԲ-2023/2Շ-2 պայմանագրով նախատեսված՝ Մ-15, /Մ-4/ (Վերին Պտղնի) - Մասիսի տրանսպորտային հանգույց (Երևանի շրջանց) միջպետական նշանակության ավտոճանապարհի կմ19+900-կմ29+400 հատվածի մի մասի՝</w:t>
      </w:r>
      <w:r>
        <w:rPr>
          <w:rFonts w:ascii="Courier New" w:hAnsi="Courier New" w:cs="Courier New"/>
          <w:color w:val="191919"/>
          <w:sz w:val="24"/>
          <w:szCs w:val="24"/>
          <w:shd w:val="clear" w:color="auto" w:fill="FFFFFF"/>
          <w:lang w:val="hy-AM"/>
        </w:rPr>
        <w:t> </w:t>
      </w:r>
      <w:r>
        <w:rPr>
          <w:rFonts w:ascii="GHEA Grapalat" w:hAnsi="GHEA Grapalat"/>
          <w:color w:val="191919"/>
          <w:sz w:val="24"/>
          <w:szCs w:val="24"/>
          <w:shd w:val="clear" w:color="auto" w:fill="FFFFFF"/>
          <w:lang w:val="hy-AM"/>
        </w:rPr>
        <w:t xml:space="preserve"> 2023 թվականին իրականացվող շինարարական աշխատանքների համար, 15.06.2023թ. կնքված ՏԿԵՆ-ԲՄԱՇՁԲ-2023/7Շ-2 պայմանագրով նախատեսված՝ Հ-7, /Հ-5/ - Կարենիս - Չարենցավան /Հ-1/ (Ֆանտան) հանրապետական նշանակության ավտոճանապարհի կմ7+580 - կմ10+200 հատվածի մի մասի՝ 2023 թվականին իրականացվող շինարարական աշխատանքների համար,</w:t>
      </w:r>
      <w:r w:rsidR="001234B2" w:rsidRPr="001234B2">
        <w:rPr>
          <w:rFonts w:ascii="GHEA Grapalat" w:hAnsi="GHEA Grapalat"/>
          <w:color w:val="191919"/>
          <w:sz w:val="24"/>
          <w:szCs w:val="24"/>
          <w:shd w:val="clear" w:color="auto" w:fill="FFFFFF"/>
          <w:lang w:val="hy-AM"/>
        </w:rPr>
        <w:t xml:space="preserve"> </w:t>
      </w:r>
      <w:r w:rsidR="009277AC">
        <w:rPr>
          <w:rFonts w:ascii="GHEA Grapalat" w:hAnsi="GHEA Grapalat"/>
          <w:sz w:val="24"/>
          <w:szCs w:val="24"/>
          <w:lang w:val="hy-AM" w:eastAsia="ru-RU"/>
        </w:rPr>
        <w:t xml:space="preserve">23.05.2023թ. կնքված ՏԿԵՆ-ՀԲՄԱՇՁԲ-2023/4Շ-1 պայմանագրով նախատեսված՝ Հ-55, Հրազդանի տրանսպորտային հանգույց-Ծաղկաձորի մարզահամալիր հանրապետական նշանակության ավտոճանապարհի կմ0+000 - կմ10+500 հատվածի հիմնանորոգման մի մասի՝ 2023 թվականին իրականացվող շինարարական աշխատանքների համար, </w:t>
      </w:r>
      <w:r>
        <w:rPr>
          <w:rFonts w:ascii="GHEA Grapalat" w:hAnsi="GHEA Grapalat"/>
          <w:color w:val="191919"/>
          <w:sz w:val="24"/>
          <w:szCs w:val="24"/>
          <w:shd w:val="clear" w:color="auto" w:fill="FFFFFF"/>
          <w:lang w:val="hy-AM"/>
        </w:rPr>
        <w:t>18.10.2023թ կնքված ՏԿԵՆ-ՀԲՄԱՇՁԲ-2023/40Շ պայմանագրով նախատեսված՝ Տ-4-13,/Հ-39/ (Գավառ) – Գանձակ – Սարուխան – Գեղարքունիք ավտոճանապարհի կմ0+000-կմ12+900 հատվածի՝ 2023 թվականին իրականացվող շինարարական աշխատանքների համար,</w:t>
      </w:r>
      <w:r w:rsidR="001234B2" w:rsidRPr="001234B2">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 xml:space="preserve">28.10.2023թ. կնքված ՏԿԵՆ-ՀԲՄԱՇՁԲ-2023/38Շ-3 պայմանագրով նախատեսված՝ Տ-8-56, /Մ-2/ - Հարժիս ավտոճանապարհի կմ0+000 - կմ8+000 հատվածի մի մասի՝ 2023 </w:t>
      </w:r>
      <w:r>
        <w:rPr>
          <w:rFonts w:ascii="GHEA Grapalat" w:hAnsi="GHEA Grapalat"/>
          <w:color w:val="191919"/>
          <w:sz w:val="24"/>
          <w:szCs w:val="24"/>
          <w:shd w:val="clear" w:color="auto" w:fill="FFFFFF"/>
          <w:lang w:val="hy-AM"/>
        </w:rPr>
        <w:lastRenderedPageBreak/>
        <w:t>թվականին իրականացվող շինարարական աշխատանքների համար,</w:t>
      </w:r>
      <w:r w:rsidR="001234B2" w:rsidRPr="001234B2">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19.09.2023թ. կնքված ՏԿԵՆ-ՀԲՄԱՇՁԲ-2023/35Շ պայմանագրով նախատեսված՝ ՀՀ Լոռու մարզ Վանաձոր համայնքի Տ. Մեծի պողոտայի և Սանկտ - Պետերբուրգի փողոցի մի մասի՝ 2023 թվականին իրականացվող շինարարական աշխատանքների համար,</w:t>
      </w:r>
      <w:r w:rsidR="001234B2" w:rsidRPr="001234B2">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30.08.2023թ. կնքված ՏԿԵՆ-ՀԲՄԱՇՁԲ-2023/31Շ պայմանագրով նախատեսված՝ Սևանի տրանսպորտային հանգույցի և Հ-53, /Մ-4/ - Սեմյոնովկա - /Մ-4/ հանրապետական նշանակության ավտոճանապարհի կմ0+100 հատվածի կամրջի մի մասի՝ 2023 թվականին իրականացվող շինարարական աշխատանքների համար, ինչպես նաև դրանց նկատմամբ տեխնիկական և հեղինակային հսկողության ծառայությունների ձեռքբերման համար նախատեսել ֆինանսական միջոցներ:</w:t>
      </w:r>
    </w:p>
    <w:p w:rsidR="001234B2" w:rsidRDefault="001234B2" w:rsidP="003418BF">
      <w:pPr>
        <w:spacing w:line="360" w:lineRule="auto"/>
        <w:ind w:firstLine="426"/>
        <w:jc w:val="both"/>
        <w:rPr>
          <w:rFonts w:ascii="GHEA Grapalat" w:hAnsi="GHEA Grapalat"/>
          <w:color w:val="191919"/>
          <w:sz w:val="24"/>
          <w:szCs w:val="24"/>
          <w:shd w:val="clear" w:color="auto" w:fill="FFFFFF"/>
          <w:lang w:val="hy-AM"/>
        </w:rPr>
      </w:pPr>
    </w:p>
    <w:p w:rsidR="003418BF" w:rsidRDefault="003418BF" w:rsidP="003418BF">
      <w:pPr>
        <w:spacing w:line="360" w:lineRule="auto"/>
        <w:ind w:firstLine="426"/>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Նախագծով նախատեսվում է</w:t>
      </w:r>
      <w:r w:rsidR="005B04F4">
        <w:rPr>
          <w:rFonts w:ascii="GHEA Grapalat" w:hAnsi="GHEA Grapalat"/>
          <w:color w:val="191919"/>
          <w:sz w:val="24"/>
          <w:szCs w:val="24"/>
          <w:shd w:val="clear" w:color="auto" w:fill="FFFFFF"/>
          <w:lang w:val="hy-AM"/>
        </w:rPr>
        <w:t xml:space="preserve"> նաև</w:t>
      </w:r>
      <w:r>
        <w:rPr>
          <w:rFonts w:ascii="GHEA Grapalat" w:hAnsi="GHEA Grapalat"/>
          <w:color w:val="191919"/>
          <w:sz w:val="24"/>
          <w:szCs w:val="24"/>
          <w:shd w:val="clear" w:color="auto" w:fill="FFFFFF"/>
          <w:lang w:val="hy-AM"/>
        </w:rPr>
        <w:t>.</w:t>
      </w:r>
    </w:p>
    <w:p w:rsidR="001234B2" w:rsidRDefault="001234B2" w:rsidP="003418BF">
      <w:pPr>
        <w:spacing w:line="360" w:lineRule="auto"/>
        <w:ind w:firstLine="426"/>
        <w:jc w:val="both"/>
        <w:rPr>
          <w:rFonts w:ascii="GHEA Grapalat" w:hAnsi="GHEA Grapalat"/>
          <w:color w:val="191919"/>
          <w:sz w:val="24"/>
          <w:szCs w:val="24"/>
          <w:shd w:val="clear" w:color="auto" w:fill="FFFFFF"/>
          <w:lang w:val="hy-AM"/>
        </w:rPr>
      </w:pPr>
    </w:p>
    <w:p w:rsidR="003418BF" w:rsidRDefault="003418BF" w:rsidP="003418BF">
      <w:pPr>
        <w:spacing w:line="360" w:lineRule="auto"/>
        <w:ind w:firstLine="426"/>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07.06.2021թ կնքված ՏԿԵՆ-ՀԲՄԱՇՁԲ-2021/1Շ-1 պայմանագրով նախատեսված՝ Մ-14, Մ-4-Շորժա-Վարդենիս միջպետական նշանակության ավտոճանապարհի կմ39+400 - կմ60+300 հատվածի հիմնանորոգման,</w:t>
      </w:r>
      <w:r w:rsidR="001234B2" w:rsidRPr="001234B2">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 xml:space="preserve">14.09.2021թ. կնքված ՏԿԵՆ-ՀԲՄԱՇՁԲ-2021/30Շ պայմանագրով նախատեսված՝ Մ-3, Թուրքիայի սահման-Մարգարա-Վանաձոր-Տաշիր-Վրաստանի սահման կմ144+020-ում գտնվող կամրջի հիմնանորոգման և 12.08.2022թ. կնքված ՏԿԵՆ-ՀԲՄԱՇՁԲ-2022/11Շ պայմանագրով նախատեսված՝ Մ-4, Երևան - Սևան - Իջևան - Ադրբեջանի սահման կմ103+900 հատվածում գտնվող կամուրջի վերանորոգման աշխատանքների ավարտման կապակցությամբ 5%-ների վճարման համար նախատեսել (ԳՉԾ) ֆինանսական միջոցներ: </w:t>
      </w:r>
    </w:p>
    <w:p w:rsidR="003418BF" w:rsidRDefault="003418BF" w:rsidP="003418BF">
      <w:pPr>
        <w:spacing w:line="360" w:lineRule="auto"/>
        <w:ind w:firstLine="426"/>
        <w:jc w:val="both"/>
        <w:rPr>
          <w:rFonts w:ascii="GHEA Grapalat" w:hAnsi="GHEA Grapalat"/>
          <w:color w:val="191919"/>
          <w:sz w:val="24"/>
          <w:szCs w:val="24"/>
          <w:shd w:val="clear" w:color="auto" w:fill="FFFFFF"/>
          <w:lang w:val="hy-AM"/>
        </w:rPr>
      </w:pPr>
    </w:p>
    <w:p w:rsidR="005B04F4" w:rsidRDefault="005B04F4" w:rsidP="003418BF">
      <w:pPr>
        <w:spacing w:line="360" w:lineRule="auto"/>
        <w:ind w:firstLine="426"/>
        <w:jc w:val="both"/>
        <w:rPr>
          <w:rFonts w:ascii="GHEA Grapalat" w:hAnsi="GHEA Grapalat"/>
          <w:color w:val="191919"/>
          <w:sz w:val="24"/>
          <w:szCs w:val="24"/>
          <w:shd w:val="clear" w:color="auto" w:fill="FFFFFF"/>
          <w:lang w:val="hy-AM"/>
        </w:rPr>
      </w:pPr>
      <w:r>
        <w:rPr>
          <w:rFonts w:ascii="GHEA Grapalat" w:hAnsi="GHEA Grapalat"/>
          <w:sz w:val="24"/>
          <w:szCs w:val="24"/>
          <w:shd w:val="clear" w:color="auto" w:fill="FFFFFF"/>
          <w:lang w:val="hy-AM"/>
        </w:rPr>
        <w:t>Նախագծով նախատեսվում է նաև</w:t>
      </w:r>
      <w:r>
        <w:rPr>
          <w:rFonts w:ascii="GHEA Grapalat" w:hAnsi="GHEA Grapalat"/>
          <w:color w:val="191919"/>
          <w:sz w:val="24"/>
          <w:szCs w:val="24"/>
          <w:shd w:val="clear" w:color="auto" w:fill="FFFFFF"/>
          <w:lang w:val="hy-AM"/>
        </w:rPr>
        <w:t xml:space="preserve"> լրացուցիչ ֆինանսական միջոցներ նախատեսել </w:t>
      </w:r>
      <w:r w:rsidR="003418BF">
        <w:rPr>
          <w:rFonts w:ascii="GHEA Grapalat" w:hAnsi="GHEA Grapalat"/>
          <w:color w:val="191919"/>
          <w:sz w:val="24"/>
          <w:szCs w:val="24"/>
          <w:shd w:val="clear" w:color="auto" w:fill="FFFFFF"/>
          <w:lang w:val="hy-AM"/>
        </w:rPr>
        <w:t xml:space="preserve">27.09.2022թ կնքված ՏԿԵՆ-ՀԲՄԱՇՁԲ-2022/23Շ-3 պայմանագրով նախատեսված՝ Հ-30,Մոտեցում Արծվաշենին հանրապետական նշանակության </w:t>
      </w:r>
      <w:r w:rsidR="003418BF">
        <w:rPr>
          <w:rFonts w:ascii="GHEA Grapalat" w:hAnsi="GHEA Grapalat"/>
          <w:color w:val="191919"/>
          <w:sz w:val="24"/>
          <w:szCs w:val="24"/>
          <w:shd w:val="clear" w:color="auto" w:fill="FFFFFF"/>
          <w:lang w:val="hy-AM"/>
        </w:rPr>
        <w:lastRenderedPageBreak/>
        <w:t xml:space="preserve">ավտոճանապարհի կմ 0+000-կմ 5+000 և կմ5+000 -կմ5+720 հատվածների լրացուցիչ աշխատանքների համար: </w:t>
      </w:r>
    </w:p>
    <w:p w:rsidR="005B04F4" w:rsidRPr="005B04F4" w:rsidRDefault="005B04F4" w:rsidP="005B04F4">
      <w:pPr>
        <w:spacing w:line="360" w:lineRule="auto"/>
        <w:ind w:firstLine="567"/>
        <w:jc w:val="both"/>
        <w:rPr>
          <w:rFonts w:ascii="GHEA Grapalat" w:hAnsi="GHEA Grapalat" w:cs="Times New Roman"/>
          <w:sz w:val="24"/>
          <w:szCs w:val="24"/>
          <w:lang w:val="hy-AM"/>
        </w:rPr>
      </w:pPr>
      <w:r w:rsidRPr="005B04F4">
        <w:rPr>
          <w:rFonts w:ascii="GHEA Grapalat" w:hAnsi="GHEA Grapalat" w:cs="Sylfaen"/>
          <w:bCs/>
          <w:color w:val="191919"/>
          <w:sz w:val="24"/>
          <w:szCs w:val="24"/>
          <w:shd w:val="clear" w:color="auto" w:fill="FFFFFF"/>
          <w:lang w:val="hy-AM"/>
        </w:rPr>
        <w:t>Այդ կապակցությամբ հայտնում ենք հետևյալը.</w:t>
      </w:r>
    </w:p>
    <w:p w:rsidR="003418BF" w:rsidRDefault="003418BF" w:rsidP="003418BF">
      <w:pPr>
        <w:spacing w:line="360" w:lineRule="auto"/>
        <w:ind w:firstLine="426"/>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 xml:space="preserve">Ճամբարակ համայնքի ղեկավարը դիմել է ՀՀ տարածքային կառավարման և ենթակառուցվածքների նախարարություն հայտնելով, որ նշված հանրապետական ճանապարհի հիմնանորոգումը կարևոր նշանակություն ունի Ճամբարակ համայնքի սահմանամերձ Վահան գյուղի զարգացման համար, սակայն նախագծանախահաշվային փաստաթղթերում նախատեսված չեն տվյալ բնակավայրի համար կարևոր նշանակություն ունեցող որոշ աշխատանքներ: Մասնավորապես, Ճամբարակ համայնքի Վահան գյուղի միջով անցնող ճանապարհից աջ գտնվում է զոհված ազատամարտիկների պանթեոնը, գյուղի գերեզմանատունը և հացատունը, որոնք համայնքի համար ունեն կենսական նշանակություն և որոնց ճանապարհը գնվում է խիստ անմխիթար վիճակում և հրատապ հիմնանորոգման կարիք ունի, ինչպես նաև Վահան գյուղում լրացուցիչ ջրահեռացման համակարգի, հենապատերի կառուցման անհրաժեշտություն կա: </w:t>
      </w:r>
    </w:p>
    <w:p w:rsidR="003418BF" w:rsidRDefault="003418BF" w:rsidP="003418BF">
      <w:pPr>
        <w:spacing w:line="360" w:lineRule="auto"/>
        <w:ind w:firstLine="426"/>
        <w:jc w:val="both"/>
        <w:rPr>
          <w:rFonts w:ascii="GHEA Grapalat" w:hAnsi="GHEA Grapalat"/>
          <w:color w:val="191919"/>
          <w:sz w:val="24"/>
          <w:szCs w:val="24"/>
          <w:shd w:val="clear" w:color="auto" w:fill="FFFFFF"/>
          <w:lang w:val="hy-AM"/>
        </w:rPr>
      </w:pPr>
      <w:r>
        <w:rPr>
          <w:rFonts w:ascii="GHEA Grapalat" w:hAnsi="GHEA Grapalat"/>
          <w:sz w:val="24"/>
          <w:szCs w:val="24"/>
          <w:lang w:val="hy-AM" w:eastAsia="ru-RU"/>
        </w:rPr>
        <w:t>Նախագծով նախատեսվում է նշված լրացուցիչ աշխատանքները կատարելու համար նախատեսել ֆինանսական միջոցներ 51,459,522 ՀՀ դրամի չափով, որը չի գերազանցում պայմանագրի ընդհանուր գումարի 10 տոկոսը:</w:t>
      </w:r>
      <w:r>
        <w:rPr>
          <w:rFonts w:ascii="GHEA Grapalat" w:hAnsi="GHEA Grapalat"/>
          <w:color w:val="191919"/>
          <w:sz w:val="24"/>
          <w:szCs w:val="24"/>
          <w:shd w:val="clear" w:color="auto" w:fill="FFFFFF"/>
          <w:lang w:val="hy-AM"/>
        </w:rPr>
        <w:t xml:space="preserve"> Հարկ է նշել, որ կապալառու «Կապավոր» ՍՊ ընկերության</w:t>
      </w:r>
      <w:r>
        <w:rPr>
          <w:rFonts w:ascii="GHEA Grapalat" w:hAnsi="GHEA Grapalat"/>
          <w:color w:val="000000"/>
          <w:sz w:val="24"/>
          <w:szCs w:val="24"/>
          <w:lang w:val="hy-AM"/>
        </w:rPr>
        <w:t>ը համաձայնվել և արդեն իսկ փաստացի կ</w:t>
      </w:r>
      <w:r>
        <w:rPr>
          <w:rFonts w:ascii="GHEA Grapalat" w:hAnsi="GHEA Grapalat"/>
          <w:sz w:val="24"/>
          <w:szCs w:val="24"/>
          <w:lang w:val="hy-AM"/>
        </w:rPr>
        <w:t>ատարել է նշված լրացուցիչ աշխատանքները:</w:t>
      </w:r>
    </w:p>
    <w:p w:rsidR="003418BF" w:rsidRDefault="003418BF" w:rsidP="003418BF">
      <w:pPr>
        <w:spacing w:line="360" w:lineRule="auto"/>
        <w:ind w:firstLine="426"/>
        <w:jc w:val="both"/>
        <w:rPr>
          <w:rFonts w:ascii="GHEA Grapalat" w:hAnsi="GHEA Grapalat"/>
          <w:sz w:val="24"/>
          <w:szCs w:val="24"/>
          <w:shd w:val="clear" w:color="auto" w:fill="FFFFFF"/>
          <w:lang w:val="hy-AM"/>
        </w:rPr>
      </w:pPr>
    </w:p>
    <w:p w:rsidR="003418BF" w:rsidRDefault="003418BF" w:rsidP="003418BF">
      <w:pPr>
        <w:spacing w:line="360" w:lineRule="auto"/>
        <w:ind w:firstLine="42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Նախագծով նախատեսվում է նաև մի շարք պայմանագրերում կատարել փոփոխություններ, հիմք ընդունելով հետևյալը.</w:t>
      </w:r>
    </w:p>
    <w:p w:rsidR="003418BF" w:rsidRDefault="003418BF" w:rsidP="003418BF">
      <w:pPr>
        <w:spacing w:line="360" w:lineRule="auto"/>
        <w:ind w:firstLine="426"/>
        <w:jc w:val="both"/>
        <w:rPr>
          <w:rFonts w:ascii="GHEA Grapalat" w:hAnsi="GHEA Grapalat"/>
          <w:sz w:val="24"/>
          <w:szCs w:val="24"/>
          <w:lang w:val="hy-AM" w:eastAsia="ru-RU"/>
        </w:rPr>
      </w:pPr>
    </w:p>
    <w:p w:rsidR="003418BF" w:rsidRDefault="003418BF" w:rsidP="003418BF">
      <w:pPr>
        <w:spacing w:line="360" w:lineRule="auto"/>
        <w:ind w:firstLine="426"/>
        <w:jc w:val="both"/>
        <w:rPr>
          <w:rFonts w:ascii="GHEA Grapalat" w:hAnsi="GHEA Grapalat"/>
          <w:sz w:val="24"/>
          <w:szCs w:val="24"/>
          <w:lang w:val="hy-AM" w:eastAsia="ru-RU"/>
        </w:rPr>
      </w:pPr>
      <w:r>
        <w:rPr>
          <w:rFonts w:ascii="GHEA Grapalat" w:hAnsi="GHEA Grapalat"/>
          <w:sz w:val="24"/>
          <w:szCs w:val="24"/>
          <w:lang w:val="hy-AM" w:eastAsia="ru-RU"/>
        </w:rPr>
        <w:t xml:space="preserve">1. </w:t>
      </w:r>
      <w:r w:rsidRPr="0010118C">
        <w:rPr>
          <w:rFonts w:ascii="GHEA Grapalat" w:hAnsi="GHEA Grapalat"/>
          <w:sz w:val="24"/>
          <w:szCs w:val="24"/>
          <w:lang w:val="hy-AM" w:eastAsia="ru-RU"/>
        </w:rPr>
        <w:t>23.05.2023թ. կնքված ՏԿԵՆ-ՀԲՄԱՇՁԲ-2023/4Շ-1 պայմանագրով նախատեսվ</w:t>
      </w:r>
      <w:r w:rsidR="009277AC" w:rsidRPr="0010118C">
        <w:rPr>
          <w:rFonts w:ascii="GHEA Grapalat" w:hAnsi="GHEA Grapalat"/>
          <w:sz w:val="24"/>
          <w:szCs w:val="24"/>
          <w:lang w:val="hy-AM" w:eastAsia="ru-RU"/>
        </w:rPr>
        <w:t xml:space="preserve">ում է իրականացնել </w:t>
      </w:r>
      <w:r w:rsidRPr="0010118C">
        <w:rPr>
          <w:rFonts w:ascii="GHEA Grapalat" w:hAnsi="GHEA Grapalat"/>
          <w:sz w:val="24"/>
          <w:szCs w:val="24"/>
          <w:lang w:val="hy-AM" w:eastAsia="ru-RU"/>
        </w:rPr>
        <w:t>Հ-55, Հրազդանի տրանսպորտային հանգույց-Ծաղկաձորի մարզահամալիր հանրապետական նշանակության ավտոճանապարհի կմ0+000 - կմ10+500 հատվածի հիմնանորոգման աշխատանքներ</w:t>
      </w:r>
      <w:r w:rsidR="009277AC" w:rsidRPr="0010118C">
        <w:rPr>
          <w:rFonts w:ascii="GHEA Grapalat" w:hAnsi="GHEA Grapalat"/>
          <w:sz w:val="24"/>
          <w:szCs w:val="24"/>
          <w:lang w:val="hy-AM" w:eastAsia="ru-RU"/>
        </w:rPr>
        <w:t>ը</w:t>
      </w:r>
      <w:r w:rsidR="009277AC">
        <w:rPr>
          <w:rFonts w:ascii="GHEA Grapalat" w:hAnsi="GHEA Grapalat"/>
          <w:sz w:val="24"/>
          <w:szCs w:val="24"/>
          <w:lang w:val="hy-AM" w:eastAsia="ru-RU"/>
        </w:rPr>
        <w:t>:</w:t>
      </w:r>
      <w:r>
        <w:rPr>
          <w:rFonts w:ascii="GHEA Grapalat" w:hAnsi="GHEA Grapalat"/>
          <w:sz w:val="24"/>
          <w:szCs w:val="24"/>
          <w:lang w:val="hy-AM" w:eastAsia="ru-RU"/>
        </w:rPr>
        <w:t xml:space="preserve"> </w:t>
      </w:r>
      <w:r w:rsidR="009277AC">
        <w:rPr>
          <w:rFonts w:ascii="GHEA Grapalat" w:hAnsi="GHEA Grapalat"/>
          <w:sz w:val="24"/>
          <w:szCs w:val="24"/>
          <w:lang w:val="hy-AM" w:eastAsia="ru-RU"/>
        </w:rPr>
        <w:t>Ն</w:t>
      </w:r>
      <w:r>
        <w:rPr>
          <w:rFonts w:ascii="GHEA Grapalat" w:hAnsi="GHEA Grapalat"/>
          <w:sz w:val="24"/>
          <w:szCs w:val="24"/>
          <w:lang w:val="hy-AM" w:eastAsia="ru-RU"/>
        </w:rPr>
        <w:t>ախագծով նախատեսվում է թույլատրել</w:t>
      </w:r>
      <w:r>
        <w:rPr>
          <w:rFonts w:ascii="Courier New" w:hAnsi="Courier New" w:cs="Courier New"/>
          <w:sz w:val="24"/>
          <w:szCs w:val="24"/>
          <w:lang w:val="hy-AM" w:eastAsia="ru-RU"/>
        </w:rPr>
        <w:t> </w:t>
      </w:r>
      <w:r>
        <w:rPr>
          <w:rFonts w:ascii="GHEA Grapalat" w:hAnsi="GHEA Grapalat"/>
          <w:sz w:val="24"/>
          <w:szCs w:val="24"/>
          <w:lang w:val="hy-AM" w:eastAsia="ru-RU"/>
        </w:rPr>
        <w:t xml:space="preserve"> ՏԿԵՆ-ՀԲՄԱՇՁԲ-</w:t>
      </w:r>
      <w:r>
        <w:rPr>
          <w:rFonts w:ascii="GHEA Grapalat" w:hAnsi="GHEA Grapalat"/>
          <w:sz w:val="24"/>
          <w:szCs w:val="24"/>
          <w:lang w:val="hy-AM" w:eastAsia="ru-RU"/>
        </w:rPr>
        <w:lastRenderedPageBreak/>
        <w:t>2023/4Շ-1 պայմանագրի ընդհանուր գնի մինչև 31 տոկոսի չափով ավելացնել, ինչպես նաև որոշ աշխատանքներ մինչև 25 տոկոսի չափով փոխարինել այլ բնութագրեր ունեցող աշխատանքներով: Մասնավորապես, Հ-55, Հրազդանի տրանսպորտային հանգույց-Ծաղկաձորի մարզահամալիր հանրապետական նշանակության ավտոճանապարհի կմ0+000-կմ10+500 հատվածի հիմնանորոգման աշխատանքների նախագծանախահաշվային փաստաթղթերը պատրաստվել էին 2020 թվականին, իսկ 2022 թվականին հայտարարվել էր աշխատանքների ձեռքբերման ընթացակարգ, որի արդյունքում կնքված պայմանագիրը լուծվել էր։ նախագծով նախատեսված էր առկա պատվածքի ֆրեզում և նոր ճանապարհային պատվածքի տեղադրում։ 2022-2023 թվականներին Ծաղկաձոր համայնքում իրականացվել էին կոյուղու և ջրագծերի տեղադրման աշխատանքներ որոնց համար փորված խրամուղիների պատճառով գրեթե ամբողջությամբ վերացել էր ասֆալտբետոնե վերին շերտը և այն ֆրեզել հնարավոր չէր, նման դեպքում միաշերտ ասֆալտբետոնե պատվածքով երթևեկամասի իրականացումը տեխնոլոգիապես ճիշտ չէր, հետևաբար կատարվեց նախագծային փոփոխություններ և նշված հատվածում նախատեսվեց ճանապարհային նոր պատվածք, ինչի արդյունքում պայմանագրում վերոնշյալ փոփոխությունները կատարելու անհրաժեշտություն առաջացավ։</w:t>
      </w: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 xml:space="preserve">Արդյունքում նախագծանախահաշվային փաստաթղթերում անհրաժեշտություն է առաջացել կատարել համապատասխան փոփոխություններ, որի արդյունքում պայմանագրով նախատեսված աշխատանքների ծավալը կավելանա մոտ 31 տոկոսով, որի արդյունքում </w:t>
      </w:r>
      <w:r>
        <w:rPr>
          <w:rFonts w:ascii="GHEA Grapalat" w:hAnsi="GHEA Grapalat"/>
          <w:sz w:val="24"/>
          <w:szCs w:val="24"/>
          <w:lang w:val="hy-AM"/>
        </w:rPr>
        <w:t>Պայմանագրի ընդհանուր գինը 1</w:t>
      </w:r>
      <w:r w:rsidR="00914B0D">
        <w:rPr>
          <w:rFonts w:ascii="GHEA Grapalat" w:hAnsi="GHEA Grapalat"/>
          <w:sz w:val="24"/>
          <w:szCs w:val="24"/>
          <w:lang w:val="hy-AM"/>
        </w:rPr>
        <w:t>,</w:t>
      </w:r>
      <w:r>
        <w:rPr>
          <w:rFonts w:ascii="GHEA Grapalat" w:hAnsi="GHEA Grapalat"/>
          <w:sz w:val="24"/>
          <w:szCs w:val="24"/>
          <w:lang w:val="hy-AM"/>
        </w:rPr>
        <w:t>019</w:t>
      </w:r>
      <w:r w:rsidR="00914B0D">
        <w:rPr>
          <w:rFonts w:ascii="GHEA Grapalat" w:hAnsi="GHEA Grapalat"/>
          <w:sz w:val="24"/>
          <w:szCs w:val="24"/>
          <w:lang w:val="hy-AM"/>
        </w:rPr>
        <w:t>,</w:t>
      </w:r>
      <w:r>
        <w:rPr>
          <w:rFonts w:ascii="GHEA Grapalat" w:hAnsi="GHEA Grapalat"/>
          <w:sz w:val="24"/>
          <w:szCs w:val="24"/>
          <w:lang w:val="hy-AM"/>
        </w:rPr>
        <w:t>545</w:t>
      </w:r>
      <w:r w:rsidR="00914B0D">
        <w:rPr>
          <w:rFonts w:ascii="GHEA Grapalat" w:hAnsi="GHEA Grapalat"/>
          <w:sz w:val="24"/>
          <w:szCs w:val="24"/>
          <w:lang w:val="hy-AM"/>
        </w:rPr>
        <w:t>,</w:t>
      </w:r>
      <w:r>
        <w:rPr>
          <w:rFonts w:ascii="GHEA Grapalat" w:hAnsi="GHEA Grapalat"/>
          <w:sz w:val="24"/>
          <w:szCs w:val="24"/>
          <w:lang w:val="hy-AM"/>
        </w:rPr>
        <w:t>408 ՀՀ դրամի փոխարեն կկազմի 1</w:t>
      </w:r>
      <w:r w:rsidR="00914B0D">
        <w:rPr>
          <w:rFonts w:ascii="GHEA Grapalat" w:hAnsi="GHEA Grapalat"/>
          <w:sz w:val="24"/>
          <w:szCs w:val="24"/>
          <w:lang w:val="hy-AM"/>
        </w:rPr>
        <w:t>,</w:t>
      </w:r>
      <w:r>
        <w:rPr>
          <w:rFonts w:ascii="GHEA Grapalat" w:hAnsi="GHEA Grapalat"/>
          <w:sz w:val="24"/>
          <w:szCs w:val="24"/>
          <w:lang w:val="hy-AM"/>
        </w:rPr>
        <w:t>456</w:t>
      </w:r>
      <w:r w:rsidR="00914B0D">
        <w:rPr>
          <w:rFonts w:ascii="GHEA Grapalat" w:hAnsi="GHEA Grapalat"/>
          <w:sz w:val="24"/>
          <w:szCs w:val="24"/>
          <w:lang w:val="hy-AM"/>
        </w:rPr>
        <w:t>,</w:t>
      </w:r>
      <w:r>
        <w:rPr>
          <w:rFonts w:ascii="GHEA Grapalat" w:hAnsi="GHEA Grapalat"/>
          <w:sz w:val="24"/>
          <w:szCs w:val="24"/>
          <w:lang w:val="hy-AM"/>
        </w:rPr>
        <w:t>342</w:t>
      </w:r>
      <w:r w:rsidR="00914B0D">
        <w:rPr>
          <w:rFonts w:ascii="GHEA Grapalat" w:hAnsi="GHEA Grapalat"/>
          <w:sz w:val="24"/>
          <w:szCs w:val="24"/>
          <w:lang w:val="hy-AM"/>
        </w:rPr>
        <w:t>,</w:t>
      </w:r>
      <w:r>
        <w:rPr>
          <w:rFonts w:ascii="GHEA Grapalat" w:hAnsi="GHEA Grapalat"/>
          <w:sz w:val="24"/>
          <w:szCs w:val="24"/>
          <w:lang w:val="hy-AM"/>
        </w:rPr>
        <w:t>943 ՀՀ դրամ,</w:t>
      </w:r>
      <w:r>
        <w:rPr>
          <w:rFonts w:ascii="GHEA Grapalat" w:hAnsi="GHEA Grapalat"/>
          <w:color w:val="000000"/>
          <w:sz w:val="24"/>
          <w:szCs w:val="24"/>
          <w:lang w:val="hy-AM"/>
        </w:rPr>
        <w:t xml:space="preserve"> ինչպես նաև պայմանագրով նախատեսված որոշ աշխատանքները կփոխարինվեն</w:t>
      </w:r>
      <w:r>
        <w:rPr>
          <w:rFonts w:ascii="Courier New" w:hAnsi="Courier New" w:cs="Courier New"/>
          <w:color w:val="000000"/>
          <w:sz w:val="24"/>
          <w:szCs w:val="24"/>
          <w:lang w:val="hy-AM"/>
        </w:rPr>
        <w:t> </w:t>
      </w:r>
      <w:r>
        <w:rPr>
          <w:rFonts w:ascii="GHEA Grapalat" w:hAnsi="GHEA Grapalat"/>
          <w:color w:val="000000"/>
          <w:sz w:val="24"/>
          <w:szCs w:val="24"/>
          <w:lang w:val="hy-AM"/>
        </w:rPr>
        <w:t xml:space="preserve">այլ բնութագրեր ունեցող աշխատանքներով, որոնք միասին գումարային արտահայտությամբ չեն գերազանցում պայմանագրի գնի 25 տոկոսը, իսկ Պայմանագրով սահմանված ընդհանուր աշխատանքների կատարման ժամկետը ավելացնել 50 օրով: </w:t>
      </w: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lastRenderedPageBreak/>
        <w:t>2. «Ծովագյուղի ՃՇՇ» սահմանափակ պատասխանատվությամբ ընկերության հետ 2023 թվականի մայիսի 24-ին կնքված թիվ ՏԿԵՆ-ՀԲՄԱՇՁԲ-2023/2Շ-4 պայմանագրով նախատեսվում է իրականացնել Հ85, /Հ-1/ - Հրազդան - /Հ-55/ հանրապետական նշանակության ավտոճանապարհի կմ1+600 - կմ3+300 հատվածների հիմնանորոգման աշխատանքներ</w:t>
      </w:r>
      <w:r w:rsidR="009277AC">
        <w:rPr>
          <w:rFonts w:ascii="GHEA Grapalat" w:hAnsi="GHEA Grapalat"/>
          <w:color w:val="000000"/>
          <w:sz w:val="24"/>
          <w:szCs w:val="24"/>
          <w:lang w:val="hy-AM"/>
        </w:rPr>
        <w:t>ը</w:t>
      </w:r>
      <w:r>
        <w:rPr>
          <w:rFonts w:ascii="GHEA Grapalat" w:hAnsi="GHEA Grapalat"/>
          <w:color w:val="000000"/>
          <w:sz w:val="24"/>
          <w:szCs w:val="24"/>
          <w:lang w:val="hy-AM"/>
        </w:rPr>
        <w:t>:</w:t>
      </w: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Շինարարական աշխատանքների իրականացման ընթացքում Հրազդան համայնքի ղեկավարը դիմել է ՀՀ ՏԿԵՆ տեղեկացնելով, որ տվյալ հատվածում առկա մոտ 500 մետր կոյուղագծային կոլեկտորը գտնվում է անմխիթար վիճակում և ենթակա է փոխարինման։</w:t>
      </w: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Հրազդան համայնքի հետ կազմակերպված քննարկման արդյունքում որոշվեց կոյուղագծի փոխարինումն իրականացնել հիմնանորոգման աշխատանքների հետ զուգընթաց: Զուգընթաց իրականացվող հնարավոր աշխատանքները կավարտվի մինչև 30.11.2023թ., իսկ ճանապարհային պատվածքի տեղադրումը հնարավոր կլինի իրականացնել կոյուղագծի տեղադրման աշխատանքները ամբողջովին ավարտելուց հետո:</w:t>
      </w: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Հաշվի առնելով, որ կոյուղագծի տեղադրման աշխատանքները կավարտվեն 2023թ.ի վերջ, իսկ ձմռանը ասֆալտապատման աշխատանքները հնարավոր չէ իրականացնել, ապահովելով համապատասխան շինարարական նորմերի պահանջները, ներկայացված որոշման նախագծով նախատեսվում է պայմանագրով նախատեսված աշխատանքների չկատարված մասը և աշխատանքների կատարման համար պայմանագրով սահմանված ժամկետից մնացած 59 օրը տեղափոխել 2024 թվական:</w:t>
      </w:r>
    </w:p>
    <w:p w:rsidR="003418BF" w:rsidRDefault="003418BF" w:rsidP="003418BF">
      <w:pPr>
        <w:spacing w:line="360" w:lineRule="auto"/>
        <w:ind w:firstLine="709"/>
        <w:jc w:val="both"/>
        <w:rPr>
          <w:rFonts w:ascii="GHEA Grapalat" w:hAnsi="GHEA Grapalat"/>
          <w:color w:val="000000"/>
          <w:sz w:val="24"/>
          <w:szCs w:val="24"/>
          <w:lang w:val="hy-AM"/>
        </w:rPr>
      </w:pP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3. «Լեոպոլդ և ընկերներ» սահմանափակ պատասխանատվությամբ ընկերության հետ 2022 թվականի հոկտեմբերի 14-ին կնքված թիվ ՏԿԵՆ-ՀԲՄԱՇՁԲ-2022/29Շ պայմանագրով նախատեսվում է իրականացնել Տ-5-46,/Մ-6/(Ալավերդի)-Սանահին թաղամաս-Ակներ ավտոճանապարհի կմ0+000-կմ9+300 և Տ-5-46 դեպի Սանահին վանական համալիր տանող հատվածների հիմնանորգման աշխատանքները:</w:t>
      </w:r>
    </w:p>
    <w:p w:rsidR="003418BF" w:rsidRDefault="0065598A" w:rsidP="0065598A">
      <w:pPr>
        <w:spacing w:line="360" w:lineRule="auto"/>
        <w:ind w:firstLine="709"/>
        <w:jc w:val="both"/>
        <w:rPr>
          <w:rFonts w:ascii="GHEA Grapalat" w:hAnsi="GHEA Grapalat"/>
          <w:color w:val="000000"/>
          <w:sz w:val="24"/>
          <w:szCs w:val="24"/>
          <w:lang w:val="hy-AM"/>
        </w:rPr>
      </w:pPr>
      <w:r w:rsidRPr="006A16FA">
        <w:rPr>
          <w:rFonts w:ascii="GHEA Grapalat" w:hAnsi="GHEA Grapalat" w:cs="Sylfaen"/>
          <w:bCs/>
          <w:color w:val="191919"/>
          <w:sz w:val="24"/>
          <w:szCs w:val="24"/>
          <w:shd w:val="clear" w:color="auto" w:fill="FFFFFF"/>
          <w:lang w:val="hy-AM"/>
        </w:rPr>
        <w:lastRenderedPageBreak/>
        <w:t xml:space="preserve">Աշխատանքների մեկնարկից հետո </w:t>
      </w:r>
      <w:r>
        <w:rPr>
          <w:rFonts w:ascii="GHEA Grapalat" w:hAnsi="GHEA Grapalat" w:cs="Sylfaen"/>
          <w:bCs/>
          <w:color w:val="191919"/>
          <w:sz w:val="24"/>
          <w:szCs w:val="24"/>
          <w:shd w:val="clear" w:color="auto" w:fill="FFFFFF"/>
          <w:lang w:val="hy-AM"/>
        </w:rPr>
        <w:t>Կ</w:t>
      </w:r>
      <w:r w:rsidRPr="006A16FA">
        <w:rPr>
          <w:rFonts w:ascii="GHEA Grapalat" w:hAnsi="GHEA Grapalat" w:cs="Sylfaen"/>
          <w:bCs/>
          <w:color w:val="191919"/>
          <w:sz w:val="24"/>
          <w:szCs w:val="24"/>
          <w:shd w:val="clear" w:color="auto" w:fill="FFFFFF"/>
          <w:lang w:val="hy-AM"/>
        </w:rPr>
        <w:t xml:space="preserve">ապալառուն ձեռնարկել է հնարավոր բոլոր միջոցները, որպեսզի աշխատանքները կատարվեն և ավարտվեն սահմանված ժամկետում, սակայն </w:t>
      </w:r>
      <w:r>
        <w:rPr>
          <w:rFonts w:ascii="GHEA Grapalat" w:hAnsi="GHEA Grapalat" w:cs="Sylfaen"/>
          <w:bCs/>
          <w:color w:val="191919"/>
          <w:sz w:val="24"/>
          <w:szCs w:val="24"/>
          <w:shd w:val="clear" w:color="auto" w:fill="FFFFFF"/>
          <w:lang w:val="hy-AM"/>
        </w:rPr>
        <w:t xml:space="preserve">նկատի ունենալով այն, որ </w:t>
      </w:r>
      <w:r w:rsidR="003418BF">
        <w:rPr>
          <w:rFonts w:ascii="GHEA Grapalat" w:hAnsi="GHEA Grapalat"/>
          <w:color w:val="000000"/>
          <w:sz w:val="24"/>
          <w:szCs w:val="24"/>
          <w:lang w:val="hy-AM"/>
        </w:rPr>
        <w:t xml:space="preserve">հիմնանորոգվող ճանապարհը միակն է, որ կապում է </w:t>
      </w:r>
      <w:r>
        <w:rPr>
          <w:rFonts w:ascii="GHEA Grapalat" w:hAnsi="GHEA Grapalat"/>
          <w:color w:val="000000"/>
          <w:sz w:val="24"/>
          <w:szCs w:val="24"/>
          <w:lang w:val="hy-AM"/>
        </w:rPr>
        <w:t xml:space="preserve">Ալավերդի քաղաքի </w:t>
      </w:r>
      <w:r w:rsidR="003418BF">
        <w:rPr>
          <w:rFonts w:ascii="GHEA Grapalat" w:hAnsi="GHEA Grapalat"/>
          <w:color w:val="000000"/>
          <w:sz w:val="24"/>
          <w:szCs w:val="24"/>
          <w:lang w:val="hy-AM"/>
        </w:rPr>
        <w:t>Սանահին թաղամասը, Սանահին վանական համալիրը և Ակներ բնակավայրը, և երթևեկության բավականին ինտեսիվության պատճառով դանդաղել է աշխատանքների, մասնավորապես՝ լեռնային ապարների փխրեցման գործընթացը: Աշխատանքների դանդաղեցմանը նպաստ</w:t>
      </w:r>
      <w:r w:rsidR="001234B2">
        <w:rPr>
          <w:rFonts w:ascii="GHEA Grapalat" w:hAnsi="GHEA Grapalat"/>
          <w:color w:val="000000"/>
          <w:sz w:val="24"/>
          <w:szCs w:val="24"/>
          <w:lang w:val="hy-AM"/>
        </w:rPr>
        <w:t>ել</w:t>
      </w:r>
      <w:r w:rsidR="003418BF">
        <w:rPr>
          <w:rFonts w:ascii="GHEA Grapalat" w:hAnsi="GHEA Grapalat"/>
          <w:color w:val="000000"/>
          <w:sz w:val="24"/>
          <w:szCs w:val="24"/>
          <w:lang w:val="hy-AM"/>
        </w:rPr>
        <w:t xml:space="preserve"> է նաև </w:t>
      </w:r>
      <w:r w:rsidR="001234B2">
        <w:rPr>
          <w:rFonts w:ascii="GHEA Grapalat" w:hAnsi="GHEA Grapalat"/>
          <w:color w:val="000000"/>
          <w:sz w:val="24"/>
          <w:szCs w:val="24"/>
          <w:lang w:val="hy-AM"/>
        </w:rPr>
        <w:t xml:space="preserve">մայիս-հունիս </w:t>
      </w:r>
      <w:r w:rsidR="001234B2">
        <w:rPr>
          <w:rFonts w:ascii="GHEA Grapalat" w:eastAsia="Times New Roman" w:hAnsi="GHEA Grapalat" w:cs="Times New Roman"/>
          <w:color w:val="000000"/>
          <w:sz w:val="24"/>
          <w:szCs w:val="24"/>
          <w:lang w:val="hy-AM"/>
        </w:rPr>
        <w:t>ամիսներին տեղացած հորդառատ անձրևներ</w:t>
      </w:r>
      <w:r w:rsidR="001234B2">
        <w:rPr>
          <w:rFonts w:ascii="GHEA Grapalat" w:eastAsia="Times New Roman" w:hAnsi="GHEA Grapalat" w:cs="Times New Roman"/>
          <w:color w:val="000000"/>
          <w:sz w:val="24"/>
          <w:szCs w:val="24"/>
          <w:lang w:val="hy-AM"/>
        </w:rPr>
        <w:t>ը, որը նույնպես</w:t>
      </w:r>
      <w:r w:rsidR="001234B2">
        <w:rPr>
          <w:rFonts w:ascii="GHEA Grapalat" w:eastAsia="Times New Roman" w:hAnsi="GHEA Grapalat" w:cs="Times New Roman"/>
          <w:color w:val="000000"/>
          <w:sz w:val="24"/>
          <w:szCs w:val="24"/>
          <w:lang w:val="hy-AM"/>
        </w:rPr>
        <w:t xml:space="preserve"> </w:t>
      </w:r>
      <w:r w:rsidR="001234B2">
        <w:rPr>
          <w:rFonts w:ascii="GHEA Grapalat" w:eastAsia="Times New Roman" w:hAnsi="GHEA Grapalat" w:cs="Times New Roman"/>
          <w:color w:val="000000"/>
          <w:sz w:val="24"/>
          <w:szCs w:val="24"/>
          <w:lang w:val="hy-AM"/>
        </w:rPr>
        <w:t>ազդել է</w:t>
      </w:r>
      <w:r w:rsidR="001234B2">
        <w:rPr>
          <w:rFonts w:ascii="GHEA Grapalat" w:eastAsia="Times New Roman" w:hAnsi="GHEA Grapalat" w:cs="Times New Roman"/>
          <w:color w:val="000000"/>
          <w:sz w:val="24"/>
          <w:szCs w:val="24"/>
          <w:lang w:val="hy-AM"/>
        </w:rPr>
        <w:t xml:space="preserve"> </w:t>
      </w:r>
      <w:r w:rsidR="001234B2" w:rsidRPr="006A16FA">
        <w:rPr>
          <w:rFonts w:ascii="GHEA Grapalat" w:eastAsia="Times New Roman" w:hAnsi="GHEA Grapalat" w:cs="Times New Roman"/>
          <w:color w:val="000000"/>
          <w:sz w:val="24"/>
          <w:szCs w:val="24"/>
          <w:lang w:val="hy-AM"/>
        </w:rPr>
        <w:t>աշխա</w:t>
      </w:r>
      <w:r w:rsidR="001234B2">
        <w:rPr>
          <w:rFonts w:ascii="GHEA Grapalat" w:eastAsia="Times New Roman" w:hAnsi="GHEA Grapalat" w:cs="Times New Roman"/>
          <w:color w:val="000000"/>
          <w:sz w:val="24"/>
          <w:szCs w:val="24"/>
          <w:lang w:val="hy-AM"/>
        </w:rPr>
        <w:t>տանքների կատարման ժամկետների վրա</w:t>
      </w:r>
      <w:r w:rsidR="003418BF">
        <w:rPr>
          <w:rFonts w:ascii="GHEA Grapalat" w:hAnsi="GHEA Grapalat"/>
          <w:color w:val="000000"/>
          <w:sz w:val="24"/>
          <w:szCs w:val="24"/>
          <w:lang w:val="hy-AM"/>
        </w:rPr>
        <w:t>:</w:t>
      </w:r>
    </w:p>
    <w:p w:rsidR="0065598A" w:rsidRDefault="0065598A" w:rsidP="0065598A">
      <w:pPr>
        <w:spacing w:line="360" w:lineRule="auto"/>
        <w:ind w:firstLine="709"/>
        <w:jc w:val="both"/>
        <w:rPr>
          <w:rFonts w:ascii="GHEA Grapalat" w:hAnsi="GHEA Grapalat"/>
          <w:color w:val="FF0000"/>
          <w:sz w:val="24"/>
          <w:szCs w:val="24"/>
          <w:lang w:val="hy-AM"/>
        </w:rPr>
      </w:pPr>
      <w:r>
        <w:rPr>
          <w:rFonts w:ascii="GHEA Grapalat" w:hAnsi="GHEA Grapalat"/>
          <w:color w:val="000000"/>
          <w:sz w:val="24"/>
          <w:szCs w:val="24"/>
          <w:lang w:val="hy-AM"/>
        </w:rPr>
        <w:t xml:space="preserve">Ելնելով վերը նշված հանգամանքներից,  Կապալառուն դիմել է Պատվիրատուին և խնդրել է </w:t>
      </w:r>
      <w:r w:rsidRPr="0010118C">
        <w:rPr>
          <w:rFonts w:ascii="GHEA Grapalat" w:hAnsi="GHEA Grapalat"/>
          <w:sz w:val="24"/>
          <w:szCs w:val="24"/>
          <w:shd w:val="clear" w:color="auto" w:fill="FFFFFF"/>
          <w:lang w:val="hy-AM"/>
        </w:rPr>
        <w:t>2023 թվականին իրականացվելիք աշխատանքների մի մասը տեղափոխել 2024թ.</w:t>
      </w:r>
      <w:r w:rsidRPr="0010118C">
        <w:rPr>
          <w:rFonts w:ascii="GHEA Grapalat" w:hAnsi="GHEA Grapalat"/>
          <w:sz w:val="24"/>
          <w:szCs w:val="24"/>
          <w:lang w:val="hy-AM"/>
        </w:rPr>
        <w:t>:</w:t>
      </w: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 xml:space="preserve">Նկատի ունենալով վերը նշվածը, ինչպես նաև </w:t>
      </w:r>
      <w:r w:rsidR="0065598A">
        <w:rPr>
          <w:rFonts w:ascii="GHEA Grapalat" w:hAnsi="GHEA Grapalat"/>
          <w:color w:val="000000"/>
          <w:sz w:val="24"/>
          <w:szCs w:val="24"/>
          <w:lang w:val="hy-AM"/>
        </w:rPr>
        <w:t xml:space="preserve">առաջիկայում սպասվող </w:t>
      </w:r>
      <w:r>
        <w:rPr>
          <w:rFonts w:ascii="GHEA Grapalat" w:hAnsi="GHEA Grapalat"/>
          <w:color w:val="000000"/>
          <w:sz w:val="24"/>
          <w:szCs w:val="24"/>
          <w:lang w:val="hy-AM"/>
        </w:rPr>
        <w:t>եղանակային անբարենպաստ պայմանները</w:t>
      </w:r>
      <w:r w:rsidR="0065598A">
        <w:rPr>
          <w:rFonts w:ascii="GHEA Grapalat" w:hAnsi="GHEA Grapalat"/>
          <w:color w:val="000000"/>
          <w:sz w:val="24"/>
          <w:szCs w:val="24"/>
          <w:lang w:val="hy-AM"/>
        </w:rPr>
        <w:t>,</w:t>
      </w:r>
      <w:r>
        <w:rPr>
          <w:rFonts w:ascii="GHEA Grapalat" w:hAnsi="GHEA Grapalat"/>
          <w:color w:val="000000"/>
          <w:sz w:val="24"/>
          <w:szCs w:val="24"/>
          <w:lang w:val="hy-AM"/>
        </w:rPr>
        <w:t xml:space="preserve"> ներկայացված նախագծով առաջարկվում է պայմանագրով նախատեսված աշխատանքների 21.11.2023թ. դրությամբ չկատարված մասը և աշխատանքների կատարման ժամկետից 38 օրը տեղափոխել 2024 թվական:</w:t>
      </w:r>
    </w:p>
    <w:p w:rsidR="003418BF" w:rsidRDefault="003418BF" w:rsidP="003418BF">
      <w:pPr>
        <w:spacing w:line="360" w:lineRule="auto"/>
        <w:ind w:firstLine="709"/>
        <w:jc w:val="both"/>
        <w:rPr>
          <w:rFonts w:ascii="GHEA Grapalat" w:hAnsi="GHEA Grapalat"/>
          <w:color w:val="000000"/>
          <w:sz w:val="24"/>
          <w:szCs w:val="24"/>
          <w:lang w:val="hy-AM"/>
        </w:rPr>
      </w:pP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4. «Ռ.Ղազարյան» սահմանափակ պատասխանատվությամբ ընկերության հետ 2023 թվականի մայիսի 23-ին կնքված թիվ ՏԿԵՆ-ՀԲՄԱՇՁԲ-2023/4Շ-2 պայմանագրով նախատեսվում է իրականացնել Վանաձոր քաղաքային համայնքի Կ. Դեմիրճյան փողոցի հիմնանորոգման աշխատանքները:</w:t>
      </w: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 xml:space="preserve">Հիմնանորոգման աշխատանքների իրականացման ընթացքում Կապալառուի կողմից բարձրացված մի շարք խնդիրներին համապարփակ լուծումներ տալու նպատակով Վանաձոր համայնքի, նախագծանախահաշվային փաստաթղթերը կազմող կազմակերպության, տեղնիկական հսկողություն իրականացնող կազմակերպության և պատասխանատու ստորաբաժանման ներկայացուցիչների մասնակցությամբ ստեղծվեց աշխատանքային խումբ: </w:t>
      </w:r>
      <w:r>
        <w:rPr>
          <w:rFonts w:ascii="GHEA Grapalat" w:hAnsi="GHEA Grapalat"/>
          <w:color w:val="000000"/>
          <w:sz w:val="24"/>
          <w:szCs w:val="24"/>
          <w:lang w:val="hy-AM"/>
        </w:rPr>
        <w:lastRenderedPageBreak/>
        <w:t>Աշխատանքային խմբի կողմից նշված հատվածում կատարված ուսումնասիրության արդյունքում արձանագրվեց, հետևյալը.</w:t>
      </w: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Հաշվի առնելով, որ նախագծման աշխատանքներից հետո մինչև շինարարական աշխատանքների</w:t>
      </w:r>
      <w:r>
        <w:rPr>
          <w:rFonts w:ascii="Courier New" w:hAnsi="Courier New" w:cs="Courier New"/>
          <w:color w:val="000000"/>
          <w:sz w:val="24"/>
          <w:szCs w:val="24"/>
          <w:lang w:val="hy-AM"/>
        </w:rPr>
        <w:t> </w:t>
      </w:r>
      <w:r>
        <w:rPr>
          <w:rFonts w:ascii="GHEA Grapalat" w:hAnsi="GHEA Grapalat"/>
          <w:color w:val="000000"/>
          <w:sz w:val="24"/>
          <w:szCs w:val="24"/>
          <w:lang w:val="hy-AM"/>
        </w:rPr>
        <w:t xml:space="preserve"> մեկնարկը անցել է շուրջ 2 տարի և հիմնանորոգման ենթակա Վանաձոր քաղաքի Կ.Դեմիրճյան փողոցի ջրահեռացման ամբողջ համակարգի ոչ կանոնավոր գործելու, ինչպես նաև անձրևաջրերի հետևանքով ծածկի մակերեսի վրա առաջացած ջրափոսերը ամբողջովին քայքայել են ա/բ ծածկը, որոշ հատվածներում ա/բ ծածկը ամբողջովին բացակայում է (մոտ 20190 քմ), իսկ փոսերը բավականին խորացել են, հետևաբար, առաջարկվում է</w:t>
      </w:r>
      <w:r>
        <w:rPr>
          <w:rFonts w:ascii="Courier New" w:hAnsi="Courier New" w:cs="Courier New"/>
          <w:color w:val="000000"/>
          <w:sz w:val="24"/>
          <w:szCs w:val="24"/>
          <w:lang w:val="hy-AM"/>
        </w:rPr>
        <w:t> </w:t>
      </w:r>
      <w:r>
        <w:rPr>
          <w:rFonts w:ascii="GHEA Grapalat" w:hAnsi="GHEA Grapalat"/>
          <w:color w:val="000000"/>
          <w:sz w:val="24"/>
          <w:szCs w:val="24"/>
          <w:lang w:val="hy-AM"/>
        </w:rPr>
        <w:t xml:space="preserve"> վերոհիշյալ հատվածներում իրականացնել ճանապարհային ծածկի քանդում հիմքի հետ միասին՝ նոր հիմքի կառուցում նոր ծածկով, իսկ այն հատվածներում որտեղ փոսերը խորացվել են փոսային նորոգումներն իրականացնել խճային հիմքով, ինչպես նաև անձրևաընդունիչների դիտահորերի սալերի ուղղում, կափարիչների փոխարինում, ուղիների, մուտքերի, մայթերի կառուցումն ու եզրաքարերի տեղադրումը իրականացնել հաշվի առնելով տեղանքի առանձնահատկությունները:</w:t>
      </w:r>
      <w:r>
        <w:rPr>
          <w:rFonts w:ascii="Courier New" w:hAnsi="Courier New" w:cs="Courier New"/>
          <w:color w:val="000000"/>
          <w:sz w:val="24"/>
          <w:szCs w:val="24"/>
          <w:lang w:val="hy-AM"/>
        </w:rPr>
        <w:t>         </w:t>
      </w:r>
      <w:r>
        <w:rPr>
          <w:rFonts w:ascii="GHEA Grapalat" w:hAnsi="GHEA Grapalat"/>
          <w:color w:val="000000"/>
          <w:sz w:val="24"/>
          <w:szCs w:val="24"/>
          <w:lang w:val="hy-AM"/>
        </w:rPr>
        <w:t xml:space="preserve"> </w:t>
      </w: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Վերը նշվածով պայմանավորված անհրաժեշտություն է առաջացել օբյեկտի նախագծանախահաշվային փաստաթղթերում կատարել համապատասխան փոփոխություններ, որի արդյունքում կավելանա պայմանագրով նախատեսված աշխատանքների ծավալը պայմանագրի ընդհանուր գումարի 14 տոկոսից ոչ ավելի չափով, ինչպես նաև պայմանագրով նախատեսված որոշ աշխատանքները կփոխարինվեն այլ բնութագրեր ունեցող աշխատանքներով, որոնք միասին գումարային արտահայտությամբ չեն գերազանցում պայմանագրի գնի 62 տոկոսը։</w:t>
      </w:r>
    </w:p>
    <w:p w:rsidR="003418BF" w:rsidRDefault="003418BF" w:rsidP="003418BF">
      <w:pPr>
        <w:spacing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 xml:space="preserve">Նկատի ունենալով վերը նշվածը ներկայացված նախագծով առաջարկվում է </w:t>
      </w:r>
      <w:r w:rsidR="00036E45">
        <w:rPr>
          <w:rFonts w:ascii="GHEA Grapalat" w:hAnsi="GHEA Grapalat"/>
          <w:color w:val="000000"/>
          <w:sz w:val="24"/>
          <w:szCs w:val="24"/>
          <w:lang w:val="hy-AM"/>
        </w:rPr>
        <w:t xml:space="preserve">նաև </w:t>
      </w:r>
      <w:r>
        <w:rPr>
          <w:rFonts w:ascii="GHEA Grapalat" w:hAnsi="GHEA Grapalat"/>
          <w:color w:val="000000"/>
          <w:sz w:val="24"/>
          <w:szCs w:val="24"/>
          <w:lang w:val="hy-AM"/>
        </w:rPr>
        <w:t xml:space="preserve">Վանաձոր քաղաքային համայնքի Կ. Դեմիրճյան փողոցի հիմնանորոգման </w:t>
      </w:r>
      <w:r w:rsidR="00036E45">
        <w:rPr>
          <w:rFonts w:ascii="GHEA Grapalat" w:hAnsi="GHEA Grapalat"/>
          <w:color w:val="000000"/>
          <w:sz w:val="24"/>
          <w:szCs w:val="24"/>
          <w:lang w:val="hy-AM"/>
        </w:rPr>
        <w:t xml:space="preserve">աշխատանքները ավարտելու </w:t>
      </w:r>
      <w:r>
        <w:rPr>
          <w:rFonts w:ascii="GHEA Grapalat" w:hAnsi="GHEA Grapalat"/>
          <w:color w:val="000000"/>
          <w:sz w:val="24"/>
          <w:szCs w:val="24"/>
          <w:lang w:val="hy-AM"/>
        </w:rPr>
        <w:t xml:space="preserve">համար </w:t>
      </w:r>
      <w:r w:rsidR="00036E45">
        <w:rPr>
          <w:rFonts w:ascii="GHEA Grapalat" w:hAnsi="GHEA Grapalat"/>
          <w:color w:val="000000"/>
          <w:sz w:val="24"/>
          <w:szCs w:val="24"/>
          <w:lang w:val="hy-AM"/>
        </w:rPr>
        <w:t xml:space="preserve">հատկացնել </w:t>
      </w:r>
      <w:r w:rsidR="009277AC">
        <w:rPr>
          <w:rFonts w:ascii="GHEA Grapalat" w:hAnsi="GHEA Grapalat"/>
          <w:color w:val="000000"/>
          <w:sz w:val="24"/>
          <w:szCs w:val="24"/>
          <w:lang w:val="hy-AM"/>
        </w:rPr>
        <w:t xml:space="preserve">լրացուցիչ </w:t>
      </w:r>
      <w:r w:rsidR="00036E45">
        <w:rPr>
          <w:rFonts w:ascii="GHEA Grapalat" w:hAnsi="GHEA Grapalat"/>
          <w:color w:val="000000"/>
          <w:sz w:val="24"/>
          <w:szCs w:val="24"/>
          <w:lang w:val="hy-AM"/>
        </w:rPr>
        <w:t xml:space="preserve">ֆինանսական միջոցներ՝ </w:t>
      </w:r>
      <w:r>
        <w:rPr>
          <w:rFonts w:ascii="GHEA Grapalat" w:hAnsi="GHEA Grapalat"/>
          <w:color w:val="000000"/>
          <w:sz w:val="24"/>
          <w:szCs w:val="24"/>
          <w:lang w:val="hy-AM"/>
        </w:rPr>
        <w:t xml:space="preserve">95.3 մլն. </w:t>
      </w:r>
      <w:r w:rsidR="00036E45">
        <w:rPr>
          <w:rFonts w:ascii="GHEA Grapalat" w:hAnsi="GHEA Grapalat"/>
          <w:color w:val="000000"/>
          <w:sz w:val="24"/>
          <w:szCs w:val="24"/>
          <w:lang w:val="hy-AM"/>
        </w:rPr>
        <w:t>ՀՀ դրամի չափով</w:t>
      </w:r>
      <w:r>
        <w:rPr>
          <w:rFonts w:ascii="GHEA Grapalat" w:hAnsi="GHEA Grapalat"/>
          <w:color w:val="000000"/>
          <w:sz w:val="24"/>
          <w:szCs w:val="24"/>
          <w:lang w:val="hy-AM"/>
        </w:rPr>
        <w:t>:</w:t>
      </w:r>
    </w:p>
    <w:p w:rsidR="003418BF" w:rsidRDefault="003418BF" w:rsidP="003418BF">
      <w:pPr>
        <w:spacing w:line="360" w:lineRule="auto"/>
        <w:ind w:firstLine="567"/>
        <w:jc w:val="both"/>
        <w:rPr>
          <w:rFonts w:ascii="GHEA Grapalat" w:hAnsi="GHEA Grapalat"/>
          <w:color w:val="191919"/>
          <w:sz w:val="24"/>
          <w:szCs w:val="24"/>
          <w:shd w:val="clear" w:color="auto" w:fill="FFFFFF"/>
          <w:lang w:val="hy-AM"/>
        </w:rPr>
      </w:pPr>
      <w:r>
        <w:rPr>
          <w:rFonts w:ascii="GHEA Grapalat" w:hAnsi="GHEA Grapalat"/>
          <w:color w:val="000000"/>
          <w:sz w:val="24"/>
          <w:szCs w:val="24"/>
          <w:lang w:val="hy-AM"/>
        </w:rPr>
        <w:lastRenderedPageBreak/>
        <w:t xml:space="preserve">5. «Լեոպոլդ և ընկերներ» սահմանափակ պատասխանատվությամբ ընկերության հետ 2022 թվականի սեպտեմբերի 27-ին կնքված թիվ ՏԿԵՆ-ՀԲՄԱՇՁԲ-2022/23Շ-2 պայմանագրով նախատեսվում է իրականացնել Մ-10, Սևան-Մարտունի-Գետափ միջպետական նշանակության ավտոճանապարհի կմ1+000-կմ17+000 հատվածի (բացառությամբ կմ2+800-կմ5+300, կմ5+750-կմ5+886 և կմ6+850-կմ7+034 հատվածների) հիմնանորոգման աշխատանքները: </w:t>
      </w:r>
      <w:r>
        <w:rPr>
          <w:rFonts w:ascii="GHEA Grapalat" w:hAnsi="GHEA Grapalat"/>
          <w:color w:val="191919"/>
          <w:sz w:val="24"/>
          <w:szCs w:val="24"/>
          <w:shd w:val="clear" w:color="auto" w:fill="FFFFFF"/>
          <w:lang w:val="hy-AM"/>
        </w:rPr>
        <w:t>Աշխատանքների մեկնարկից հետո կապալառուն ձեռնարկել է հնարավոր բոլոր միջոցները, որպեսզի աշխատանքները կատարվեն և ավարտվեն սահմանված ժամկետում, սակայն շինարարական աշխատանքների ընթացքում տեղանքի իրադրությունից կախված որոշ աշխատանքներ նախագծային նոր լուծումներով իրականացնելու անհրաժեշտություն է առաջացել, իսկ նախագծային նոր լուծումներ տալու գործընթացը իրականացնելու, նախագծային փոփոխությունները գնահատելու համար որոշակի ժամանակ է պահանջվել: Բացի այդ՝ աշխատանքներն իրականացվել են չընդհատելով ճանապարհային երթևեկությունը, որը ամառվա ընթացքում բավականին ինտեսիվ և ծանրաբեռնված է եղել, ինչը նույնպես ազդել է աշխատանքի կատարման ժամկետների վրա՝ դանդաղեցնելով աշխատանքների ընթացքը: Կապալառուն դիմել է նախարարությանը և խնդրել աշխատանքների կատարման ժամկետը երկարաձգել:</w:t>
      </w:r>
    </w:p>
    <w:p w:rsidR="003418BF" w:rsidRDefault="003418BF" w:rsidP="003418BF">
      <w:pPr>
        <w:spacing w:line="360" w:lineRule="auto"/>
        <w:ind w:firstLine="42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Նկատի ունենալով վերը նշվածը, ներկայացված նախագծով առաջարկվում է </w:t>
      </w:r>
      <w:r>
        <w:rPr>
          <w:rFonts w:ascii="GHEA Grapalat" w:hAnsi="GHEA Grapalat"/>
          <w:color w:val="000000"/>
          <w:sz w:val="24"/>
          <w:szCs w:val="24"/>
          <w:lang w:val="hy-AM"/>
        </w:rPr>
        <w:t>երկարաձգել Պայմանագրով սահմանված ընդհանուր աշխատանքների կատարման ժամկետը մինչև 2023 թվականի դեկտեմբերի 10-ը:</w:t>
      </w:r>
    </w:p>
    <w:p w:rsidR="001234B2" w:rsidRDefault="001234B2" w:rsidP="005B04F4">
      <w:pPr>
        <w:spacing w:line="360" w:lineRule="auto"/>
        <w:ind w:firstLine="426"/>
        <w:jc w:val="both"/>
        <w:rPr>
          <w:rFonts w:ascii="GHEA Grapalat" w:hAnsi="GHEA Grapalat"/>
          <w:color w:val="191919"/>
          <w:sz w:val="24"/>
          <w:szCs w:val="24"/>
          <w:shd w:val="clear" w:color="auto" w:fill="FFFFFF"/>
          <w:lang w:val="hy-AM"/>
        </w:rPr>
      </w:pPr>
    </w:p>
    <w:p w:rsidR="005B04F4" w:rsidRDefault="0065598A" w:rsidP="005B04F4">
      <w:pPr>
        <w:spacing w:line="360" w:lineRule="auto"/>
        <w:ind w:firstLine="426"/>
        <w:jc w:val="both"/>
        <w:rPr>
          <w:rFonts w:ascii="GHEA Grapalat" w:hAnsi="GHEA Grapalat"/>
          <w:color w:val="000000"/>
          <w:sz w:val="24"/>
          <w:szCs w:val="24"/>
          <w:lang w:val="hy-AM"/>
        </w:rPr>
      </w:pPr>
      <w:r>
        <w:rPr>
          <w:rFonts w:ascii="GHEA Grapalat" w:hAnsi="GHEA Grapalat"/>
          <w:color w:val="191919"/>
          <w:sz w:val="24"/>
          <w:szCs w:val="24"/>
          <w:shd w:val="clear" w:color="auto" w:fill="FFFFFF"/>
          <w:lang w:val="hy-AM"/>
        </w:rPr>
        <w:t>Մ</w:t>
      </w:r>
      <w:r w:rsidR="00EB7C32">
        <w:rPr>
          <w:rFonts w:ascii="GHEA Grapalat" w:hAnsi="GHEA Grapalat"/>
          <w:color w:val="191919"/>
          <w:sz w:val="24"/>
          <w:szCs w:val="24"/>
          <w:shd w:val="clear" w:color="auto" w:fill="FFFFFF"/>
          <w:lang w:val="hy-AM"/>
        </w:rPr>
        <w:t>ի</w:t>
      </w:r>
      <w:bookmarkStart w:id="1" w:name="_GoBack"/>
      <w:bookmarkEnd w:id="1"/>
      <w:r>
        <w:rPr>
          <w:rFonts w:ascii="GHEA Grapalat" w:hAnsi="GHEA Grapalat"/>
          <w:color w:val="191919"/>
          <w:sz w:val="24"/>
          <w:szCs w:val="24"/>
          <w:shd w:val="clear" w:color="auto" w:fill="FFFFFF"/>
          <w:lang w:val="hy-AM"/>
        </w:rPr>
        <w:t xml:space="preserve">աժամանակ, </w:t>
      </w:r>
      <w:r w:rsidR="005B04F4">
        <w:rPr>
          <w:rFonts w:ascii="GHEA Grapalat" w:hAnsi="GHEA Grapalat"/>
          <w:color w:val="191919"/>
          <w:sz w:val="24"/>
          <w:szCs w:val="24"/>
          <w:shd w:val="clear" w:color="auto" w:fill="FFFFFF"/>
          <w:lang w:val="hy-AM"/>
        </w:rPr>
        <w:t>16.01.2023թ. կնքված թիվ ՏԿԵՆ-ԲՄԱՇՁԲ-2022/35Շ-7 պայմանագրով նախատեսված՝ Մ-11, Մարտունի - Վարդենիս - ՀՀ սահման միջպետական նշանակության ավտոճանապարհի կմ25+500-կմ29+200 հատվածի հիմնանորոգման</w:t>
      </w:r>
      <w:r w:rsidR="005B04F4">
        <w:rPr>
          <w:rFonts w:ascii="GHEA Grapalat" w:hAnsi="GHEA Grapalat"/>
          <w:color w:val="000000"/>
          <w:sz w:val="24"/>
          <w:szCs w:val="24"/>
          <w:lang w:val="hy-AM"/>
        </w:rPr>
        <w:t xml:space="preserve"> աշխատանքները իրականացնող Կապալառուն դիմել է Պատվիրատուին տեղեկացնելով, </w:t>
      </w:r>
      <w:r w:rsidR="005B04F4" w:rsidRPr="0010118C">
        <w:rPr>
          <w:rFonts w:ascii="GHEA Grapalat" w:hAnsi="GHEA Grapalat"/>
          <w:sz w:val="24"/>
          <w:szCs w:val="24"/>
          <w:lang w:val="hy-AM"/>
        </w:rPr>
        <w:t xml:space="preserve">որ </w:t>
      </w:r>
      <w:r w:rsidR="004A7F68" w:rsidRPr="0010118C">
        <w:rPr>
          <w:rFonts w:ascii="GHEA Grapalat" w:hAnsi="GHEA Grapalat"/>
          <w:sz w:val="24"/>
          <w:szCs w:val="24"/>
          <w:lang w:val="hy-AM"/>
        </w:rPr>
        <w:t xml:space="preserve">տվյալ հատվածում ճանապարհի նիշը բարձրացնելու նպատակով լիցքի իրականացման ընթացքում անհրաժեշտություն </w:t>
      </w:r>
      <w:r w:rsidR="004A7F68" w:rsidRPr="0010118C">
        <w:rPr>
          <w:rFonts w:ascii="GHEA Grapalat" w:hAnsi="GHEA Grapalat"/>
          <w:sz w:val="24"/>
          <w:szCs w:val="24"/>
          <w:lang w:val="hy-AM"/>
        </w:rPr>
        <w:lastRenderedPageBreak/>
        <w:t xml:space="preserve">էր առաջանալու երթևեկությունը կազմակերպել շրջանցիկ ճանապարհներով, որոնք անցնում են հարակից բնակավայրերի միջով: Միաժամանակ, </w:t>
      </w:r>
      <w:r w:rsidR="005B04F4" w:rsidRPr="0010118C">
        <w:rPr>
          <w:rFonts w:ascii="GHEA Grapalat" w:hAnsi="GHEA Grapalat"/>
          <w:sz w:val="24"/>
          <w:szCs w:val="24"/>
          <w:lang w:val="hy-AM"/>
        </w:rPr>
        <w:t xml:space="preserve">նախագծով նախատեսված լիցքի համար անհրաժեշտ շուրջ 300 հազ.խմ. ժայռային գրունտի տեղափոխումը պետք է իրականացվի 18կմ հեռավորությունից, իսկ ճանապարհը անցնում է Վարդենիս քաղաքի և Ակունք գյուղի միջով: Նշված քանակությամբ գրունտի տեղափոխման ժամանակ կվնասվի </w:t>
      </w:r>
      <w:r w:rsidR="002D3B15" w:rsidRPr="0010118C">
        <w:rPr>
          <w:rFonts w:ascii="GHEA Grapalat" w:hAnsi="GHEA Grapalat"/>
          <w:sz w:val="24"/>
          <w:szCs w:val="24"/>
          <w:lang w:val="hy-AM"/>
        </w:rPr>
        <w:t xml:space="preserve">նշված գյուղերի </w:t>
      </w:r>
      <w:r w:rsidR="005B04F4" w:rsidRPr="0010118C">
        <w:rPr>
          <w:rFonts w:ascii="GHEA Grapalat" w:hAnsi="GHEA Grapalat"/>
          <w:sz w:val="24"/>
          <w:szCs w:val="24"/>
          <w:lang w:val="hy-AM"/>
        </w:rPr>
        <w:t>ճանապարհի գոյություն ունեցող ա/բ ծածկը</w:t>
      </w:r>
      <w:r w:rsidR="00987BB0" w:rsidRPr="0010118C">
        <w:rPr>
          <w:rFonts w:ascii="GHEA Grapalat" w:hAnsi="GHEA Grapalat"/>
          <w:sz w:val="24"/>
          <w:szCs w:val="24"/>
          <w:lang w:val="hy-AM"/>
        </w:rPr>
        <w:t>, ինչը անխափան և անվտանգ երթևեկության համար խոչընդոտներ կարող է առաջացնել</w:t>
      </w:r>
      <w:r w:rsidR="00D14F57">
        <w:rPr>
          <w:rFonts w:ascii="GHEA Grapalat" w:hAnsi="GHEA Grapalat"/>
          <w:sz w:val="24"/>
          <w:szCs w:val="24"/>
          <w:lang w:val="hy-AM"/>
        </w:rPr>
        <w:t>, հետևաբար խնդրել է 2023 թվականին իրականացվող աշխատանքների կատարման ժամկետը տեղափոխել 2024 թվական</w:t>
      </w:r>
      <w:r w:rsidR="0032190A" w:rsidRPr="0010118C">
        <w:rPr>
          <w:rFonts w:ascii="GHEA Grapalat" w:hAnsi="GHEA Grapalat"/>
          <w:sz w:val="24"/>
          <w:szCs w:val="24"/>
          <w:lang w:val="hy-AM"/>
        </w:rPr>
        <w:t>: Նշված հանգամանքներով պայմանավորված, ինչպես նաև</w:t>
      </w:r>
      <w:r w:rsidR="0032190A" w:rsidRPr="006E2877">
        <w:rPr>
          <w:rFonts w:ascii="GHEA Grapalat" w:hAnsi="GHEA Grapalat"/>
          <w:color w:val="FF0000"/>
          <w:sz w:val="24"/>
          <w:szCs w:val="24"/>
          <w:lang w:val="hy-AM"/>
        </w:rPr>
        <w:t xml:space="preserve"> </w:t>
      </w:r>
      <w:r w:rsidR="00225B43">
        <w:rPr>
          <w:rFonts w:ascii="GHEA Grapalat" w:hAnsi="GHEA Grapalat"/>
          <w:color w:val="000000"/>
          <w:sz w:val="24"/>
          <w:szCs w:val="24"/>
          <w:lang w:val="hy-AM"/>
        </w:rPr>
        <w:t xml:space="preserve">տվյալ </w:t>
      </w:r>
      <w:r w:rsidR="0032190A">
        <w:rPr>
          <w:rFonts w:ascii="GHEA Grapalat" w:hAnsi="GHEA Grapalat"/>
          <w:color w:val="000000"/>
          <w:sz w:val="24"/>
          <w:szCs w:val="24"/>
          <w:lang w:val="hy-AM"/>
        </w:rPr>
        <w:t xml:space="preserve">սահմանամերձ </w:t>
      </w:r>
      <w:r w:rsidR="00225B43">
        <w:rPr>
          <w:rFonts w:ascii="GHEA Grapalat" w:hAnsi="GHEA Grapalat"/>
          <w:color w:val="000000"/>
          <w:sz w:val="24"/>
          <w:szCs w:val="24"/>
          <w:lang w:val="hy-AM"/>
        </w:rPr>
        <w:t xml:space="preserve">տարածաշրջանի </w:t>
      </w:r>
      <w:r w:rsidR="002D3B15">
        <w:rPr>
          <w:rFonts w:ascii="GHEA Grapalat" w:hAnsi="GHEA Grapalat"/>
          <w:color w:val="000000"/>
          <w:sz w:val="24"/>
          <w:szCs w:val="24"/>
          <w:lang w:val="hy-AM"/>
        </w:rPr>
        <w:t>անվտանգութ</w:t>
      </w:r>
      <w:r w:rsidR="004A7F68">
        <w:rPr>
          <w:rFonts w:ascii="GHEA Grapalat" w:hAnsi="GHEA Grapalat"/>
          <w:color w:val="000000"/>
          <w:sz w:val="24"/>
          <w:szCs w:val="24"/>
          <w:lang w:val="hy-AM"/>
        </w:rPr>
        <w:t>յ</w:t>
      </w:r>
      <w:r w:rsidR="0032190A">
        <w:rPr>
          <w:rFonts w:ascii="GHEA Grapalat" w:hAnsi="GHEA Grapalat"/>
          <w:color w:val="000000"/>
          <w:sz w:val="24"/>
          <w:szCs w:val="24"/>
          <w:lang w:val="hy-AM"/>
        </w:rPr>
        <w:t>ու</w:t>
      </w:r>
      <w:r w:rsidR="002D3B15">
        <w:rPr>
          <w:rFonts w:ascii="GHEA Grapalat" w:hAnsi="GHEA Grapalat"/>
          <w:color w:val="000000"/>
          <w:sz w:val="24"/>
          <w:szCs w:val="24"/>
          <w:lang w:val="hy-AM"/>
        </w:rPr>
        <w:t>ն</w:t>
      </w:r>
      <w:r w:rsidR="0032190A">
        <w:rPr>
          <w:rFonts w:ascii="GHEA Grapalat" w:hAnsi="GHEA Grapalat"/>
          <w:color w:val="000000"/>
          <w:sz w:val="24"/>
          <w:szCs w:val="24"/>
          <w:lang w:val="hy-AM"/>
        </w:rPr>
        <w:t>ը</w:t>
      </w:r>
      <w:r w:rsidR="004A7F68">
        <w:rPr>
          <w:rFonts w:ascii="GHEA Grapalat" w:hAnsi="GHEA Grapalat"/>
          <w:color w:val="000000"/>
          <w:sz w:val="24"/>
          <w:szCs w:val="24"/>
          <w:lang w:val="hy-AM"/>
        </w:rPr>
        <w:t xml:space="preserve"> ապահովելու </w:t>
      </w:r>
      <w:r w:rsidR="0032190A">
        <w:rPr>
          <w:rFonts w:ascii="GHEA Grapalat" w:hAnsi="GHEA Grapalat"/>
          <w:color w:val="000000"/>
          <w:sz w:val="24"/>
          <w:szCs w:val="24"/>
          <w:lang w:val="hy-AM"/>
        </w:rPr>
        <w:t xml:space="preserve">նպատակով </w:t>
      </w:r>
      <w:r w:rsidR="004A7F68">
        <w:rPr>
          <w:rFonts w:ascii="GHEA Grapalat" w:hAnsi="GHEA Grapalat"/>
          <w:color w:val="000000"/>
          <w:sz w:val="24"/>
          <w:szCs w:val="24"/>
          <w:lang w:val="hy-AM"/>
        </w:rPr>
        <w:t xml:space="preserve">անխափան </w:t>
      </w:r>
      <w:r w:rsidR="005B04F4">
        <w:rPr>
          <w:rFonts w:ascii="GHEA Grapalat" w:hAnsi="GHEA Grapalat"/>
          <w:color w:val="000000"/>
          <w:sz w:val="24"/>
          <w:szCs w:val="24"/>
          <w:lang w:val="hy-AM"/>
        </w:rPr>
        <w:t>երթևեկությ</w:t>
      </w:r>
      <w:r w:rsidR="004A7F68">
        <w:rPr>
          <w:rFonts w:ascii="GHEA Grapalat" w:hAnsi="GHEA Grapalat"/>
          <w:color w:val="000000"/>
          <w:sz w:val="24"/>
          <w:szCs w:val="24"/>
          <w:lang w:val="hy-AM"/>
        </w:rPr>
        <w:t>ու</w:t>
      </w:r>
      <w:r w:rsidR="005B04F4">
        <w:rPr>
          <w:rFonts w:ascii="GHEA Grapalat" w:hAnsi="GHEA Grapalat"/>
          <w:color w:val="000000"/>
          <w:sz w:val="24"/>
          <w:szCs w:val="24"/>
          <w:lang w:val="hy-AM"/>
        </w:rPr>
        <w:t>ն</w:t>
      </w:r>
      <w:r w:rsidR="005B04F4">
        <w:rPr>
          <w:rFonts w:ascii="Courier New" w:hAnsi="Courier New" w:cs="Courier New"/>
          <w:color w:val="000000"/>
          <w:sz w:val="24"/>
          <w:szCs w:val="24"/>
          <w:lang w:val="hy-AM"/>
        </w:rPr>
        <w:t> </w:t>
      </w:r>
      <w:r w:rsidR="005B04F4">
        <w:rPr>
          <w:rFonts w:ascii="GHEA Grapalat" w:hAnsi="GHEA Grapalat"/>
          <w:color w:val="000000"/>
          <w:sz w:val="24"/>
          <w:szCs w:val="24"/>
          <w:lang w:val="hy-AM"/>
        </w:rPr>
        <w:t xml:space="preserve"> </w:t>
      </w:r>
      <w:r w:rsidR="0032190A">
        <w:rPr>
          <w:rFonts w:ascii="GHEA Grapalat" w:hAnsi="GHEA Grapalat"/>
          <w:color w:val="000000"/>
          <w:sz w:val="24"/>
          <w:szCs w:val="24"/>
          <w:lang w:val="hy-AM"/>
        </w:rPr>
        <w:t>կազմակերպելու</w:t>
      </w:r>
      <w:r w:rsidR="002D3B15">
        <w:rPr>
          <w:rFonts w:ascii="GHEA Grapalat" w:hAnsi="GHEA Grapalat"/>
          <w:color w:val="000000"/>
          <w:sz w:val="24"/>
          <w:szCs w:val="24"/>
          <w:lang w:val="hy-AM"/>
        </w:rPr>
        <w:t xml:space="preserve"> անհրաժեշտությունից </w:t>
      </w:r>
      <w:r w:rsidR="005B04F4">
        <w:rPr>
          <w:rFonts w:ascii="GHEA Grapalat" w:hAnsi="GHEA Grapalat"/>
          <w:color w:val="000000"/>
          <w:sz w:val="24"/>
          <w:szCs w:val="24"/>
          <w:lang w:val="hy-AM"/>
        </w:rPr>
        <w:t>ելնելով</w:t>
      </w:r>
      <w:r w:rsidR="005B04F4">
        <w:rPr>
          <w:rFonts w:ascii="Courier New" w:hAnsi="Courier New" w:cs="Courier New"/>
          <w:color w:val="000000"/>
          <w:sz w:val="24"/>
          <w:szCs w:val="24"/>
          <w:lang w:val="hy-AM"/>
        </w:rPr>
        <w:t> </w:t>
      </w:r>
      <w:r w:rsidR="005B04F4">
        <w:rPr>
          <w:rFonts w:ascii="GHEA Grapalat" w:hAnsi="GHEA Grapalat"/>
          <w:color w:val="000000"/>
          <w:sz w:val="24"/>
          <w:szCs w:val="24"/>
          <w:lang w:val="hy-AM"/>
        </w:rPr>
        <w:t xml:space="preserve">վերը նշվածը նախագծով նախատեսվում է «Կապավոր» սահմանափակ պատասխանատվությամբ ընկերության հետ 2023 թվականի հունվարի 16-ին կնքված թիվ ՏԿԵՆ-ԲՄԱՇՁԲ-2022/35Շ-7 պայմանագրով նախատեսված Մ-11, Մարտունի – Վարդենիս-ՀՀ սահման միջպետական նշանակության ավտոճանապարհի կմ25+500-կմ29+200 հատվածի շինարարական </w:t>
      </w:r>
      <w:r w:rsidR="00987BB0">
        <w:rPr>
          <w:rFonts w:ascii="GHEA Grapalat" w:hAnsi="GHEA Grapalat"/>
          <w:color w:val="000000"/>
          <w:sz w:val="24"/>
          <w:szCs w:val="24"/>
          <w:lang w:val="hy-AM"/>
        </w:rPr>
        <w:t>աշխատանքների 2023թ. իրականացվելիք մասը</w:t>
      </w:r>
      <w:r w:rsidR="005B04F4">
        <w:rPr>
          <w:rFonts w:ascii="GHEA Grapalat" w:hAnsi="GHEA Grapalat"/>
          <w:color w:val="000000"/>
          <w:sz w:val="24"/>
          <w:szCs w:val="24"/>
          <w:lang w:val="hy-AM"/>
        </w:rPr>
        <w:t xml:space="preserve"> տեղափոխել 2024 թվական: </w:t>
      </w:r>
    </w:p>
    <w:p w:rsidR="001234B2" w:rsidRDefault="001234B2" w:rsidP="006E2877">
      <w:pPr>
        <w:spacing w:line="360" w:lineRule="auto"/>
        <w:ind w:firstLine="426"/>
        <w:jc w:val="both"/>
        <w:rPr>
          <w:rFonts w:ascii="GHEA Grapalat" w:hAnsi="GHEA Grapalat"/>
          <w:color w:val="191919"/>
          <w:sz w:val="24"/>
          <w:szCs w:val="24"/>
          <w:shd w:val="clear" w:color="auto" w:fill="FFFFFF"/>
          <w:lang w:val="hy-AM"/>
        </w:rPr>
      </w:pPr>
    </w:p>
    <w:p w:rsidR="006E2877" w:rsidRDefault="003418BF" w:rsidP="006E2877">
      <w:pPr>
        <w:spacing w:line="360" w:lineRule="auto"/>
        <w:ind w:firstLine="426"/>
        <w:jc w:val="both"/>
        <w:rPr>
          <w:rFonts w:ascii="GHEA Grapalat" w:hAnsi="GHEA Grapalat"/>
          <w:color w:val="FF0000"/>
          <w:sz w:val="24"/>
          <w:szCs w:val="24"/>
          <w:highlight w:val="yellow"/>
          <w:shd w:val="clear" w:color="auto" w:fill="FFFFFF"/>
          <w:lang w:val="hy-AM"/>
        </w:rPr>
      </w:pPr>
      <w:r>
        <w:rPr>
          <w:rFonts w:ascii="GHEA Grapalat" w:hAnsi="GHEA Grapalat"/>
          <w:color w:val="191919"/>
          <w:sz w:val="24"/>
          <w:szCs w:val="24"/>
          <w:shd w:val="clear" w:color="auto" w:fill="FFFFFF"/>
          <w:lang w:val="hy-AM"/>
        </w:rPr>
        <w:t>03.11.2022թ կնքված ՏԿԵՆ-ՀԲՄԱՇՁԲ-2022/32Շ-1 պայմանագրով նախատեսված՝ Հ-70, Մ-6 – Աթան հանրապետական նշանակության ավտոճանապարհի կմ0+000 - կմ27+500 հատվածի հիմնանորոգման</w:t>
      </w:r>
      <w:r w:rsidR="006E2877">
        <w:rPr>
          <w:rFonts w:ascii="GHEA Grapalat" w:hAnsi="GHEA Grapalat"/>
          <w:color w:val="191919"/>
          <w:sz w:val="24"/>
          <w:szCs w:val="24"/>
          <w:shd w:val="clear" w:color="auto" w:fill="FFFFFF"/>
          <w:lang w:val="hy-AM"/>
        </w:rPr>
        <w:t xml:space="preserve"> ա</w:t>
      </w:r>
      <w:r w:rsidR="006E2877" w:rsidRPr="006A16FA">
        <w:rPr>
          <w:rFonts w:ascii="GHEA Grapalat" w:eastAsia="Times New Roman" w:hAnsi="GHEA Grapalat" w:cs="Times New Roman"/>
          <w:color w:val="000000"/>
          <w:sz w:val="24"/>
          <w:szCs w:val="24"/>
          <w:lang w:val="hy-AM"/>
        </w:rPr>
        <w:t xml:space="preserve">շխատանքների մեկնարկից հետո Կապալառուն ձեռնարկել է հնարավոր բոլոր միջոցները, որպեսզի </w:t>
      </w:r>
      <w:r w:rsidR="006E2877">
        <w:rPr>
          <w:rFonts w:ascii="GHEA Grapalat" w:eastAsia="Times New Roman" w:hAnsi="GHEA Grapalat" w:cs="Times New Roman"/>
          <w:color w:val="000000"/>
          <w:sz w:val="24"/>
          <w:szCs w:val="24"/>
          <w:lang w:val="hy-AM"/>
        </w:rPr>
        <w:t xml:space="preserve">2023թ-ին նախատեսված </w:t>
      </w:r>
      <w:r w:rsidR="006E2877" w:rsidRPr="006A16FA">
        <w:rPr>
          <w:rFonts w:ascii="GHEA Grapalat" w:eastAsia="Times New Roman" w:hAnsi="GHEA Grapalat" w:cs="Times New Roman"/>
          <w:color w:val="000000"/>
          <w:sz w:val="24"/>
          <w:szCs w:val="24"/>
          <w:lang w:val="hy-AM"/>
        </w:rPr>
        <w:t xml:space="preserve">աշխատանքները կատարվեն և ավարտվեն սահմանված ժամկետում, սակայն շինարարական աշխատանքների ընթացքում ի հայտ են եկել մի շարք </w:t>
      </w:r>
      <w:r w:rsidR="006E2877">
        <w:rPr>
          <w:rFonts w:ascii="GHEA Grapalat" w:eastAsia="Times New Roman" w:hAnsi="GHEA Grapalat" w:cs="Times New Roman"/>
          <w:color w:val="000000"/>
          <w:sz w:val="24"/>
          <w:szCs w:val="24"/>
          <w:lang w:val="hy-AM"/>
        </w:rPr>
        <w:t xml:space="preserve">խնդիրներ, որոնք </w:t>
      </w:r>
      <w:r w:rsidR="006E2877" w:rsidRPr="006A16FA">
        <w:rPr>
          <w:rFonts w:ascii="GHEA Grapalat" w:eastAsia="Times New Roman" w:hAnsi="GHEA Grapalat" w:cs="Times New Roman"/>
          <w:color w:val="000000"/>
          <w:sz w:val="24"/>
          <w:szCs w:val="24"/>
          <w:lang w:val="hy-AM"/>
        </w:rPr>
        <w:t>խոչընդոտել են աշխատանքների բնականոն ընթացքին: Մասնավորապես,</w:t>
      </w:r>
      <w:r w:rsidR="008B5D6D">
        <w:rPr>
          <w:rFonts w:ascii="GHEA Grapalat" w:eastAsia="Times New Roman" w:hAnsi="GHEA Grapalat" w:cs="Times New Roman"/>
          <w:color w:val="000000"/>
          <w:sz w:val="24"/>
          <w:szCs w:val="24"/>
          <w:lang w:val="hy-AM"/>
        </w:rPr>
        <w:t xml:space="preserve"> Աթան բնակավայրում ճանապարհի հողային պաստառով անցնող գոյություն ունեցող խմելու ջրագծի, ճանապարհի առանձին տեղամասերում առկա էլեկտրական սյուների </w:t>
      </w:r>
      <w:r w:rsidR="008B5D6D">
        <w:rPr>
          <w:rFonts w:ascii="GHEA Grapalat" w:eastAsia="Times New Roman" w:hAnsi="GHEA Grapalat" w:cs="Times New Roman"/>
          <w:color w:val="000000"/>
          <w:sz w:val="24"/>
          <w:szCs w:val="24"/>
          <w:lang w:val="hy-AM"/>
        </w:rPr>
        <w:lastRenderedPageBreak/>
        <w:t xml:space="preserve">տեղափոխման աշխատանքները ձգձգվել են: Բացի այդ </w:t>
      </w:r>
      <w:r w:rsidR="008B5D6D" w:rsidRPr="006A16FA">
        <w:rPr>
          <w:rFonts w:ascii="GHEA Grapalat" w:eastAsia="Times New Roman" w:hAnsi="GHEA Grapalat" w:cs="Times New Roman"/>
          <w:color w:val="000000"/>
          <w:sz w:val="24"/>
          <w:szCs w:val="24"/>
          <w:lang w:val="hy-AM"/>
        </w:rPr>
        <w:t xml:space="preserve">տվյալ տարածաշրջանում </w:t>
      </w:r>
      <w:r w:rsidR="003B2BFB">
        <w:rPr>
          <w:rFonts w:ascii="GHEA Grapalat" w:eastAsia="Times New Roman" w:hAnsi="GHEA Grapalat" w:cs="Times New Roman"/>
          <w:color w:val="000000"/>
          <w:sz w:val="24"/>
          <w:szCs w:val="24"/>
          <w:lang w:val="hy-AM"/>
        </w:rPr>
        <w:t>մայիս-</w:t>
      </w:r>
      <w:r w:rsidR="008B5D6D">
        <w:rPr>
          <w:rFonts w:ascii="GHEA Grapalat" w:eastAsia="Times New Roman" w:hAnsi="GHEA Grapalat" w:cs="Times New Roman"/>
          <w:color w:val="000000"/>
          <w:sz w:val="24"/>
          <w:szCs w:val="24"/>
          <w:lang w:val="hy-AM"/>
        </w:rPr>
        <w:t xml:space="preserve">հունիս ամիսներին տեղացած հորդառատ անձրևների պատճառով </w:t>
      </w:r>
      <w:r w:rsidR="008B5D6D" w:rsidRPr="006A16FA">
        <w:rPr>
          <w:rFonts w:ascii="GHEA Grapalat" w:eastAsia="Times New Roman" w:hAnsi="GHEA Grapalat" w:cs="Times New Roman"/>
          <w:color w:val="000000"/>
          <w:sz w:val="24"/>
          <w:szCs w:val="24"/>
          <w:lang w:val="hy-AM"/>
        </w:rPr>
        <w:t xml:space="preserve"> առաջացել </w:t>
      </w:r>
      <w:r w:rsidR="008B5D6D">
        <w:rPr>
          <w:rFonts w:ascii="GHEA Grapalat" w:eastAsia="Times New Roman" w:hAnsi="GHEA Grapalat" w:cs="Times New Roman"/>
          <w:color w:val="000000"/>
          <w:sz w:val="24"/>
          <w:szCs w:val="24"/>
          <w:lang w:val="hy-AM"/>
        </w:rPr>
        <w:t xml:space="preserve">է </w:t>
      </w:r>
      <w:r w:rsidR="008B5D6D" w:rsidRPr="006A16FA">
        <w:rPr>
          <w:rFonts w:ascii="GHEA Grapalat" w:eastAsia="Times New Roman" w:hAnsi="GHEA Grapalat" w:cs="Times New Roman"/>
          <w:color w:val="000000"/>
          <w:sz w:val="24"/>
          <w:szCs w:val="24"/>
          <w:lang w:val="hy-AM"/>
        </w:rPr>
        <w:t>աշխատանքների կատարման ժամանակացույցից շ</w:t>
      </w:r>
      <w:r w:rsidR="003B2BFB">
        <w:rPr>
          <w:rFonts w:ascii="GHEA Grapalat" w:eastAsia="Times New Roman" w:hAnsi="GHEA Grapalat" w:cs="Times New Roman"/>
          <w:color w:val="000000"/>
          <w:sz w:val="24"/>
          <w:szCs w:val="24"/>
          <w:lang w:val="hy-AM"/>
        </w:rPr>
        <w:t>եղուﬓեր, որոնք</w:t>
      </w:r>
      <w:r w:rsidR="008B5D6D" w:rsidRPr="006A16FA">
        <w:rPr>
          <w:rFonts w:ascii="GHEA Grapalat" w:eastAsia="Times New Roman" w:hAnsi="GHEA Grapalat" w:cs="Times New Roman"/>
          <w:color w:val="000000"/>
          <w:sz w:val="24"/>
          <w:szCs w:val="24"/>
          <w:lang w:val="hy-AM"/>
        </w:rPr>
        <w:t xml:space="preserve"> </w:t>
      </w:r>
      <w:r w:rsidR="006E2877" w:rsidRPr="006A16FA">
        <w:rPr>
          <w:rFonts w:ascii="GHEA Grapalat" w:eastAsia="Times New Roman" w:hAnsi="GHEA Grapalat" w:cs="Times New Roman"/>
          <w:color w:val="000000"/>
          <w:sz w:val="24"/>
          <w:szCs w:val="24"/>
          <w:lang w:val="hy-AM"/>
        </w:rPr>
        <w:t xml:space="preserve">ազդել </w:t>
      </w:r>
      <w:r w:rsidR="003B2BFB">
        <w:rPr>
          <w:rFonts w:ascii="GHEA Grapalat" w:eastAsia="Times New Roman" w:hAnsi="GHEA Grapalat" w:cs="Times New Roman"/>
          <w:color w:val="000000"/>
          <w:sz w:val="24"/>
          <w:szCs w:val="24"/>
          <w:lang w:val="hy-AM"/>
        </w:rPr>
        <w:t>են</w:t>
      </w:r>
      <w:r w:rsidR="006E2877" w:rsidRPr="006A16FA">
        <w:rPr>
          <w:rFonts w:ascii="GHEA Grapalat" w:eastAsia="Times New Roman" w:hAnsi="GHEA Grapalat" w:cs="Times New Roman"/>
          <w:color w:val="000000"/>
          <w:sz w:val="24"/>
          <w:szCs w:val="24"/>
          <w:lang w:val="hy-AM"/>
        </w:rPr>
        <w:t xml:space="preserve"> </w:t>
      </w:r>
      <w:r w:rsidR="003B2BFB">
        <w:rPr>
          <w:rFonts w:ascii="GHEA Grapalat" w:eastAsia="Times New Roman" w:hAnsi="GHEA Grapalat" w:cs="Times New Roman"/>
          <w:color w:val="000000"/>
          <w:sz w:val="24"/>
          <w:szCs w:val="24"/>
          <w:lang w:val="hy-AM"/>
        </w:rPr>
        <w:t xml:space="preserve">նաև </w:t>
      </w:r>
      <w:r w:rsidR="006E2877" w:rsidRPr="006A16FA">
        <w:rPr>
          <w:rFonts w:ascii="GHEA Grapalat" w:eastAsia="Times New Roman" w:hAnsi="GHEA Grapalat" w:cs="Times New Roman"/>
          <w:color w:val="000000"/>
          <w:sz w:val="24"/>
          <w:szCs w:val="24"/>
          <w:lang w:val="hy-AM"/>
        </w:rPr>
        <w:t xml:space="preserve">ասֆալտապատման աշխատանքների </w:t>
      </w:r>
      <w:r w:rsidR="003B2BFB">
        <w:rPr>
          <w:rFonts w:ascii="GHEA Grapalat" w:eastAsia="Times New Roman" w:hAnsi="GHEA Grapalat" w:cs="Times New Roman"/>
          <w:color w:val="000000"/>
          <w:sz w:val="24"/>
          <w:szCs w:val="24"/>
          <w:lang w:val="hy-AM"/>
        </w:rPr>
        <w:t xml:space="preserve">կատարման ժամակակացույցի </w:t>
      </w:r>
      <w:r w:rsidR="006E2877" w:rsidRPr="006A16FA">
        <w:rPr>
          <w:rFonts w:ascii="GHEA Grapalat" w:eastAsia="Times New Roman" w:hAnsi="GHEA Grapalat" w:cs="Times New Roman"/>
          <w:color w:val="000000"/>
          <w:sz w:val="24"/>
          <w:szCs w:val="24"/>
          <w:lang w:val="hy-AM"/>
        </w:rPr>
        <w:t>վրա</w:t>
      </w:r>
      <w:r w:rsidR="003B2BFB">
        <w:rPr>
          <w:rFonts w:ascii="GHEA Grapalat" w:eastAsia="Times New Roman" w:hAnsi="GHEA Grapalat" w:cs="Times New Roman"/>
          <w:color w:val="000000"/>
          <w:sz w:val="24"/>
          <w:szCs w:val="24"/>
          <w:lang w:val="hy-AM"/>
        </w:rPr>
        <w:t xml:space="preserve">: Նկատի ունենալով </w:t>
      </w:r>
      <w:r w:rsidR="006E2877" w:rsidRPr="006A16FA">
        <w:rPr>
          <w:rFonts w:ascii="GHEA Grapalat" w:eastAsia="Times New Roman" w:hAnsi="GHEA Grapalat" w:cs="Times New Roman"/>
          <w:color w:val="000000"/>
          <w:sz w:val="24"/>
          <w:szCs w:val="24"/>
          <w:lang w:val="hy-AM"/>
        </w:rPr>
        <w:t>նշված հանգամանք</w:t>
      </w:r>
      <w:r w:rsidR="003B2BFB">
        <w:rPr>
          <w:rFonts w:ascii="GHEA Grapalat" w:eastAsia="Times New Roman" w:hAnsi="GHEA Grapalat" w:cs="Times New Roman"/>
          <w:color w:val="000000"/>
          <w:sz w:val="24"/>
          <w:szCs w:val="24"/>
          <w:lang w:val="hy-AM"/>
        </w:rPr>
        <w:t>ները</w:t>
      </w:r>
      <w:r w:rsidR="006E2877" w:rsidRPr="006A16FA">
        <w:rPr>
          <w:rFonts w:ascii="GHEA Grapalat" w:eastAsia="Times New Roman" w:hAnsi="GHEA Grapalat" w:cs="Times New Roman"/>
          <w:color w:val="000000"/>
          <w:sz w:val="24"/>
          <w:szCs w:val="24"/>
          <w:lang w:val="hy-AM"/>
        </w:rPr>
        <w:t xml:space="preserve">, </w:t>
      </w:r>
      <w:r w:rsidR="003B2BFB">
        <w:rPr>
          <w:rFonts w:ascii="GHEA Grapalat" w:eastAsia="Times New Roman" w:hAnsi="GHEA Grapalat" w:cs="Times New Roman"/>
          <w:color w:val="000000"/>
          <w:sz w:val="24"/>
          <w:szCs w:val="24"/>
          <w:lang w:val="hy-AM"/>
        </w:rPr>
        <w:t>Կ</w:t>
      </w:r>
      <w:r w:rsidR="006E2877" w:rsidRPr="006A16FA">
        <w:rPr>
          <w:rFonts w:ascii="GHEA Grapalat" w:eastAsia="Times New Roman" w:hAnsi="GHEA Grapalat" w:cs="Times New Roman"/>
          <w:color w:val="000000"/>
          <w:sz w:val="24"/>
          <w:szCs w:val="24"/>
          <w:lang w:val="hy-AM"/>
        </w:rPr>
        <w:t xml:space="preserve">ապալառուն խնդրել է թիվ </w:t>
      </w:r>
      <w:r w:rsidR="003B2BFB">
        <w:rPr>
          <w:rFonts w:ascii="GHEA Grapalat" w:hAnsi="GHEA Grapalat"/>
          <w:color w:val="191919"/>
          <w:sz w:val="24"/>
          <w:szCs w:val="24"/>
          <w:shd w:val="clear" w:color="auto" w:fill="FFFFFF"/>
          <w:lang w:val="hy-AM"/>
        </w:rPr>
        <w:t>ՏԿԵՆ-ՀԲՄԱՇՁԲ-2022/32Շ-1</w:t>
      </w:r>
      <w:r w:rsidR="006E2877" w:rsidRPr="006A16FA">
        <w:rPr>
          <w:rFonts w:ascii="GHEA Grapalat" w:eastAsia="Times New Roman" w:hAnsi="GHEA Grapalat" w:cs="Times New Roman"/>
          <w:color w:val="000000"/>
          <w:sz w:val="24"/>
          <w:szCs w:val="24"/>
          <w:lang w:val="hy-AM"/>
        </w:rPr>
        <w:t xml:space="preserve"> պայմա</w:t>
      </w:r>
      <w:r w:rsidR="003B2BFB">
        <w:rPr>
          <w:rFonts w:ascii="GHEA Grapalat" w:eastAsia="Times New Roman" w:hAnsi="GHEA Grapalat" w:cs="Times New Roman"/>
          <w:color w:val="000000"/>
          <w:sz w:val="24"/>
          <w:szCs w:val="24"/>
          <w:lang w:val="hy-AM"/>
        </w:rPr>
        <w:t>նագրում կատարել փոփոխություններ և</w:t>
      </w:r>
      <w:r w:rsidR="006E2877" w:rsidRPr="006A16FA">
        <w:rPr>
          <w:rFonts w:ascii="GHEA Grapalat" w:eastAsia="Times New Roman" w:hAnsi="GHEA Grapalat" w:cs="Times New Roman"/>
          <w:color w:val="000000"/>
          <w:sz w:val="24"/>
          <w:szCs w:val="24"/>
          <w:lang w:val="hy-AM"/>
        </w:rPr>
        <w:t xml:space="preserve"> 202</w:t>
      </w:r>
      <w:r w:rsidR="003B2BFB">
        <w:rPr>
          <w:rFonts w:ascii="GHEA Grapalat" w:eastAsia="Times New Roman" w:hAnsi="GHEA Grapalat" w:cs="Times New Roman"/>
          <w:color w:val="000000"/>
          <w:sz w:val="24"/>
          <w:szCs w:val="24"/>
          <w:lang w:val="hy-AM"/>
        </w:rPr>
        <w:t>3</w:t>
      </w:r>
      <w:r w:rsidR="006E2877" w:rsidRPr="006A16FA">
        <w:rPr>
          <w:rFonts w:ascii="GHEA Grapalat" w:eastAsia="Times New Roman" w:hAnsi="GHEA Grapalat" w:cs="Times New Roman"/>
          <w:color w:val="000000"/>
          <w:sz w:val="24"/>
          <w:szCs w:val="24"/>
          <w:lang w:val="hy-AM"/>
        </w:rPr>
        <w:t>թ-ին իրականացվելիք, սակայն 202</w:t>
      </w:r>
      <w:r w:rsidR="003B2BFB">
        <w:rPr>
          <w:rFonts w:ascii="GHEA Grapalat" w:eastAsia="Times New Roman" w:hAnsi="GHEA Grapalat" w:cs="Times New Roman"/>
          <w:color w:val="000000"/>
          <w:sz w:val="24"/>
          <w:szCs w:val="24"/>
          <w:lang w:val="hy-AM"/>
        </w:rPr>
        <w:t>3</w:t>
      </w:r>
      <w:r w:rsidR="006E2877" w:rsidRPr="006A16FA">
        <w:rPr>
          <w:rFonts w:ascii="GHEA Grapalat" w:eastAsia="Times New Roman" w:hAnsi="GHEA Grapalat" w:cs="Times New Roman"/>
          <w:color w:val="000000"/>
          <w:sz w:val="24"/>
          <w:szCs w:val="24"/>
          <w:lang w:val="hy-AM"/>
        </w:rPr>
        <w:t xml:space="preserve"> թվականի </w:t>
      </w:r>
      <w:r w:rsidR="003B2BFB">
        <w:rPr>
          <w:rFonts w:ascii="GHEA Grapalat" w:eastAsia="Times New Roman" w:hAnsi="GHEA Grapalat" w:cs="Times New Roman"/>
          <w:color w:val="000000"/>
          <w:sz w:val="24"/>
          <w:szCs w:val="24"/>
          <w:lang w:val="hy-AM"/>
        </w:rPr>
        <w:t>նոյեմբերի</w:t>
      </w:r>
      <w:r w:rsidR="006E2877" w:rsidRPr="006A16FA">
        <w:rPr>
          <w:rFonts w:ascii="GHEA Grapalat" w:eastAsia="Times New Roman" w:hAnsi="GHEA Grapalat" w:cs="Times New Roman"/>
          <w:color w:val="000000"/>
          <w:sz w:val="24"/>
          <w:szCs w:val="24"/>
          <w:lang w:val="hy-AM"/>
        </w:rPr>
        <w:t xml:space="preserve"> </w:t>
      </w:r>
      <w:r w:rsidR="00941961">
        <w:rPr>
          <w:rFonts w:ascii="GHEA Grapalat" w:eastAsia="Times New Roman" w:hAnsi="GHEA Grapalat" w:cs="Times New Roman"/>
          <w:color w:val="000000"/>
          <w:sz w:val="24"/>
          <w:szCs w:val="24"/>
          <w:lang w:val="hy-AM"/>
        </w:rPr>
        <w:t>27</w:t>
      </w:r>
      <w:r w:rsidR="006E2877" w:rsidRPr="006A16FA">
        <w:rPr>
          <w:rFonts w:ascii="GHEA Grapalat" w:eastAsia="Times New Roman" w:hAnsi="GHEA Grapalat" w:cs="Times New Roman"/>
          <w:color w:val="000000"/>
          <w:sz w:val="24"/>
          <w:szCs w:val="24"/>
          <w:lang w:val="hy-AM"/>
        </w:rPr>
        <w:t>-ի դրությամբ չկատարված աշխատանքները</w:t>
      </w:r>
      <w:r w:rsidR="006E2877">
        <w:rPr>
          <w:rFonts w:ascii="GHEA Grapalat" w:eastAsia="Times New Roman" w:hAnsi="GHEA Grapalat" w:cs="Times New Roman"/>
          <w:color w:val="000000"/>
          <w:sz w:val="24"/>
          <w:szCs w:val="24"/>
          <w:lang w:val="hy-AM"/>
        </w:rPr>
        <w:t xml:space="preserve"> </w:t>
      </w:r>
      <w:r w:rsidR="003B2BFB" w:rsidRPr="0010118C">
        <w:rPr>
          <w:rFonts w:ascii="GHEA Grapalat" w:eastAsia="Times New Roman" w:hAnsi="GHEA Grapalat" w:cs="Times New Roman"/>
          <w:sz w:val="24"/>
          <w:szCs w:val="24"/>
          <w:lang w:val="hy-AM"/>
        </w:rPr>
        <w:t>780,754</w:t>
      </w:r>
      <w:r w:rsidR="003B2BFB">
        <w:rPr>
          <w:rFonts w:ascii="GHEA Grapalat" w:eastAsia="Times New Roman" w:hAnsi="GHEA Grapalat" w:cs="Times New Roman"/>
          <w:color w:val="FF0000"/>
          <w:sz w:val="24"/>
          <w:szCs w:val="24"/>
          <w:lang w:val="hy-AM"/>
        </w:rPr>
        <w:t xml:space="preserve"> </w:t>
      </w:r>
      <w:r w:rsidR="003B2BFB" w:rsidRPr="0010118C">
        <w:rPr>
          <w:rFonts w:ascii="GHEA Grapalat" w:eastAsia="Times New Roman" w:hAnsi="GHEA Grapalat" w:cs="Times New Roman"/>
          <w:sz w:val="24"/>
          <w:szCs w:val="24"/>
          <w:lang w:val="hy-AM"/>
        </w:rPr>
        <w:t>800</w:t>
      </w:r>
      <w:r w:rsidR="003B2BFB">
        <w:rPr>
          <w:rFonts w:ascii="GHEA Grapalat" w:eastAsia="Times New Roman" w:hAnsi="GHEA Grapalat" w:cs="Times New Roman"/>
          <w:color w:val="FF0000"/>
          <w:sz w:val="24"/>
          <w:szCs w:val="24"/>
          <w:lang w:val="hy-AM"/>
        </w:rPr>
        <w:t xml:space="preserve"> </w:t>
      </w:r>
      <w:r w:rsidR="006E2877" w:rsidRPr="006A16FA">
        <w:rPr>
          <w:rFonts w:ascii="GHEA Grapalat" w:eastAsia="Times New Roman" w:hAnsi="GHEA Grapalat" w:cs="Times New Roman"/>
          <w:color w:val="000000"/>
          <w:sz w:val="24"/>
          <w:szCs w:val="24"/>
          <w:lang w:val="hy-AM"/>
        </w:rPr>
        <w:t>ՀՀ դրամի չափով տեղափոխել 202</w:t>
      </w:r>
      <w:r w:rsidR="003B2BFB">
        <w:rPr>
          <w:rFonts w:ascii="GHEA Grapalat" w:eastAsia="Times New Roman" w:hAnsi="GHEA Grapalat" w:cs="Times New Roman"/>
          <w:color w:val="000000"/>
          <w:sz w:val="24"/>
          <w:szCs w:val="24"/>
          <w:lang w:val="hy-AM"/>
        </w:rPr>
        <w:t>4</w:t>
      </w:r>
      <w:r w:rsidR="006E2877" w:rsidRPr="006A16FA">
        <w:rPr>
          <w:rFonts w:ascii="GHEA Grapalat" w:eastAsia="Times New Roman" w:hAnsi="GHEA Grapalat" w:cs="Times New Roman"/>
          <w:color w:val="000000"/>
          <w:sz w:val="24"/>
          <w:szCs w:val="24"/>
          <w:lang w:val="hy-AM"/>
        </w:rPr>
        <w:t xml:space="preserve"> թվական</w:t>
      </w:r>
      <w:r w:rsidR="003B2BFB">
        <w:rPr>
          <w:rFonts w:ascii="GHEA Grapalat" w:eastAsia="Times New Roman" w:hAnsi="GHEA Grapalat" w:cs="Times New Roman"/>
          <w:color w:val="000000"/>
          <w:sz w:val="24"/>
          <w:szCs w:val="24"/>
          <w:lang w:val="hy-AM"/>
        </w:rPr>
        <w:t>:</w:t>
      </w:r>
    </w:p>
    <w:p w:rsidR="00987BB0" w:rsidRPr="00914B0D" w:rsidRDefault="00987BB0" w:rsidP="00987BB0">
      <w:pPr>
        <w:spacing w:line="360" w:lineRule="auto"/>
        <w:ind w:firstLine="567"/>
        <w:jc w:val="both"/>
        <w:rPr>
          <w:rFonts w:ascii="GHEA Grapalat" w:hAnsi="GHEA Grapalat"/>
          <w:color w:val="FF0000"/>
          <w:sz w:val="24"/>
          <w:szCs w:val="24"/>
          <w:lang w:val="hy-AM"/>
        </w:rPr>
      </w:pPr>
      <w:r w:rsidRPr="0010118C">
        <w:rPr>
          <w:rFonts w:ascii="GHEA Grapalat" w:hAnsi="GHEA Grapalat"/>
          <w:sz w:val="24"/>
          <w:szCs w:val="24"/>
          <w:shd w:val="clear" w:color="auto" w:fill="FFFFFF"/>
          <w:lang w:val="hy-AM"/>
        </w:rPr>
        <w:t>2023թ-ին նախատեսված աշխատանքների մի մասը 2024թ. տեղափոխելու արդյու</w:t>
      </w:r>
      <w:r w:rsidR="009277AC" w:rsidRPr="0010118C">
        <w:rPr>
          <w:rFonts w:ascii="GHEA Grapalat" w:hAnsi="GHEA Grapalat"/>
          <w:sz w:val="24"/>
          <w:szCs w:val="24"/>
          <w:shd w:val="clear" w:color="auto" w:fill="FFFFFF"/>
          <w:lang w:val="hy-AM"/>
        </w:rPr>
        <w:t>ն</w:t>
      </w:r>
      <w:r w:rsidRPr="0010118C">
        <w:rPr>
          <w:rFonts w:ascii="GHEA Grapalat" w:hAnsi="GHEA Grapalat"/>
          <w:sz w:val="24"/>
          <w:szCs w:val="24"/>
          <w:shd w:val="clear" w:color="auto" w:fill="FFFFFF"/>
          <w:lang w:val="hy-AM"/>
        </w:rPr>
        <w:t xml:space="preserve">քում նախագծով նախատեսվում է համապատասխանաբար նվազեցնել այդ </w:t>
      </w:r>
      <w:r w:rsidR="006E2877" w:rsidRPr="0010118C">
        <w:rPr>
          <w:rFonts w:ascii="GHEA Grapalat" w:hAnsi="GHEA Grapalat"/>
          <w:sz w:val="24"/>
          <w:szCs w:val="24"/>
          <w:shd w:val="clear" w:color="auto" w:fill="FFFFFF"/>
          <w:lang w:val="hy-AM"/>
        </w:rPr>
        <w:t>աշխատանքների նկատմամբ</w:t>
      </w:r>
      <w:r w:rsidRPr="0010118C">
        <w:rPr>
          <w:rFonts w:ascii="GHEA Grapalat" w:hAnsi="GHEA Grapalat"/>
          <w:sz w:val="24"/>
          <w:szCs w:val="24"/>
          <w:shd w:val="clear" w:color="auto" w:fill="FFFFFF"/>
          <w:lang w:val="hy-AM"/>
        </w:rPr>
        <w:t xml:space="preserve"> տեխնիկական և հեղինակային հսկողության ծառայությունների մատուցման համար 2023 թվականի</w:t>
      </w:r>
      <w:r w:rsidR="009277AC" w:rsidRPr="0010118C">
        <w:rPr>
          <w:rFonts w:ascii="GHEA Grapalat" w:hAnsi="GHEA Grapalat"/>
          <w:sz w:val="24"/>
          <w:szCs w:val="24"/>
          <w:shd w:val="clear" w:color="auto" w:fill="FFFFFF"/>
          <w:lang w:val="hy-AM"/>
        </w:rPr>
        <w:t xml:space="preserve"> մասով</w:t>
      </w:r>
      <w:r w:rsidRPr="0010118C">
        <w:rPr>
          <w:rFonts w:ascii="GHEA Grapalat" w:hAnsi="GHEA Grapalat"/>
          <w:sz w:val="24"/>
          <w:szCs w:val="24"/>
          <w:shd w:val="clear" w:color="auto" w:fill="FFFFFF"/>
          <w:lang w:val="hy-AM"/>
        </w:rPr>
        <w:t xml:space="preserve"> </w:t>
      </w:r>
      <w:r w:rsidRPr="0010118C">
        <w:rPr>
          <w:rFonts w:ascii="GHEA Grapalat" w:hAnsi="GHEA Grapalat"/>
          <w:sz w:val="24"/>
          <w:szCs w:val="24"/>
          <w:lang w:val="hy-AM"/>
        </w:rPr>
        <w:t>նախատեսված ֆինանսական միջոցներ</w:t>
      </w:r>
      <w:r w:rsidR="006E2877" w:rsidRPr="0010118C">
        <w:rPr>
          <w:rFonts w:ascii="GHEA Grapalat" w:hAnsi="GHEA Grapalat"/>
          <w:sz w:val="24"/>
          <w:szCs w:val="24"/>
          <w:lang w:val="hy-AM"/>
        </w:rPr>
        <w:t>ը</w:t>
      </w:r>
      <w:r w:rsidRPr="0010118C">
        <w:rPr>
          <w:rFonts w:ascii="GHEA Grapalat" w:hAnsi="GHEA Grapalat"/>
          <w:sz w:val="24"/>
          <w:szCs w:val="24"/>
          <w:lang w:val="hy-AM"/>
        </w:rPr>
        <w:t>:</w:t>
      </w:r>
      <w:r w:rsidRPr="00914B0D">
        <w:rPr>
          <w:rFonts w:ascii="GHEA Grapalat" w:hAnsi="GHEA Grapalat"/>
          <w:color w:val="FF0000"/>
          <w:sz w:val="24"/>
          <w:szCs w:val="24"/>
          <w:lang w:val="hy-AM"/>
        </w:rPr>
        <w:t xml:space="preserve"> </w:t>
      </w:r>
    </w:p>
    <w:p w:rsidR="003418BF" w:rsidRDefault="003418BF" w:rsidP="003418BF">
      <w:pPr>
        <w:spacing w:line="360" w:lineRule="auto"/>
        <w:ind w:firstLine="567"/>
        <w:jc w:val="both"/>
        <w:rPr>
          <w:rFonts w:ascii="GHEA Grapalat" w:hAnsi="GHEA Grapalat"/>
          <w:color w:val="191919"/>
          <w:sz w:val="24"/>
          <w:szCs w:val="24"/>
          <w:shd w:val="clear" w:color="auto" w:fill="FFFFFF"/>
          <w:lang w:val="hy-AM"/>
        </w:rPr>
      </w:pPr>
      <w:r>
        <w:rPr>
          <w:rFonts w:ascii="GHEA Grapalat" w:hAnsi="GHEA Grapalat"/>
          <w:color w:val="000000"/>
          <w:sz w:val="24"/>
          <w:szCs w:val="24"/>
          <w:lang w:val="hy-AM"/>
        </w:rPr>
        <w:t>Նշենք նաև, որ ն</w:t>
      </w:r>
      <w:r>
        <w:rPr>
          <w:rFonts w:ascii="GHEA Grapalat" w:hAnsi="GHEA Grapalat"/>
          <w:sz w:val="24"/>
          <w:szCs w:val="24"/>
          <w:lang w:val="hy-AM"/>
        </w:rPr>
        <w:t>ախագծով առաջարկվող մի շարք պայմանագրերի մասով նվազեցումները պայմանավորված են նախագծանախահաշվային փաստաթղթերի փոփոխությունների արդյունքում առաջացած</w:t>
      </w:r>
      <w:r>
        <w:rPr>
          <w:rFonts w:ascii="Courier New" w:hAnsi="Courier New" w:cs="Courier New"/>
          <w:sz w:val="24"/>
          <w:szCs w:val="24"/>
          <w:lang w:val="hy-AM"/>
        </w:rPr>
        <w:t> </w:t>
      </w:r>
      <w:r>
        <w:rPr>
          <w:rFonts w:ascii="GHEA Grapalat" w:hAnsi="GHEA Grapalat"/>
          <w:sz w:val="24"/>
          <w:szCs w:val="24"/>
          <w:lang w:val="hy-AM"/>
        </w:rPr>
        <w:t xml:space="preserve"> տնտեսումներով</w:t>
      </w:r>
      <w:r>
        <w:rPr>
          <w:rFonts w:ascii="Courier New" w:hAnsi="Courier New" w:cs="Courier New"/>
          <w:sz w:val="24"/>
          <w:szCs w:val="24"/>
          <w:lang w:val="hy-AM"/>
        </w:rPr>
        <w:t> </w:t>
      </w:r>
      <w:r>
        <w:rPr>
          <w:rFonts w:ascii="GHEA Grapalat" w:hAnsi="GHEA Grapalat"/>
          <w:sz w:val="24"/>
          <w:szCs w:val="24"/>
          <w:lang w:val="hy-AM"/>
        </w:rPr>
        <w:t xml:space="preserve"> և վերջիններիս մասով հետագայում չի առաջանալու լրացուցիչ ֆինանսական միջոցների պահանջ, ինչպես նաև մի շարք պայմանագրերում չնախատեսված աշխատանքների և ծախսերի համար ներառված գումարների օգտագործման անհրաժեշտության բացակայությամբ:</w:t>
      </w:r>
    </w:p>
    <w:p w:rsidR="00EB7C32" w:rsidRDefault="00EB7C32" w:rsidP="003418BF">
      <w:pPr>
        <w:spacing w:line="360" w:lineRule="auto"/>
        <w:ind w:firstLine="426"/>
        <w:jc w:val="both"/>
        <w:rPr>
          <w:rFonts w:ascii="GHEA Grapalat" w:hAnsi="GHEA Grapalat"/>
          <w:color w:val="191919"/>
          <w:sz w:val="24"/>
          <w:szCs w:val="24"/>
          <w:shd w:val="clear" w:color="auto" w:fill="FFFFFF"/>
          <w:lang w:val="hy-AM"/>
        </w:rPr>
      </w:pPr>
    </w:p>
    <w:p w:rsidR="003418BF" w:rsidRDefault="003418BF" w:rsidP="003418BF">
      <w:pPr>
        <w:spacing w:line="360" w:lineRule="auto"/>
        <w:ind w:firstLine="426"/>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Հարկ է նշել, որ վերը նշված փոփոխությունների մասով ճանապարհահատվածների հիմնանորոգման աշխատանքներ իրականացնող Կապալառուները արդեն իսկ տվել են իրենց համաձայնությունները:</w:t>
      </w:r>
    </w:p>
    <w:p w:rsidR="003418BF" w:rsidRDefault="003418BF" w:rsidP="003418BF">
      <w:pPr>
        <w:spacing w:line="360" w:lineRule="auto"/>
        <w:ind w:firstLine="426"/>
        <w:jc w:val="both"/>
        <w:rPr>
          <w:rFonts w:ascii="GHEA Grapalat" w:hAnsi="GHEA Grapalat"/>
          <w:color w:val="191919"/>
          <w:sz w:val="24"/>
          <w:szCs w:val="24"/>
          <w:shd w:val="clear" w:color="auto" w:fill="FFFFFF"/>
          <w:lang w:val="hy-AM"/>
        </w:rPr>
      </w:pPr>
    </w:p>
    <w:p w:rsidR="003418BF" w:rsidRDefault="003418BF" w:rsidP="003418BF">
      <w:pPr>
        <w:spacing w:line="360" w:lineRule="auto"/>
        <w:ind w:firstLine="709"/>
        <w:jc w:val="both"/>
        <w:rPr>
          <w:rFonts w:ascii="GHEA Grapalat" w:hAnsi="GHEA Grapalat"/>
          <w:color w:val="000000"/>
          <w:sz w:val="24"/>
          <w:szCs w:val="24"/>
          <w:lang w:val="hy-AM"/>
        </w:rPr>
      </w:pPr>
    </w:p>
    <w:p w:rsidR="00DD353A" w:rsidRPr="00DD353A" w:rsidRDefault="00DD353A" w:rsidP="00DD353A">
      <w:pPr>
        <w:spacing w:line="360" w:lineRule="auto"/>
        <w:ind w:firstLine="426"/>
        <w:jc w:val="both"/>
        <w:rPr>
          <w:rFonts w:ascii="GHEA Grapalat" w:hAnsi="GHEA Grapalat"/>
          <w:b/>
          <w:bCs/>
          <w:sz w:val="24"/>
          <w:szCs w:val="24"/>
          <w:lang w:val="hy-AM"/>
        </w:rPr>
      </w:pPr>
      <w:r w:rsidRPr="00DD353A">
        <w:rPr>
          <w:rFonts w:ascii="GHEA Grapalat" w:hAnsi="GHEA Grapalat"/>
          <w:b/>
          <w:bCs/>
          <w:sz w:val="24"/>
          <w:szCs w:val="24"/>
          <w:lang w:val="hy-AM"/>
        </w:rPr>
        <w:t>Առաջարկվող կարգավորման բնույթը</w:t>
      </w:r>
    </w:p>
    <w:p w:rsidR="00DD353A" w:rsidRPr="00DD353A" w:rsidRDefault="00DD353A" w:rsidP="00DD353A">
      <w:pPr>
        <w:spacing w:line="360" w:lineRule="auto"/>
        <w:ind w:firstLine="426"/>
        <w:jc w:val="both"/>
        <w:rPr>
          <w:rFonts w:ascii="GHEA Grapalat" w:hAnsi="GHEA Grapalat"/>
          <w:sz w:val="24"/>
          <w:szCs w:val="24"/>
          <w:lang w:val="hy-AM"/>
        </w:rPr>
      </w:pPr>
      <w:r w:rsidRPr="00DD353A">
        <w:rPr>
          <w:rFonts w:ascii="GHEA Grapalat" w:hAnsi="GHEA Grapalat"/>
          <w:sz w:val="24"/>
          <w:szCs w:val="24"/>
          <w:lang w:val="hy-AM" w:eastAsia="ru-RU"/>
        </w:rPr>
        <w:lastRenderedPageBreak/>
        <w:t>Նախագծով առաջարկվում է</w:t>
      </w:r>
      <w:r w:rsidRPr="00DD353A">
        <w:rPr>
          <w:rFonts w:ascii="GHEA Grapalat" w:hAnsi="GHEA Grapalat"/>
          <w:sz w:val="24"/>
          <w:szCs w:val="24"/>
          <w:lang w:val="hy-AM"/>
        </w:rPr>
        <w:t xml:space="preserve"> ՀՀ 2023 թվականի պետական բյուջեով նախատեսված 1049 «Ճանապարհային ցանցի բարելավում» ծրագրի</w:t>
      </w:r>
      <w:r w:rsidRPr="00DD353A">
        <w:rPr>
          <w:rFonts w:ascii="Courier New" w:hAnsi="Courier New" w:cs="Courier New"/>
          <w:sz w:val="24"/>
          <w:szCs w:val="24"/>
          <w:lang w:val="hy-AM"/>
        </w:rPr>
        <w:t>   </w:t>
      </w:r>
      <w:r w:rsidRPr="00DD353A">
        <w:rPr>
          <w:rFonts w:ascii="GHEA Grapalat" w:hAnsi="GHEA Grapalat"/>
          <w:sz w:val="24"/>
          <w:szCs w:val="24"/>
          <w:lang w:val="hy-AM"/>
        </w:rPr>
        <w:t xml:space="preserve"> 21001 «Պետական նշանակության ավտոճանապարհների հիմնանորոգում» և 21002 «Տրանսպորտային օբյեկտների հիմնանորոգում» միջոցառումներում կատարել վերաբաշխում՝</w:t>
      </w:r>
    </w:p>
    <w:p w:rsidR="00DD353A" w:rsidRPr="00DD353A" w:rsidRDefault="00DD353A" w:rsidP="00DD353A">
      <w:pPr>
        <w:spacing w:line="360" w:lineRule="auto"/>
        <w:ind w:firstLine="426"/>
        <w:jc w:val="both"/>
        <w:rPr>
          <w:rFonts w:ascii="GHEA Grapalat" w:hAnsi="GHEA Grapalat"/>
          <w:sz w:val="24"/>
          <w:szCs w:val="24"/>
          <w:lang w:val="hy-AM"/>
        </w:rPr>
      </w:pPr>
      <w:r w:rsidRPr="00DD353A">
        <w:rPr>
          <w:rFonts w:ascii="GHEA Grapalat" w:hAnsi="GHEA Grapalat"/>
          <w:sz w:val="24"/>
          <w:szCs w:val="24"/>
          <w:lang w:val="hy-AM"/>
        </w:rPr>
        <w:t>ՀՀ տարածքային կառավարման և ենթակառուցվածքների նախարարությանը 21001 «Պետական նշանակության ավտոճանապարհների հիմնանորոգում» միջոցառման համար հատկացված գումարներից կատարել վերաբաշխումներ՝ 9 ճանապարհահատվածների և 2 տրանսպորտային օբյեկտների հիմնանորոգման աշխատանքների մի մասը 2023 թվականին իրականացնելու, 1 ճանապարհահատվածի հիմնանորոգման աշխատանքները ավարտին հասցնելու, 1 ճանապարհահատվածի հիմնանորոգման աշխատանքները իրականացնելու, տեխնիկական և հեղինակային հոսկողության ծառայություններ մատուցելու,</w:t>
      </w:r>
      <w:r w:rsidRPr="00DD353A">
        <w:rPr>
          <w:rFonts w:ascii="Courier New" w:hAnsi="Courier New" w:cs="Courier New"/>
          <w:sz w:val="24"/>
          <w:szCs w:val="24"/>
          <w:lang w:val="hy-AM"/>
        </w:rPr>
        <w:t> </w:t>
      </w:r>
      <w:r w:rsidRPr="00DD353A">
        <w:rPr>
          <w:rFonts w:ascii="GHEA Grapalat" w:hAnsi="GHEA Grapalat"/>
          <w:sz w:val="24"/>
          <w:szCs w:val="24"/>
          <w:lang w:val="hy-AM"/>
        </w:rPr>
        <w:t xml:space="preserve"> 2 ճանապարհահատվածում լրացուցիչ աշխատանքներ իրականացնելու, ինչպես նաև 1 ճանապարհահատվածի և 2 տրանսպորտային օբյեկտի հիմնանորոգման աշխատանքների ավարտման կապակցությամբ չվճարված 5 տոկոսների վճարման համար նախատեսել ֆինանսական միջոցներ:</w:t>
      </w:r>
    </w:p>
    <w:p w:rsidR="003418BF" w:rsidRDefault="00DD353A" w:rsidP="00DD353A">
      <w:pPr>
        <w:spacing w:line="360" w:lineRule="auto"/>
        <w:ind w:firstLine="426"/>
        <w:jc w:val="both"/>
        <w:rPr>
          <w:rFonts w:ascii="GHEA Grapalat" w:hAnsi="GHEA Grapalat"/>
          <w:color w:val="FF0000"/>
          <w:sz w:val="24"/>
          <w:szCs w:val="24"/>
          <w:lang w:val="hy-AM"/>
        </w:rPr>
      </w:pPr>
      <w:r w:rsidRPr="00DD353A">
        <w:rPr>
          <w:rFonts w:ascii="GHEA Grapalat" w:hAnsi="GHEA Grapalat"/>
          <w:sz w:val="24"/>
          <w:szCs w:val="24"/>
          <w:lang w:val="hy-AM"/>
        </w:rPr>
        <w:t>Նշենք, որ վերաբաշխվող գումարն առաջացել է</w:t>
      </w:r>
      <w:r w:rsidRPr="00DD353A">
        <w:rPr>
          <w:rFonts w:ascii="Courier New" w:hAnsi="Courier New" w:cs="Courier New"/>
          <w:sz w:val="24"/>
          <w:szCs w:val="24"/>
          <w:lang w:val="hy-AM"/>
        </w:rPr>
        <w:t> </w:t>
      </w:r>
      <w:r w:rsidRPr="00DD353A">
        <w:rPr>
          <w:rFonts w:ascii="GHEA Grapalat" w:hAnsi="GHEA Grapalat"/>
          <w:sz w:val="24"/>
          <w:szCs w:val="24"/>
          <w:lang w:val="hy-AM"/>
        </w:rPr>
        <w:t xml:space="preserve"> </w:t>
      </w:r>
      <w:r w:rsidRPr="00DD353A">
        <w:rPr>
          <w:rFonts w:ascii="GHEA Grapalat" w:hAnsi="GHEA Grapalat" w:cs="GHEA Grapalat"/>
          <w:sz w:val="24"/>
          <w:szCs w:val="24"/>
          <w:lang w:val="hy-AM"/>
        </w:rPr>
        <w:t>«</w:t>
      </w:r>
      <w:r w:rsidRPr="00DD353A">
        <w:rPr>
          <w:rFonts w:ascii="GHEA Grapalat" w:hAnsi="GHEA Grapalat"/>
          <w:sz w:val="24"/>
          <w:szCs w:val="24"/>
          <w:lang w:val="hy-AM"/>
        </w:rPr>
        <w:t xml:space="preserve">Պետական նշանակության ավտոճանապարհների հիմնանորոգում» միջոցառուման շրջանակներում կնքված 7 ճանապարհահատվածների </w:t>
      </w:r>
      <w:r w:rsidRPr="00DD353A">
        <w:rPr>
          <w:rFonts w:ascii="GHEA Grapalat" w:hAnsi="GHEA Grapalat"/>
          <w:sz w:val="24"/>
          <w:szCs w:val="24"/>
          <w:shd w:val="clear" w:color="auto" w:fill="FFFFFF"/>
          <w:lang w:val="hy-AM"/>
        </w:rPr>
        <w:t xml:space="preserve">2023 թվականին </w:t>
      </w:r>
      <w:r w:rsidRPr="00DD353A">
        <w:rPr>
          <w:rFonts w:ascii="GHEA Grapalat" w:hAnsi="GHEA Grapalat"/>
          <w:sz w:val="24"/>
          <w:szCs w:val="24"/>
          <w:lang w:val="hy-AM"/>
        </w:rPr>
        <w:t xml:space="preserve">հիմնանորոգման համար նախատեսված ֆինանսական միջոցներից առաջացած տնտեսումներից, 4 ճանապարհահատվածների համար </w:t>
      </w:r>
      <w:r w:rsidRPr="00DD353A">
        <w:rPr>
          <w:rFonts w:ascii="GHEA Grapalat" w:hAnsi="GHEA Grapalat"/>
          <w:sz w:val="24"/>
          <w:szCs w:val="24"/>
          <w:shd w:val="clear" w:color="auto" w:fill="FFFFFF"/>
          <w:lang w:val="hy-AM"/>
        </w:rPr>
        <w:t xml:space="preserve">2023թ-ին նախատեսված աշխատանքների մի մասը 2024թ. տեղափոխելու արդյունքում </w:t>
      </w:r>
      <w:r w:rsidRPr="00DD353A">
        <w:rPr>
          <w:rFonts w:ascii="GHEA Grapalat" w:hAnsi="GHEA Grapalat"/>
          <w:sz w:val="24"/>
          <w:szCs w:val="24"/>
          <w:lang w:val="hy-AM"/>
        </w:rPr>
        <w:t>առաջացած նվազեցումներից:</w:t>
      </w:r>
    </w:p>
    <w:p w:rsidR="003418BF" w:rsidRDefault="003418BF" w:rsidP="003418BF">
      <w:pPr>
        <w:spacing w:after="160" w:line="360" w:lineRule="auto"/>
        <w:ind w:left="786" w:hanging="360"/>
        <w:contextualSpacing/>
        <w:jc w:val="both"/>
        <w:rPr>
          <w:rFonts w:ascii="GHEA Grapalat" w:hAnsi="GHEA Grapalat"/>
          <w:b/>
          <w:bCs/>
          <w:sz w:val="24"/>
          <w:szCs w:val="24"/>
          <w:u w:val="single"/>
          <w:lang w:val="hy-AM"/>
        </w:rPr>
      </w:pPr>
      <w:r>
        <w:rPr>
          <w:rFonts w:ascii="GHEA Grapalat" w:hAnsi="GHEA Grapalat"/>
          <w:b/>
          <w:bCs/>
          <w:sz w:val="24"/>
          <w:szCs w:val="24"/>
          <w:lang w:val="hy-AM"/>
        </w:rPr>
        <w:t>3.</w:t>
      </w:r>
      <w:r>
        <w:rPr>
          <w:rFonts w:ascii="Times New Roman" w:hAnsi="Times New Roman" w:cs="Times New Roman"/>
          <w:b/>
          <w:bCs/>
          <w:sz w:val="14"/>
          <w:szCs w:val="14"/>
          <w:lang w:val="hy-AM"/>
        </w:rPr>
        <w:t xml:space="preserve">   </w:t>
      </w:r>
      <w:r w:rsidRPr="00175888">
        <w:rPr>
          <w:rFonts w:ascii="GHEA Grapalat" w:hAnsi="GHEA Grapalat"/>
          <w:b/>
          <w:bCs/>
          <w:sz w:val="24"/>
          <w:szCs w:val="24"/>
          <w:lang w:val="hy-AM"/>
        </w:rPr>
        <w:t>Ակնկալվող արդյունքը</w:t>
      </w:r>
    </w:p>
    <w:p w:rsidR="003418BF" w:rsidRDefault="003418BF" w:rsidP="003418BF">
      <w:pPr>
        <w:spacing w:after="160" w:line="360" w:lineRule="auto"/>
        <w:jc w:val="both"/>
        <w:rPr>
          <w:rFonts w:ascii="GHEA Grapalat" w:hAnsi="GHEA Grapalat"/>
          <w:sz w:val="24"/>
          <w:szCs w:val="24"/>
          <w:shd w:val="clear" w:color="auto" w:fill="FFFFFF"/>
          <w:lang w:val="hy-AM" w:eastAsia="ru-RU"/>
        </w:rPr>
      </w:pPr>
      <w:r>
        <w:rPr>
          <w:rFonts w:ascii="Courier New" w:hAnsi="Courier New" w:cs="Courier New"/>
          <w:sz w:val="24"/>
          <w:szCs w:val="24"/>
          <w:lang w:val="hy-AM"/>
        </w:rPr>
        <w:t>    </w:t>
      </w:r>
      <w:r>
        <w:rPr>
          <w:rFonts w:ascii="GHEA Grapalat" w:hAnsi="GHEA Grapalat"/>
          <w:sz w:val="24"/>
          <w:szCs w:val="24"/>
          <w:lang w:val="hy-AM"/>
        </w:rPr>
        <w:t xml:space="preserve"> </w:t>
      </w:r>
      <w:r>
        <w:rPr>
          <w:rFonts w:ascii="GHEA Grapalat" w:hAnsi="GHEA Grapalat"/>
          <w:sz w:val="24"/>
          <w:szCs w:val="24"/>
          <w:shd w:val="clear" w:color="auto" w:fill="FFFFFF"/>
          <w:lang w:val="hy-AM" w:eastAsia="ru-RU"/>
        </w:rPr>
        <w:t>Հայաստանի Հանրապետության ճանապարհների վիճակի բարելավում:</w:t>
      </w:r>
    </w:p>
    <w:p w:rsidR="003418BF" w:rsidRDefault="003418BF" w:rsidP="003418BF">
      <w:pPr>
        <w:spacing w:after="160" w:line="360" w:lineRule="auto"/>
        <w:jc w:val="both"/>
        <w:rPr>
          <w:rFonts w:ascii="GHEA Grapalat" w:hAnsi="GHEA Grapalat"/>
          <w:sz w:val="24"/>
          <w:szCs w:val="24"/>
          <w:shd w:val="clear" w:color="auto" w:fill="FFFFFF"/>
          <w:lang w:val="hy-AM" w:eastAsia="ru-RU"/>
        </w:rPr>
      </w:pPr>
    </w:p>
    <w:p w:rsidR="003418BF" w:rsidRDefault="003418BF" w:rsidP="003418BF">
      <w:pPr>
        <w:spacing w:after="200" w:line="360" w:lineRule="auto"/>
        <w:ind w:firstLine="630"/>
        <w:jc w:val="both"/>
        <w:rPr>
          <w:rFonts w:ascii="GHEA Grapalat" w:hAnsi="GHEA Grapalat"/>
          <w:b/>
          <w:bCs/>
          <w:sz w:val="24"/>
          <w:szCs w:val="24"/>
          <w:lang w:val="hy-AM" w:eastAsia="x-none"/>
        </w:rPr>
      </w:pPr>
      <w:r>
        <w:rPr>
          <w:rFonts w:ascii="GHEA Grapalat" w:hAnsi="GHEA Grapalat"/>
          <w:b/>
          <w:bCs/>
          <w:sz w:val="24"/>
          <w:szCs w:val="24"/>
          <w:lang w:val="hy-AM"/>
        </w:rPr>
        <w:lastRenderedPageBreak/>
        <w:t>5.</w:t>
      </w:r>
      <w:r>
        <w:rPr>
          <w:rFonts w:ascii="GHEA Grapalat" w:hAnsi="GHEA Grapalat"/>
          <w:b/>
          <w:bCs/>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3418BF" w:rsidRDefault="003418BF" w:rsidP="003418BF">
      <w:pPr>
        <w:spacing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Որոշման նախագծի ընդունմամբ Հայաստանի Հանրապետության պետական բյուջեի եկամուտների ու ծախսերի լրացուցիչ </w:t>
      </w:r>
      <w:r>
        <w:rPr>
          <w:rFonts w:ascii="GHEA Grapalat" w:hAnsi="GHEA Grapalat"/>
          <w:color w:val="000000"/>
          <w:sz w:val="24"/>
          <w:szCs w:val="24"/>
          <w:shd w:val="clear" w:color="auto" w:fill="FFFFFF"/>
          <w:lang w:val="hy-AM"/>
        </w:rPr>
        <w:t>նվազեցում չի առաջացնում</w:t>
      </w:r>
      <w:r>
        <w:rPr>
          <w:rFonts w:ascii="GHEA Grapalat" w:hAnsi="GHEA Grapalat"/>
          <w:color w:val="000000"/>
          <w:sz w:val="24"/>
          <w:szCs w:val="24"/>
          <w:lang w:val="hy-AM"/>
        </w:rPr>
        <w:t xml:space="preserve">: </w:t>
      </w:r>
    </w:p>
    <w:p w:rsidR="003418BF" w:rsidRDefault="003418BF" w:rsidP="003418BF">
      <w:pPr>
        <w:spacing w:line="360" w:lineRule="auto"/>
        <w:ind w:left="630"/>
        <w:jc w:val="both"/>
        <w:rPr>
          <w:rFonts w:ascii="GHEA Grapalat" w:hAnsi="GHEA Grapalat"/>
          <w:b/>
          <w:bCs/>
          <w:sz w:val="24"/>
          <w:szCs w:val="24"/>
          <w:lang w:val="hy-AM"/>
        </w:rPr>
      </w:pPr>
      <w:r>
        <w:rPr>
          <w:rFonts w:ascii="GHEA Grapalat" w:hAnsi="GHEA Grapalat"/>
          <w:b/>
          <w:bCs/>
          <w:sz w:val="24"/>
          <w:szCs w:val="24"/>
          <w:lang w:val="hy-AM"/>
        </w:rPr>
        <w:t>6. Նախագծի ընդունման առնչությամբ ընդունվելիք այլ իրավական ակտերի նախագծերը կամ դրանց ընդունման անհրաժեշտության բացակայության մասին</w:t>
      </w:r>
    </w:p>
    <w:p w:rsidR="003418BF" w:rsidRDefault="003418BF" w:rsidP="003418BF">
      <w:pPr>
        <w:shd w:val="clear" w:color="auto" w:fill="FFFFFF"/>
        <w:spacing w:line="360" w:lineRule="auto"/>
        <w:ind w:firstLine="720"/>
        <w:jc w:val="both"/>
        <w:rPr>
          <w:rFonts w:ascii="GHEA Grapalat" w:hAnsi="GHEA Grapalat"/>
          <w:sz w:val="24"/>
          <w:szCs w:val="24"/>
          <w:lang w:val="hy-AM" w:eastAsia="hy-AM"/>
        </w:rPr>
      </w:pPr>
      <w:r>
        <w:rPr>
          <w:rFonts w:ascii="GHEA Grapalat" w:hAnsi="GHEA Grapalat"/>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rsidR="003418BF" w:rsidRDefault="003418BF" w:rsidP="003418BF">
      <w:pPr>
        <w:shd w:val="clear" w:color="auto" w:fill="FFFFFF"/>
        <w:spacing w:line="360" w:lineRule="auto"/>
        <w:ind w:firstLine="720"/>
        <w:jc w:val="both"/>
        <w:rPr>
          <w:rFonts w:ascii="GHEA Grapalat" w:hAnsi="GHEA Grapalat"/>
          <w:sz w:val="24"/>
          <w:szCs w:val="24"/>
          <w:lang w:val="hy-AM" w:eastAsia="hy-AM"/>
        </w:rPr>
      </w:pPr>
    </w:p>
    <w:p w:rsidR="003418BF" w:rsidRDefault="003418BF" w:rsidP="003418BF">
      <w:pPr>
        <w:spacing w:line="360" w:lineRule="auto"/>
        <w:ind w:left="567"/>
        <w:jc w:val="both"/>
        <w:rPr>
          <w:rFonts w:ascii="GHEA Grapalat" w:hAnsi="GHEA Grapalat"/>
          <w:b/>
          <w:bCs/>
          <w:sz w:val="24"/>
          <w:szCs w:val="24"/>
          <w:lang w:val="hy-AM"/>
        </w:rPr>
      </w:pPr>
      <w:r>
        <w:rPr>
          <w:rFonts w:ascii="GHEA Grapalat" w:hAnsi="GHEA Grapalat"/>
          <w:b/>
          <w:bCs/>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418BF" w:rsidRDefault="003418BF" w:rsidP="003418BF">
      <w:pPr>
        <w:shd w:val="clear" w:color="auto" w:fill="FFFFFF"/>
        <w:spacing w:line="360" w:lineRule="auto"/>
        <w:ind w:firstLine="720"/>
        <w:jc w:val="both"/>
        <w:rPr>
          <w:rFonts w:ascii="GHEA Grapalat" w:hAnsi="GHEA Grapalat"/>
          <w:sz w:val="24"/>
          <w:szCs w:val="24"/>
          <w:lang w:val="hy-AM" w:eastAsia="ru-RU"/>
        </w:rPr>
      </w:pPr>
      <w:r>
        <w:rPr>
          <w:rFonts w:ascii="GHEA Grapalat" w:hAnsi="GHEA Grapalat"/>
          <w:sz w:val="24"/>
          <w:szCs w:val="24"/>
          <w:lang w:val="hy-AM" w:eastAsia="ru-RU"/>
        </w:rPr>
        <w:t xml:space="preserve">Որոշման նախագիծը բխում է «Հայաստանի վերափոխման ռազմավարություն 2050», «Կառավարության 2021-2026թթ. ծրագիր» /կետ 3.2, 3-րդ պարբերության 1-ին ենթակետ/ ռազմավարական փաստաթղթերի դրույթներից: </w:t>
      </w:r>
    </w:p>
    <w:p w:rsidR="003418BF" w:rsidRDefault="003418BF" w:rsidP="003418BF">
      <w:pPr>
        <w:spacing w:after="160" w:line="360" w:lineRule="auto"/>
        <w:ind w:left="786"/>
        <w:contextualSpacing/>
        <w:jc w:val="both"/>
        <w:rPr>
          <w:rFonts w:ascii="GHEA Grapalat" w:hAnsi="GHEA Grapalat"/>
          <w:color w:val="000000"/>
          <w:sz w:val="24"/>
          <w:szCs w:val="24"/>
          <w:shd w:val="clear" w:color="auto" w:fill="FFFFFF"/>
          <w:lang w:val="hy-AM" w:eastAsia="ru-RU"/>
        </w:rPr>
      </w:pPr>
      <w:r>
        <w:rPr>
          <w:rFonts w:ascii="GHEA Grapalat" w:hAnsi="GHEA Grapalat"/>
          <w:color w:val="000000"/>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p>
    <w:p w:rsidR="003418BF" w:rsidRPr="003418BF" w:rsidRDefault="003418BF" w:rsidP="003418BF">
      <w:pPr>
        <w:jc w:val="both"/>
        <w:rPr>
          <w:rFonts w:ascii="GHEA Grapalat" w:hAnsi="GHEA Grapalat"/>
          <w:sz w:val="24"/>
          <w:szCs w:val="24"/>
          <w:lang w:val="hy-AM"/>
        </w:rPr>
      </w:pPr>
    </w:p>
    <w:sectPr w:rsidR="003418BF" w:rsidRPr="003418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E34"/>
    <w:rsid w:val="00036E45"/>
    <w:rsid w:val="0010118C"/>
    <w:rsid w:val="001234B2"/>
    <w:rsid w:val="00175888"/>
    <w:rsid w:val="00225B43"/>
    <w:rsid w:val="002D3B15"/>
    <w:rsid w:val="0032190A"/>
    <w:rsid w:val="003418BF"/>
    <w:rsid w:val="003B2BFB"/>
    <w:rsid w:val="004A7F68"/>
    <w:rsid w:val="005B04F4"/>
    <w:rsid w:val="0065598A"/>
    <w:rsid w:val="006E2877"/>
    <w:rsid w:val="008B5D6D"/>
    <w:rsid w:val="00914B0D"/>
    <w:rsid w:val="009277AC"/>
    <w:rsid w:val="00941961"/>
    <w:rsid w:val="00987BB0"/>
    <w:rsid w:val="00D14F57"/>
    <w:rsid w:val="00D74E34"/>
    <w:rsid w:val="00DD353A"/>
    <w:rsid w:val="00EB7C32"/>
    <w:rsid w:val="00EE508D"/>
    <w:rsid w:val="00FF6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F9DFB2-5B72-4CA4-9D9E-33907D00F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8BF"/>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7B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7BB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791153">
      <w:bodyDiv w:val="1"/>
      <w:marLeft w:val="0"/>
      <w:marRight w:val="0"/>
      <w:marTop w:val="0"/>
      <w:marBottom w:val="0"/>
      <w:divBdr>
        <w:top w:val="none" w:sz="0" w:space="0" w:color="auto"/>
        <w:left w:val="none" w:sz="0" w:space="0" w:color="auto"/>
        <w:bottom w:val="none" w:sz="0" w:space="0" w:color="auto"/>
        <w:right w:val="none" w:sz="0" w:space="0" w:color="auto"/>
      </w:divBdr>
    </w:div>
    <w:div w:id="49449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13</Pages>
  <Words>2997</Words>
  <Characters>17086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ArtashesH</dc:creator>
  <cp:lastModifiedBy>User</cp:lastModifiedBy>
  <cp:revision>6</cp:revision>
  <cp:lastPrinted>2023-11-10T09:27:00Z</cp:lastPrinted>
  <dcterms:created xsi:type="dcterms:W3CDTF">2023-11-10T10:35:00Z</dcterms:created>
  <dcterms:modified xsi:type="dcterms:W3CDTF">2023-11-10T11:51:00Z</dcterms:modified>
</cp:coreProperties>
</file>