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7C3E04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1104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ԳՐԱՆԴ ՏՈԲԱԿՈ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46E9BC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110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28FD0FD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110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611049">
        <w:rPr>
          <w:rFonts w:ascii="GHEA Grapalat" w:eastAsia="Calibri" w:hAnsi="GHEA Grapalat" w:cs="Times New Roman"/>
          <w:sz w:val="24"/>
          <w:szCs w:val="24"/>
          <w:lang w:val="hy-AM"/>
        </w:rPr>
        <w:t>ծխախոտի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105ADFD2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 w:rsidRPr="007D36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7D3623" w:rsidRPr="007D3623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7D3623" w:rsidRPr="007D362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7D3623" w:rsidRPr="007D36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Երևանում</w:t>
      </w:r>
      <w:r w:rsidRPr="007D362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հիմնադրվել է </w:t>
      </w:r>
      <w:r w:rsidR="00611049">
        <w:rPr>
          <w:rFonts w:ascii="GHEA Grapalat" w:eastAsia="Calibri" w:hAnsi="GHEA Grapalat" w:cs="Times New Roman"/>
          <w:sz w:val="24"/>
          <w:szCs w:val="24"/>
          <w:lang w:val="hy-AM"/>
        </w:rPr>
        <w:t>1997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54D6590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611049">
        <w:rPr>
          <w:rFonts w:ascii="GHEA Grapalat" w:eastAsia="Calibri" w:hAnsi="GHEA Grapalat" w:cs="Times New Roman"/>
          <w:sz w:val="24"/>
          <w:szCs w:val="24"/>
          <w:lang w:val="hy-AM"/>
        </w:rPr>
        <w:t>176</w:t>
      </w:r>
      <w:r w:rsidR="0061104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1104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209A8DD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611049"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611049">
        <w:rPr>
          <w:rFonts w:ascii="GHEA Grapalat" w:eastAsia="Calibri" w:hAnsi="GHEA Grapalat" w:cs="Times New Roman"/>
          <w:sz w:val="24"/>
          <w:szCs w:val="24"/>
          <w:lang w:val="hy-AM"/>
        </w:rPr>
        <w:t>մինչև 476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7B1592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11049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8B4C9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bookmarkStart w:id="2" w:name="_GoBack"/>
      <w:bookmarkEnd w:id="2"/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38361C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3836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836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="00B504B1" w:rsidRPr="00717501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38361C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FE06D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110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3AF32F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110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8FA618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611049">
        <w:rPr>
          <w:rFonts w:ascii="GHEA Grapalat" w:eastAsia="Calibri" w:hAnsi="GHEA Grapalat" w:cs="Times New Roman"/>
          <w:sz w:val="24"/>
          <w:szCs w:val="24"/>
          <w:lang w:val="hy-AM"/>
        </w:rPr>
        <w:t>ԳՐԱՆԴ ՏՈԲԱԿՈ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996713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110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CC9C5E" w14:textId="77777777" w:rsidR="001B3B54" w:rsidRDefault="001B3B54" w:rsidP="008325A3">
      <w:pPr>
        <w:spacing w:after="0" w:line="240" w:lineRule="auto"/>
      </w:pPr>
      <w:r>
        <w:separator/>
      </w:r>
    </w:p>
  </w:endnote>
  <w:endnote w:type="continuationSeparator" w:id="0">
    <w:p w14:paraId="58D50FC1" w14:textId="77777777" w:rsidR="001B3B54" w:rsidRDefault="001B3B5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B3B54">
    <w:pPr>
      <w:pStyle w:val="Footer"/>
    </w:pPr>
  </w:p>
  <w:p w14:paraId="722B2118" w14:textId="77777777" w:rsidR="00085719" w:rsidRDefault="001B3B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646939" w14:textId="77777777" w:rsidR="001B3B54" w:rsidRDefault="001B3B54" w:rsidP="008325A3">
      <w:pPr>
        <w:spacing w:after="0" w:line="240" w:lineRule="auto"/>
      </w:pPr>
      <w:r>
        <w:separator/>
      </w:r>
    </w:p>
  </w:footnote>
  <w:footnote w:type="continuationSeparator" w:id="0">
    <w:p w14:paraId="290C06AB" w14:textId="77777777" w:rsidR="001B3B54" w:rsidRDefault="001B3B5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145D00"/>
    <w:rsid w:val="00164746"/>
    <w:rsid w:val="001A66E8"/>
    <w:rsid w:val="001B3B54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8361C"/>
    <w:rsid w:val="003A4261"/>
    <w:rsid w:val="00422BE0"/>
    <w:rsid w:val="004260A6"/>
    <w:rsid w:val="00456BAD"/>
    <w:rsid w:val="004E76EC"/>
    <w:rsid w:val="005005F0"/>
    <w:rsid w:val="00505F36"/>
    <w:rsid w:val="006068CC"/>
    <w:rsid w:val="00611049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D3623"/>
    <w:rsid w:val="007E1C44"/>
    <w:rsid w:val="00815E4F"/>
    <w:rsid w:val="00825DCA"/>
    <w:rsid w:val="008325A3"/>
    <w:rsid w:val="00860A1F"/>
    <w:rsid w:val="008B3C8F"/>
    <w:rsid w:val="008B4C9F"/>
    <w:rsid w:val="008E039B"/>
    <w:rsid w:val="008F00A7"/>
    <w:rsid w:val="008F0959"/>
    <w:rsid w:val="00945EA8"/>
    <w:rsid w:val="00973C80"/>
    <w:rsid w:val="00995050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4088C"/>
    <w:rsid w:val="00C7080A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72919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567F0-CCCD-4231-811F-CE8C64421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33</cp:revision>
  <dcterms:created xsi:type="dcterms:W3CDTF">2022-01-19T13:25:00Z</dcterms:created>
  <dcterms:modified xsi:type="dcterms:W3CDTF">2023-04-03T11:40:00Z</dcterms:modified>
</cp:coreProperties>
</file>