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</w:t>
      </w:r>
      <w:r>
        <w:rPr>
          <w:color w:val="000000"/>
          <w:szCs w:val="24"/>
          <w:lang w:eastAsia="hy-AM"/>
        </w:rPr>
        <w:t>15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ԴԵԿՏԵՄԲԵՐԻ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1462</w:t>
      </w:r>
      <w:r w:rsidRPr="00B72C2F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5311B1" w:rsidRPr="0066090E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>
        <w:rPr>
          <w:color w:val="000000"/>
          <w:szCs w:val="24"/>
          <w:lang w:eastAsia="hy-AM"/>
        </w:rPr>
        <w:t>15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դեկտեմբերի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</w:t>
      </w:r>
      <w:r w:rsidRPr="0066090E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1462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120-րդ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 և Եվրասիական տնտեսական </w:t>
      </w:r>
      <w:proofErr w:type="spellStart"/>
      <w:r>
        <w:rPr>
          <w:color w:val="000000"/>
          <w:szCs w:val="24"/>
          <w:lang w:eastAsia="hy-AM"/>
        </w:rPr>
        <w:t>միության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օրենսգրքի</w:t>
      </w:r>
      <w:proofErr w:type="spellEnd"/>
      <w:r>
        <w:rPr>
          <w:color w:val="000000"/>
          <w:szCs w:val="24"/>
          <w:lang w:eastAsia="hy-AM"/>
        </w:rPr>
        <w:t xml:space="preserve"> 172-րդ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5311B1" w:rsidRPr="00DA4EFD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2015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դեկտեմբերի</w:t>
      </w:r>
      <w:proofErr w:type="spellEnd"/>
      <w:r>
        <w:rPr>
          <w:color w:val="000000"/>
          <w:szCs w:val="24"/>
          <w:lang w:eastAsia="hy-AM"/>
        </w:rPr>
        <w:t xml:space="preserve"> 3-ի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1462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120-րդ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 w:rsidRPr="0036153C">
        <w:rPr>
          <w:color w:val="000000"/>
          <w:szCs w:val="24"/>
          <w:lang w:eastAsia="hy-AM"/>
        </w:rPr>
        <w:t xml:space="preserve"> և Եվրասիական տնտեսական </w:t>
      </w:r>
      <w:proofErr w:type="spellStart"/>
      <w:r w:rsidRPr="0036153C">
        <w:rPr>
          <w:color w:val="000000"/>
          <w:szCs w:val="24"/>
          <w:lang w:eastAsia="hy-AM"/>
        </w:rPr>
        <w:t>միության</w:t>
      </w:r>
      <w:proofErr w:type="spellEnd"/>
      <w:r w:rsidRPr="0036153C">
        <w:rPr>
          <w:color w:val="000000"/>
          <w:szCs w:val="24"/>
          <w:lang w:eastAsia="hy-AM"/>
        </w:rPr>
        <w:t xml:space="preserve"> </w:t>
      </w:r>
      <w:proofErr w:type="spellStart"/>
      <w:r w:rsidRPr="0036153C">
        <w:rPr>
          <w:color w:val="000000"/>
          <w:szCs w:val="24"/>
          <w:lang w:eastAsia="hy-AM"/>
        </w:rPr>
        <w:t>մաքսային</w:t>
      </w:r>
      <w:proofErr w:type="spellEnd"/>
      <w:r w:rsidRPr="0036153C">
        <w:rPr>
          <w:color w:val="000000"/>
          <w:szCs w:val="24"/>
          <w:lang w:eastAsia="hy-AM"/>
        </w:rPr>
        <w:t xml:space="preserve"> </w:t>
      </w:r>
      <w:proofErr w:type="spellStart"/>
      <w:r w:rsidRPr="0036153C">
        <w:rPr>
          <w:color w:val="000000"/>
          <w:szCs w:val="24"/>
          <w:lang w:eastAsia="hy-AM"/>
        </w:rPr>
        <w:t>օրենսգրքի</w:t>
      </w:r>
      <w:proofErr w:type="spellEnd"/>
      <w:r w:rsidRPr="0036153C">
        <w:rPr>
          <w:color w:val="000000"/>
          <w:szCs w:val="24"/>
          <w:lang w:eastAsia="hy-AM"/>
        </w:rPr>
        <w:t xml:space="preserve"> 172-րդ </w:t>
      </w:r>
      <w:proofErr w:type="spellStart"/>
      <w:r w:rsidRPr="0036153C">
        <w:rPr>
          <w:color w:val="000000"/>
          <w:szCs w:val="24"/>
          <w:lang w:eastAsia="hy-AM"/>
        </w:rPr>
        <w:t>հոդվածին</w:t>
      </w:r>
      <w:proofErr w:type="spellEnd"/>
      <w:r w:rsidRPr="0036153C">
        <w:rPr>
          <w:color w:val="000000"/>
          <w:szCs w:val="24"/>
          <w:lang w:eastAsia="hy-AM"/>
        </w:rPr>
        <w:t>։</w:t>
      </w: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5311B1" w:rsidRPr="00B72C2F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5311B1" w:rsidRP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5311B1" w:rsidRP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lastRenderedPageBreak/>
        <w:t>Լրացուցիչ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>.</w:t>
      </w:r>
    </w:p>
    <w:p w:rsidR="005311B1" w:rsidRP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5311B1">
        <w:rPr>
          <w:color w:val="000000"/>
          <w:szCs w:val="24"/>
          <w:lang w:val="fr-FR" w:eastAsia="hy-AM"/>
        </w:rPr>
        <w:t>:</w:t>
      </w:r>
    </w:p>
    <w:p w:rsidR="005311B1" w:rsidRP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5311B1">
        <w:rPr>
          <w:b/>
          <w:i/>
          <w:color w:val="000000"/>
          <w:szCs w:val="24"/>
          <w:lang w:val="fr-FR" w:eastAsia="hy-AM"/>
        </w:rPr>
        <w:t>.</w:t>
      </w:r>
    </w:p>
    <w:p w:rsidR="005311B1" w:rsidRPr="005311B1" w:rsidRDefault="005311B1" w:rsidP="005311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5311B1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5311B1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5311B1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5311B1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5311B1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bookmarkStart w:id="0" w:name="_GoBack"/>
      <w:bookmarkEnd w:id="0"/>
    </w:p>
    <w:p w:rsidR="00E91704" w:rsidRPr="008E1352" w:rsidRDefault="00E91704" w:rsidP="008E1352">
      <w:pPr>
        <w:rPr>
          <w:lang w:val="fr-FR"/>
        </w:rPr>
      </w:pPr>
    </w:p>
    <w:sectPr w:rsidR="00E91704" w:rsidRP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B8C" w:rsidRDefault="00B23B8C" w:rsidP="006B5E11">
      <w:pPr>
        <w:spacing w:after="0" w:line="240" w:lineRule="auto"/>
      </w:pPr>
      <w:r>
        <w:separator/>
      </w:r>
    </w:p>
  </w:endnote>
  <w:endnote w:type="continuationSeparator" w:id="0">
    <w:p w:rsidR="00B23B8C" w:rsidRDefault="00B23B8C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B8C" w:rsidRDefault="00B23B8C" w:rsidP="006B5E11">
      <w:pPr>
        <w:spacing w:after="0" w:line="240" w:lineRule="auto"/>
      </w:pPr>
      <w:r>
        <w:separator/>
      </w:r>
    </w:p>
  </w:footnote>
  <w:footnote w:type="continuationSeparator" w:id="0">
    <w:p w:rsidR="00B23B8C" w:rsidRDefault="00B23B8C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1B1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3B8C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3BCA8-4D67-470B-8911-A2051AB09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54</cp:revision>
  <cp:lastPrinted>2022-06-17T07:38:00Z</cp:lastPrinted>
  <dcterms:created xsi:type="dcterms:W3CDTF">2022-05-10T11:34:00Z</dcterms:created>
  <dcterms:modified xsi:type="dcterms:W3CDTF">2023-01-12T08:47:00Z</dcterms:modified>
</cp:coreProperties>
</file>