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E5800E" w14:textId="77777777" w:rsidR="0028027E" w:rsidRDefault="0028027E" w:rsidP="0028027E">
      <w:pPr>
        <w:jc w:val="center"/>
        <w:rPr>
          <w:rFonts w:ascii="GHEA Grapalat" w:hAnsi="GHEA Grapalat" w:cs="Sylfaen"/>
          <w:b/>
          <w:sz w:val="24"/>
          <w:lang w:val="en-US"/>
        </w:rPr>
      </w:pPr>
      <w:r w:rsidRPr="004B6798">
        <w:rPr>
          <w:rFonts w:ascii="GHEA Grapalat" w:hAnsi="GHEA Grapalat" w:cs="Sylfaen"/>
          <w:b/>
          <w:sz w:val="24"/>
          <w:lang w:val="hy-AM"/>
        </w:rPr>
        <w:t>ՀԻՄՆԱՎՈՐՈՒՄ</w:t>
      </w:r>
    </w:p>
    <w:p w14:paraId="0C6E9C83" w14:textId="77777777" w:rsidR="000112F8" w:rsidRPr="000112F8" w:rsidRDefault="000112F8" w:rsidP="0028027E">
      <w:pPr>
        <w:jc w:val="center"/>
        <w:rPr>
          <w:rFonts w:ascii="GHEA Grapalat" w:hAnsi="GHEA Grapalat" w:cs="Sylfaen"/>
          <w:b/>
          <w:sz w:val="24"/>
          <w:lang w:val="en-US"/>
        </w:rPr>
      </w:pPr>
    </w:p>
    <w:p w14:paraId="11867BE5" w14:textId="77777777" w:rsidR="00CD5F11" w:rsidRDefault="0028027E" w:rsidP="0028027E">
      <w:pPr>
        <w:ind w:right="68" w:hanging="3"/>
        <w:jc w:val="center"/>
        <w:rPr>
          <w:rFonts w:ascii="GHEA Grapalat" w:hAnsi="GHEA Grapalat" w:cs="Sylfaen"/>
          <w:b/>
          <w:bCs/>
          <w:spacing w:val="-8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 w:rsidR="0076060C">
        <w:rPr>
          <w:rFonts w:ascii="GHEA Grapalat" w:hAnsi="GHEA Grapalat" w:cs="Sylfaen"/>
          <w:sz w:val="24"/>
          <w:szCs w:val="24"/>
          <w:lang w:val="af-ZA"/>
        </w:rPr>
        <w:t>202</w:t>
      </w:r>
      <w:r w:rsidR="003B51FA">
        <w:rPr>
          <w:rFonts w:ascii="GHEA Grapalat" w:hAnsi="GHEA Grapalat" w:cs="Sylfaen"/>
          <w:sz w:val="24"/>
          <w:szCs w:val="24"/>
          <w:lang w:val="af-ZA"/>
        </w:rPr>
        <w:t>3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ԹՎԱԿԱՆԻՆ ԻՐԱԿԱՆԱՑՎԵԼԻՔ ԳԻՏԱԿԱՆ</w:t>
      </w:r>
      <w:r>
        <w:rPr>
          <w:rFonts w:ascii="GHEA Grapalat" w:hAnsi="GHEA Grapalat"/>
          <w:sz w:val="24"/>
          <w:szCs w:val="24"/>
          <w:lang w:val="af-ZA"/>
        </w:rPr>
        <w:t xml:space="preserve"> ԵՎ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ԳԻՏԱՏԵԽՆԻԿԱԿԱՆ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ՆՊԱՏԱԿԱՅԻՆ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ԾՐԱԳՐԵՐԸ ՀԱՍՏԱՏԵԼՈՒ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7D0602" w:rsidRPr="007D0602">
        <w:rPr>
          <w:rFonts w:ascii="GHEA Grapalat" w:hAnsi="GHEA Grapalat" w:cs="Sylfaen"/>
          <w:b/>
          <w:bCs/>
          <w:spacing w:val="-8"/>
          <w:sz w:val="24"/>
          <w:szCs w:val="24"/>
        </w:rPr>
        <w:t xml:space="preserve"> </w:t>
      </w:r>
    </w:p>
    <w:p w14:paraId="31E74D47" w14:textId="77777777" w:rsidR="00CD5F11" w:rsidRDefault="00CD5F11" w:rsidP="0028027E">
      <w:pPr>
        <w:ind w:right="68" w:hanging="3"/>
        <w:jc w:val="center"/>
        <w:rPr>
          <w:rFonts w:ascii="GHEA Grapalat" w:hAnsi="GHEA Grapalat" w:cs="Sylfaen"/>
          <w:b/>
          <w:bCs/>
          <w:spacing w:val="-8"/>
          <w:sz w:val="24"/>
          <w:szCs w:val="24"/>
        </w:rPr>
      </w:pPr>
    </w:p>
    <w:p w14:paraId="15E61305" w14:textId="77777777" w:rsidR="00A62FEC" w:rsidRPr="00A62FEC" w:rsidRDefault="00A62FEC" w:rsidP="0028027E">
      <w:pPr>
        <w:ind w:right="68" w:hanging="3"/>
        <w:jc w:val="center"/>
        <w:rPr>
          <w:rFonts w:ascii="GHEA Grapalat" w:hAnsi="GHEA Grapalat"/>
          <w:sz w:val="24"/>
          <w:lang w:val="en-US"/>
        </w:rPr>
      </w:pPr>
    </w:p>
    <w:p w14:paraId="3674568C" w14:textId="7EC1E674" w:rsidR="0028027E" w:rsidRPr="000112F8" w:rsidRDefault="0028027E" w:rsidP="000112F8">
      <w:pPr>
        <w:tabs>
          <w:tab w:val="left" w:pos="9923"/>
        </w:tabs>
        <w:spacing w:before="360" w:line="360" w:lineRule="auto"/>
        <w:ind w:firstLine="709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191FCE">
        <w:rPr>
          <w:rFonts w:ascii="GHEA Grapalat" w:hAnsi="GHEA Grapalat" w:cs="Sylfaen"/>
          <w:sz w:val="24"/>
          <w:szCs w:val="24"/>
          <w:lang w:val="hy-AM"/>
        </w:rPr>
        <w:t>Ի</w:t>
      </w:r>
      <w:r w:rsidR="0076060C" w:rsidRPr="00191F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1FCE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76060C" w:rsidRPr="00191F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1FCE">
        <w:rPr>
          <w:rFonts w:ascii="GHEA Grapalat" w:hAnsi="GHEA Grapalat"/>
          <w:sz w:val="24"/>
          <w:szCs w:val="24"/>
          <w:lang w:val="hy-AM"/>
        </w:rPr>
        <w:t>ՀՀ</w:t>
      </w:r>
      <w:r w:rsidR="00AB7AAF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1FCE">
        <w:rPr>
          <w:rFonts w:ascii="GHEA Grapalat" w:hAnsi="GHEA Grapalat"/>
          <w:sz w:val="24"/>
          <w:szCs w:val="24"/>
          <w:lang w:val="hy-AM"/>
        </w:rPr>
        <w:t>վարչապետի</w:t>
      </w:r>
      <w:r w:rsidR="00EB3E26" w:rsidRPr="00191FCE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DD6CDA" w:rsidRPr="00191FCE">
        <w:rPr>
          <w:rFonts w:ascii="GHEA Grapalat" w:hAnsi="GHEA Grapalat"/>
          <w:sz w:val="24"/>
          <w:szCs w:val="24"/>
          <w:lang w:val="af-ZA"/>
        </w:rPr>
        <w:t>2</w:t>
      </w:r>
      <w:r w:rsidRPr="00191FC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1FCE">
        <w:rPr>
          <w:rFonts w:ascii="GHEA Grapalat" w:hAnsi="GHEA Grapalat"/>
          <w:sz w:val="24"/>
          <w:szCs w:val="24"/>
          <w:lang w:val="hy-AM"/>
        </w:rPr>
        <w:t>թվականի</w:t>
      </w:r>
      <w:r w:rsidR="0076060C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EB3E26" w:rsidRPr="00191FCE">
        <w:rPr>
          <w:rFonts w:ascii="GHEA Grapalat" w:hAnsi="GHEA Grapalat"/>
          <w:sz w:val="24"/>
          <w:szCs w:val="24"/>
          <w:lang w:val="hy-AM"/>
        </w:rPr>
        <w:t xml:space="preserve">հունվարի </w:t>
      </w:r>
      <w:r w:rsidR="00DD6CDA" w:rsidRPr="00191FCE">
        <w:rPr>
          <w:rFonts w:ascii="GHEA Grapalat" w:hAnsi="GHEA Grapalat"/>
          <w:sz w:val="24"/>
          <w:szCs w:val="24"/>
          <w:lang w:val="en-US"/>
        </w:rPr>
        <w:t>20</w:t>
      </w:r>
      <w:r w:rsidRPr="00191FCE">
        <w:rPr>
          <w:rFonts w:ascii="GHEA Grapalat" w:hAnsi="GHEA Grapalat"/>
          <w:sz w:val="24"/>
          <w:szCs w:val="24"/>
          <w:lang w:val="hy-AM"/>
        </w:rPr>
        <w:t>-</w:t>
      </w:r>
      <w:r w:rsidRPr="00191FCE">
        <w:rPr>
          <w:rFonts w:ascii="GHEA Grapalat" w:hAnsi="GHEA Grapalat"/>
          <w:sz w:val="24"/>
          <w:szCs w:val="24"/>
          <w:lang w:val="af-ZA"/>
        </w:rPr>
        <w:t xml:space="preserve">ի </w:t>
      </w:r>
      <w:r w:rsidR="002F142B" w:rsidRPr="00191FCE">
        <w:rPr>
          <w:rFonts w:ascii="GHEA Grapalat" w:hAnsi="GHEA Grapalat"/>
          <w:sz w:val="24"/>
          <w:szCs w:val="24"/>
          <w:lang w:val="af-ZA"/>
        </w:rPr>
        <w:t xml:space="preserve">N </w:t>
      </w:r>
      <w:r w:rsidR="007D0602" w:rsidRPr="00191FCE">
        <w:rPr>
          <w:rFonts w:ascii="GHEA Grapalat" w:hAnsi="GHEA Grapalat"/>
          <w:sz w:val="24"/>
          <w:szCs w:val="24"/>
          <w:lang w:val="af-ZA"/>
        </w:rPr>
        <w:t>72</w:t>
      </w:r>
      <w:r w:rsidR="002F142B" w:rsidRPr="00191FCE">
        <w:rPr>
          <w:rFonts w:ascii="GHEA Grapalat" w:hAnsi="GHEA Grapalat"/>
          <w:sz w:val="24"/>
          <w:szCs w:val="24"/>
          <w:lang w:val="af-ZA"/>
        </w:rPr>
        <w:t>–</w:t>
      </w:r>
      <w:r w:rsidR="002F142B" w:rsidRPr="00191FCE">
        <w:rPr>
          <w:rFonts w:ascii="GHEA Grapalat" w:hAnsi="GHEA Grapalat"/>
          <w:sz w:val="24"/>
          <w:szCs w:val="24"/>
          <w:lang w:val="hy-AM"/>
        </w:rPr>
        <w:t xml:space="preserve">Ա </w:t>
      </w:r>
      <w:r w:rsidRPr="00191FCE">
        <w:rPr>
          <w:rFonts w:ascii="GHEA Grapalat" w:hAnsi="GHEA Grapalat"/>
          <w:sz w:val="24"/>
          <w:szCs w:val="24"/>
          <w:lang w:val="hy-AM"/>
        </w:rPr>
        <w:t>որոշմամբ</w:t>
      </w:r>
      <w:r w:rsidR="0076060C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1FCE">
        <w:rPr>
          <w:rFonts w:ascii="GHEA Grapalat" w:hAnsi="GHEA Grapalat"/>
          <w:sz w:val="24"/>
          <w:szCs w:val="24"/>
          <w:lang w:val="hy-AM"/>
        </w:rPr>
        <w:t>հաստատված</w:t>
      </w:r>
      <w:r w:rsidR="0076060C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7D0602" w:rsidRPr="00191FCE">
        <w:rPr>
          <w:rFonts w:ascii="GHEA Grapalat" w:hAnsi="GHEA Grapalat"/>
          <w:sz w:val="24"/>
          <w:szCs w:val="24"/>
          <w:lang w:val="en-US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7D0602" w:rsidRPr="00191FCE">
        <w:rPr>
          <w:rFonts w:ascii="GHEA Grapalat" w:hAnsi="GHEA Grapalat"/>
          <w:sz w:val="24"/>
          <w:szCs w:val="24"/>
          <w:lang w:val="en-US"/>
        </w:rPr>
        <w:t>3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006" w:rsidRPr="00191FCE">
        <w:rPr>
          <w:rFonts w:ascii="GHEA Grapalat" w:hAnsi="GHEA Grapalat"/>
          <w:sz w:val="24"/>
          <w:szCs w:val="24"/>
          <w:lang w:val="hy-AM"/>
        </w:rPr>
        <w:t>պետական բյուջե</w:t>
      </w:r>
      <w:r w:rsidR="00191FCE" w:rsidRPr="00191FCE">
        <w:rPr>
          <w:rFonts w:ascii="GHEA Grapalat" w:hAnsi="GHEA Grapalat"/>
          <w:sz w:val="24"/>
          <w:szCs w:val="24"/>
          <w:lang w:val="hy-AM"/>
        </w:rPr>
        <w:t xml:space="preserve">ի մշակման </w:t>
      </w:r>
      <w:r w:rsidR="007D0602" w:rsidRPr="00191FCE">
        <w:rPr>
          <w:rFonts w:ascii="GHEA Grapalat" w:hAnsi="GHEA Grapalat" w:cs="Sylfaen"/>
          <w:sz w:val="24"/>
          <w:szCs w:val="24"/>
          <w:lang w:val="hy-AM"/>
        </w:rPr>
        <w:t>գործընթաց</w:t>
      </w:r>
      <w:r w:rsidR="00191FCE" w:rsidRPr="00191FCE">
        <w:rPr>
          <w:rFonts w:ascii="GHEA Grapalat" w:hAnsi="GHEA Grapalat" w:cs="Sylfaen"/>
          <w:sz w:val="24"/>
          <w:szCs w:val="24"/>
          <w:lang w:val="hy-AM"/>
        </w:rPr>
        <w:t xml:space="preserve">ի՝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191FCE" w:rsidRPr="00191FCE">
        <w:rPr>
          <w:rFonts w:ascii="GHEA Grapalat" w:hAnsi="GHEA Grapalat"/>
          <w:sz w:val="24"/>
          <w:szCs w:val="24"/>
          <w:lang w:val="hy-AM"/>
        </w:rPr>
        <w:t>3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>-202</w:t>
      </w:r>
      <w:r w:rsidR="00191FCE" w:rsidRPr="00191FCE">
        <w:rPr>
          <w:rFonts w:ascii="GHEA Grapalat" w:hAnsi="GHEA Grapalat"/>
          <w:sz w:val="24"/>
          <w:szCs w:val="24"/>
          <w:lang w:val="hy-AM"/>
        </w:rPr>
        <w:t>5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միջնաժամկետ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և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191FCE" w:rsidRPr="00191FCE">
        <w:rPr>
          <w:rFonts w:ascii="GHEA Grapalat" w:hAnsi="GHEA Grapalat"/>
          <w:sz w:val="24"/>
          <w:szCs w:val="24"/>
          <w:lang w:val="hy-AM"/>
        </w:rPr>
        <w:t>3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0112F8" w:rsidRPr="00191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ժամանակացույցի 4</w:t>
      </w:r>
      <w:r w:rsidR="00191FCE" w:rsidRPr="00191FCE">
        <w:rPr>
          <w:rFonts w:ascii="GHEA Grapalat" w:hAnsi="GHEA Grapalat" w:cs="Sylfaen"/>
          <w:sz w:val="24"/>
          <w:szCs w:val="24"/>
          <w:lang w:val="hy-AM"/>
        </w:rPr>
        <w:t>2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 xml:space="preserve">-րդ կետի 1) ա. </w:t>
      </w:r>
      <w:r w:rsidR="001F130E" w:rsidRPr="00191FCE">
        <w:rPr>
          <w:rFonts w:ascii="GHEA Grapalat" w:hAnsi="GHEA Grapalat" w:cs="Sylfaen"/>
          <w:sz w:val="24"/>
          <w:szCs w:val="24"/>
          <w:lang w:val="hy-AM"/>
        </w:rPr>
        <w:t>են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>թակետի</w:t>
      </w:r>
      <w:r w:rsidR="001F130E" w:rsidRPr="00191FCE">
        <w:rPr>
          <w:rFonts w:ascii="GHEA Grapalat" w:hAnsi="GHEA Grapalat" w:cs="Sylfaen"/>
          <w:sz w:val="24"/>
          <w:szCs w:val="24"/>
          <w:lang w:val="en-US"/>
        </w:rPr>
        <w:t>,</w:t>
      </w:r>
      <w:r w:rsidR="000112F8" w:rsidRPr="00191F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F130E">
        <w:rPr>
          <w:rFonts w:ascii="GHEA Grapalat" w:hAnsi="GHEA Grapalat" w:cs="Sylfaen"/>
          <w:sz w:val="24"/>
          <w:szCs w:val="24"/>
          <w:lang w:val="en-US"/>
        </w:rPr>
        <w:t>ինչպես</w:t>
      </w:r>
      <w:proofErr w:type="spellEnd"/>
      <w:r w:rsidR="001F13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F130E">
        <w:rPr>
          <w:rFonts w:ascii="GHEA Grapalat" w:hAnsi="GHEA Grapalat" w:cs="Sylfaen"/>
          <w:sz w:val="24"/>
          <w:szCs w:val="24"/>
          <w:lang w:val="en-US"/>
        </w:rPr>
        <w:t>նաև</w:t>
      </w:r>
      <w:proofErr w:type="spellEnd"/>
      <w:r w:rsidR="001F13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0112F8">
        <w:rPr>
          <w:rFonts w:ascii="GHEA Grapalat" w:hAnsi="GHEA Grapalat"/>
          <w:sz w:val="24"/>
          <w:szCs w:val="24"/>
          <w:lang w:val="it-IT"/>
        </w:rPr>
        <w:t>համաձայն ՀՀ կառավարության 2001</w:t>
      </w:r>
      <w:r w:rsidR="0076060C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0112F8">
        <w:rPr>
          <w:rFonts w:ascii="GHEA Grapalat" w:hAnsi="GHEA Grapalat"/>
          <w:sz w:val="24"/>
          <w:szCs w:val="24"/>
          <w:lang w:val="it-IT"/>
        </w:rPr>
        <w:t xml:space="preserve"> 17-</w:t>
      </w:r>
      <w:r w:rsidRPr="000112F8">
        <w:rPr>
          <w:rFonts w:ascii="GHEA Grapalat" w:hAnsi="GHEA Grapalat" w:cs="Sylfaen"/>
          <w:sz w:val="24"/>
          <w:szCs w:val="24"/>
          <w:lang w:val="hy-AM"/>
        </w:rPr>
        <w:t>ի</w:t>
      </w:r>
      <w:r w:rsidR="005115C5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/>
          <w:sz w:val="24"/>
          <w:szCs w:val="24"/>
          <w:lang w:val="af-ZA"/>
        </w:rPr>
        <w:t>N</w:t>
      </w:r>
      <w:r w:rsidRPr="000112F8">
        <w:rPr>
          <w:rFonts w:ascii="GHEA Grapalat" w:hAnsi="GHEA Grapalat"/>
          <w:sz w:val="24"/>
          <w:szCs w:val="24"/>
          <w:lang w:val="it-IT"/>
        </w:rPr>
        <w:t xml:space="preserve"> 1123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0112F8">
        <w:rPr>
          <w:rFonts w:ascii="GHEA Grapalat" w:hAnsi="GHEA Grapalat" w:cs="Sylfaen"/>
          <w:sz w:val="24"/>
          <w:szCs w:val="24"/>
          <w:lang w:val="it-IT"/>
        </w:rPr>
        <w:t xml:space="preserve"> «</w:t>
      </w:r>
      <w:r w:rsidRPr="000112F8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և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գիտատեխնիկական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նպատակային</w:t>
      </w:r>
      <w:r w:rsidRPr="000112F8">
        <w:rPr>
          <w:rFonts w:ascii="GHEA Grapalat" w:hAnsi="GHEA Grapalat"/>
          <w:sz w:val="24"/>
          <w:szCs w:val="24"/>
          <w:lang w:val="it-IT"/>
        </w:rPr>
        <w:t>-</w:t>
      </w:r>
      <w:r w:rsidRPr="000112F8">
        <w:rPr>
          <w:rFonts w:ascii="GHEA Grapalat" w:hAnsi="GHEA Grapalat" w:cs="Sylfaen"/>
          <w:sz w:val="24"/>
          <w:szCs w:val="24"/>
          <w:lang w:val="hy-AM"/>
        </w:rPr>
        <w:t>ծրագրային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ֆինանսավորման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0112F8">
        <w:rPr>
          <w:rFonts w:ascii="GHEA Grapalat" w:hAnsi="GHEA Grapalat" w:cs="Sylfaen"/>
          <w:sz w:val="24"/>
          <w:szCs w:val="24"/>
          <w:lang w:val="it-IT"/>
        </w:rPr>
        <w:t>» 7</w:t>
      </w:r>
      <w:r w:rsidRPr="000112F8">
        <w:rPr>
          <w:rStyle w:val="Strong"/>
          <w:rFonts w:ascii="GHEA Grapalat" w:eastAsia="Calibri" w:hAnsi="GHEA Grapalat" w:cs="Sylfaen"/>
          <w:b w:val="0"/>
          <w:sz w:val="24"/>
          <w:szCs w:val="24"/>
          <w:lang w:val="it-IT"/>
        </w:rPr>
        <w:t>-</w:t>
      </w:r>
      <w:r w:rsidRPr="000112F8">
        <w:rPr>
          <w:rStyle w:val="Strong"/>
          <w:rFonts w:ascii="GHEA Grapalat" w:eastAsia="Calibri" w:hAnsi="GHEA Grapalat" w:cs="Sylfaen"/>
          <w:b w:val="0"/>
          <w:sz w:val="24"/>
          <w:szCs w:val="24"/>
          <w:lang w:val="hy-AM"/>
        </w:rPr>
        <w:t>րդ</w:t>
      </w:r>
      <w:r w:rsidR="0076060C" w:rsidRPr="000112F8">
        <w:rPr>
          <w:rStyle w:val="Strong"/>
          <w:rFonts w:ascii="GHEA Grapalat" w:eastAsia="Calibri" w:hAnsi="GHEA Grapalat" w:cs="Sylfaen"/>
          <w:b w:val="0"/>
          <w:sz w:val="24"/>
          <w:szCs w:val="24"/>
          <w:lang w:val="hy-AM"/>
        </w:rPr>
        <w:t xml:space="preserve"> </w:t>
      </w:r>
      <w:r w:rsidRPr="000112F8">
        <w:rPr>
          <w:rStyle w:val="Strong"/>
          <w:rFonts w:ascii="GHEA Grapalat" w:eastAsia="Calibri" w:hAnsi="GHEA Grapalat" w:cs="Sylfaen"/>
          <w:b w:val="0"/>
          <w:sz w:val="24"/>
          <w:szCs w:val="24"/>
          <w:lang w:val="hy-AM"/>
        </w:rPr>
        <w:t>կետի</w:t>
      </w:r>
      <w:r w:rsidRPr="000112F8">
        <w:rPr>
          <w:rFonts w:ascii="GHEA Grapalat" w:hAnsi="GHEA Grapalat" w:cs="Sylfaen"/>
          <w:sz w:val="24"/>
          <w:szCs w:val="24"/>
          <w:lang w:val="hy-AM"/>
        </w:rPr>
        <w:t>՝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ՀՀ</w:t>
      </w:r>
      <w:r w:rsidR="001F130E">
        <w:rPr>
          <w:rFonts w:ascii="GHEA Grapalat" w:hAnsi="GHEA Grapalat"/>
          <w:sz w:val="24"/>
          <w:szCs w:val="24"/>
          <w:lang w:val="it-IT"/>
        </w:rPr>
        <w:t xml:space="preserve"> 202</w:t>
      </w:r>
      <w:r w:rsidR="007D0602">
        <w:rPr>
          <w:rFonts w:ascii="GHEA Grapalat" w:hAnsi="GHEA Grapalat"/>
          <w:sz w:val="24"/>
          <w:szCs w:val="24"/>
          <w:lang w:val="hy-AM"/>
        </w:rPr>
        <w:t>3</w:t>
      </w:r>
      <w:r w:rsidR="0076060C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նախագծում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ընդգրկելու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նպատակով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գիտական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և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գիտատեխնիկական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պետական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նպատակային</w:t>
      </w:r>
      <w:r w:rsidRPr="00CE7027">
        <w:rPr>
          <w:rFonts w:ascii="GHEA Grapalat" w:hAnsi="GHEA Grapalat"/>
          <w:sz w:val="24"/>
          <w:lang w:val="it-IT"/>
        </w:rPr>
        <w:t>-</w:t>
      </w:r>
      <w:r w:rsidRPr="004B6798">
        <w:rPr>
          <w:rFonts w:ascii="GHEA Grapalat" w:hAnsi="GHEA Grapalat" w:cs="Sylfaen"/>
          <w:sz w:val="24"/>
          <w:lang w:val="hy-AM"/>
        </w:rPr>
        <w:t>ծրագրային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ֆինանսավորման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="001D0B1C" w:rsidRPr="001D0B1C">
        <w:rPr>
          <w:rFonts w:ascii="GHEA Grapalat" w:hAnsi="GHEA Grapalat" w:cs="Sylfaen"/>
          <w:sz w:val="24"/>
          <w:lang w:val="hy-AM"/>
        </w:rPr>
        <w:t xml:space="preserve">են </w:t>
      </w:r>
      <w:r w:rsidRPr="004B6798">
        <w:rPr>
          <w:rFonts w:ascii="GHEA Grapalat" w:hAnsi="GHEA Grapalat" w:cs="Sylfaen"/>
          <w:sz w:val="24"/>
          <w:lang w:val="hy-AM"/>
        </w:rPr>
        <w:t>ներկայացվում</w:t>
      </w:r>
      <w:r w:rsidRPr="00CE7027">
        <w:rPr>
          <w:rFonts w:ascii="GHEA Grapalat" w:hAnsi="GHEA Grapalat"/>
          <w:sz w:val="24"/>
          <w:lang w:val="it-IT"/>
        </w:rPr>
        <w:t xml:space="preserve"> </w:t>
      </w:r>
      <w:r w:rsidR="002B698B">
        <w:rPr>
          <w:rFonts w:ascii="GHEA Grapalat" w:hAnsi="GHEA Grapalat"/>
          <w:sz w:val="24"/>
          <w:lang w:val="it-IT"/>
        </w:rPr>
        <w:t>8</w:t>
      </w:r>
      <w:r w:rsidR="007D0602">
        <w:rPr>
          <w:rFonts w:ascii="GHEA Grapalat" w:hAnsi="GHEA Grapalat"/>
          <w:sz w:val="24"/>
          <w:lang w:val="hy-AM"/>
        </w:rPr>
        <w:t xml:space="preserve"> </w:t>
      </w:r>
      <w:r w:rsidR="002B698B">
        <w:rPr>
          <w:rFonts w:ascii="GHEA Grapalat" w:hAnsi="GHEA Grapalat" w:cs="Sylfaen"/>
          <w:sz w:val="24"/>
          <w:lang w:val="hy-AM"/>
        </w:rPr>
        <w:t>գիտական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ծրագր</w:t>
      </w:r>
      <w:r w:rsidR="002B698B">
        <w:rPr>
          <w:rFonts w:ascii="GHEA Grapalat" w:hAnsi="GHEA Grapalat" w:cs="Sylfaen"/>
          <w:sz w:val="24"/>
          <w:lang w:val="hy-AM"/>
        </w:rPr>
        <w:t>եր</w:t>
      </w:r>
      <w:r w:rsidR="00046CF7">
        <w:rPr>
          <w:rFonts w:ascii="GHEA Grapalat" w:hAnsi="GHEA Grapalat"/>
          <w:sz w:val="24"/>
          <w:lang w:val="it-IT"/>
        </w:rPr>
        <w:t xml:space="preserve">: </w:t>
      </w:r>
    </w:p>
    <w:p w14:paraId="28290763" w14:textId="1CAD5E86" w:rsidR="008C78F4" w:rsidRDefault="0028027E" w:rsidP="00E5405C">
      <w:pPr>
        <w:spacing w:line="360" w:lineRule="auto"/>
        <w:ind w:firstLine="720"/>
        <w:jc w:val="both"/>
        <w:rPr>
          <w:rFonts w:ascii="GHEA Grapalat" w:hAnsi="GHEA Grapalat" w:cs="Sylfaen"/>
          <w:sz w:val="24"/>
          <w:lang w:val="it-IT"/>
        </w:rPr>
      </w:pPr>
      <w:r w:rsidRPr="001F130E">
        <w:rPr>
          <w:rFonts w:ascii="GHEA Grapalat" w:hAnsi="GHEA Grapalat" w:cs="Sylfaen"/>
          <w:sz w:val="24"/>
          <w:lang w:val="hy-AM"/>
        </w:rPr>
        <w:t>Ցանկում</w:t>
      </w:r>
      <w:r w:rsidR="00046CF7" w:rsidRPr="00046CF7">
        <w:rPr>
          <w:rFonts w:ascii="GHEA Grapalat" w:hAnsi="GHEA Grapalat" w:cs="Sylfaen"/>
          <w:sz w:val="24"/>
          <w:lang w:val="it-IT"/>
        </w:rPr>
        <w:t xml:space="preserve"> </w:t>
      </w:r>
      <w:r w:rsidR="008C78F4">
        <w:rPr>
          <w:rFonts w:ascii="GHEA Grapalat" w:hAnsi="GHEA Grapalat" w:cs="Sylfaen"/>
          <w:sz w:val="24"/>
          <w:lang w:val="it-IT"/>
        </w:rPr>
        <w:t xml:space="preserve">ներառված են </w:t>
      </w:r>
      <w:r w:rsidR="002B698B" w:rsidRPr="002B698B">
        <w:rPr>
          <w:rFonts w:ascii="GHEA Grapalat" w:hAnsi="GHEA Grapalat" w:cs="Sylfaen"/>
          <w:sz w:val="24"/>
          <w:lang w:val="it-IT"/>
        </w:rPr>
        <w:t xml:space="preserve">ՀՀ </w:t>
      </w:r>
      <w:r w:rsidR="00DD6B43">
        <w:rPr>
          <w:rFonts w:ascii="GHEA Grapalat" w:hAnsi="GHEA Grapalat" w:cs="Sylfaen"/>
          <w:sz w:val="24"/>
          <w:lang w:val="hy-AM"/>
        </w:rPr>
        <w:t xml:space="preserve">կրթության, գիտության, մշակույթի և սպորտի </w:t>
      </w:r>
      <w:r w:rsidR="002B698B" w:rsidRPr="002B698B">
        <w:rPr>
          <w:rFonts w:ascii="GHEA Grapalat" w:hAnsi="GHEA Grapalat" w:cs="Sylfaen"/>
          <w:sz w:val="24"/>
          <w:lang w:val="it-IT"/>
        </w:rPr>
        <w:t>նախարարության</w:t>
      </w:r>
      <w:r w:rsidR="002B698B">
        <w:rPr>
          <w:rFonts w:ascii="GHEA Grapalat" w:hAnsi="GHEA Grapalat" w:cs="Sylfaen"/>
          <w:sz w:val="24"/>
          <w:lang w:val="hy-AM"/>
        </w:rPr>
        <w:t xml:space="preserve"> 7</w:t>
      </w:r>
      <w:r w:rsidR="002B698B" w:rsidRPr="002B698B">
        <w:rPr>
          <w:rFonts w:ascii="GHEA Grapalat" w:hAnsi="GHEA Grapalat" w:cs="Sylfaen"/>
          <w:sz w:val="24"/>
          <w:lang w:val="it-IT"/>
        </w:rPr>
        <w:t xml:space="preserve"> </w:t>
      </w:r>
      <w:r w:rsidR="00DD6B43">
        <w:rPr>
          <w:rFonts w:ascii="GHEA Grapalat" w:hAnsi="GHEA Grapalat"/>
          <w:sz w:val="24"/>
          <w:lang w:val="hy-AM"/>
        </w:rPr>
        <w:t xml:space="preserve">և </w:t>
      </w:r>
      <w:r w:rsidR="002B698B">
        <w:rPr>
          <w:rFonts w:ascii="GHEA Grapalat" w:hAnsi="GHEA Grapalat"/>
          <w:sz w:val="24"/>
          <w:lang w:val="hy-AM"/>
        </w:rPr>
        <w:t xml:space="preserve"> ՀՀ </w:t>
      </w:r>
      <w:r w:rsidR="00DD6B43">
        <w:rPr>
          <w:rFonts w:ascii="GHEA Grapalat" w:hAnsi="GHEA Grapalat"/>
          <w:sz w:val="24"/>
          <w:lang w:val="hy-AM"/>
        </w:rPr>
        <w:t>բարձր տեխնոլոգիական արդյունաբերության</w:t>
      </w:r>
      <w:r w:rsidR="002B698B">
        <w:rPr>
          <w:rFonts w:ascii="GHEA Grapalat" w:hAnsi="GHEA Grapalat"/>
          <w:sz w:val="24"/>
          <w:lang w:val="hy-AM"/>
        </w:rPr>
        <w:t xml:space="preserve"> նախարարության </w:t>
      </w:r>
      <w:r w:rsidR="00DD6B43">
        <w:rPr>
          <w:rFonts w:ascii="GHEA Grapalat" w:hAnsi="GHEA Grapalat"/>
          <w:sz w:val="24"/>
          <w:lang w:val="hy-AM"/>
        </w:rPr>
        <w:t xml:space="preserve">1 </w:t>
      </w:r>
      <w:r w:rsidR="00DD6B43" w:rsidRPr="00DD6B43">
        <w:rPr>
          <w:rFonts w:ascii="GHEA Grapalat" w:hAnsi="GHEA Grapalat"/>
          <w:sz w:val="24"/>
          <w:lang w:val="hy-AM"/>
        </w:rPr>
        <w:t xml:space="preserve">պետական նպատակային </w:t>
      </w:r>
      <w:r w:rsidR="00701782">
        <w:rPr>
          <w:rFonts w:ascii="GHEA Grapalat" w:hAnsi="GHEA Grapalat"/>
          <w:sz w:val="24"/>
          <w:lang w:val="hy-AM"/>
        </w:rPr>
        <w:t>ծրագրեր</w:t>
      </w:r>
      <w:bookmarkStart w:id="0" w:name="_GoBack"/>
      <w:bookmarkEnd w:id="0"/>
      <w:r w:rsidR="002B698B">
        <w:rPr>
          <w:rFonts w:ascii="GHEA Grapalat" w:hAnsi="GHEA Grapalat"/>
          <w:sz w:val="24"/>
          <w:lang w:val="hy-AM"/>
        </w:rPr>
        <w:t>:</w:t>
      </w:r>
      <w:r w:rsidR="002B698B" w:rsidRPr="002B698B">
        <w:rPr>
          <w:rFonts w:ascii="GHEA Grapalat" w:hAnsi="GHEA Grapalat"/>
          <w:sz w:val="24"/>
          <w:lang w:val="hy-AM"/>
        </w:rPr>
        <w:t xml:space="preserve"> </w:t>
      </w:r>
      <w:r w:rsidR="002B698B">
        <w:rPr>
          <w:rFonts w:ascii="GHEA Grapalat" w:hAnsi="GHEA Grapalat"/>
          <w:sz w:val="24"/>
          <w:lang w:val="hy-AM"/>
        </w:rPr>
        <w:t xml:space="preserve">ՀՀ ԿԳՄՍ նախարարության հետազոտությունները </w:t>
      </w:r>
      <w:r w:rsidR="008C78F4" w:rsidRPr="001F130E">
        <w:rPr>
          <w:rFonts w:ascii="GHEA Grapalat" w:hAnsi="GHEA Grapalat"/>
          <w:sz w:val="24"/>
          <w:lang w:val="hy-AM"/>
        </w:rPr>
        <w:t>ներկայացված</w:t>
      </w:r>
      <w:r w:rsidR="008C78F4" w:rsidRPr="008C78F4">
        <w:rPr>
          <w:rFonts w:ascii="GHEA Grapalat" w:hAnsi="GHEA Grapalat"/>
          <w:sz w:val="24"/>
          <w:lang w:val="it-IT"/>
        </w:rPr>
        <w:t xml:space="preserve"> </w:t>
      </w:r>
      <w:r w:rsidR="002B698B">
        <w:rPr>
          <w:rFonts w:ascii="GHEA Grapalat" w:hAnsi="GHEA Grapalat"/>
          <w:sz w:val="24"/>
          <w:lang w:val="hy-AM"/>
        </w:rPr>
        <w:t xml:space="preserve">են </w:t>
      </w:r>
      <w:r w:rsidR="008C78F4" w:rsidRPr="001F130E">
        <w:rPr>
          <w:rFonts w:ascii="GHEA Grapalat" w:hAnsi="GHEA Grapalat"/>
          <w:sz w:val="24"/>
          <w:lang w:val="hy-AM"/>
        </w:rPr>
        <w:t>հետևյալ</w:t>
      </w:r>
      <w:r w:rsidR="008C78F4" w:rsidRPr="008C78F4">
        <w:rPr>
          <w:rFonts w:ascii="GHEA Grapalat" w:hAnsi="GHEA Grapalat"/>
          <w:sz w:val="24"/>
          <w:lang w:val="it-IT"/>
        </w:rPr>
        <w:t xml:space="preserve"> </w:t>
      </w:r>
      <w:r w:rsidRPr="001F130E">
        <w:rPr>
          <w:rFonts w:ascii="GHEA Grapalat" w:hAnsi="GHEA Grapalat" w:cs="Sylfaen"/>
          <w:sz w:val="24"/>
          <w:lang w:val="hy-AM"/>
        </w:rPr>
        <w:t>գիտական</w:t>
      </w:r>
      <w:r w:rsidR="00046CF7" w:rsidRPr="00046CF7">
        <w:rPr>
          <w:rFonts w:ascii="GHEA Grapalat" w:hAnsi="GHEA Grapalat" w:cs="Sylfaen"/>
          <w:sz w:val="24"/>
          <w:lang w:val="it-IT"/>
        </w:rPr>
        <w:t xml:space="preserve"> </w:t>
      </w:r>
      <w:r w:rsidRPr="001F130E">
        <w:rPr>
          <w:rFonts w:ascii="GHEA Grapalat" w:hAnsi="GHEA Grapalat" w:cs="Sylfaen"/>
          <w:sz w:val="24"/>
          <w:lang w:val="hy-AM"/>
        </w:rPr>
        <w:t>կազմակերպությունների</w:t>
      </w:r>
      <w:r w:rsidR="002E1757" w:rsidRPr="002E1757">
        <w:rPr>
          <w:rFonts w:ascii="GHEA Grapalat" w:hAnsi="GHEA Grapalat" w:cs="Sylfaen"/>
          <w:sz w:val="24"/>
          <w:lang w:val="it-IT"/>
        </w:rPr>
        <w:t xml:space="preserve"> </w:t>
      </w:r>
      <w:r w:rsidR="002E1757" w:rsidRPr="001F130E">
        <w:rPr>
          <w:rFonts w:ascii="GHEA Grapalat" w:hAnsi="GHEA Grapalat" w:cs="Sylfaen"/>
          <w:sz w:val="24"/>
          <w:lang w:val="hy-AM"/>
        </w:rPr>
        <w:t>կողմի</w:t>
      </w:r>
      <w:r w:rsidRPr="001F130E">
        <w:rPr>
          <w:rFonts w:ascii="GHEA Grapalat" w:hAnsi="GHEA Grapalat" w:cs="Sylfaen"/>
          <w:sz w:val="24"/>
          <w:lang w:val="hy-AM"/>
        </w:rPr>
        <w:t>ց</w:t>
      </w:r>
      <w:r w:rsidR="008C78F4" w:rsidRPr="008C78F4">
        <w:rPr>
          <w:rFonts w:ascii="GHEA Grapalat" w:hAnsi="GHEA Grapalat" w:cs="Sylfaen"/>
          <w:sz w:val="24"/>
          <w:lang w:val="it-IT"/>
        </w:rPr>
        <w:t>.</w:t>
      </w:r>
    </w:p>
    <w:p w14:paraId="490D223A" w14:textId="707FF25C" w:rsidR="0028027E" w:rsidRPr="00193593" w:rsidRDefault="0028027E" w:rsidP="00E5405C">
      <w:pPr>
        <w:spacing w:before="120" w:line="360" w:lineRule="auto"/>
        <w:ind w:right="-187" w:firstLine="708"/>
        <w:jc w:val="both"/>
        <w:rPr>
          <w:rFonts w:ascii="GHEA Grapalat" w:hAnsi="GHEA Grapalat"/>
          <w:sz w:val="24"/>
          <w:lang w:val="it-IT"/>
        </w:rPr>
      </w:pPr>
      <w:r w:rsidRPr="00E5405C">
        <w:rPr>
          <w:rFonts w:ascii="GHEA Grapalat" w:hAnsi="GHEA Grapalat"/>
          <w:sz w:val="24"/>
          <w:szCs w:val="24"/>
          <w:lang w:val="pt-BR"/>
        </w:rPr>
        <w:t>Մատենադարան</w:t>
      </w:r>
      <w:r w:rsidR="008C78F4" w:rsidRPr="00E5405C">
        <w:rPr>
          <w:rFonts w:ascii="GHEA Grapalat" w:hAnsi="GHEA Grapalat"/>
          <w:sz w:val="24"/>
          <w:szCs w:val="24"/>
          <w:lang w:val="it-IT"/>
        </w:rPr>
        <w:t xml:space="preserve">» </w:t>
      </w:r>
      <w:r w:rsidR="008C78F4" w:rsidRPr="00E5405C">
        <w:rPr>
          <w:rFonts w:ascii="GHEA Grapalat" w:hAnsi="GHEA Grapalat"/>
          <w:sz w:val="24"/>
          <w:szCs w:val="24"/>
          <w:lang w:val="en-US"/>
        </w:rPr>
        <w:t>Մ</w:t>
      </w:r>
      <w:r w:rsidR="008C78F4" w:rsidRPr="00E5405C">
        <w:rPr>
          <w:rFonts w:ascii="GHEA Grapalat" w:hAnsi="GHEA Grapalat"/>
          <w:sz w:val="24"/>
          <w:szCs w:val="24"/>
          <w:lang w:val="it-IT"/>
        </w:rPr>
        <w:t xml:space="preserve">. Մաշտոցի անվան հին ձեռագրերի </w:t>
      </w:r>
      <w:r w:rsidR="005570BC" w:rsidRPr="00E5405C">
        <w:rPr>
          <w:rFonts w:ascii="GHEA Grapalat" w:hAnsi="GHEA Grapalat"/>
          <w:sz w:val="24"/>
          <w:szCs w:val="24"/>
          <w:lang w:val="ru-RU"/>
        </w:rPr>
        <w:t>գիտահետազոտական</w:t>
      </w:r>
      <w:r w:rsidR="005570BC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r w:rsidR="005570BC" w:rsidRPr="00E5405C">
        <w:rPr>
          <w:rFonts w:ascii="GHEA Grapalat" w:hAnsi="GHEA Grapalat"/>
          <w:sz w:val="24"/>
          <w:szCs w:val="24"/>
          <w:lang w:val="ru-RU"/>
        </w:rPr>
        <w:t>ինստիտուտ</w:t>
      </w:r>
      <w:r w:rsidR="008C78F4" w:rsidRPr="00E5405C">
        <w:rPr>
          <w:rFonts w:ascii="GHEA Grapalat" w:hAnsi="GHEA Grapalat"/>
          <w:sz w:val="24"/>
          <w:szCs w:val="24"/>
          <w:lang w:val="it-IT"/>
        </w:rPr>
        <w:t xml:space="preserve">» </w:t>
      </w:r>
      <w:r w:rsidR="008C78F4" w:rsidRPr="00E5405C">
        <w:rPr>
          <w:rFonts w:ascii="GHEA Grapalat" w:hAnsi="GHEA Grapalat"/>
          <w:sz w:val="24"/>
          <w:szCs w:val="24"/>
          <w:lang w:val="ru-RU"/>
        </w:rPr>
        <w:t>հիմնադրամ</w:t>
      </w:r>
      <w:r w:rsidR="00A11ADB" w:rsidRPr="00E5405C">
        <w:rPr>
          <w:rFonts w:ascii="GHEA Grapalat" w:hAnsi="GHEA Grapalat"/>
          <w:sz w:val="24"/>
          <w:szCs w:val="24"/>
          <w:lang w:val="pt-BR"/>
        </w:rPr>
        <w:t>,</w:t>
      </w:r>
      <w:r w:rsidR="00E5405C" w:rsidRPr="00E5405C">
        <w:rPr>
          <w:rFonts w:ascii="GHEA Grapalat" w:hAnsi="GHEA Grapalat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>ՀՀ ԳԱԱ «</w:t>
      </w:r>
      <w:r w:rsidR="0058527E">
        <w:rPr>
          <w:rFonts w:ascii="GHEA Grapalat" w:hAnsi="GHEA Grapalat" w:cs="Sylfaen"/>
          <w:sz w:val="24"/>
          <w:szCs w:val="24"/>
          <w:lang w:val="hy-AM"/>
        </w:rPr>
        <w:t>Ը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նդհանուր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և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անօրգանական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քիմիայի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ինստիտուտ</w:t>
      </w:r>
      <w:r w:rsidR="004F53A7" w:rsidRPr="00E5405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ՊՈԱԿ</w:t>
      </w:r>
      <w:r w:rsidR="004F53A7" w:rsidRPr="00E5405C">
        <w:rPr>
          <w:rFonts w:ascii="GHEA Grapalat" w:hAnsi="GHEA Grapalat" w:cs="Sylfaen"/>
          <w:sz w:val="24"/>
          <w:szCs w:val="24"/>
          <w:lang w:val="it-IT"/>
        </w:rPr>
        <w:t xml:space="preserve">, 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 xml:space="preserve">ՀՀ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ԳԱԱ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«Մոլեկուլային կենսաբանության ինստիտուտ» ՊՈԱԿ,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ՀՀ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ԳԱԱ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«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>Էկոլոգանոոսֆերային հետազոտությունների կենտրոն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»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ՊՈԱԿ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>,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r w:rsidR="00A11ADB" w:rsidRPr="00E5405C">
        <w:rPr>
          <w:rFonts w:ascii="GHEA Grapalat" w:hAnsi="GHEA Grapalat"/>
          <w:sz w:val="24"/>
          <w:szCs w:val="24"/>
          <w:lang w:val="pt-BR"/>
        </w:rPr>
        <w:t>ՀՀ ԳԱԱ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/>
          <w:bCs/>
          <w:sz w:val="24"/>
          <w:szCs w:val="24"/>
          <w:lang w:val="pt-BR"/>
        </w:rPr>
        <w:t>«</w:t>
      </w:r>
      <w:r w:rsidR="0058527E">
        <w:rPr>
          <w:rFonts w:ascii="GHEA Grapalat" w:hAnsi="GHEA Grapalat" w:cs="Sylfaen"/>
          <w:sz w:val="24"/>
          <w:szCs w:val="24"/>
          <w:lang w:val="hy-AM"/>
        </w:rPr>
        <w:t>Ա. Նալբանդյանի անվան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 xml:space="preserve"> քիմիական ֆիզիկայի ինստիտուտ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 xml:space="preserve">» </w:t>
      </w:r>
      <w:r w:rsidR="004F53A7" w:rsidRPr="00E5405C">
        <w:rPr>
          <w:rFonts w:ascii="GHEA Grapalat" w:hAnsi="GHEA Grapalat" w:cs="Sylfaen"/>
          <w:bCs/>
          <w:color w:val="222222"/>
          <w:sz w:val="24"/>
          <w:szCs w:val="24"/>
          <w:lang w:val="hy-AM"/>
        </w:rPr>
        <w:t>ՊՈԱԿ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 xml:space="preserve">, </w:t>
      </w:r>
      <w:r w:rsidR="00E5405C" w:rsidRPr="00E5405C">
        <w:rPr>
          <w:rFonts w:ascii="GHEA Grapalat" w:hAnsi="GHEA Grapalat" w:cs="Sylfaen"/>
          <w:sz w:val="24"/>
          <w:szCs w:val="24"/>
          <w:lang w:val="it-IT"/>
        </w:rPr>
        <w:t xml:space="preserve">ՀՀ ԳԱԱ </w:t>
      </w:r>
      <w:r w:rsidR="00E5405C" w:rsidRPr="00E5405C">
        <w:rPr>
          <w:rFonts w:ascii="GHEA Grapalat" w:hAnsi="GHEA Grapalat"/>
          <w:bCs/>
          <w:sz w:val="24"/>
          <w:szCs w:val="24"/>
          <w:lang w:val="pt-BR"/>
        </w:rPr>
        <w:t>«</w:t>
      </w:r>
      <w:r w:rsidR="00E5405C" w:rsidRPr="00E5405C">
        <w:rPr>
          <w:rFonts w:ascii="GHEA Grapalat" w:hAnsi="GHEA Grapalat" w:cs="Sylfaen"/>
          <w:sz w:val="24"/>
          <w:szCs w:val="24"/>
          <w:lang w:val="hy-AM"/>
        </w:rPr>
        <w:t>Հ</w:t>
      </w:r>
      <w:r w:rsidR="00E5405C" w:rsidRPr="00E5405C">
        <w:rPr>
          <w:rFonts w:ascii="GHEA Grapalat" w:hAnsi="GHEA Grapalat" w:cs="Sylfaen"/>
          <w:sz w:val="24"/>
          <w:szCs w:val="24"/>
          <w:lang w:val="pt-BR"/>
        </w:rPr>
        <w:t>նագիտության և ազգագրության ինստիտուտ</w:t>
      </w:r>
      <w:r w:rsidR="00E5405C" w:rsidRPr="00E5405C">
        <w:rPr>
          <w:rFonts w:ascii="GHEA Grapalat" w:hAnsi="GHEA Grapalat"/>
          <w:sz w:val="24"/>
          <w:szCs w:val="24"/>
          <w:lang w:val="pt-BR"/>
        </w:rPr>
        <w:t>»</w:t>
      </w:r>
      <w:r w:rsidR="00E5405C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5405C" w:rsidRPr="00E5405C">
        <w:rPr>
          <w:rFonts w:ascii="GHEA Grapalat" w:hAnsi="GHEA Grapalat" w:cs="Sylfaen"/>
          <w:sz w:val="24"/>
          <w:szCs w:val="24"/>
          <w:lang w:val="hy-AM"/>
        </w:rPr>
        <w:t>ՊՈԱԿ</w:t>
      </w:r>
      <w:r w:rsidR="00E5405C">
        <w:rPr>
          <w:rFonts w:ascii="GHEA Grapalat" w:hAnsi="GHEA Grapalat" w:cs="Sylfaen"/>
          <w:sz w:val="24"/>
          <w:szCs w:val="24"/>
          <w:lang w:val="pt-BR"/>
        </w:rPr>
        <w:t xml:space="preserve">, ՀՀ ԳԱԱ </w:t>
      </w:r>
      <w:r w:rsidR="00A11ADB" w:rsidRPr="00E5405C">
        <w:rPr>
          <w:rFonts w:ascii="GHEA Grapalat" w:hAnsi="GHEA Grapalat"/>
          <w:sz w:val="24"/>
          <w:szCs w:val="24"/>
          <w:lang w:val="it-IT"/>
        </w:rPr>
        <w:t>«</w:t>
      </w:r>
      <w:r w:rsidR="00A11ADB" w:rsidRPr="00E5405C">
        <w:rPr>
          <w:rFonts w:ascii="GHEA Grapalat" w:hAnsi="GHEA Grapalat"/>
          <w:sz w:val="24"/>
          <w:szCs w:val="24"/>
          <w:lang w:val="hy-AM"/>
        </w:rPr>
        <w:t>Ի</w:t>
      </w:r>
      <w:r w:rsidRPr="00E5405C">
        <w:rPr>
          <w:rFonts w:ascii="GHEA Grapalat" w:hAnsi="GHEA Grapalat"/>
          <w:sz w:val="24"/>
          <w:szCs w:val="24"/>
          <w:lang w:val="pt-BR"/>
        </w:rPr>
        <w:t>նֆորմատիկայի և ավտոմատացման պրոբլեմների ինստիտուտ</w:t>
      </w:r>
      <w:r w:rsidR="00A11ADB" w:rsidRPr="00E5405C">
        <w:rPr>
          <w:rFonts w:ascii="GHEA Grapalat" w:hAnsi="GHEA Grapalat"/>
          <w:sz w:val="24"/>
          <w:szCs w:val="24"/>
          <w:lang w:val="it-IT"/>
        </w:rPr>
        <w:t xml:space="preserve">» </w:t>
      </w:r>
      <w:r w:rsidR="00A11ADB" w:rsidRPr="00E5405C">
        <w:rPr>
          <w:rFonts w:ascii="GHEA Grapalat" w:hAnsi="GHEA Grapalat"/>
          <w:sz w:val="24"/>
          <w:szCs w:val="24"/>
          <w:lang w:val="hy-AM"/>
        </w:rPr>
        <w:t>ՊՈԱԿ</w:t>
      </w:r>
      <w:r w:rsidR="0064141D" w:rsidRPr="0064141D">
        <w:rPr>
          <w:rFonts w:ascii="GHEA Grapalat" w:hAnsi="GHEA Grapalat"/>
          <w:sz w:val="24"/>
          <w:szCs w:val="24"/>
          <w:lang w:val="it-IT"/>
        </w:rPr>
        <w:t>:</w:t>
      </w:r>
      <w:r w:rsidR="0064141D">
        <w:rPr>
          <w:rFonts w:ascii="GHEA Grapalat" w:hAnsi="GHEA Grapalat"/>
          <w:sz w:val="24"/>
          <w:szCs w:val="24"/>
          <w:lang w:val="it-IT"/>
        </w:rPr>
        <w:t xml:space="preserve"> </w:t>
      </w:r>
    </w:p>
    <w:sectPr w:rsidR="0028027E" w:rsidRPr="00193593" w:rsidSect="0028027E">
      <w:headerReference w:type="even" r:id="rId9"/>
      <w:footerReference w:type="default" r:id="rId10"/>
      <w:pgSz w:w="11909" w:h="16834" w:code="9"/>
      <w:pgMar w:top="1418" w:right="852" w:bottom="993" w:left="993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659D45" w14:textId="77777777" w:rsidR="00712E33" w:rsidRDefault="00712E33">
      <w:r>
        <w:separator/>
      </w:r>
    </w:p>
  </w:endnote>
  <w:endnote w:type="continuationSeparator" w:id="0">
    <w:p w14:paraId="2CC0502F" w14:textId="77777777" w:rsidR="00712E33" w:rsidRDefault="00712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60DE6" w14:textId="77777777"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8BFFF01" w14:textId="77777777"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8A6AA06" w14:textId="77777777"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A8C61C" w14:textId="77777777" w:rsidR="00712E33" w:rsidRDefault="00712E33">
      <w:r>
        <w:separator/>
      </w:r>
    </w:p>
  </w:footnote>
  <w:footnote w:type="continuationSeparator" w:id="0">
    <w:p w14:paraId="22B5E4EF" w14:textId="77777777" w:rsidR="00712E33" w:rsidRDefault="00712E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CE2C39" w14:textId="77777777" w:rsidR="00015520" w:rsidRDefault="0071551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C356E"/>
    <w:multiLevelType w:val="hybridMultilevel"/>
    <w:tmpl w:val="DBB42D90"/>
    <w:lvl w:ilvl="0" w:tplc="91200256">
      <w:start w:val="1"/>
      <w:numFmt w:val="decimal"/>
      <w:lvlText w:val="%1)"/>
      <w:lvlJc w:val="left"/>
      <w:pPr>
        <w:ind w:left="728" w:hanging="360"/>
      </w:pPr>
      <w:rPr>
        <w:rFonts w:cs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8" w:hanging="360"/>
      </w:pPr>
    </w:lvl>
    <w:lvl w:ilvl="2" w:tplc="0409001B" w:tentative="1">
      <w:start w:val="1"/>
      <w:numFmt w:val="lowerRoman"/>
      <w:lvlText w:val="%3."/>
      <w:lvlJc w:val="right"/>
      <w:pPr>
        <w:ind w:left="2168" w:hanging="180"/>
      </w:pPr>
    </w:lvl>
    <w:lvl w:ilvl="3" w:tplc="0409000F" w:tentative="1">
      <w:start w:val="1"/>
      <w:numFmt w:val="decimal"/>
      <w:lvlText w:val="%4."/>
      <w:lvlJc w:val="left"/>
      <w:pPr>
        <w:ind w:left="2888" w:hanging="360"/>
      </w:pPr>
    </w:lvl>
    <w:lvl w:ilvl="4" w:tplc="04090019" w:tentative="1">
      <w:start w:val="1"/>
      <w:numFmt w:val="lowerLetter"/>
      <w:lvlText w:val="%5."/>
      <w:lvlJc w:val="left"/>
      <w:pPr>
        <w:ind w:left="3608" w:hanging="360"/>
      </w:pPr>
    </w:lvl>
    <w:lvl w:ilvl="5" w:tplc="0409001B" w:tentative="1">
      <w:start w:val="1"/>
      <w:numFmt w:val="lowerRoman"/>
      <w:lvlText w:val="%6."/>
      <w:lvlJc w:val="right"/>
      <w:pPr>
        <w:ind w:left="4328" w:hanging="180"/>
      </w:pPr>
    </w:lvl>
    <w:lvl w:ilvl="6" w:tplc="0409000F" w:tentative="1">
      <w:start w:val="1"/>
      <w:numFmt w:val="decimal"/>
      <w:lvlText w:val="%7."/>
      <w:lvlJc w:val="left"/>
      <w:pPr>
        <w:ind w:left="5048" w:hanging="360"/>
      </w:pPr>
    </w:lvl>
    <w:lvl w:ilvl="7" w:tplc="04090019" w:tentative="1">
      <w:start w:val="1"/>
      <w:numFmt w:val="lowerLetter"/>
      <w:lvlText w:val="%8."/>
      <w:lvlJc w:val="left"/>
      <w:pPr>
        <w:ind w:left="5768" w:hanging="360"/>
      </w:pPr>
    </w:lvl>
    <w:lvl w:ilvl="8" w:tplc="040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1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3B70EC"/>
    <w:multiLevelType w:val="hybridMultilevel"/>
    <w:tmpl w:val="D1BEEA84"/>
    <w:lvl w:ilvl="0" w:tplc="2478511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F497069"/>
    <w:multiLevelType w:val="hybridMultilevel"/>
    <w:tmpl w:val="9D32301C"/>
    <w:lvl w:ilvl="0" w:tplc="0A30358E">
      <w:start w:val="1"/>
      <w:numFmt w:val="decimal"/>
      <w:lvlText w:val="%1."/>
      <w:lvlJc w:val="left"/>
      <w:pPr>
        <w:tabs>
          <w:tab w:val="num" w:pos="2475"/>
        </w:tabs>
        <w:ind w:left="2475" w:hanging="660"/>
      </w:pPr>
      <w:rPr>
        <w:rFonts w:cs="Times New Roman" w:hint="default"/>
      </w:rPr>
    </w:lvl>
    <w:lvl w:ilvl="1" w:tplc="1682EF20">
      <w:start w:val="1"/>
      <w:numFmt w:val="decimal"/>
      <w:lvlText w:val="%2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4">
    <w:nsid w:val="236922C5"/>
    <w:multiLevelType w:val="hybridMultilevel"/>
    <w:tmpl w:val="E2EE5646"/>
    <w:lvl w:ilvl="0" w:tplc="BD503F90">
      <w:start w:val="2018"/>
      <w:numFmt w:val="decimal"/>
      <w:lvlText w:val="%1"/>
      <w:lvlJc w:val="left"/>
      <w:pPr>
        <w:ind w:left="510" w:hanging="5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8122D"/>
    <w:multiLevelType w:val="hybridMultilevel"/>
    <w:tmpl w:val="4C7E10EA"/>
    <w:lvl w:ilvl="0" w:tplc="90988CF0">
      <w:start w:val="1"/>
      <w:numFmt w:val="upperRoman"/>
      <w:lvlText w:val="%1."/>
      <w:lvlJc w:val="left"/>
      <w:pPr>
        <w:ind w:left="3690" w:hanging="360"/>
      </w:pPr>
      <w:rPr>
        <w:rFonts w:ascii="GHEA Grapalat" w:eastAsia="Times New Roman" w:hAnsi="GHEA Grapalat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710245C"/>
    <w:multiLevelType w:val="hybridMultilevel"/>
    <w:tmpl w:val="A002F5EA"/>
    <w:lvl w:ilvl="0" w:tplc="0808836E">
      <w:start w:val="1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2F16485"/>
    <w:multiLevelType w:val="hybridMultilevel"/>
    <w:tmpl w:val="FAAE6C4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2165CC5"/>
    <w:multiLevelType w:val="hybridMultilevel"/>
    <w:tmpl w:val="785C0554"/>
    <w:lvl w:ilvl="0" w:tplc="45B0D360">
      <w:start w:val="1"/>
      <w:numFmt w:val="bullet"/>
      <w:lvlText w:val="-"/>
      <w:lvlJc w:val="left"/>
      <w:pPr>
        <w:ind w:left="128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64A3B00"/>
    <w:multiLevelType w:val="hybridMultilevel"/>
    <w:tmpl w:val="96641A12"/>
    <w:lvl w:ilvl="0" w:tplc="6EE83CF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69381A"/>
    <w:multiLevelType w:val="hybridMultilevel"/>
    <w:tmpl w:val="536A7454"/>
    <w:lvl w:ilvl="0" w:tplc="E96A23D6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4"/>
  </w:num>
  <w:num w:numId="10">
    <w:abstractNumId w:val="7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602"/>
    <w:rsid w:val="00000BD9"/>
    <w:rsid w:val="00003C9B"/>
    <w:rsid w:val="00004A69"/>
    <w:rsid w:val="000112F8"/>
    <w:rsid w:val="0001459A"/>
    <w:rsid w:val="00015520"/>
    <w:rsid w:val="00023729"/>
    <w:rsid w:val="00030D37"/>
    <w:rsid w:val="00034116"/>
    <w:rsid w:val="000346DC"/>
    <w:rsid w:val="00034E52"/>
    <w:rsid w:val="0003794B"/>
    <w:rsid w:val="00041E2B"/>
    <w:rsid w:val="000420F7"/>
    <w:rsid w:val="0004436A"/>
    <w:rsid w:val="00045FD7"/>
    <w:rsid w:val="00046CF7"/>
    <w:rsid w:val="00054E94"/>
    <w:rsid w:val="000551C7"/>
    <w:rsid w:val="000564B9"/>
    <w:rsid w:val="00064405"/>
    <w:rsid w:val="000804D3"/>
    <w:rsid w:val="000828C8"/>
    <w:rsid w:val="00090A7D"/>
    <w:rsid w:val="00095CA6"/>
    <w:rsid w:val="000B35CB"/>
    <w:rsid w:val="000B4438"/>
    <w:rsid w:val="000D5981"/>
    <w:rsid w:val="000D6809"/>
    <w:rsid w:val="000F0C25"/>
    <w:rsid w:val="00101DE6"/>
    <w:rsid w:val="00101F3F"/>
    <w:rsid w:val="00105C89"/>
    <w:rsid w:val="0010762D"/>
    <w:rsid w:val="00112C21"/>
    <w:rsid w:val="00112C5C"/>
    <w:rsid w:val="00114D44"/>
    <w:rsid w:val="00120424"/>
    <w:rsid w:val="0012246C"/>
    <w:rsid w:val="00161168"/>
    <w:rsid w:val="00165F7D"/>
    <w:rsid w:val="001756FE"/>
    <w:rsid w:val="00184972"/>
    <w:rsid w:val="00187327"/>
    <w:rsid w:val="00191FCE"/>
    <w:rsid w:val="00193593"/>
    <w:rsid w:val="0019678D"/>
    <w:rsid w:val="001A2555"/>
    <w:rsid w:val="001A49E7"/>
    <w:rsid w:val="001A4BF5"/>
    <w:rsid w:val="001A691F"/>
    <w:rsid w:val="001B2368"/>
    <w:rsid w:val="001C3BB6"/>
    <w:rsid w:val="001C786F"/>
    <w:rsid w:val="001D0B1C"/>
    <w:rsid w:val="001D339B"/>
    <w:rsid w:val="001D652F"/>
    <w:rsid w:val="001E05EE"/>
    <w:rsid w:val="001E467E"/>
    <w:rsid w:val="001E4B89"/>
    <w:rsid w:val="001E5513"/>
    <w:rsid w:val="001F029A"/>
    <w:rsid w:val="001F130E"/>
    <w:rsid w:val="002046FA"/>
    <w:rsid w:val="00221630"/>
    <w:rsid w:val="00232122"/>
    <w:rsid w:val="002364B2"/>
    <w:rsid w:val="00244399"/>
    <w:rsid w:val="00252F52"/>
    <w:rsid w:val="00255776"/>
    <w:rsid w:val="00270270"/>
    <w:rsid w:val="00276AB6"/>
    <w:rsid w:val="0028027E"/>
    <w:rsid w:val="0028074B"/>
    <w:rsid w:val="00286CA3"/>
    <w:rsid w:val="00295334"/>
    <w:rsid w:val="002A022C"/>
    <w:rsid w:val="002A1CC4"/>
    <w:rsid w:val="002A4141"/>
    <w:rsid w:val="002A7C83"/>
    <w:rsid w:val="002A7E3D"/>
    <w:rsid w:val="002B698B"/>
    <w:rsid w:val="002B70F8"/>
    <w:rsid w:val="002E00D7"/>
    <w:rsid w:val="002E1757"/>
    <w:rsid w:val="002E740E"/>
    <w:rsid w:val="002F142B"/>
    <w:rsid w:val="00307325"/>
    <w:rsid w:val="003232B1"/>
    <w:rsid w:val="003235AA"/>
    <w:rsid w:val="0033356E"/>
    <w:rsid w:val="003522F9"/>
    <w:rsid w:val="00376215"/>
    <w:rsid w:val="00380BBB"/>
    <w:rsid w:val="00387640"/>
    <w:rsid w:val="00391415"/>
    <w:rsid w:val="00392092"/>
    <w:rsid w:val="003B51FA"/>
    <w:rsid w:val="003B6DAF"/>
    <w:rsid w:val="003D2C2B"/>
    <w:rsid w:val="003E4F2A"/>
    <w:rsid w:val="00412FFA"/>
    <w:rsid w:val="0041360F"/>
    <w:rsid w:val="00415AAE"/>
    <w:rsid w:val="00415F5D"/>
    <w:rsid w:val="0041760F"/>
    <w:rsid w:val="00436B36"/>
    <w:rsid w:val="00440932"/>
    <w:rsid w:val="00443E7F"/>
    <w:rsid w:val="00447E1B"/>
    <w:rsid w:val="00472F85"/>
    <w:rsid w:val="00476FE7"/>
    <w:rsid w:val="004948D9"/>
    <w:rsid w:val="00497024"/>
    <w:rsid w:val="004A5FDF"/>
    <w:rsid w:val="004A6DDE"/>
    <w:rsid w:val="004A739D"/>
    <w:rsid w:val="004B4680"/>
    <w:rsid w:val="004C048C"/>
    <w:rsid w:val="004C2DF2"/>
    <w:rsid w:val="004C2EDB"/>
    <w:rsid w:val="004D0B46"/>
    <w:rsid w:val="004D19C2"/>
    <w:rsid w:val="004E4EE4"/>
    <w:rsid w:val="004E5C23"/>
    <w:rsid w:val="004F53A7"/>
    <w:rsid w:val="005115C5"/>
    <w:rsid w:val="0051352F"/>
    <w:rsid w:val="00517204"/>
    <w:rsid w:val="00522CDE"/>
    <w:rsid w:val="00522E2E"/>
    <w:rsid w:val="005320E2"/>
    <w:rsid w:val="005369BE"/>
    <w:rsid w:val="00537BFE"/>
    <w:rsid w:val="005440B2"/>
    <w:rsid w:val="005470BC"/>
    <w:rsid w:val="00553336"/>
    <w:rsid w:val="005570BC"/>
    <w:rsid w:val="005733D1"/>
    <w:rsid w:val="00576A97"/>
    <w:rsid w:val="00582BFD"/>
    <w:rsid w:val="00584308"/>
    <w:rsid w:val="0058527E"/>
    <w:rsid w:val="00587195"/>
    <w:rsid w:val="00587E6A"/>
    <w:rsid w:val="0059171D"/>
    <w:rsid w:val="00594C0D"/>
    <w:rsid w:val="005965BC"/>
    <w:rsid w:val="005B0482"/>
    <w:rsid w:val="005C4B93"/>
    <w:rsid w:val="005C7674"/>
    <w:rsid w:val="005E154C"/>
    <w:rsid w:val="005E40F5"/>
    <w:rsid w:val="005F076E"/>
    <w:rsid w:val="00605E6B"/>
    <w:rsid w:val="00614088"/>
    <w:rsid w:val="006166C9"/>
    <w:rsid w:val="00616DF0"/>
    <w:rsid w:val="00625380"/>
    <w:rsid w:val="00633161"/>
    <w:rsid w:val="00637B31"/>
    <w:rsid w:val="0064017C"/>
    <w:rsid w:val="00640357"/>
    <w:rsid w:val="0064141D"/>
    <w:rsid w:val="00651AF9"/>
    <w:rsid w:val="00655F88"/>
    <w:rsid w:val="00666C8B"/>
    <w:rsid w:val="00671F4E"/>
    <w:rsid w:val="006A0D9B"/>
    <w:rsid w:val="006A2805"/>
    <w:rsid w:val="006C2746"/>
    <w:rsid w:val="006C64A1"/>
    <w:rsid w:val="006D0ECD"/>
    <w:rsid w:val="006F4CB7"/>
    <w:rsid w:val="00700525"/>
    <w:rsid w:val="00701782"/>
    <w:rsid w:val="00712E33"/>
    <w:rsid w:val="007139AB"/>
    <w:rsid w:val="0071551E"/>
    <w:rsid w:val="00742A6B"/>
    <w:rsid w:val="00751411"/>
    <w:rsid w:val="0075251A"/>
    <w:rsid w:val="00753D91"/>
    <w:rsid w:val="00760469"/>
    <w:rsid w:val="0076060C"/>
    <w:rsid w:val="007730E8"/>
    <w:rsid w:val="00784CE1"/>
    <w:rsid w:val="007924CE"/>
    <w:rsid w:val="00793044"/>
    <w:rsid w:val="007A125B"/>
    <w:rsid w:val="007B558A"/>
    <w:rsid w:val="007D0602"/>
    <w:rsid w:val="007D4A9D"/>
    <w:rsid w:val="007E405B"/>
    <w:rsid w:val="007E6E80"/>
    <w:rsid w:val="007E7AEB"/>
    <w:rsid w:val="008062E1"/>
    <w:rsid w:val="00806D4B"/>
    <w:rsid w:val="00807270"/>
    <w:rsid w:val="00812C98"/>
    <w:rsid w:val="00824FDF"/>
    <w:rsid w:val="0082565B"/>
    <w:rsid w:val="00826765"/>
    <w:rsid w:val="00831B3E"/>
    <w:rsid w:val="008364BA"/>
    <w:rsid w:val="00841468"/>
    <w:rsid w:val="0084495A"/>
    <w:rsid w:val="00851488"/>
    <w:rsid w:val="00857EF8"/>
    <w:rsid w:val="00867787"/>
    <w:rsid w:val="008679E6"/>
    <w:rsid w:val="00884369"/>
    <w:rsid w:val="00887860"/>
    <w:rsid w:val="008A2DF2"/>
    <w:rsid w:val="008B0429"/>
    <w:rsid w:val="008B2B60"/>
    <w:rsid w:val="008C2A2F"/>
    <w:rsid w:val="008C34ED"/>
    <w:rsid w:val="008C78F4"/>
    <w:rsid w:val="008E45D1"/>
    <w:rsid w:val="008E5F77"/>
    <w:rsid w:val="008E7013"/>
    <w:rsid w:val="008F3CA4"/>
    <w:rsid w:val="008F7942"/>
    <w:rsid w:val="00901447"/>
    <w:rsid w:val="009303CC"/>
    <w:rsid w:val="009314DB"/>
    <w:rsid w:val="0093528B"/>
    <w:rsid w:val="009506E3"/>
    <w:rsid w:val="00964370"/>
    <w:rsid w:val="009668DD"/>
    <w:rsid w:val="0097327F"/>
    <w:rsid w:val="009771F8"/>
    <w:rsid w:val="0098608E"/>
    <w:rsid w:val="009A3C2D"/>
    <w:rsid w:val="009B7FFC"/>
    <w:rsid w:val="009C19C5"/>
    <w:rsid w:val="009D194F"/>
    <w:rsid w:val="009F6F6D"/>
    <w:rsid w:val="009F79A5"/>
    <w:rsid w:val="009F7D48"/>
    <w:rsid w:val="00A00602"/>
    <w:rsid w:val="00A01342"/>
    <w:rsid w:val="00A015E4"/>
    <w:rsid w:val="00A06003"/>
    <w:rsid w:val="00A06157"/>
    <w:rsid w:val="00A11ADB"/>
    <w:rsid w:val="00A24304"/>
    <w:rsid w:val="00A274DA"/>
    <w:rsid w:val="00A31698"/>
    <w:rsid w:val="00A33A8E"/>
    <w:rsid w:val="00A3598A"/>
    <w:rsid w:val="00A35F18"/>
    <w:rsid w:val="00A36FDB"/>
    <w:rsid w:val="00A50425"/>
    <w:rsid w:val="00A53D6D"/>
    <w:rsid w:val="00A62FEC"/>
    <w:rsid w:val="00A8055D"/>
    <w:rsid w:val="00A8444F"/>
    <w:rsid w:val="00AA128C"/>
    <w:rsid w:val="00AA5536"/>
    <w:rsid w:val="00AB4D62"/>
    <w:rsid w:val="00AB6AD2"/>
    <w:rsid w:val="00AB7AAF"/>
    <w:rsid w:val="00AE295B"/>
    <w:rsid w:val="00AE7312"/>
    <w:rsid w:val="00B064EA"/>
    <w:rsid w:val="00B0737D"/>
    <w:rsid w:val="00B12D5D"/>
    <w:rsid w:val="00B22089"/>
    <w:rsid w:val="00B25163"/>
    <w:rsid w:val="00B51C52"/>
    <w:rsid w:val="00B54DAD"/>
    <w:rsid w:val="00B57A27"/>
    <w:rsid w:val="00B65955"/>
    <w:rsid w:val="00B71AC8"/>
    <w:rsid w:val="00B75C00"/>
    <w:rsid w:val="00B84EC4"/>
    <w:rsid w:val="00B869DD"/>
    <w:rsid w:val="00B87170"/>
    <w:rsid w:val="00B91AF2"/>
    <w:rsid w:val="00BB03B2"/>
    <w:rsid w:val="00BC1967"/>
    <w:rsid w:val="00BD393D"/>
    <w:rsid w:val="00BD40D7"/>
    <w:rsid w:val="00BD7D1D"/>
    <w:rsid w:val="00BE018C"/>
    <w:rsid w:val="00BE750C"/>
    <w:rsid w:val="00C4185C"/>
    <w:rsid w:val="00C51085"/>
    <w:rsid w:val="00C55491"/>
    <w:rsid w:val="00C624CF"/>
    <w:rsid w:val="00C645D6"/>
    <w:rsid w:val="00C86145"/>
    <w:rsid w:val="00C902E4"/>
    <w:rsid w:val="00CC6B8E"/>
    <w:rsid w:val="00CD5F11"/>
    <w:rsid w:val="00CD7B24"/>
    <w:rsid w:val="00CE7502"/>
    <w:rsid w:val="00CF79FC"/>
    <w:rsid w:val="00D0407C"/>
    <w:rsid w:val="00D221F2"/>
    <w:rsid w:val="00D22747"/>
    <w:rsid w:val="00D3232B"/>
    <w:rsid w:val="00D35686"/>
    <w:rsid w:val="00D36E49"/>
    <w:rsid w:val="00D47793"/>
    <w:rsid w:val="00D53006"/>
    <w:rsid w:val="00D6028F"/>
    <w:rsid w:val="00D62F26"/>
    <w:rsid w:val="00D8199D"/>
    <w:rsid w:val="00D877C6"/>
    <w:rsid w:val="00D96AE7"/>
    <w:rsid w:val="00D97946"/>
    <w:rsid w:val="00DA493C"/>
    <w:rsid w:val="00DB004C"/>
    <w:rsid w:val="00DC1242"/>
    <w:rsid w:val="00DD2847"/>
    <w:rsid w:val="00DD453F"/>
    <w:rsid w:val="00DD6B43"/>
    <w:rsid w:val="00DD6CDA"/>
    <w:rsid w:val="00DE1766"/>
    <w:rsid w:val="00DE5BE3"/>
    <w:rsid w:val="00DF42CA"/>
    <w:rsid w:val="00E0180B"/>
    <w:rsid w:val="00E03128"/>
    <w:rsid w:val="00E03695"/>
    <w:rsid w:val="00E13E1A"/>
    <w:rsid w:val="00E31C8F"/>
    <w:rsid w:val="00E5405C"/>
    <w:rsid w:val="00E66285"/>
    <w:rsid w:val="00E73F0C"/>
    <w:rsid w:val="00E74B73"/>
    <w:rsid w:val="00EA62EC"/>
    <w:rsid w:val="00EB3E26"/>
    <w:rsid w:val="00ED3EB0"/>
    <w:rsid w:val="00ED4FE7"/>
    <w:rsid w:val="00EF216F"/>
    <w:rsid w:val="00F16273"/>
    <w:rsid w:val="00F17B7C"/>
    <w:rsid w:val="00F22386"/>
    <w:rsid w:val="00F34736"/>
    <w:rsid w:val="00F36D59"/>
    <w:rsid w:val="00F53F5F"/>
    <w:rsid w:val="00F76CAF"/>
    <w:rsid w:val="00FA1E6F"/>
    <w:rsid w:val="00FA2D5F"/>
    <w:rsid w:val="00FA2FA7"/>
    <w:rsid w:val="00FA3C29"/>
    <w:rsid w:val="00FA54AB"/>
    <w:rsid w:val="00FB4D1F"/>
    <w:rsid w:val="00FC24EF"/>
    <w:rsid w:val="00FD271A"/>
    <w:rsid w:val="00FD44B8"/>
    <w:rsid w:val="00FE20FE"/>
    <w:rsid w:val="00FF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B606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602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link w:val="HeaderChar"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84E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84EC4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B84EC4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84EC4"/>
    <w:rPr>
      <w:sz w:val="24"/>
      <w:szCs w:val="24"/>
    </w:rPr>
  </w:style>
  <w:style w:type="table" w:styleId="TableGrid">
    <w:name w:val="Table Grid"/>
    <w:basedOn w:val="TableNormal"/>
    <w:uiPriority w:val="59"/>
    <w:rsid w:val="00B84EC4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0D6809"/>
    <w:rPr>
      <w:rFonts w:cs="Times New Roman"/>
      <w:b/>
      <w:bCs/>
    </w:rPr>
  </w:style>
  <w:style w:type="paragraph" w:styleId="FootnoteText">
    <w:name w:val="footnote text"/>
    <w:basedOn w:val="Normal"/>
    <w:link w:val="FootnoteTextChar"/>
    <w:rsid w:val="000D6809"/>
  </w:style>
  <w:style w:type="character" w:customStyle="1" w:styleId="FootnoteTextChar">
    <w:name w:val="Footnote Text Char"/>
    <w:basedOn w:val="DefaultParagraphFont"/>
    <w:link w:val="FootnoteText"/>
    <w:rsid w:val="000D6809"/>
    <w:rPr>
      <w:lang w:val="en-GB" w:eastAsia="ru-RU"/>
    </w:rPr>
  </w:style>
  <w:style w:type="character" w:styleId="FootnoteReference">
    <w:name w:val="footnote reference"/>
    <w:basedOn w:val="DefaultParagraphFont"/>
    <w:rsid w:val="000D6809"/>
    <w:rPr>
      <w:vertAlign w:val="superscript"/>
    </w:rPr>
  </w:style>
  <w:style w:type="character" w:styleId="FollowedHyperlink">
    <w:name w:val="FollowedHyperlink"/>
    <w:basedOn w:val="DefaultParagraphFont"/>
    <w:rsid w:val="00F36D59"/>
    <w:rPr>
      <w:color w:val="800080" w:themeColor="followedHyperlink"/>
      <w:u w:val="single"/>
    </w:rPr>
  </w:style>
  <w:style w:type="paragraph" w:customStyle="1" w:styleId="mechtex">
    <w:name w:val="mechtex"/>
    <w:basedOn w:val="Normal"/>
    <w:link w:val="mechtexChar"/>
    <w:rsid w:val="00447E1B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447E1B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62F26"/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28027E"/>
    <w:rPr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602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link w:val="HeaderChar"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84E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84EC4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B84EC4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84EC4"/>
    <w:rPr>
      <w:sz w:val="24"/>
      <w:szCs w:val="24"/>
    </w:rPr>
  </w:style>
  <w:style w:type="table" w:styleId="TableGrid">
    <w:name w:val="Table Grid"/>
    <w:basedOn w:val="TableNormal"/>
    <w:uiPriority w:val="59"/>
    <w:rsid w:val="00B84EC4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0D6809"/>
    <w:rPr>
      <w:rFonts w:cs="Times New Roman"/>
      <w:b/>
      <w:bCs/>
    </w:rPr>
  </w:style>
  <w:style w:type="paragraph" w:styleId="FootnoteText">
    <w:name w:val="footnote text"/>
    <w:basedOn w:val="Normal"/>
    <w:link w:val="FootnoteTextChar"/>
    <w:rsid w:val="000D6809"/>
  </w:style>
  <w:style w:type="character" w:customStyle="1" w:styleId="FootnoteTextChar">
    <w:name w:val="Footnote Text Char"/>
    <w:basedOn w:val="DefaultParagraphFont"/>
    <w:link w:val="FootnoteText"/>
    <w:rsid w:val="000D6809"/>
    <w:rPr>
      <w:lang w:val="en-GB" w:eastAsia="ru-RU"/>
    </w:rPr>
  </w:style>
  <w:style w:type="character" w:styleId="FootnoteReference">
    <w:name w:val="footnote reference"/>
    <w:basedOn w:val="DefaultParagraphFont"/>
    <w:rsid w:val="000D6809"/>
    <w:rPr>
      <w:vertAlign w:val="superscript"/>
    </w:rPr>
  </w:style>
  <w:style w:type="character" w:styleId="FollowedHyperlink">
    <w:name w:val="FollowedHyperlink"/>
    <w:basedOn w:val="DefaultParagraphFont"/>
    <w:rsid w:val="00F36D59"/>
    <w:rPr>
      <w:color w:val="800080" w:themeColor="followedHyperlink"/>
      <w:u w:val="single"/>
    </w:rPr>
  </w:style>
  <w:style w:type="paragraph" w:customStyle="1" w:styleId="mechtex">
    <w:name w:val="mechtex"/>
    <w:basedOn w:val="Normal"/>
    <w:link w:val="mechtexChar"/>
    <w:rsid w:val="00447E1B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447E1B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62F26"/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28027E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0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6802F-DDE4-4F2C-AA54-1911BF4B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https:/mul-edu.gov.am/tasks/docs/attachment.php?id=280416&amp;fn=Naxarar.docx&amp;out=1&amp;token=</cp:keywords>
  <cp:lastModifiedBy>user</cp:lastModifiedBy>
  <cp:revision>11</cp:revision>
  <cp:lastPrinted>2019-10-24T10:55:00Z</cp:lastPrinted>
  <dcterms:created xsi:type="dcterms:W3CDTF">2021-09-27T08:14:00Z</dcterms:created>
  <dcterms:modified xsi:type="dcterms:W3CDTF">2022-09-09T06:39:00Z</dcterms:modified>
</cp:coreProperties>
</file>