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F24" w:rsidRPr="00B27D71" w:rsidRDefault="00F43F24" w:rsidP="004F48C6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3B7EEDB7" wp14:editId="0F724CAA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F24" w:rsidRPr="00F43F24" w:rsidRDefault="00F43F24" w:rsidP="00F43F24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F43F24" w:rsidRPr="00F43F24" w:rsidRDefault="00F43F24" w:rsidP="00F43F24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F43F24" w:rsidRPr="00F43F24" w:rsidRDefault="00F43F24" w:rsidP="00F43F2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0A4F3B">
        <w:rPr>
          <w:rFonts w:ascii="GHEA Mariam" w:hAnsi="GHEA Mariam"/>
          <w:sz w:val="24"/>
          <w:szCs w:val="24"/>
          <w:lang w:val="af-ZA"/>
        </w:rPr>
        <w:t xml:space="preserve">2 </w:t>
      </w:r>
      <w:r w:rsidRPr="000A4F3B">
        <w:rPr>
          <w:rFonts w:ascii="GHEA Mariam" w:hAnsi="GHEA Mariam"/>
          <w:sz w:val="24"/>
          <w:szCs w:val="24"/>
          <w:lang w:val="hy-AM"/>
        </w:rPr>
        <w:t>դեկտեմբերի</w:t>
      </w:r>
      <w:bookmarkStart w:id="0" w:name="_GoBack"/>
      <w:bookmarkEnd w:id="0"/>
      <w:r w:rsidRPr="000A4F3B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0A4F3B">
        <w:rPr>
          <w:rFonts w:ascii="GHEA Mariam" w:hAnsi="GHEA Mariam" w:cs="Sylfaen"/>
          <w:sz w:val="24"/>
          <w:szCs w:val="24"/>
        </w:rPr>
        <w:t>թվականի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   N     -</w:t>
      </w:r>
      <w:r w:rsidRPr="000A4F3B">
        <w:rPr>
          <w:rFonts w:ascii="GHEA Mariam" w:hAnsi="GHEA Mariam"/>
          <w:sz w:val="24"/>
          <w:szCs w:val="24"/>
          <w:lang w:val="hy-AM"/>
        </w:rPr>
        <w:t xml:space="preserve"> Ա</w:t>
      </w:r>
    </w:p>
    <w:p w:rsidR="001B3C5B" w:rsidRPr="001B3C5B" w:rsidRDefault="001B3C5B" w:rsidP="00F43F24">
      <w:pPr>
        <w:pStyle w:val="mechtex"/>
        <w:spacing w:after="0" w:line="240" w:lineRule="auto"/>
        <w:rPr>
          <w:rFonts w:ascii="GHEA Mariam" w:hAnsi="GHEA Mariam" w:cs="Arial"/>
          <w:sz w:val="24"/>
          <w:szCs w:val="24"/>
          <w:lang w:val="af-ZA"/>
        </w:rPr>
      </w:pPr>
    </w:p>
    <w:p w:rsidR="002A6260" w:rsidRPr="00F43F24" w:rsidRDefault="002A6260" w:rsidP="00F43F24">
      <w:pPr>
        <w:pStyle w:val="mechtex"/>
        <w:spacing w:after="0" w:line="240" w:lineRule="auto"/>
        <w:rPr>
          <w:rFonts w:ascii="GHEA Mariam" w:hAnsi="GHEA Mariam" w:cs="Arial"/>
          <w:sz w:val="24"/>
          <w:szCs w:val="24"/>
          <w:lang w:val="af-ZA"/>
        </w:rPr>
      </w:pPr>
      <w:r w:rsidRPr="00F43F24">
        <w:rPr>
          <w:rFonts w:ascii="GHEA Mariam" w:hAnsi="GHEA Mariam" w:cs="Arial"/>
          <w:sz w:val="24"/>
          <w:szCs w:val="24"/>
        </w:rPr>
        <w:t>ԳՈՒՅՔ</w:t>
      </w:r>
      <w:r w:rsidRPr="00F43F24">
        <w:rPr>
          <w:rFonts w:ascii="GHEA Mariam" w:hAnsi="GHEA Mariam"/>
          <w:sz w:val="24"/>
          <w:szCs w:val="24"/>
          <w:lang w:val="af-ZA"/>
        </w:rPr>
        <w:t xml:space="preserve"> </w:t>
      </w:r>
      <w:r w:rsidRPr="00F43F24">
        <w:rPr>
          <w:rFonts w:ascii="GHEA Mariam" w:hAnsi="GHEA Mariam" w:cs="Arial"/>
          <w:sz w:val="24"/>
          <w:szCs w:val="24"/>
        </w:rPr>
        <w:t>ԱՄՐԱՑՆԵԼՈՒ</w:t>
      </w:r>
      <w:r w:rsidRPr="00F43F24">
        <w:rPr>
          <w:rFonts w:ascii="GHEA Mariam" w:hAnsi="GHEA Mariam"/>
          <w:sz w:val="24"/>
          <w:szCs w:val="24"/>
          <w:lang w:val="af-ZA"/>
        </w:rPr>
        <w:t xml:space="preserve"> </w:t>
      </w:r>
      <w:r w:rsidRPr="00F43F24">
        <w:rPr>
          <w:rFonts w:ascii="GHEA Mariam" w:hAnsi="GHEA Mariam" w:cs="Arial"/>
          <w:sz w:val="24"/>
          <w:szCs w:val="24"/>
        </w:rPr>
        <w:t>ՄԱՍԻՆ</w:t>
      </w:r>
    </w:p>
    <w:p w:rsidR="00F43F24" w:rsidRPr="00F43F24" w:rsidRDefault="00F43F24" w:rsidP="00F43F24">
      <w:pPr>
        <w:pStyle w:val="mechtex"/>
        <w:spacing w:after="0" w:line="240" w:lineRule="auto"/>
        <w:rPr>
          <w:rFonts w:ascii="GHEA Mariam" w:hAnsi="GHEA Mariam" w:cs="Arial"/>
          <w:sz w:val="24"/>
          <w:szCs w:val="24"/>
          <w:lang w:val="af-ZA"/>
        </w:rPr>
      </w:pPr>
      <w:r w:rsidRPr="00F43F24">
        <w:rPr>
          <w:rFonts w:ascii="GHEA Mariam" w:hAnsi="GHEA Mariam" w:cs="Arial"/>
          <w:sz w:val="24"/>
          <w:szCs w:val="24"/>
          <w:lang w:val="af-ZA"/>
        </w:rPr>
        <w:t>--------------------------------------------------</w:t>
      </w:r>
    </w:p>
    <w:p w:rsidR="00F43F24" w:rsidRPr="00F43F24" w:rsidRDefault="00F43F24" w:rsidP="00F43F24">
      <w:pPr>
        <w:pStyle w:val="mechtex"/>
        <w:spacing w:after="0" w:line="240" w:lineRule="auto"/>
        <w:rPr>
          <w:rFonts w:ascii="GHEA Mariam" w:hAnsi="GHEA Mariam"/>
          <w:bCs/>
          <w:sz w:val="24"/>
          <w:szCs w:val="24"/>
          <w:lang w:val="af-ZA"/>
        </w:rPr>
      </w:pPr>
    </w:p>
    <w:p w:rsidR="002A6260" w:rsidRPr="00721B9F" w:rsidRDefault="002A6260" w:rsidP="00721B9F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21B9F">
        <w:rPr>
          <w:rFonts w:ascii="GHEA Mariam" w:hAnsi="GHEA Mariam" w:cs="Arial"/>
          <w:sz w:val="24"/>
          <w:szCs w:val="24"/>
          <w:lang w:val="hy-AM"/>
        </w:rPr>
        <w:t>Հիմք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«</w:t>
      </w:r>
      <w:r w:rsidRPr="00721B9F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կարգա</w:t>
      </w:r>
      <w:r w:rsidR="00F43F24" w:rsidRPr="00721B9F">
        <w:rPr>
          <w:rFonts w:ascii="GHEA Mariam" w:hAnsi="GHEA Mariam"/>
          <w:sz w:val="24"/>
          <w:szCs w:val="24"/>
          <w:lang w:val="hy-AM"/>
        </w:rPr>
        <w:softHyphen/>
      </w:r>
      <w:r w:rsidRPr="00721B9F">
        <w:rPr>
          <w:rFonts w:ascii="GHEA Mariam" w:hAnsi="GHEA Mariam" w:cs="Arial"/>
          <w:sz w:val="24"/>
          <w:szCs w:val="24"/>
          <w:lang w:val="hy-AM"/>
        </w:rPr>
        <w:t>վորման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մասին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» </w:t>
      </w:r>
      <w:r w:rsidRPr="00721B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5-</w:t>
      </w:r>
      <w:r w:rsidRPr="00721B9F">
        <w:rPr>
          <w:rFonts w:ascii="GHEA Mariam" w:hAnsi="GHEA Mariam" w:cs="Arial"/>
          <w:sz w:val="24"/>
          <w:szCs w:val="24"/>
          <w:lang w:val="hy-AM"/>
        </w:rPr>
        <w:t>րդ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5-</w:t>
      </w:r>
      <w:r w:rsidRPr="00721B9F">
        <w:rPr>
          <w:rFonts w:ascii="GHEA Mariam" w:hAnsi="GHEA Mariam" w:cs="Arial"/>
          <w:sz w:val="24"/>
          <w:szCs w:val="24"/>
          <w:lang w:val="hy-AM"/>
        </w:rPr>
        <w:t>րդ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մասը՝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721B9F">
        <w:rPr>
          <w:rFonts w:ascii="GHEA Mariam" w:hAnsi="GHEA Mariam"/>
          <w:sz w:val="24"/>
          <w:szCs w:val="24"/>
          <w:lang w:val="hy-AM"/>
        </w:rPr>
        <w:t xml:space="preserve"> </w:t>
      </w:r>
      <w:r w:rsidRPr="00721B9F">
        <w:rPr>
          <w:rFonts w:ascii="GHEA Mariam" w:hAnsi="GHEA Mariam" w:cs="Arial"/>
          <w:sz w:val="24"/>
          <w:szCs w:val="24"/>
          <w:lang w:val="hy-AM"/>
        </w:rPr>
        <w:t>է</w:t>
      </w:r>
      <w:r w:rsidRPr="00721B9F">
        <w:rPr>
          <w:rFonts w:ascii="GHEA Mariam" w:hAnsi="GHEA Mariam"/>
          <w:sz w:val="24"/>
          <w:szCs w:val="24"/>
          <w:lang w:val="hy-AM"/>
        </w:rPr>
        <w:t>.</w:t>
      </w:r>
    </w:p>
    <w:p w:rsidR="002A6260" w:rsidRPr="00721B9F" w:rsidRDefault="00F43F24" w:rsidP="00721B9F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ԻՎԵԿՈ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մակնիշի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հրշեջ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ավտոմեքենան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թողարկման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տարեթիվը՝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1982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թ</w:t>
      </w:r>
      <w:r w:rsidR="00100AD9"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գույնը՝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կարմիր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նույնացման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համարը՝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vin WMDA1G90M04006576,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շարժիչը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4923737, FGL912,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աշխատանքային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ծավալը՝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5616) (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գույք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ամրացնել</w:t>
      </w:r>
      <w:r w:rsidR="004F48C6">
        <w:rPr>
          <w:rFonts w:ascii="GHEA Mariam" w:hAnsi="GHEA Mariam" w:cs="Arial"/>
          <w:spacing w:val="-8"/>
          <w:sz w:val="24"/>
          <w:szCs w:val="24"/>
          <w:lang w:val="hy-AM"/>
        </w:rPr>
        <w:t xml:space="preserve"> Հայաստանի Հանրապետության 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48C6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րտակարգ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իրավիճակների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նախարարությանը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2A6260" w:rsidRPr="00721B9F" w:rsidRDefault="00F43F24" w:rsidP="00721B9F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="004F48C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48C6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</w:t>
      </w:r>
      <w:r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48C6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րտակարգ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իրավիճակների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գրանցման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կապված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աշխատանքներն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իրականացնել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 1-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ամսյա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2A6260" w:rsidRPr="00721B9F" w:rsidRDefault="00F43F24" w:rsidP="00721B9F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48C6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 ա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րտակարգ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իրավիճակների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գրանցման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կապված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ծախսերն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իրականացնել</w:t>
      </w:r>
      <w:r w:rsidR="004F48C6">
        <w:rPr>
          <w:rFonts w:ascii="GHEA Mariam" w:hAnsi="GHEA Mariam" w:cs="Arial"/>
          <w:spacing w:val="-8"/>
          <w:sz w:val="24"/>
          <w:szCs w:val="24"/>
          <w:lang w:val="hy-AM"/>
        </w:rPr>
        <w:t xml:space="preserve"> Հայաստանի Հանրապետության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F48C6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րտակարգ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իրավիճակների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6260" w:rsidRPr="00721B9F">
        <w:rPr>
          <w:rFonts w:ascii="GHEA Mariam" w:hAnsi="GHEA Mariam" w:cs="Arial"/>
          <w:spacing w:val="-8"/>
          <w:sz w:val="24"/>
          <w:szCs w:val="24"/>
          <w:lang w:val="hy-AM"/>
        </w:rPr>
        <w:t>հաշվին</w:t>
      </w:r>
      <w:r w:rsidR="002A6260" w:rsidRPr="00721B9F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F43F24" w:rsidRDefault="00F43F24" w:rsidP="00F43F2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43F24" w:rsidRPr="00993191" w:rsidRDefault="00F43F24" w:rsidP="00F43F24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F43F24" w:rsidRPr="00993191" w:rsidRDefault="00F43F24" w:rsidP="00F43F24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                    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43F24" w:rsidRPr="00993191" w:rsidRDefault="00F43F24" w:rsidP="00F43F24">
      <w:pPr>
        <w:pStyle w:val="mechtex"/>
        <w:spacing w:after="0"/>
        <w:jc w:val="left"/>
        <w:rPr>
          <w:rFonts w:ascii="Sylfaen" w:hAnsi="Sylfaen"/>
          <w:sz w:val="24"/>
          <w:szCs w:val="24"/>
          <w:lang w:val="hy-AM"/>
        </w:rPr>
      </w:pP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F43F24" w:rsidRPr="00993191" w:rsidSect="004F48C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D98" w:rsidRDefault="008A3D98">
      <w:r>
        <w:separator/>
      </w:r>
    </w:p>
  </w:endnote>
  <w:endnote w:type="continuationSeparator" w:id="0">
    <w:p w:rsidR="008A3D98" w:rsidRDefault="008A3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3C5B">
      <w:rPr>
        <w:noProof/>
        <w:sz w:val="18"/>
      </w:rPr>
      <w:t>voroshum ZK65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3C5B">
      <w:rPr>
        <w:noProof/>
        <w:sz w:val="18"/>
      </w:rPr>
      <w:t>voroshum ZK65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F24" w:rsidRDefault="00F43F24">
    <w:pPr>
      <w:pStyle w:val="Footer"/>
    </w:pPr>
    <w:r>
      <w:t>voroshumZK65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D98" w:rsidRDefault="008A3D98">
      <w:r>
        <w:separator/>
      </w:r>
    </w:p>
  </w:footnote>
  <w:footnote w:type="continuationSeparator" w:id="0">
    <w:p w:rsidR="008A3D98" w:rsidRDefault="008A3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48C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7913AF"/>
    <w:multiLevelType w:val="hybridMultilevel"/>
    <w:tmpl w:val="DDCEAEB4"/>
    <w:lvl w:ilvl="0" w:tplc="AE2EC4E2">
      <w:start w:val="1"/>
      <w:numFmt w:val="decimal"/>
      <w:lvlText w:val="%1."/>
      <w:lvlJc w:val="left"/>
      <w:pPr>
        <w:ind w:left="2007" w:hanging="14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26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1CFC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AD9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C5B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26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D37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BFD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8C6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9A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9F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3D98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3C4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894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3F24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D1AAA0"/>
  <w15:chartTrackingRefBased/>
  <w15:docId w15:val="{C9605799-D9FE-46AE-9317-9FD5385D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260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2A626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B3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B3C5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10</cp:revision>
  <cp:lastPrinted>2021-12-01T11:31:00Z</cp:lastPrinted>
  <dcterms:created xsi:type="dcterms:W3CDTF">2021-12-01T11:22:00Z</dcterms:created>
  <dcterms:modified xsi:type="dcterms:W3CDTF">2021-12-01T13:02:00Z</dcterms:modified>
</cp:coreProperties>
</file>