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2A" w:rsidRPr="0058692A" w:rsidRDefault="0058692A" w:rsidP="0058692A">
      <w:pPr>
        <w:spacing w:line="23" w:lineRule="atLeast"/>
        <w:jc w:val="center"/>
        <w:rPr>
          <w:b/>
          <w:sz w:val="22"/>
          <w:szCs w:val="22"/>
        </w:rPr>
      </w:pPr>
      <w:bookmarkStart w:id="0" w:name="_GoBack"/>
      <w:r w:rsidRPr="0058692A">
        <w:rPr>
          <w:b/>
          <w:sz w:val="22"/>
          <w:szCs w:val="22"/>
        </w:rPr>
        <w:t>Հիմնավորում</w:t>
      </w:r>
    </w:p>
    <w:p w:rsidR="0058692A" w:rsidRPr="0058692A" w:rsidRDefault="0058692A" w:rsidP="0058692A">
      <w:pPr>
        <w:jc w:val="center"/>
        <w:rPr>
          <w:b/>
          <w:sz w:val="22"/>
          <w:szCs w:val="22"/>
          <w:lang w:val="en-US"/>
        </w:rPr>
      </w:pPr>
      <w:r w:rsidRPr="0058692A">
        <w:rPr>
          <w:rFonts w:cs="Sylfaen"/>
          <w:b/>
          <w:sz w:val="22"/>
          <w:szCs w:val="22"/>
        </w:rPr>
        <w:t xml:space="preserve"> «</w:t>
      </w:r>
      <w:proofErr w:type="spellStart"/>
      <w:r w:rsidRPr="0058692A">
        <w:rPr>
          <w:b/>
          <w:sz w:val="22"/>
          <w:szCs w:val="22"/>
          <w:lang w:val="en-US"/>
        </w:rPr>
        <w:t>Պիտանելիության</w:t>
      </w:r>
      <w:proofErr w:type="spellEnd"/>
      <w:r w:rsidRPr="0058692A">
        <w:rPr>
          <w:b/>
          <w:sz w:val="22"/>
          <w:szCs w:val="22"/>
          <w:lang w:val="en-US"/>
        </w:rPr>
        <w:t xml:space="preserve"> </w:t>
      </w:r>
      <w:proofErr w:type="spellStart"/>
      <w:r w:rsidRPr="0058692A">
        <w:rPr>
          <w:b/>
          <w:sz w:val="22"/>
          <w:szCs w:val="22"/>
          <w:lang w:val="en-US"/>
        </w:rPr>
        <w:t>ժամկետում</w:t>
      </w:r>
      <w:proofErr w:type="spellEnd"/>
      <w:r w:rsidRPr="0058692A">
        <w:rPr>
          <w:b/>
          <w:sz w:val="22"/>
          <w:szCs w:val="22"/>
          <w:lang w:val="en-US"/>
        </w:rPr>
        <w:t xml:space="preserve"> </w:t>
      </w:r>
      <w:proofErr w:type="spellStart"/>
      <w:r w:rsidRPr="0058692A">
        <w:rPr>
          <w:b/>
          <w:sz w:val="22"/>
          <w:szCs w:val="22"/>
          <w:lang w:val="en-US"/>
        </w:rPr>
        <w:t>չիրացված</w:t>
      </w:r>
      <w:proofErr w:type="spellEnd"/>
      <w:r w:rsidRPr="0058692A">
        <w:rPr>
          <w:b/>
          <w:sz w:val="22"/>
          <w:szCs w:val="22"/>
          <w:lang w:val="en-US"/>
        </w:rPr>
        <w:t xml:space="preserve">` </w:t>
      </w:r>
      <w:proofErr w:type="spellStart"/>
      <w:r w:rsidRPr="0058692A">
        <w:rPr>
          <w:b/>
          <w:sz w:val="22"/>
          <w:szCs w:val="22"/>
          <w:lang w:val="en-US"/>
        </w:rPr>
        <w:t>դրոշմավորված</w:t>
      </w:r>
      <w:proofErr w:type="spellEnd"/>
      <w:r w:rsidRPr="0058692A">
        <w:rPr>
          <w:b/>
          <w:sz w:val="22"/>
          <w:szCs w:val="22"/>
          <w:lang w:val="en-US"/>
        </w:rPr>
        <w:t xml:space="preserve"> </w:t>
      </w:r>
      <w:proofErr w:type="spellStart"/>
      <w:r w:rsidRPr="0058692A">
        <w:rPr>
          <w:b/>
          <w:sz w:val="22"/>
          <w:szCs w:val="22"/>
          <w:lang w:val="en-US"/>
        </w:rPr>
        <w:t>ապրանքների</w:t>
      </w:r>
      <w:proofErr w:type="spellEnd"/>
      <w:r w:rsidRPr="0058692A">
        <w:rPr>
          <w:b/>
          <w:sz w:val="22"/>
          <w:szCs w:val="22"/>
          <w:lang w:val="en-US"/>
        </w:rPr>
        <w:t xml:space="preserve"> </w:t>
      </w:r>
      <w:proofErr w:type="spellStart"/>
      <w:r w:rsidRPr="0058692A">
        <w:rPr>
          <w:b/>
          <w:sz w:val="22"/>
          <w:szCs w:val="22"/>
          <w:lang w:val="en-US"/>
        </w:rPr>
        <w:t>դուրսգրման</w:t>
      </w:r>
      <w:proofErr w:type="spellEnd"/>
      <w:r w:rsidRPr="0058692A">
        <w:rPr>
          <w:rFonts w:cs="Sylfaen"/>
          <w:b/>
          <w:sz w:val="22"/>
          <w:szCs w:val="22"/>
        </w:rPr>
        <w:t>» ՀՀ</w:t>
      </w:r>
      <w:r w:rsidRPr="0058692A">
        <w:rPr>
          <w:rFonts w:cs="Arial Armenian"/>
          <w:b/>
          <w:sz w:val="22"/>
          <w:szCs w:val="22"/>
        </w:rPr>
        <w:t xml:space="preserve"> </w:t>
      </w:r>
      <w:r w:rsidRPr="0058692A">
        <w:rPr>
          <w:rFonts w:cs="Sylfaen"/>
          <w:b/>
          <w:sz w:val="22"/>
          <w:szCs w:val="22"/>
        </w:rPr>
        <w:t>կառավարության</w:t>
      </w:r>
      <w:r w:rsidRPr="0058692A">
        <w:rPr>
          <w:rFonts w:cs="Arial Armenian"/>
          <w:b/>
          <w:sz w:val="22"/>
          <w:szCs w:val="22"/>
        </w:rPr>
        <w:t xml:space="preserve"> </w:t>
      </w:r>
      <w:r w:rsidRPr="0058692A">
        <w:rPr>
          <w:rFonts w:cs="Sylfaen"/>
          <w:b/>
          <w:sz w:val="22"/>
          <w:szCs w:val="22"/>
        </w:rPr>
        <w:t>որոշման</w:t>
      </w:r>
      <w:r w:rsidRPr="0058692A">
        <w:rPr>
          <w:b/>
          <w:sz w:val="22"/>
          <w:szCs w:val="22"/>
        </w:rPr>
        <w:t xml:space="preserve"> նախագծի ընդունման</w:t>
      </w:r>
    </w:p>
    <w:p w:rsidR="0058692A" w:rsidRPr="0058692A" w:rsidRDefault="0058692A" w:rsidP="0058692A">
      <w:pPr>
        <w:spacing w:line="23" w:lineRule="atLeast"/>
        <w:jc w:val="center"/>
        <w:rPr>
          <w:sz w:val="22"/>
          <w:szCs w:val="22"/>
          <w:lang w:val="ru-RU"/>
        </w:rPr>
      </w:pPr>
    </w:p>
    <w:p w:rsidR="0058692A" w:rsidRPr="0058692A" w:rsidRDefault="0058692A" w:rsidP="0058692A">
      <w:pPr>
        <w:pStyle w:val="NormalWeb"/>
        <w:spacing w:before="0" w:beforeAutospacing="0" w:after="0" w:afterAutospacing="0"/>
        <w:ind w:left="720"/>
        <w:jc w:val="center"/>
        <w:rPr>
          <w:rFonts w:ascii="GHEA Grapalat" w:hAnsi="GHEA Grapalat"/>
          <w:sz w:val="22"/>
          <w:szCs w:val="22"/>
          <w:u w:val="single"/>
        </w:rPr>
      </w:pPr>
      <w:r w:rsidRPr="0058692A">
        <w:rPr>
          <w:rFonts w:ascii="GHEA Grapalat" w:hAnsi="GHEA Grapalat"/>
          <w:b/>
          <w:sz w:val="22"/>
          <w:szCs w:val="22"/>
          <w:u w:val="single"/>
        </w:rPr>
        <w:t>1. Ընթացիկ իրավիճակը և իրավական ակտի ընդունման անհրաժեշտությունը</w:t>
      </w:r>
    </w:p>
    <w:p w:rsidR="0058692A" w:rsidRPr="001D6BAE" w:rsidRDefault="0058692A" w:rsidP="0058692A">
      <w:pPr>
        <w:ind w:right="-11" w:firstLine="352"/>
        <w:rPr>
          <w:rFonts w:eastAsia="Times New Roman" w:cs="Sylfaen"/>
          <w:sz w:val="22"/>
          <w:szCs w:val="22"/>
        </w:rPr>
      </w:pPr>
      <w:r w:rsidRPr="0058692A">
        <w:rPr>
          <w:rFonts w:cs="Sylfaen"/>
          <w:sz w:val="22"/>
          <w:szCs w:val="22"/>
        </w:rPr>
        <w:t>«</w:t>
      </w:r>
      <w:r w:rsidRPr="001D6BAE">
        <w:rPr>
          <w:sz w:val="22"/>
          <w:szCs w:val="22"/>
        </w:rPr>
        <w:t>Պիտանելիության ժամկետում չիրացված` դրոշմավորված ապրանքների դուրսգրման</w:t>
      </w:r>
      <w:r w:rsidRPr="0058692A">
        <w:rPr>
          <w:rFonts w:cs="Sylfaen"/>
          <w:sz w:val="22"/>
          <w:szCs w:val="22"/>
        </w:rPr>
        <w:t>» ՀՀ</w:t>
      </w:r>
      <w:r w:rsidRPr="0058692A">
        <w:rPr>
          <w:rFonts w:cs="Arial Armenian"/>
          <w:sz w:val="22"/>
          <w:szCs w:val="22"/>
        </w:rPr>
        <w:t xml:space="preserve"> </w:t>
      </w:r>
      <w:r w:rsidRPr="0058692A">
        <w:rPr>
          <w:rFonts w:cs="Sylfaen"/>
          <w:sz w:val="22"/>
          <w:szCs w:val="22"/>
        </w:rPr>
        <w:t>կառավարության</w:t>
      </w:r>
      <w:r w:rsidRPr="0058692A">
        <w:rPr>
          <w:rFonts w:cs="Arial Armenian"/>
          <w:sz w:val="22"/>
          <w:szCs w:val="22"/>
        </w:rPr>
        <w:t xml:space="preserve"> </w:t>
      </w:r>
      <w:r w:rsidRPr="0058692A">
        <w:rPr>
          <w:rFonts w:cs="Sylfaen"/>
          <w:sz w:val="22"/>
          <w:szCs w:val="22"/>
        </w:rPr>
        <w:t>որոշման</w:t>
      </w:r>
      <w:r w:rsidRPr="0058692A">
        <w:rPr>
          <w:sz w:val="22"/>
          <w:szCs w:val="22"/>
        </w:rPr>
        <w:t xml:space="preserve"> նախագծի ընդունման</w:t>
      </w:r>
      <w:r w:rsidRPr="001D6BAE">
        <w:rPr>
          <w:sz w:val="22"/>
          <w:szCs w:val="22"/>
        </w:rPr>
        <w:t xml:space="preserve"> անհրաժեշտությունը պայմանավորված է «Առևտրի և ծառայությունների մասին» Հայաստանի Հանրապետության օրենքի 9.6-րդ հոդվածի 6-րդ կետով: Նշված կետի համաձայն՝ նույն օրենքի համաձայն դրոշմապիտակներով պարտադիր դրոշմավորման ենթակա՝ </w:t>
      </w:r>
      <w:r w:rsidRPr="001D6BAE">
        <w:rPr>
          <w:rFonts w:cs="Sylfaen"/>
          <w:bCs/>
          <w:sz w:val="22"/>
          <w:szCs w:val="22"/>
          <w:lang w:eastAsia="en-US"/>
        </w:rPr>
        <w:t>պիտան</w:t>
      </w:r>
      <w:r w:rsidRPr="001D6BAE">
        <w:rPr>
          <w:rFonts w:cs="Sylfaen"/>
          <w:sz w:val="22"/>
          <w:szCs w:val="22"/>
          <w:lang w:eastAsia="en-US"/>
        </w:rPr>
        <w:t>ելիության</w:t>
      </w:r>
      <w:r w:rsidRPr="001D6BAE">
        <w:rPr>
          <w:rFonts w:cs="IRTEK Courier"/>
          <w:sz w:val="22"/>
          <w:szCs w:val="22"/>
          <w:lang w:eastAsia="en-US"/>
        </w:rPr>
        <w:t xml:space="preserve"> (</w:t>
      </w:r>
      <w:r w:rsidRPr="001D6BAE">
        <w:rPr>
          <w:rFonts w:cs="Sylfaen"/>
          <w:sz w:val="22"/>
          <w:szCs w:val="22"/>
          <w:lang w:eastAsia="en-US"/>
        </w:rPr>
        <w:t>պահպանման</w:t>
      </w:r>
      <w:r w:rsidRPr="001D6BAE">
        <w:rPr>
          <w:rFonts w:cs="IRTEK Courier"/>
          <w:sz w:val="22"/>
          <w:szCs w:val="22"/>
          <w:lang w:eastAsia="en-US"/>
        </w:rPr>
        <w:t xml:space="preserve">) </w:t>
      </w:r>
      <w:r w:rsidRPr="001D6BAE">
        <w:rPr>
          <w:rFonts w:cs="Sylfaen"/>
          <w:sz w:val="22"/>
          <w:szCs w:val="22"/>
          <w:lang w:eastAsia="en-US"/>
        </w:rPr>
        <w:t>ժամկետ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ունեցող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ապրանքների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վրա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փակցված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դրոշմապիտակների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գծով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հարկային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պարտավորություններ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չեն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առաջանում</w:t>
      </w:r>
      <w:r w:rsidRPr="001D6BAE">
        <w:rPr>
          <w:rFonts w:cs="IRTEK Courier"/>
          <w:sz w:val="22"/>
          <w:szCs w:val="22"/>
          <w:lang w:eastAsia="en-US"/>
        </w:rPr>
        <w:t xml:space="preserve">, </w:t>
      </w:r>
      <w:r w:rsidRPr="001D6BAE">
        <w:rPr>
          <w:rFonts w:cs="Sylfaen"/>
          <w:sz w:val="22"/>
          <w:szCs w:val="22"/>
          <w:lang w:eastAsia="en-US"/>
        </w:rPr>
        <w:t>եթե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համապատա</w:t>
      </w:r>
      <w:r w:rsidRPr="001D6BAE">
        <w:rPr>
          <w:rFonts w:cs="IRTEK Courier"/>
          <w:sz w:val="22"/>
          <w:szCs w:val="22"/>
          <w:lang w:eastAsia="en-US"/>
        </w:rPr>
        <w:t>u</w:t>
      </w:r>
      <w:r w:rsidRPr="001D6BAE">
        <w:rPr>
          <w:rFonts w:cs="Sylfaen"/>
          <w:sz w:val="22"/>
          <w:szCs w:val="22"/>
          <w:lang w:eastAsia="en-US"/>
        </w:rPr>
        <w:t>խան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հաշվարկային</w:t>
      </w:r>
      <w:r w:rsidRPr="001D6BAE">
        <w:rPr>
          <w:rFonts w:cs="IRTEK Courier"/>
          <w:sz w:val="22"/>
          <w:szCs w:val="22"/>
          <w:lang w:eastAsia="en-US"/>
        </w:rPr>
        <w:t xml:space="preserve"> և </w:t>
      </w:r>
      <w:r w:rsidRPr="001D6BAE">
        <w:rPr>
          <w:rFonts w:cs="Sylfaen"/>
          <w:sz w:val="22"/>
          <w:szCs w:val="22"/>
          <w:lang w:eastAsia="en-US"/>
        </w:rPr>
        <w:t>այլ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փա</w:t>
      </w:r>
      <w:r w:rsidRPr="001D6BAE">
        <w:rPr>
          <w:rFonts w:cs="IRTEK Courier"/>
          <w:sz w:val="22"/>
          <w:szCs w:val="22"/>
          <w:lang w:eastAsia="en-US"/>
        </w:rPr>
        <w:t>u</w:t>
      </w:r>
      <w:r w:rsidRPr="001D6BAE">
        <w:rPr>
          <w:rFonts w:cs="Sylfaen"/>
          <w:sz w:val="22"/>
          <w:szCs w:val="22"/>
          <w:lang w:eastAsia="en-US"/>
        </w:rPr>
        <w:t>տաթղթերով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հիմնավորվում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է</w:t>
      </w:r>
      <w:r w:rsidRPr="001D6BAE">
        <w:rPr>
          <w:rFonts w:cs="IRTEK Courier"/>
          <w:sz w:val="22"/>
          <w:szCs w:val="22"/>
          <w:lang w:eastAsia="en-US"/>
        </w:rPr>
        <w:t xml:space="preserve">, </w:t>
      </w:r>
      <w:r w:rsidRPr="001D6BAE">
        <w:rPr>
          <w:rFonts w:cs="Sylfaen"/>
          <w:sz w:val="22"/>
          <w:szCs w:val="22"/>
          <w:lang w:eastAsia="en-US"/>
        </w:rPr>
        <w:t>որ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տվյալ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ապրանքները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bCs/>
          <w:sz w:val="22"/>
          <w:szCs w:val="22"/>
          <w:lang w:eastAsia="en-US"/>
        </w:rPr>
        <w:t>պիտան</w:t>
      </w:r>
      <w:r w:rsidRPr="001D6BAE">
        <w:rPr>
          <w:rFonts w:cs="Sylfaen"/>
          <w:sz w:val="22"/>
          <w:szCs w:val="22"/>
          <w:lang w:eastAsia="en-US"/>
        </w:rPr>
        <w:t>ելիության</w:t>
      </w:r>
      <w:r w:rsidRPr="001D6BAE">
        <w:rPr>
          <w:rFonts w:cs="IRTEK Courier"/>
          <w:sz w:val="22"/>
          <w:szCs w:val="22"/>
          <w:lang w:eastAsia="en-US"/>
        </w:rPr>
        <w:t xml:space="preserve"> (</w:t>
      </w:r>
      <w:r w:rsidRPr="001D6BAE">
        <w:rPr>
          <w:rFonts w:cs="Sylfaen"/>
          <w:sz w:val="22"/>
          <w:szCs w:val="22"/>
          <w:lang w:eastAsia="en-US"/>
        </w:rPr>
        <w:t>պահպանման</w:t>
      </w:r>
      <w:r w:rsidRPr="001D6BAE">
        <w:rPr>
          <w:rFonts w:cs="IRTEK Courier"/>
          <w:sz w:val="22"/>
          <w:szCs w:val="22"/>
          <w:lang w:eastAsia="en-US"/>
        </w:rPr>
        <w:t xml:space="preserve">) </w:t>
      </w:r>
      <w:r w:rsidRPr="001D6BAE">
        <w:rPr>
          <w:rFonts w:cs="Sylfaen"/>
          <w:sz w:val="22"/>
          <w:szCs w:val="22"/>
          <w:lang w:eastAsia="en-US"/>
        </w:rPr>
        <w:t>ժամկետի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ընթացքում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չեն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իրացվել</w:t>
      </w:r>
      <w:r w:rsidRPr="001D6BAE">
        <w:rPr>
          <w:rFonts w:cs="IRTEK Courier"/>
          <w:sz w:val="22"/>
          <w:szCs w:val="22"/>
          <w:lang w:eastAsia="en-US"/>
        </w:rPr>
        <w:t xml:space="preserve"> և </w:t>
      </w:r>
      <w:r w:rsidRPr="001D6BAE">
        <w:rPr>
          <w:rFonts w:cs="Sylfaen"/>
          <w:sz w:val="22"/>
          <w:szCs w:val="22"/>
          <w:lang w:eastAsia="en-US"/>
        </w:rPr>
        <w:t>այդ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ժամկետի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ավարտից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հետո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Հայա</w:t>
      </w:r>
      <w:r w:rsidRPr="001D6BAE">
        <w:rPr>
          <w:rFonts w:cs="IRTEK Courier"/>
          <w:sz w:val="22"/>
          <w:szCs w:val="22"/>
          <w:lang w:eastAsia="en-US"/>
        </w:rPr>
        <w:t>u</w:t>
      </w:r>
      <w:r w:rsidRPr="001D6BAE">
        <w:rPr>
          <w:rFonts w:cs="Sylfaen"/>
          <w:sz w:val="22"/>
          <w:szCs w:val="22"/>
          <w:lang w:eastAsia="en-US"/>
        </w:rPr>
        <w:t>տանի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Հանրապետության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կառավարության</w:t>
      </w:r>
      <w:r w:rsidRPr="001D6BAE">
        <w:rPr>
          <w:rFonts w:cs="IRTEK Courier"/>
          <w:sz w:val="22"/>
          <w:szCs w:val="22"/>
          <w:lang w:eastAsia="en-US"/>
        </w:rPr>
        <w:t xml:space="preserve"> u</w:t>
      </w:r>
      <w:r w:rsidRPr="001D6BAE">
        <w:rPr>
          <w:rFonts w:cs="Sylfaen"/>
          <w:sz w:val="22"/>
          <w:szCs w:val="22"/>
          <w:lang w:eastAsia="en-US"/>
        </w:rPr>
        <w:t>ահմանած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կարգով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դուր</w:t>
      </w:r>
      <w:r w:rsidRPr="001D6BAE">
        <w:rPr>
          <w:rFonts w:cs="IRTEK Courier"/>
          <w:sz w:val="22"/>
          <w:szCs w:val="22"/>
          <w:lang w:eastAsia="en-US"/>
        </w:rPr>
        <w:t xml:space="preserve">u </w:t>
      </w:r>
      <w:r w:rsidRPr="001D6BAE">
        <w:rPr>
          <w:rFonts w:cs="Sylfaen"/>
          <w:sz w:val="22"/>
          <w:szCs w:val="22"/>
          <w:lang w:eastAsia="en-US"/>
        </w:rPr>
        <w:t>են</w:t>
      </w:r>
      <w:r w:rsidRPr="001D6BAE">
        <w:rPr>
          <w:rFonts w:cs="IRTEK Courier"/>
          <w:sz w:val="22"/>
          <w:szCs w:val="22"/>
          <w:lang w:eastAsia="en-US"/>
        </w:rPr>
        <w:t xml:space="preserve"> </w:t>
      </w:r>
      <w:r w:rsidRPr="001D6BAE">
        <w:rPr>
          <w:rFonts w:cs="Sylfaen"/>
          <w:sz w:val="22"/>
          <w:szCs w:val="22"/>
          <w:lang w:eastAsia="en-US"/>
        </w:rPr>
        <w:t>գրվել</w:t>
      </w:r>
      <w:r w:rsidRPr="001D6BAE">
        <w:rPr>
          <w:rFonts w:cs="IRTEK Courier"/>
          <w:sz w:val="22"/>
          <w:szCs w:val="22"/>
          <w:lang w:eastAsia="en-US"/>
        </w:rPr>
        <w:t>:</w:t>
      </w:r>
    </w:p>
    <w:p w:rsidR="0058692A" w:rsidRPr="0058692A" w:rsidRDefault="0058692A" w:rsidP="0058692A">
      <w:pPr>
        <w:pStyle w:val="NormalWeb"/>
        <w:spacing w:before="0" w:beforeAutospacing="0" w:after="0" w:afterAutospacing="0"/>
        <w:ind w:left="375"/>
        <w:jc w:val="center"/>
        <w:rPr>
          <w:rFonts w:ascii="GHEA Grapalat" w:hAnsi="GHEA Grapalat"/>
          <w:b/>
          <w:sz w:val="22"/>
          <w:szCs w:val="22"/>
          <w:u w:val="single"/>
          <w:lang w:val="en-US"/>
        </w:rPr>
      </w:pPr>
      <w:r w:rsidRPr="0058692A">
        <w:rPr>
          <w:rFonts w:ascii="GHEA Grapalat" w:hAnsi="GHEA Grapalat"/>
          <w:b/>
          <w:sz w:val="22"/>
          <w:szCs w:val="22"/>
          <w:u w:val="single"/>
          <w:lang w:val="en-US"/>
        </w:rPr>
        <w:t xml:space="preserve">2. </w:t>
      </w:r>
      <w:r w:rsidRPr="0058692A">
        <w:rPr>
          <w:rFonts w:ascii="GHEA Grapalat" w:hAnsi="GHEA Grapalat"/>
          <w:b/>
          <w:sz w:val="22"/>
          <w:szCs w:val="22"/>
          <w:u w:val="single"/>
        </w:rPr>
        <w:t>Առաջարկվող կարգավորման բնույթը</w:t>
      </w:r>
    </w:p>
    <w:p w:rsidR="0058692A" w:rsidRPr="0058692A" w:rsidRDefault="0058692A" w:rsidP="0058692A">
      <w:pPr>
        <w:pStyle w:val="NormalWeb"/>
        <w:spacing w:before="0" w:beforeAutospacing="0" w:after="0" w:afterAutospacing="0"/>
        <w:ind w:left="375"/>
        <w:jc w:val="center"/>
        <w:rPr>
          <w:rFonts w:ascii="GHEA Grapalat" w:hAnsi="GHEA Grapalat"/>
          <w:b/>
          <w:sz w:val="22"/>
          <w:szCs w:val="22"/>
          <w:u w:val="single"/>
          <w:lang w:val="en-US"/>
        </w:rPr>
      </w:pPr>
    </w:p>
    <w:p w:rsidR="0058692A" w:rsidRPr="0058692A" w:rsidRDefault="0058692A" w:rsidP="0058692A">
      <w:pPr>
        <w:spacing w:line="23" w:lineRule="atLeast"/>
        <w:ind w:firstLine="720"/>
        <w:rPr>
          <w:sz w:val="22"/>
          <w:szCs w:val="22"/>
          <w:lang w:val="en-US"/>
        </w:rPr>
      </w:pPr>
      <w:proofErr w:type="spellStart"/>
      <w:r w:rsidRPr="0058692A">
        <w:rPr>
          <w:sz w:val="22"/>
          <w:szCs w:val="22"/>
          <w:lang w:val="en-US"/>
        </w:rPr>
        <w:t>Ներկայացվող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r w:rsidRPr="0058692A">
        <w:rPr>
          <w:sz w:val="22"/>
          <w:szCs w:val="22"/>
        </w:rPr>
        <w:t xml:space="preserve">ՀՀ կառավարության որոշման նախագծով </w:t>
      </w:r>
      <w:proofErr w:type="spellStart"/>
      <w:r w:rsidRPr="0058692A">
        <w:rPr>
          <w:sz w:val="22"/>
          <w:szCs w:val="22"/>
          <w:lang w:val="en-US"/>
        </w:rPr>
        <w:t>սահմանվում</w:t>
      </w:r>
      <w:proofErr w:type="spellEnd"/>
      <w:r w:rsidRPr="0058692A">
        <w:rPr>
          <w:sz w:val="22"/>
          <w:szCs w:val="22"/>
          <w:lang w:val="en-US"/>
        </w:rPr>
        <w:t xml:space="preserve"> է </w:t>
      </w:r>
      <w:proofErr w:type="spellStart"/>
      <w:r w:rsidRPr="0058692A">
        <w:rPr>
          <w:rFonts w:cs="Sylfaen"/>
          <w:bCs/>
          <w:sz w:val="22"/>
          <w:szCs w:val="22"/>
          <w:lang w:val="en-US" w:eastAsia="en-US"/>
        </w:rPr>
        <w:t>պիտան</w:t>
      </w:r>
      <w:r w:rsidRPr="0058692A">
        <w:rPr>
          <w:rFonts w:cs="Sylfaen"/>
          <w:sz w:val="22"/>
          <w:szCs w:val="22"/>
          <w:lang w:val="en-US" w:eastAsia="en-US"/>
        </w:rPr>
        <w:t>ելիության</w:t>
      </w:r>
      <w:proofErr w:type="spellEnd"/>
      <w:r w:rsidRPr="0058692A">
        <w:rPr>
          <w:rFonts w:cs="IRTEK Courier"/>
          <w:sz w:val="22"/>
          <w:szCs w:val="22"/>
          <w:lang w:val="en-US" w:eastAsia="en-US"/>
        </w:rPr>
        <w:t xml:space="preserve"> (</w:t>
      </w:r>
      <w:proofErr w:type="spellStart"/>
      <w:r w:rsidRPr="0058692A">
        <w:rPr>
          <w:rFonts w:cs="Sylfaen"/>
          <w:sz w:val="22"/>
          <w:szCs w:val="22"/>
          <w:lang w:val="en-US" w:eastAsia="en-US"/>
        </w:rPr>
        <w:t>պահպանման</w:t>
      </w:r>
      <w:proofErr w:type="spellEnd"/>
      <w:r w:rsidRPr="0058692A">
        <w:rPr>
          <w:rFonts w:cs="IRTEK Courier"/>
          <w:sz w:val="22"/>
          <w:szCs w:val="22"/>
          <w:lang w:val="en-US" w:eastAsia="en-US"/>
        </w:rPr>
        <w:t xml:space="preserve">) </w:t>
      </w:r>
      <w:proofErr w:type="spellStart"/>
      <w:r w:rsidRPr="0058692A">
        <w:rPr>
          <w:rFonts w:cs="Sylfaen"/>
          <w:sz w:val="22"/>
          <w:szCs w:val="22"/>
          <w:lang w:val="en-US" w:eastAsia="en-US"/>
        </w:rPr>
        <w:t>ժամկետ</w:t>
      </w:r>
      <w:proofErr w:type="spellEnd"/>
      <w:r w:rsidRPr="0058692A">
        <w:rPr>
          <w:rFonts w:cs="IRTEK Courier"/>
          <w:sz w:val="22"/>
          <w:szCs w:val="22"/>
          <w:lang w:val="en-US" w:eastAsia="en-US"/>
        </w:rPr>
        <w:t xml:space="preserve"> </w:t>
      </w:r>
      <w:proofErr w:type="spellStart"/>
      <w:r w:rsidRPr="0058692A">
        <w:rPr>
          <w:rFonts w:cs="Sylfaen"/>
          <w:sz w:val="22"/>
          <w:szCs w:val="22"/>
          <w:lang w:val="en-US" w:eastAsia="en-US"/>
        </w:rPr>
        <w:t>ունեցող</w:t>
      </w:r>
      <w:proofErr w:type="spellEnd"/>
      <w:r w:rsidRPr="0058692A">
        <w:rPr>
          <w:rFonts w:cs="IRTEK Courier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58692A">
        <w:rPr>
          <w:rFonts w:cs="Sylfaen"/>
          <w:sz w:val="22"/>
          <w:szCs w:val="22"/>
          <w:lang w:val="en-US" w:eastAsia="en-US"/>
        </w:rPr>
        <w:t>ապրանքների</w:t>
      </w:r>
      <w:proofErr w:type="spellEnd"/>
      <w:r w:rsidRPr="0058692A">
        <w:rPr>
          <w:sz w:val="22"/>
          <w:szCs w:val="22"/>
          <w:lang w:val="en-US"/>
        </w:rPr>
        <w:t xml:space="preserve">  </w:t>
      </w:r>
      <w:proofErr w:type="spellStart"/>
      <w:r w:rsidRPr="0058692A">
        <w:rPr>
          <w:sz w:val="22"/>
          <w:szCs w:val="22"/>
          <w:lang w:val="en-US"/>
        </w:rPr>
        <w:t>այն</w:t>
      </w:r>
      <w:proofErr w:type="spellEnd"/>
      <w:proofErr w:type="gram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ապրանքների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դուրսգրման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կարգը</w:t>
      </w:r>
      <w:proofErr w:type="spellEnd"/>
      <w:r w:rsidRPr="0058692A">
        <w:rPr>
          <w:sz w:val="22"/>
          <w:szCs w:val="22"/>
          <w:lang w:val="en-US"/>
        </w:rPr>
        <w:t xml:space="preserve">, </w:t>
      </w:r>
      <w:proofErr w:type="spellStart"/>
      <w:r w:rsidRPr="0058692A">
        <w:rPr>
          <w:sz w:val="22"/>
          <w:szCs w:val="22"/>
          <w:lang w:val="en-US"/>
        </w:rPr>
        <w:t>որոնք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պիտանիության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ժամկետում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չեն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իրացվել</w:t>
      </w:r>
      <w:proofErr w:type="spellEnd"/>
      <w:r w:rsidRPr="0058692A">
        <w:rPr>
          <w:sz w:val="22"/>
          <w:szCs w:val="22"/>
          <w:lang w:val="en-US"/>
        </w:rPr>
        <w:t xml:space="preserve">: </w:t>
      </w:r>
      <w:proofErr w:type="spellStart"/>
      <w:r w:rsidRPr="0058692A">
        <w:rPr>
          <w:sz w:val="22"/>
          <w:szCs w:val="22"/>
          <w:lang w:val="en-US"/>
        </w:rPr>
        <w:t>Քանի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որ</w:t>
      </w:r>
      <w:proofErr w:type="spellEnd"/>
      <w:r w:rsidRPr="0058692A">
        <w:rPr>
          <w:sz w:val="22"/>
          <w:szCs w:val="22"/>
          <w:lang w:val="en-US"/>
        </w:rPr>
        <w:t xml:space="preserve">, </w:t>
      </w:r>
      <w:proofErr w:type="spellStart"/>
      <w:r w:rsidRPr="0058692A">
        <w:rPr>
          <w:sz w:val="22"/>
          <w:szCs w:val="22"/>
          <w:lang w:val="en-US"/>
        </w:rPr>
        <w:t>որպես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կանոն</w:t>
      </w:r>
      <w:proofErr w:type="spellEnd"/>
      <w:r w:rsidRPr="0058692A">
        <w:rPr>
          <w:sz w:val="22"/>
          <w:szCs w:val="22"/>
          <w:lang w:val="en-US"/>
        </w:rPr>
        <w:t xml:space="preserve">, </w:t>
      </w:r>
      <w:proofErr w:type="spellStart"/>
      <w:r w:rsidRPr="0058692A">
        <w:rPr>
          <w:sz w:val="22"/>
          <w:szCs w:val="22"/>
          <w:lang w:val="en-US"/>
        </w:rPr>
        <w:t>ապրանքի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պիտանելիության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ժամկետը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լրանում</w:t>
      </w:r>
      <w:proofErr w:type="spellEnd"/>
      <w:r w:rsidRPr="0058692A">
        <w:rPr>
          <w:sz w:val="22"/>
          <w:szCs w:val="22"/>
          <w:lang w:val="en-US"/>
        </w:rPr>
        <w:t xml:space="preserve"> է </w:t>
      </w:r>
      <w:proofErr w:type="spellStart"/>
      <w:r w:rsidRPr="0058692A">
        <w:rPr>
          <w:sz w:val="22"/>
          <w:szCs w:val="22"/>
          <w:lang w:val="en-US"/>
        </w:rPr>
        <w:t>մանրածախ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առևտրի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ոլորտում</w:t>
      </w:r>
      <w:proofErr w:type="spellEnd"/>
      <w:r w:rsidRPr="0058692A">
        <w:rPr>
          <w:sz w:val="22"/>
          <w:szCs w:val="22"/>
          <w:lang w:val="en-US"/>
        </w:rPr>
        <w:t xml:space="preserve"> (</w:t>
      </w:r>
      <w:proofErr w:type="spellStart"/>
      <w:r w:rsidRPr="0058692A">
        <w:rPr>
          <w:sz w:val="22"/>
          <w:szCs w:val="22"/>
          <w:lang w:val="en-US"/>
        </w:rPr>
        <w:t>օբյեկտներում</w:t>
      </w:r>
      <w:proofErr w:type="spellEnd"/>
      <w:r w:rsidRPr="0058692A">
        <w:rPr>
          <w:sz w:val="22"/>
          <w:szCs w:val="22"/>
          <w:lang w:val="en-US"/>
        </w:rPr>
        <w:t xml:space="preserve">), </w:t>
      </w:r>
      <w:proofErr w:type="spellStart"/>
      <w:r w:rsidRPr="0058692A">
        <w:rPr>
          <w:sz w:val="22"/>
          <w:szCs w:val="22"/>
          <w:lang w:val="en-US"/>
        </w:rPr>
        <w:t>որոշման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նախագծով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որպես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ապրանքի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իրացում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դիտվել</w:t>
      </w:r>
      <w:proofErr w:type="spellEnd"/>
      <w:r w:rsidRPr="0058692A">
        <w:rPr>
          <w:sz w:val="22"/>
          <w:szCs w:val="22"/>
          <w:lang w:val="en-US"/>
        </w:rPr>
        <w:t xml:space="preserve"> է </w:t>
      </w:r>
      <w:proofErr w:type="spellStart"/>
      <w:r w:rsidRPr="0058692A">
        <w:rPr>
          <w:sz w:val="22"/>
          <w:szCs w:val="22"/>
          <w:lang w:val="en-US"/>
        </w:rPr>
        <w:t>վերջնական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սպառողներին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ապրանքների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իրացումը</w:t>
      </w:r>
      <w:proofErr w:type="spellEnd"/>
      <w:r w:rsidRPr="0058692A">
        <w:rPr>
          <w:sz w:val="22"/>
          <w:szCs w:val="22"/>
          <w:lang w:val="en-US"/>
        </w:rPr>
        <w:t xml:space="preserve">: </w:t>
      </w:r>
    </w:p>
    <w:p w:rsidR="0058692A" w:rsidRPr="0058692A" w:rsidRDefault="0058692A" w:rsidP="0058692A">
      <w:pPr>
        <w:spacing w:line="23" w:lineRule="atLeast"/>
        <w:ind w:firstLine="720"/>
        <w:rPr>
          <w:sz w:val="22"/>
          <w:szCs w:val="22"/>
          <w:lang w:val="en-US"/>
        </w:rPr>
      </w:pPr>
      <w:proofErr w:type="spellStart"/>
      <w:r w:rsidRPr="0058692A">
        <w:rPr>
          <w:sz w:val="22"/>
          <w:szCs w:val="22"/>
          <w:lang w:val="en-US"/>
        </w:rPr>
        <w:t>Որոշման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նախագծով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պիտանելիության</w:t>
      </w:r>
      <w:proofErr w:type="spellEnd"/>
      <w:r w:rsidRPr="0058692A">
        <w:rPr>
          <w:sz w:val="22"/>
          <w:szCs w:val="22"/>
          <w:lang w:val="en-US"/>
        </w:rPr>
        <w:t xml:space="preserve"> (</w:t>
      </w:r>
      <w:proofErr w:type="spellStart"/>
      <w:r w:rsidRPr="0058692A">
        <w:rPr>
          <w:sz w:val="22"/>
          <w:szCs w:val="22"/>
          <w:lang w:val="en-US"/>
        </w:rPr>
        <w:t>պահպանման</w:t>
      </w:r>
      <w:proofErr w:type="spellEnd"/>
      <w:proofErr w:type="gramStart"/>
      <w:r w:rsidRPr="0058692A">
        <w:rPr>
          <w:sz w:val="22"/>
          <w:szCs w:val="22"/>
          <w:lang w:val="en-US"/>
        </w:rPr>
        <w:t xml:space="preserve">)  </w:t>
      </w:r>
      <w:proofErr w:type="spellStart"/>
      <w:r w:rsidRPr="0058692A">
        <w:rPr>
          <w:sz w:val="22"/>
          <w:szCs w:val="22"/>
          <w:lang w:val="en-US"/>
        </w:rPr>
        <w:t>ժամկետը</w:t>
      </w:r>
      <w:proofErr w:type="spellEnd"/>
      <w:proofErr w:type="gram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լրացված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ապրանքներին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են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դասվել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նաև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այն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ապրանքները</w:t>
      </w:r>
      <w:proofErr w:type="spellEnd"/>
      <w:r w:rsidRPr="0058692A">
        <w:rPr>
          <w:sz w:val="22"/>
          <w:szCs w:val="22"/>
          <w:lang w:val="en-US"/>
        </w:rPr>
        <w:t xml:space="preserve">, </w:t>
      </w:r>
      <w:proofErr w:type="spellStart"/>
      <w:r w:rsidRPr="0058692A">
        <w:rPr>
          <w:sz w:val="22"/>
          <w:szCs w:val="22"/>
          <w:lang w:val="en-US"/>
        </w:rPr>
        <w:t>որոնք</w:t>
      </w:r>
      <w:proofErr w:type="spellEnd"/>
      <w:r w:rsidRPr="0058692A">
        <w:rPr>
          <w:sz w:val="22"/>
          <w:szCs w:val="22"/>
          <w:lang w:val="en-US"/>
        </w:rPr>
        <w:t xml:space="preserve">. </w:t>
      </w:r>
    </w:p>
    <w:p w:rsidR="0058692A" w:rsidRPr="0058692A" w:rsidRDefault="0058692A" w:rsidP="0058692A">
      <w:pPr>
        <w:spacing w:line="23" w:lineRule="atLeast"/>
        <w:ind w:firstLine="720"/>
        <w:rPr>
          <w:sz w:val="22"/>
          <w:szCs w:val="22"/>
          <w:lang w:val="en-US"/>
        </w:rPr>
      </w:pPr>
      <w:proofErr w:type="spellStart"/>
      <w:proofErr w:type="gramStart"/>
      <w:r w:rsidRPr="0058692A">
        <w:rPr>
          <w:sz w:val="22"/>
          <w:szCs w:val="22"/>
          <w:lang w:val="en-US"/>
        </w:rPr>
        <w:t>տեխնոլոգիական</w:t>
      </w:r>
      <w:proofErr w:type="spellEnd"/>
      <w:proofErr w:type="gram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փաստաթղթերի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հիման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վրա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իրականացված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լաբորատոր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ուսումնասիրության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արդյունքներով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արտադրված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ապրանքները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համարվել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են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իրացման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համար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ոչ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պիտանի</w:t>
      </w:r>
      <w:proofErr w:type="spellEnd"/>
      <w:r w:rsidRPr="0058692A">
        <w:rPr>
          <w:sz w:val="22"/>
          <w:szCs w:val="22"/>
          <w:lang w:val="en-US"/>
        </w:rPr>
        <w:t xml:space="preserve"> և </w:t>
      </w:r>
      <w:proofErr w:type="spellStart"/>
      <w:r w:rsidRPr="0058692A">
        <w:rPr>
          <w:sz w:val="22"/>
          <w:szCs w:val="22"/>
          <w:lang w:val="en-US"/>
        </w:rPr>
        <w:t>արտադրողի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կողմից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չեն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օտարվել</w:t>
      </w:r>
      <w:proofErr w:type="spellEnd"/>
      <w:r w:rsidRPr="0058692A">
        <w:rPr>
          <w:sz w:val="22"/>
          <w:szCs w:val="22"/>
          <w:lang w:val="en-US"/>
        </w:rPr>
        <w:t xml:space="preserve">. </w:t>
      </w:r>
    </w:p>
    <w:p w:rsidR="0058692A" w:rsidRPr="0058692A" w:rsidRDefault="0058692A" w:rsidP="0058692A">
      <w:pPr>
        <w:spacing w:line="23" w:lineRule="atLeast"/>
        <w:ind w:firstLine="720"/>
        <w:rPr>
          <w:sz w:val="22"/>
          <w:szCs w:val="22"/>
          <w:lang w:val="en-US"/>
        </w:rPr>
      </w:pPr>
      <w:r w:rsidRPr="0058692A">
        <w:rPr>
          <w:sz w:val="22"/>
          <w:szCs w:val="22"/>
          <w:lang w:val="en-US"/>
        </w:rPr>
        <w:t xml:space="preserve">  </w:t>
      </w:r>
      <w:proofErr w:type="spellStart"/>
      <w:proofErr w:type="gramStart"/>
      <w:r w:rsidRPr="0058692A">
        <w:rPr>
          <w:sz w:val="22"/>
          <w:szCs w:val="22"/>
          <w:lang w:val="en-US"/>
        </w:rPr>
        <w:t>իրացնողների</w:t>
      </w:r>
      <w:proofErr w:type="spellEnd"/>
      <w:proofErr w:type="gram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կողմից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տվյալ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ապրանքի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պահպանման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տեխնոլոգիական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պայմանները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չպահպանելու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պատճառով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մինչև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պիտանելության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ժամկետի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լրանալը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կորցրել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են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սպառողական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հատկանիշները</w:t>
      </w:r>
      <w:proofErr w:type="spellEnd"/>
      <w:r w:rsidRPr="0058692A">
        <w:rPr>
          <w:sz w:val="22"/>
          <w:szCs w:val="22"/>
          <w:lang w:val="en-US"/>
        </w:rPr>
        <w:t xml:space="preserve"> և </w:t>
      </w:r>
      <w:proofErr w:type="spellStart"/>
      <w:r w:rsidRPr="0058692A">
        <w:rPr>
          <w:sz w:val="22"/>
          <w:szCs w:val="22"/>
          <w:lang w:val="en-US"/>
        </w:rPr>
        <w:t>վերադարձվել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են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անմիջական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արտադրողներին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կամ</w:t>
      </w:r>
      <w:proofErr w:type="spellEnd"/>
      <w:r w:rsidRPr="0058692A">
        <w:rPr>
          <w:sz w:val="22"/>
          <w:szCs w:val="22"/>
          <w:lang w:val="en-US"/>
        </w:rPr>
        <w:t xml:space="preserve"> </w:t>
      </w:r>
      <w:proofErr w:type="spellStart"/>
      <w:r w:rsidRPr="0058692A">
        <w:rPr>
          <w:sz w:val="22"/>
          <w:szCs w:val="22"/>
          <w:lang w:val="en-US"/>
        </w:rPr>
        <w:t>ներմուծողներին</w:t>
      </w:r>
      <w:proofErr w:type="spellEnd"/>
      <w:r w:rsidRPr="0058692A">
        <w:rPr>
          <w:sz w:val="22"/>
          <w:szCs w:val="22"/>
          <w:lang w:val="en-US"/>
        </w:rPr>
        <w:t>:</w:t>
      </w:r>
    </w:p>
    <w:p w:rsidR="0058692A" w:rsidRPr="0058692A" w:rsidRDefault="0058692A" w:rsidP="0058692A">
      <w:pPr>
        <w:pStyle w:val="NormalWeb"/>
        <w:spacing w:before="0" w:beforeAutospacing="0" w:after="0" w:afterAutospacing="0"/>
        <w:ind w:left="720"/>
        <w:jc w:val="center"/>
        <w:rPr>
          <w:rFonts w:ascii="GHEA Grapalat" w:hAnsi="GHEA Grapalat"/>
          <w:b/>
          <w:sz w:val="22"/>
          <w:szCs w:val="22"/>
          <w:u w:val="single"/>
          <w:lang w:val="en-US"/>
        </w:rPr>
      </w:pPr>
    </w:p>
    <w:p w:rsidR="0058692A" w:rsidRPr="0058692A" w:rsidRDefault="0058692A" w:rsidP="0058692A">
      <w:pPr>
        <w:pStyle w:val="NormalWeb"/>
        <w:spacing w:before="0" w:beforeAutospacing="0" w:after="0" w:afterAutospacing="0"/>
        <w:ind w:left="720"/>
        <w:jc w:val="center"/>
        <w:rPr>
          <w:rFonts w:ascii="GHEA Grapalat" w:hAnsi="GHEA Grapalat"/>
          <w:b/>
          <w:sz w:val="22"/>
          <w:szCs w:val="22"/>
          <w:u w:val="single"/>
        </w:rPr>
      </w:pPr>
      <w:r w:rsidRPr="0058692A">
        <w:rPr>
          <w:rFonts w:ascii="GHEA Grapalat" w:hAnsi="GHEA Grapalat"/>
          <w:b/>
          <w:sz w:val="22"/>
          <w:szCs w:val="22"/>
          <w:u w:val="single"/>
        </w:rPr>
        <w:t>3. Նախագծի մշակման գործընթացում ներգրավված ինստիտուտները, անձինք և նրանց դիրքորոշումը</w:t>
      </w:r>
    </w:p>
    <w:p w:rsidR="0058692A" w:rsidRPr="0058692A" w:rsidRDefault="0058692A" w:rsidP="0058692A">
      <w:pPr>
        <w:spacing w:line="23" w:lineRule="atLeast"/>
        <w:ind w:firstLine="720"/>
        <w:rPr>
          <w:sz w:val="22"/>
          <w:szCs w:val="22"/>
        </w:rPr>
      </w:pPr>
      <w:r w:rsidRPr="0058692A">
        <w:rPr>
          <w:sz w:val="22"/>
          <w:szCs w:val="22"/>
        </w:rPr>
        <w:t>Նախագիծը մշակվել է ՀՀ կառավարության առընթեր պետական եկամուտների կոմիտեի կողմից:</w:t>
      </w:r>
    </w:p>
    <w:p w:rsidR="0058692A" w:rsidRPr="0058692A" w:rsidRDefault="0058692A" w:rsidP="0058692A">
      <w:pPr>
        <w:pStyle w:val="NormalWeb"/>
        <w:spacing w:before="0" w:beforeAutospacing="0" w:after="0" w:afterAutospacing="0"/>
        <w:ind w:left="720"/>
        <w:jc w:val="center"/>
        <w:rPr>
          <w:rFonts w:ascii="GHEA Grapalat" w:hAnsi="GHEA Grapalat"/>
          <w:b/>
          <w:sz w:val="22"/>
          <w:szCs w:val="22"/>
          <w:u w:val="single"/>
        </w:rPr>
      </w:pPr>
      <w:r w:rsidRPr="0058692A">
        <w:rPr>
          <w:rFonts w:ascii="GHEA Grapalat" w:hAnsi="GHEA Grapalat"/>
          <w:b/>
          <w:sz w:val="22"/>
          <w:szCs w:val="22"/>
          <w:u w:val="single"/>
        </w:rPr>
        <w:t>4. Ակնկալվող արդյունքը</w:t>
      </w:r>
    </w:p>
    <w:p w:rsidR="0058692A" w:rsidRPr="0058692A" w:rsidRDefault="0058692A" w:rsidP="0058692A">
      <w:pPr>
        <w:tabs>
          <w:tab w:val="left" w:pos="-3261"/>
        </w:tabs>
        <w:spacing w:line="23" w:lineRule="atLeast"/>
        <w:ind w:firstLine="720"/>
        <w:rPr>
          <w:sz w:val="22"/>
          <w:szCs w:val="22"/>
        </w:rPr>
      </w:pPr>
    </w:p>
    <w:p w:rsidR="0058692A" w:rsidRPr="0058692A" w:rsidRDefault="0058692A" w:rsidP="0058692A">
      <w:pPr>
        <w:ind w:firstLine="708"/>
        <w:rPr>
          <w:sz w:val="22"/>
          <w:szCs w:val="22"/>
        </w:rPr>
      </w:pPr>
      <w:r w:rsidRPr="0058692A">
        <w:rPr>
          <w:sz w:val="22"/>
          <w:szCs w:val="22"/>
        </w:rPr>
        <w:t>ՀՀ կառավարության որոշման</w:t>
      </w:r>
      <w:r w:rsidRPr="001D6BAE">
        <w:rPr>
          <w:sz w:val="22"/>
          <w:szCs w:val="22"/>
        </w:rPr>
        <w:t xml:space="preserve"> ընդունման դեպքում կապահովվի «Առևտրի և ծառայությունների մասին» ՀՀ օրենքի 9.6-րդ հոդվածի 6-րդ կետի կիրառումը</w:t>
      </w:r>
      <w:r w:rsidRPr="0058692A">
        <w:rPr>
          <w:sz w:val="22"/>
          <w:szCs w:val="22"/>
        </w:rPr>
        <w:t>:</w:t>
      </w:r>
    </w:p>
    <w:p w:rsidR="0058692A" w:rsidRPr="001D6BAE" w:rsidRDefault="0058692A" w:rsidP="0058692A">
      <w:pPr>
        <w:spacing w:line="23" w:lineRule="atLeast"/>
        <w:ind w:left="1095"/>
        <w:rPr>
          <w:b/>
          <w:sz w:val="22"/>
          <w:szCs w:val="22"/>
        </w:rPr>
      </w:pPr>
    </w:p>
    <w:bookmarkEnd w:id="0"/>
    <w:p w:rsidR="00DB0546" w:rsidRPr="0058692A" w:rsidRDefault="001D6BAE">
      <w:pPr>
        <w:rPr>
          <w:sz w:val="22"/>
          <w:szCs w:val="22"/>
        </w:rPr>
      </w:pPr>
      <w:r>
        <w:rPr>
          <w:noProof/>
          <w:sz w:val="22"/>
          <w:szCs w:val="22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78.75pt;margin-top:16.25pt;width:91.2pt;height:41.9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DB0546" w:rsidRPr="0058692A" w:rsidSect="00C03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/>
  <w:rsids>
    <w:rsidRoot w:val="002F409E"/>
    <w:rsid w:val="001D6BAE"/>
    <w:rsid w:val="002F409E"/>
    <w:rsid w:val="0058692A"/>
    <w:rsid w:val="00C03E73"/>
    <w:rsid w:val="00DB0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2A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692A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2A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692A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QwAAMo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QAIAAyADAAMQAzACAANAA6ADIAOQAgAFAATQAAAAAAAAAAAAAAAAAAAAAAAAAAAAAAAAAAAAAAAAAAAAAAAAAAAAAAAAAAAAAAAAAAAAAAAAAAAAAAAAAAAAAAAAAAAAAAAAAAAAAAAAAAAAAAAAAAAAAAAADdBwYABQAOABAAHQ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8BAADAAAAAAQABAAAAAAAAJA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Company>DG Win&amp;Soft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User</cp:lastModifiedBy>
  <cp:revision>3</cp:revision>
  <dcterms:created xsi:type="dcterms:W3CDTF">2013-05-30T05:33:00Z</dcterms:created>
  <dcterms:modified xsi:type="dcterms:W3CDTF">2013-06-14T11:29:00Z</dcterms:modified>
</cp:coreProperties>
</file>