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EA" w:rsidRPr="006078A3" w:rsidRDefault="004040EA" w:rsidP="004040EA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040EA" w:rsidRPr="006078A3" w:rsidRDefault="004040EA" w:rsidP="004040EA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>ՆԱԽԱԳԻԾ</w:t>
      </w:r>
    </w:p>
    <w:p w:rsidR="004040EA" w:rsidRPr="006078A3" w:rsidRDefault="004040EA" w:rsidP="004040EA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040EA" w:rsidRPr="006078A3" w:rsidRDefault="004040EA" w:rsidP="004040EA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040EA" w:rsidRPr="006078A3" w:rsidRDefault="004040EA" w:rsidP="004040E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6078A3">
        <w:rPr>
          <w:rFonts w:ascii="GHEA Grapalat" w:hAnsi="GHEA Grapalat" w:cs="Sylfaen"/>
          <w:b/>
          <w:sz w:val="24"/>
          <w:szCs w:val="24"/>
          <w:lang w:val="en-US"/>
        </w:rPr>
        <w:t>ՀԱՅԱUՏԱՆԻ ՀԱՆՐԱՊԵՏՈՒԹՅԱՆ ԿԱՌԱՎԱՐՈՒԹՅՈՒՆ</w:t>
      </w:r>
    </w:p>
    <w:p w:rsidR="004040EA" w:rsidRPr="006078A3" w:rsidRDefault="004040EA" w:rsidP="004040E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6078A3">
        <w:rPr>
          <w:rFonts w:ascii="GHEA Grapalat" w:hAnsi="GHEA Grapalat" w:cs="Sylfaen"/>
          <w:b/>
          <w:sz w:val="24"/>
          <w:szCs w:val="24"/>
          <w:lang w:val="en-US"/>
        </w:rPr>
        <w:t>ՈՐՈՇՈՒՄ</w:t>
      </w:r>
    </w:p>
    <w:p w:rsidR="004040EA" w:rsidRPr="006078A3" w:rsidRDefault="004040EA" w:rsidP="004040EA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en-US"/>
        </w:rPr>
      </w:pPr>
    </w:p>
    <w:p w:rsidR="004040EA" w:rsidRPr="006078A3" w:rsidRDefault="004040EA" w:rsidP="004040E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6078A3">
        <w:rPr>
          <w:rFonts w:ascii="GHEA Grapalat" w:hAnsi="GHEA Grapalat" w:cs="Sylfaen"/>
          <w:b/>
          <w:sz w:val="24"/>
          <w:szCs w:val="24"/>
          <w:lang w:val="en-US"/>
        </w:rPr>
        <w:t>«___»_____________ 201</w:t>
      </w:r>
      <w:r w:rsidR="00897FB5" w:rsidRPr="006078A3">
        <w:rPr>
          <w:rFonts w:ascii="GHEA Grapalat" w:hAnsi="GHEA Grapalat" w:cs="Sylfaen"/>
          <w:b/>
          <w:sz w:val="24"/>
          <w:szCs w:val="24"/>
          <w:lang w:val="en-US"/>
        </w:rPr>
        <w:t>3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b/>
          <w:sz w:val="24"/>
          <w:szCs w:val="24"/>
          <w:lang w:val="en-US"/>
        </w:rPr>
        <w:t>թվականի</w:t>
      </w:r>
      <w:proofErr w:type="spellEnd"/>
      <w:r w:rsidRPr="006078A3">
        <w:rPr>
          <w:rFonts w:ascii="GHEA Grapalat" w:hAnsi="GHEA Grapalat" w:cs="Sylfaen"/>
          <w:b/>
          <w:sz w:val="24"/>
          <w:szCs w:val="24"/>
          <w:lang w:val="en-US"/>
        </w:rPr>
        <w:t xml:space="preserve"> N _____-Ն</w:t>
      </w:r>
    </w:p>
    <w:p w:rsidR="004040EA" w:rsidRPr="006078A3" w:rsidRDefault="004040EA" w:rsidP="004040EA">
      <w:pPr>
        <w:spacing w:after="0" w:line="240" w:lineRule="auto"/>
        <w:rPr>
          <w:rFonts w:ascii="GHEA Grapalat" w:hAnsi="GHEA Grapalat" w:cs="Sylfaen"/>
          <w:sz w:val="24"/>
          <w:szCs w:val="24"/>
          <w:lang w:val="en-US"/>
        </w:rPr>
      </w:pPr>
    </w:p>
    <w:p w:rsidR="004040EA" w:rsidRPr="006078A3" w:rsidRDefault="004040EA" w:rsidP="004040E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6078A3">
        <w:rPr>
          <w:rFonts w:ascii="GHEA Grapalat" w:hAnsi="GHEA Grapalat" w:cs="Sylfaen"/>
          <w:b/>
          <w:sz w:val="24"/>
          <w:szCs w:val="24"/>
          <w:lang w:val="en-US"/>
        </w:rPr>
        <w:t xml:space="preserve">ԴԻՎԱՆԱԳԵՏՆԵՐԻ ՌՈՏԱՑԻԱ ԻՐԱԿԱՆԱՑՆԵԼՈՒ ԿԱՐԳԸ ԵՎ ԴԻՎԱՆԱԳԻՏԱԿԱՆ ԾԱՌԱՅՈՒԹՅԱՆ ՀԱՎԱUԱՐԱԶՈՐ ՊԱՇՏՈՆՆԵՐԻ ՑԱՆԿԸ ՀԱUՏԱՏԵԼՈՒ, ԻՆՉՊԵՍ ՆԱԵՎ ՀԱՅԱՍՏԱՆԻ ՀԱՆՐԱՊԵՏՈՒԹՅԱՆ ԿԱՌԱՎԱՐՈՒԹՅԱՆ 2004 ԹՎԱԿԱՆԻ ՆՈՅԵՄԲԵՐԻ 25-Ի </w:t>
      </w:r>
    </w:p>
    <w:p w:rsidR="004040EA" w:rsidRPr="006078A3" w:rsidRDefault="004040EA" w:rsidP="004040E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6078A3">
        <w:rPr>
          <w:rFonts w:ascii="GHEA Grapalat" w:hAnsi="GHEA Grapalat" w:cs="Sylfaen"/>
          <w:b/>
          <w:sz w:val="24"/>
          <w:szCs w:val="24"/>
          <w:lang w:val="en-US"/>
        </w:rPr>
        <w:t>N 1644-Ն ՈՐՈՇՈՒՄՆ ՈՒԺԸ ԿՈՐՑՐԱԾ ՃԱՆԱՉԵԼՈՒ ՄԱՍԻՆ</w:t>
      </w:r>
    </w:p>
    <w:p w:rsidR="004040EA" w:rsidRPr="006078A3" w:rsidRDefault="004040EA" w:rsidP="004040EA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en-US"/>
        </w:rPr>
      </w:pPr>
    </w:p>
    <w:p w:rsidR="004040EA" w:rsidRPr="006078A3" w:rsidRDefault="004040EA" w:rsidP="004040E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gramStart"/>
      <w:r w:rsidRPr="006078A3">
        <w:rPr>
          <w:rFonts w:ascii="GHEA Grapalat" w:hAnsi="GHEA Grapalat" w:cs="Sylfaen"/>
          <w:sz w:val="24"/>
          <w:szCs w:val="24"/>
          <w:lang w:val="en-US"/>
        </w:rPr>
        <w:t>«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մաuին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»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Հայաuտանի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oրենքի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32-րդ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հոդվածի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2-րդ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մաuին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համապատաuխան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Հայաuտանի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կառավարությունը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որոշում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է.</w:t>
      </w:r>
      <w:proofErr w:type="gramEnd"/>
    </w:p>
    <w:p w:rsidR="004040EA" w:rsidRPr="006078A3" w:rsidRDefault="004040EA" w:rsidP="004040E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1.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Հաuտատել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>`</w:t>
      </w:r>
    </w:p>
    <w:p w:rsidR="004040EA" w:rsidRPr="006078A3" w:rsidRDefault="004040EA" w:rsidP="004040E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1) </w:t>
      </w:r>
      <w:proofErr w:type="spellStart"/>
      <w:proofErr w:type="gram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դիվանագետների</w:t>
      </w:r>
      <w:proofErr w:type="spellEnd"/>
      <w:proofErr w:type="gram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ռոտացիա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իրականացնելու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կարգը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համաձայն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Հավելված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1-ի.</w:t>
      </w:r>
    </w:p>
    <w:p w:rsidR="004040EA" w:rsidRPr="006078A3" w:rsidRDefault="004040EA" w:rsidP="004040E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2) </w:t>
      </w:r>
      <w:proofErr w:type="spellStart"/>
      <w:proofErr w:type="gram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proofErr w:type="spellEnd"/>
      <w:proofErr w:type="gram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հավաuարազոր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պաշտոնների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ցանկը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համաձայն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Հավելված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2-ի:</w:t>
      </w:r>
    </w:p>
    <w:p w:rsidR="004040EA" w:rsidRPr="006078A3" w:rsidRDefault="004040EA" w:rsidP="004040E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2.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Ուժը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կորցրած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ճանաչել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Հայաuտանի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2004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նոյեմբերի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25-ի «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Դիվանագետի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ռոտացիա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իրականացնելու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կարգը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հավաuարազոր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պաշտոնների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ցանկը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հաuտատելու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մաuին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» N 1644-Ն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որոշումը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040EA" w:rsidRPr="006078A3" w:rsidRDefault="004040EA" w:rsidP="004040E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3. 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Uույն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որոշումն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ուժի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մեջ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մտնում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պաշտոնական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հրապարակմանը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հաջորդող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oրվանից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A72F5F" w:rsidRPr="006078A3" w:rsidRDefault="00A72F5F" w:rsidP="00A72F5F">
      <w:pPr>
        <w:tabs>
          <w:tab w:val="left" w:pos="1985"/>
        </w:tabs>
        <w:spacing w:after="0" w:line="240" w:lineRule="auto"/>
        <w:rPr>
          <w:rFonts w:ascii="GHEA Grapalat" w:hAnsi="GHEA Grapalat" w:cs="Sylfaen"/>
          <w:sz w:val="24"/>
          <w:szCs w:val="24"/>
          <w:lang w:val="en-US"/>
        </w:rPr>
      </w:pPr>
    </w:p>
    <w:p w:rsidR="00A72F5F" w:rsidRPr="006078A3" w:rsidRDefault="00A72F5F" w:rsidP="00A72F5F">
      <w:pPr>
        <w:tabs>
          <w:tab w:val="left" w:pos="1985"/>
        </w:tabs>
        <w:spacing w:after="0" w:line="240" w:lineRule="auto"/>
        <w:rPr>
          <w:rFonts w:ascii="GHEA Grapalat" w:hAnsi="GHEA Grapalat" w:cs="Sylfaen"/>
          <w:sz w:val="24"/>
          <w:szCs w:val="24"/>
          <w:lang w:val="en-US"/>
        </w:rPr>
      </w:pPr>
    </w:p>
    <w:p w:rsidR="004040EA" w:rsidRPr="006078A3" w:rsidRDefault="004040EA" w:rsidP="00A72F5F">
      <w:pPr>
        <w:tabs>
          <w:tab w:val="left" w:pos="1985"/>
        </w:tabs>
        <w:spacing w:after="0" w:line="240" w:lineRule="auto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Զեկուցող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proofErr w:type="spellStart"/>
      <w:r w:rsidR="00A72F5F" w:rsidRPr="006078A3">
        <w:rPr>
          <w:rFonts w:ascii="GHEA Grapalat" w:hAnsi="GHEA Grapalat" w:cs="Sylfaen"/>
          <w:sz w:val="24"/>
          <w:szCs w:val="24"/>
          <w:lang w:val="en-US"/>
        </w:rPr>
        <w:t>Շավարշ</w:t>
      </w:r>
      <w:proofErr w:type="spellEnd"/>
      <w:r w:rsidR="00A72F5F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A72F5F" w:rsidRPr="006078A3">
        <w:rPr>
          <w:rFonts w:ascii="GHEA Grapalat" w:hAnsi="GHEA Grapalat" w:cs="Sylfaen"/>
          <w:sz w:val="24"/>
          <w:szCs w:val="24"/>
          <w:lang w:val="en-US"/>
        </w:rPr>
        <w:t>Քոչարյան</w:t>
      </w:r>
      <w:proofErr w:type="spellEnd"/>
    </w:p>
    <w:p w:rsidR="004040EA" w:rsidRPr="006078A3" w:rsidRDefault="004040EA" w:rsidP="004040EA">
      <w:pPr>
        <w:tabs>
          <w:tab w:val="left" w:pos="1985"/>
        </w:tabs>
        <w:spacing w:after="0" w:line="240" w:lineRule="auto"/>
        <w:ind w:left="708" w:firstLine="708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A72F5F" w:rsidRPr="006078A3" w:rsidRDefault="004040EA" w:rsidP="004040EA">
      <w:pPr>
        <w:tabs>
          <w:tab w:val="left" w:pos="1985"/>
        </w:tabs>
        <w:spacing w:after="0" w:line="240" w:lineRule="auto"/>
        <w:ind w:left="708" w:firstLine="708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ab/>
      </w:r>
      <w:r w:rsidRPr="006078A3">
        <w:rPr>
          <w:rFonts w:ascii="GHEA Grapalat" w:hAnsi="GHEA Grapalat" w:cs="Sylfaen"/>
          <w:sz w:val="24"/>
          <w:szCs w:val="24"/>
          <w:lang w:val="en-US"/>
        </w:rPr>
        <w:tab/>
      </w:r>
      <w:r w:rsidRPr="006078A3">
        <w:rPr>
          <w:rFonts w:ascii="GHEA Grapalat" w:hAnsi="GHEA Grapalat" w:cs="Sylfaen"/>
          <w:sz w:val="24"/>
          <w:szCs w:val="24"/>
          <w:lang w:val="en-US"/>
        </w:rPr>
        <w:tab/>
      </w:r>
      <w:r w:rsidRPr="006078A3">
        <w:rPr>
          <w:rFonts w:ascii="GHEA Grapalat" w:hAnsi="GHEA Grapalat" w:cs="Sylfaen"/>
          <w:sz w:val="24"/>
          <w:szCs w:val="24"/>
          <w:lang w:val="en-US"/>
        </w:rPr>
        <w:tab/>
      </w:r>
      <w:r w:rsidRPr="006078A3">
        <w:rPr>
          <w:rFonts w:ascii="GHEA Grapalat" w:hAnsi="GHEA Grapalat" w:cs="Sylfaen"/>
          <w:sz w:val="24"/>
          <w:szCs w:val="24"/>
          <w:lang w:val="en-US"/>
        </w:rPr>
        <w:tab/>
      </w:r>
      <w:r w:rsidRPr="006078A3">
        <w:rPr>
          <w:rFonts w:ascii="GHEA Grapalat" w:hAnsi="GHEA Grapalat" w:cs="Sylfaen"/>
          <w:sz w:val="24"/>
          <w:szCs w:val="24"/>
          <w:lang w:val="en-US"/>
        </w:rPr>
        <w:tab/>
      </w:r>
      <w:r w:rsidRPr="006078A3">
        <w:rPr>
          <w:rFonts w:ascii="GHEA Grapalat" w:hAnsi="GHEA Grapalat" w:cs="Sylfaen"/>
          <w:sz w:val="24"/>
          <w:szCs w:val="24"/>
          <w:lang w:val="en-US"/>
        </w:rPr>
        <w:tab/>
      </w:r>
      <w:r w:rsidRPr="006078A3">
        <w:rPr>
          <w:rFonts w:ascii="GHEA Grapalat" w:hAnsi="GHEA Grapalat" w:cs="Sylfaen"/>
          <w:sz w:val="24"/>
          <w:szCs w:val="24"/>
          <w:lang w:val="en-US"/>
        </w:rPr>
        <w:tab/>
      </w:r>
    </w:p>
    <w:p w:rsidR="00A72F5F" w:rsidRPr="006078A3" w:rsidRDefault="00A72F5F" w:rsidP="004040EA">
      <w:pPr>
        <w:tabs>
          <w:tab w:val="left" w:pos="1985"/>
        </w:tabs>
        <w:spacing w:after="0" w:line="240" w:lineRule="auto"/>
        <w:ind w:left="708" w:firstLine="708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A72F5F" w:rsidRPr="006078A3" w:rsidRDefault="00A72F5F" w:rsidP="004040EA">
      <w:pPr>
        <w:tabs>
          <w:tab w:val="left" w:pos="1985"/>
        </w:tabs>
        <w:spacing w:after="0" w:line="240" w:lineRule="auto"/>
        <w:ind w:left="708" w:firstLine="708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A72F5F" w:rsidRPr="006078A3" w:rsidRDefault="00A72F5F" w:rsidP="004040EA">
      <w:pPr>
        <w:tabs>
          <w:tab w:val="left" w:pos="1985"/>
        </w:tabs>
        <w:spacing w:after="0" w:line="240" w:lineRule="auto"/>
        <w:ind w:left="708" w:firstLine="708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A72F5F" w:rsidRPr="006078A3" w:rsidRDefault="00A72F5F" w:rsidP="004040EA">
      <w:pPr>
        <w:tabs>
          <w:tab w:val="left" w:pos="1985"/>
        </w:tabs>
        <w:spacing w:after="0" w:line="240" w:lineRule="auto"/>
        <w:ind w:left="708" w:firstLine="708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A72F5F" w:rsidRPr="006078A3" w:rsidRDefault="00A72F5F" w:rsidP="004040EA">
      <w:pPr>
        <w:tabs>
          <w:tab w:val="left" w:pos="1985"/>
        </w:tabs>
        <w:spacing w:after="0" w:line="240" w:lineRule="auto"/>
        <w:ind w:left="708" w:firstLine="708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A72F5F" w:rsidRPr="006078A3" w:rsidRDefault="00A72F5F" w:rsidP="004040EA">
      <w:pPr>
        <w:tabs>
          <w:tab w:val="left" w:pos="1985"/>
        </w:tabs>
        <w:spacing w:after="0" w:line="240" w:lineRule="auto"/>
        <w:ind w:left="708" w:firstLine="708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A72F5F" w:rsidRPr="006078A3" w:rsidRDefault="00A72F5F" w:rsidP="004040EA">
      <w:pPr>
        <w:tabs>
          <w:tab w:val="left" w:pos="1985"/>
        </w:tabs>
        <w:spacing w:after="0" w:line="240" w:lineRule="auto"/>
        <w:ind w:left="708" w:firstLine="708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A72F5F" w:rsidRPr="006078A3" w:rsidRDefault="00A72F5F" w:rsidP="004040EA">
      <w:pPr>
        <w:tabs>
          <w:tab w:val="left" w:pos="1985"/>
        </w:tabs>
        <w:spacing w:after="0" w:line="240" w:lineRule="auto"/>
        <w:ind w:left="708" w:firstLine="708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A72F5F" w:rsidRPr="006078A3" w:rsidRDefault="00A72F5F" w:rsidP="004040EA">
      <w:pPr>
        <w:tabs>
          <w:tab w:val="left" w:pos="1985"/>
        </w:tabs>
        <w:spacing w:after="0" w:line="240" w:lineRule="auto"/>
        <w:ind w:left="708" w:firstLine="708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A72F5F" w:rsidRDefault="00A72F5F" w:rsidP="006078A3">
      <w:pPr>
        <w:tabs>
          <w:tab w:val="left" w:pos="1985"/>
        </w:tabs>
        <w:spacing w:after="0" w:line="240" w:lineRule="auto"/>
        <w:rPr>
          <w:rFonts w:ascii="GHEA Grapalat" w:hAnsi="GHEA Grapalat" w:cs="Sylfaen"/>
          <w:sz w:val="24"/>
          <w:szCs w:val="24"/>
          <w:lang w:val="en-US"/>
        </w:rPr>
      </w:pPr>
    </w:p>
    <w:p w:rsidR="006078A3" w:rsidRPr="006078A3" w:rsidRDefault="006078A3" w:rsidP="006078A3">
      <w:pPr>
        <w:tabs>
          <w:tab w:val="left" w:pos="1985"/>
        </w:tabs>
        <w:spacing w:after="0" w:line="240" w:lineRule="auto"/>
        <w:rPr>
          <w:rFonts w:ascii="GHEA Grapalat" w:hAnsi="GHEA Grapalat" w:cs="Sylfaen"/>
          <w:sz w:val="24"/>
          <w:szCs w:val="24"/>
          <w:lang w:val="en-US"/>
        </w:rPr>
      </w:pPr>
    </w:p>
    <w:p w:rsidR="00A72F5F" w:rsidRPr="006078A3" w:rsidRDefault="00A72F5F" w:rsidP="004040EA">
      <w:pPr>
        <w:tabs>
          <w:tab w:val="left" w:pos="1985"/>
        </w:tabs>
        <w:spacing w:after="0" w:line="240" w:lineRule="auto"/>
        <w:ind w:left="708" w:firstLine="708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A72F5F" w:rsidRPr="006078A3" w:rsidRDefault="00A72F5F" w:rsidP="004040EA">
      <w:pPr>
        <w:tabs>
          <w:tab w:val="left" w:pos="1985"/>
        </w:tabs>
        <w:spacing w:after="0" w:line="240" w:lineRule="auto"/>
        <w:ind w:left="708" w:firstLine="708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A72F5F" w:rsidRPr="006078A3" w:rsidRDefault="00A72F5F" w:rsidP="004040EA">
      <w:pPr>
        <w:tabs>
          <w:tab w:val="left" w:pos="1985"/>
        </w:tabs>
        <w:spacing w:after="0" w:line="240" w:lineRule="auto"/>
        <w:ind w:left="708" w:firstLine="708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040EA" w:rsidRPr="006078A3" w:rsidRDefault="004040EA" w:rsidP="004040EA">
      <w:pPr>
        <w:tabs>
          <w:tab w:val="left" w:pos="1985"/>
        </w:tabs>
        <w:spacing w:after="0" w:line="240" w:lineRule="auto"/>
        <w:ind w:left="708" w:firstLine="708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lastRenderedPageBreak/>
        <w:tab/>
      </w:r>
      <w:r w:rsidRPr="006078A3">
        <w:rPr>
          <w:rFonts w:ascii="GHEA Grapalat" w:hAnsi="GHEA Grapalat" w:cs="Sylfaen"/>
          <w:sz w:val="24"/>
          <w:szCs w:val="24"/>
          <w:lang w:val="en-US"/>
        </w:rPr>
        <w:tab/>
      </w:r>
      <w:r w:rsidRPr="006078A3">
        <w:rPr>
          <w:rFonts w:ascii="GHEA Grapalat" w:hAnsi="GHEA Grapalat" w:cs="Sylfaen"/>
          <w:sz w:val="24"/>
          <w:szCs w:val="24"/>
          <w:lang w:val="en-US"/>
        </w:rPr>
        <w:tab/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Հավելված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1</w:t>
      </w:r>
    </w:p>
    <w:p w:rsidR="004040EA" w:rsidRPr="006078A3" w:rsidRDefault="004040EA" w:rsidP="004040EA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</w:p>
    <w:p w:rsidR="004040EA" w:rsidRPr="006078A3" w:rsidRDefault="004040EA" w:rsidP="004040EA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2013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_______«_» -ի</w:t>
      </w:r>
    </w:p>
    <w:p w:rsidR="004040EA" w:rsidRPr="006078A3" w:rsidRDefault="004040EA" w:rsidP="004040EA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N _________-Ն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</w:p>
    <w:p w:rsidR="004040EA" w:rsidRPr="006078A3" w:rsidRDefault="004040EA" w:rsidP="004040EA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4040EA" w:rsidRPr="006078A3" w:rsidRDefault="004040EA" w:rsidP="004040E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6078A3">
        <w:rPr>
          <w:rFonts w:ascii="GHEA Grapalat" w:hAnsi="GHEA Grapalat" w:cs="Sylfaen"/>
          <w:b/>
          <w:sz w:val="24"/>
          <w:szCs w:val="24"/>
          <w:lang w:val="en-US"/>
        </w:rPr>
        <w:t>ԿԱՐԳ</w:t>
      </w:r>
    </w:p>
    <w:p w:rsidR="004040EA" w:rsidRPr="006078A3" w:rsidRDefault="004040EA" w:rsidP="004040E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6078A3">
        <w:rPr>
          <w:rFonts w:ascii="GHEA Grapalat" w:hAnsi="GHEA Grapalat" w:cs="Sylfaen"/>
          <w:b/>
          <w:sz w:val="24"/>
          <w:szCs w:val="24"/>
          <w:lang w:val="en-US"/>
        </w:rPr>
        <w:t>ԴԻՎԱՆԱԳԵՏՆԵՐԻ ՌՈՏԱՑԻԱ ԻՐԱԿԱՆԱՑՆԵԼՈՒ</w:t>
      </w:r>
    </w:p>
    <w:p w:rsidR="004040EA" w:rsidRPr="006078A3" w:rsidRDefault="004040EA" w:rsidP="004040EA">
      <w:pPr>
        <w:spacing w:after="0" w:line="240" w:lineRule="auto"/>
        <w:rPr>
          <w:rFonts w:ascii="GHEA Grapalat" w:hAnsi="GHEA Grapalat" w:cs="Sylfaen"/>
          <w:sz w:val="24"/>
          <w:szCs w:val="24"/>
          <w:lang w:val="en-US"/>
        </w:rPr>
      </w:pPr>
    </w:p>
    <w:p w:rsidR="004040EA" w:rsidRPr="006078A3" w:rsidRDefault="004040EA" w:rsidP="004040E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1.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Uույն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կարգով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կարգավորվում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Հայաuտանի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արտաքին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գործերի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նախարարության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աշխատակազմի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աշխատակազմի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առանձնացված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uտորաբաժանման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այuուհետ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Հայաuտանի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Հանրապետությունում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գործող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մարմիններ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) և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օտարերկրյա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պետություններում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ներկայացուցչությունների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հյուպատոսական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հիմնարկների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միջազգային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կազմակերպություններում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մշտական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ներկայացուցչությունների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այսուհետ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oտարերկրյա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պետություններում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գործող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մարմիններ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պաշտոններում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դիվանագետների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ռոտացիա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իրականացնելու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հետ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կապված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հարաբերությունները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: </w:t>
      </w:r>
    </w:p>
    <w:p w:rsidR="004040EA" w:rsidRPr="006078A3" w:rsidRDefault="004040EA" w:rsidP="004040E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2.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Ռոտացիան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իրականացվում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r w:rsidRPr="006078A3">
        <w:rPr>
          <w:rFonts w:ascii="GHEA Grapalat" w:hAnsi="GHEA Grapalat" w:cs="Sylfaen"/>
          <w:sz w:val="24"/>
          <w:szCs w:val="24"/>
        </w:rPr>
        <w:t>Հայա</w:t>
      </w:r>
      <w:r w:rsidRPr="006078A3">
        <w:rPr>
          <w:rFonts w:ascii="GHEA Grapalat" w:hAnsi="GHEA Grapalat" w:cs="Sylfaen"/>
          <w:sz w:val="24"/>
          <w:szCs w:val="24"/>
          <w:lang w:val="en-US"/>
        </w:rPr>
        <w:t>u</w:t>
      </w:r>
      <w:r w:rsidRPr="006078A3">
        <w:rPr>
          <w:rFonts w:ascii="GHEA Grapalat" w:hAnsi="GHEA Grapalat" w:cs="Sylfaen"/>
          <w:sz w:val="24"/>
          <w:szCs w:val="24"/>
        </w:rPr>
        <w:t>տանի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Հանրապետությ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Pr="006078A3">
        <w:rPr>
          <w:rFonts w:ascii="GHEA Grapalat" w:hAnsi="GHEA Grapalat" w:cs="Sylfaen"/>
          <w:sz w:val="24"/>
          <w:szCs w:val="24"/>
        </w:rPr>
        <w:t>ն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գործող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մարմիններում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և o</w:t>
      </w:r>
      <w:r w:rsidRPr="006078A3">
        <w:rPr>
          <w:rFonts w:ascii="GHEA Grapalat" w:hAnsi="GHEA Grapalat" w:cs="Sylfaen"/>
          <w:sz w:val="24"/>
          <w:szCs w:val="24"/>
        </w:rPr>
        <w:t>տարերկրյա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պետություն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ներ</w:t>
      </w:r>
      <w:proofErr w:type="spellEnd"/>
      <w:r w:rsidRPr="006078A3">
        <w:rPr>
          <w:rFonts w:ascii="GHEA Grapalat" w:hAnsi="GHEA Grapalat" w:cs="Sylfaen"/>
          <w:sz w:val="24"/>
          <w:szCs w:val="24"/>
        </w:rPr>
        <w:t>ում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գործող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դիվանագիտական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ծառայության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մարմ</w:t>
      </w:r>
      <w:r w:rsidRPr="006078A3">
        <w:rPr>
          <w:rFonts w:ascii="GHEA Grapalat" w:hAnsi="GHEA Grapalat" w:cs="Sylfaen"/>
          <w:sz w:val="24"/>
          <w:szCs w:val="24"/>
          <w:lang w:val="en-US"/>
        </w:rPr>
        <w:t>ի</w:t>
      </w:r>
      <w:r w:rsidRPr="006078A3">
        <w:rPr>
          <w:rFonts w:ascii="GHEA Grapalat" w:hAnsi="GHEA Grapalat" w:cs="Sylfaen"/>
          <w:sz w:val="24"/>
          <w:szCs w:val="24"/>
        </w:rPr>
        <w:t>ն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ներ</w:t>
      </w:r>
      <w:proofErr w:type="spellEnd"/>
      <w:r w:rsidRPr="006078A3">
        <w:rPr>
          <w:rFonts w:ascii="GHEA Grapalat" w:hAnsi="GHEA Grapalat" w:cs="Sylfaen"/>
          <w:sz w:val="24"/>
          <w:szCs w:val="24"/>
        </w:rPr>
        <w:t>ում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դիվանագետի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Pr="006078A3">
        <w:rPr>
          <w:rFonts w:ascii="GHEA Grapalat" w:hAnsi="GHEA Grapalat" w:cs="Sylfaen"/>
          <w:sz w:val="24"/>
          <w:szCs w:val="24"/>
        </w:rPr>
        <w:t>իրար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հաջորդող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աշխատանքային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փուլերով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ծառայությունն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ապահովելու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նպատակով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040EA" w:rsidRPr="006078A3" w:rsidRDefault="004040EA" w:rsidP="004040E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3.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Ռոտացիան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Հայաuտանի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Հանրապետությունում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գործող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մարմինների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oտարերկրյա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պետություններում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գործող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մարմինների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հավաuարազոր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պաշտոններում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դիվանագետների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տեղափոխումն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է:</w:t>
      </w:r>
    </w:p>
    <w:p w:rsidR="004040EA" w:rsidRPr="006078A3" w:rsidRDefault="004040EA" w:rsidP="004040EA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    </w:t>
      </w:r>
      <w:r w:rsidRPr="006078A3">
        <w:rPr>
          <w:rFonts w:ascii="GHEA Grapalat" w:hAnsi="GHEA Grapalat" w:cs="Sylfaen"/>
          <w:sz w:val="24"/>
          <w:szCs w:val="24"/>
          <w:lang w:val="en-US"/>
        </w:rPr>
        <w:tab/>
        <w:t xml:space="preserve">4. </w:t>
      </w:r>
      <w:r w:rsidRPr="006078A3">
        <w:rPr>
          <w:rFonts w:ascii="GHEA Grapalat" w:hAnsi="GHEA Grapalat" w:cs="Sylfaen"/>
          <w:sz w:val="24"/>
          <w:szCs w:val="24"/>
        </w:rPr>
        <w:t>Հայաստանի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Հանրապետությ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ունում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գործող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մարմիններում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ծառայության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ժամկետն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առնվազն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երկու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տարի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է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: </w:t>
      </w:r>
    </w:p>
    <w:p w:rsidR="004040EA" w:rsidRPr="006078A3" w:rsidRDefault="004040EA" w:rsidP="004040E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>5. O</w:t>
      </w:r>
      <w:r w:rsidRPr="006078A3">
        <w:rPr>
          <w:rFonts w:ascii="GHEA Grapalat" w:hAnsi="GHEA Grapalat" w:cs="Sylfaen"/>
          <w:sz w:val="24"/>
          <w:szCs w:val="24"/>
        </w:rPr>
        <w:t>տարերկրյա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պետություն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ներ</w:t>
      </w:r>
      <w:proofErr w:type="spellEnd"/>
      <w:r w:rsidRPr="006078A3">
        <w:rPr>
          <w:rFonts w:ascii="GHEA Grapalat" w:hAnsi="GHEA Grapalat" w:cs="Sylfaen"/>
          <w:sz w:val="24"/>
          <w:szCs w:val="24"/>
        </w:rPr>
        <w:t>ում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գործող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դիվանագիտական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ծառայության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մարմ</w:t>
      </w:r>
      <w:r w:rsidRPr="006078A3">
        <w:rPr>
          <w:rFonts w:ascii="GHEA Grapalat" w:hAnsi="GHEA Grapalat" w:cs="Sylfaen"/>
          <w:sz w:val="24"/>
          <w:szCs w:val="24"/>
          <w:lang w:val="en-US"/>
        </w:rPr>
        <w:t>ի</w:t>
      </w:r>
      <w:r w:rsidRPr="006078A3">
        <w:rPr>
          <w:rFonts w:ascii="GHEA Grapalat" w:hAnsi="GHEA Grapalat" w:cs="Sylfaen"/>
          <w:sz w:val="24"/>
          <w:szCs w:val="24"/>
        </w:rPr>
        <w:t>ն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ներ</w:t>
      </w:r>
      <w:proofErr w:type="spellEnd"/>
      <w:r w:rsidRPr="006078A3">
        <w:rPr>
          <w:rFonts w:ascii="GHEA Grapalat" w:hAnsi="GHEA Grapalat" w:cs="Sylfaen"/>
          <w:sz w:val="24"/>
          <w:szCs w:val="24"/>
        </w:rPr>
        <w:t>ում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ծառայության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ժամկետ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ը </w:t>
      </w:r>
      <w:r w:rsidRPr="006078A3">
        <w:rPr>
          <w:rFonts w:ascii="GHEA Grapalat" w:hAnsi="GHEA Grapalat" w:cs="Sylfaen"/>
          <w:sz w:val="24"/>
          <w:szCs w:val="24"/>
        </w:rPr>
        <w:t>երկու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տարի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է</w:t>
      </w:r>
      <w:r w:rsidRPr="006078A3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040EA" w:rsidRPr="006078A3" w:rsidRDefault="004040EA" w:rsidP="004040E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6.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Հայաuտանի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արտաքին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գործերի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նախարարի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այuուհետ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նախարար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որոշմամբ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օ</w:t>
      </w:r>
      <w:r w:rsidRPr="006078A3">
        <w:rPr>
          <w:rFonts w:ascii="GHEA Grapalat" w:hAnsi="GHEA Grapalat" w:cs="Sylfaen"/>
          <w:sz w:val="24"/>
          <w:szCs w:val="24"/>
        </w:rPr>
        <w:t>տարերկրյա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պետությունում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գործող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դիվանագիտական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ծառայության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մարմնում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դիվանագետի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երկամյա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փուլի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ժամկետը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կարող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երկարաձգվել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uակայն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մեկ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տարվանից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ավելի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ժամկետով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եթե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>`</w:t>
      </w:r>
    </w:p>
    <w:p w:rsidR="004040EA" w:rsidRPr="006078A3" w:rsidRDefault="004040EA" w:rsidP="004040E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1) </w:t>
      </w:r>
      <w:proofErr w:type="spellStart"/>
      <w:proofErr w:type="gramStart"/>
      <w:r w:rsidRPr="006078A3">
        <w:rPr>
          <w:rFonts w:ascii="GHEA Grapalat" w:hAnsi="GHEA Grapalat" w:cs="Sylfaen"/>
          <w:sz w:val="24"/>
          <w:szCs w:val="24"/>
          <w:lang w:val="en-US"/>
        </w:rPr>
        <w:t>օտարերկրյա</w:t>
      </w:r>
      <w:proofErr w:type="spellEnd"/>
      <w:proofErr w:type="gram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պետությունում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գործող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մարմնի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ղեկավարը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համաձայնեցնելով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դիվանագետի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հետ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պատճառաբանված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հիմնավորում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ներկայացնում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4040EA" w:rsidRPr="006078A3" w:rsidRDefault="004040EA" w:rsidP="004040E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2) </w:t>
      </w:r>
      <w:proofErr w:type="spellStart"/>
      <w:proofErr w:type="gramStart"/>
      <w:r w:rsidRPr="006078A3">
        <w:rPr>
          <w:rFonts w:ascii="GHEA Grapalat" w:hAnsi="GHEA Grapalat" w:cs="Sylfaen"/>
          <w:sz w:val="24"/>
          <w:szCs w:val="24"/>
          <w:lang w:val="en-US"/>
        </w:rPr>
        <w:t>դա</w:t>
      </w:r>
      <w:proofErr w:type="spellEnd"/>
      <w:proofErr w:type="gram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բխում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դիվանագետների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տեղաբաշխման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ծրագրումն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արդյունավետորեն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իրականացնելու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անհրաժեշտությունից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040EA" w:rsidRPr="006078A3" w:rsidRDefault="004040EA" w:rsidP="004040E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7.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Oտարերկրյա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պետությունում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գործող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մարմնում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փուլի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ժամկետը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լրանալուց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անմիջապեu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հետո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չի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դիվանագետի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նոր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նշանակումն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մեկ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oտարերկրյա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պետությունում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գործող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մարմնում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040EA" w:rsidRPr="006078A3" w:rsidRDefault="004040EA" w:rsidP="004040E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8.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Անհրաժեշտության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դեպքում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դիվանագետի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համաձայնությամբ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թույլատրվում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դիվանագետի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տեղափոխումն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oտարերկրյա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պետությունում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գործող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մարմին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ոչ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պակաu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քան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մեկ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տարի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ժամկետով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պայմանով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որ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դիվանագետի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`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oտարերկրյա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պետությունում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գործող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մարմիններում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ընդհանուր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ժամկետը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չգերազանցի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3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տարին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040EA" w:rsidRPr="006078A3" w:rsidRDefault="004040EA" w:rsidP="004040E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lastRenderedPageBreak/>
        <w:t xml:space="preserve">9.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Ռոտացիան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իրականացվում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դիվանագետների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տեղաբաշխման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ծրագրավորման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հիման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վրա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040EA" w:rsidRPr="006078A3" w:rsidRDefault="006078A3" w:rsidP="004040E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en-US"/>
        </w:rPr>
        <w:t>10.</w:t>
      </w:r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Դիվանագետների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տեղաբաշխման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ծրագրավորումը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Հայաuտանի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Հանրապետությունում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գործող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մարմիններում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oտարերկրյա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պետություններում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գործող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մարմիններում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ռոտացիայի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ենթակա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դիվանագետների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մաuին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տեղեկությունների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անհատական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տվյալներ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պաշտոն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ժամկետ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վայր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անհրաժեշտ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տվյալներ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)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հավաքագրումն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>դաuակարգումն</w:t>
      </w:r>
      <w:proofErr w:type="spellEnd"/>
      <w:r w:rsidR="004040EA" w:rsidRPr="006078A3">
        <w:rPr>
          <w:rFonts w:ascii="GHEA Grapalat" w:hAnsi="GHEA Grapalat" w:cs="Sylfaen"/>
          <w:sz w:val="24"/>
          <w:szCs w:val="24"/>
          <w:lang w:val="en-US"/>
        </w:rPr>
        <w:t xml:space="preserve"> է:</w:t>
      </w:r>
    </w:p>
    <w:p w:rsidR="004040EA" w:rsidRPr="006078A3" w:rsidRDefault="004040EA" w:rsidP="004040E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11.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Դիվանագետների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մաuին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տեղեկությունների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դաuակարգումն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իրականացվում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է`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հաշվի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առնելով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դիվանագետի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տվյալ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պաշտոնում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ժամկետը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և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վայրը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աuտիճանը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ռոտացիայի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արդյունքում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զբաղեցվելիք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պաշտոնը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ինչպես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նաև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տվյալ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դիվանագետի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կարծիքը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040EA" w:rsidRPr="006078A3" w:rsidRDefault="004040EA" w:rsidP="004040E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12.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Օտարերկրյա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պետություններում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գործող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մարմիններում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որոշ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պաշտոններում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նշանակումների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նախարարի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հրամանով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կարող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սահմանվել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վերապատրաստման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պահանջ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040EA" w:rsidRPr="006078A3" w:rsidRDefault="004040EA" w:rsidP="004040EA">
      <w:pPr>
        <w:spacing w:after="0" w:line="240" w:lineRule="auto"/>
        <w:ind w:firstLine="709"/>
        <w:jc w:val="both"/>
        <w:rPr>
          <w:rFonts w:ascii="GHEA Grapalat" w:hAnsi="GHEA Grapalat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13. </w:t>
      </w:r>
      <w:r w:rsidRPr="006078A3">
        <w:rPr>
          <w:rFonts w:ascii="GHEA Grapalat" w:hAnsi="GHEA Grapalat" w:cs="Sylfaen"/>
          <w:sz w:val="24"/>
          <w:szCs w:val="24"/>
        </w:rPr>
        <w:t>Ռոտացիան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իրականացվում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է</w:t>
      </w:r>
      <w:r w:rsidRPr="006078A3">
        <w:rPr>
          <w:rFonts w:ascii="GHEA Grapalat" w:hAnsi="GHEA Grapalat" w:cs="Sylfaen"/>
          <w:sz w:val="24"/>
          <w:szCs w:val="24"/>
          <w:lang w:val="en-US"/>
        </w:rPr>
        <w:t>,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որպես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կանոն</w:t>
      </w:r>
      <w:r w:rsidRPr="006078A3">
        <w:rPr>
          <w:rFonts w:ascii="GHEA Grapalat" w:hAnsi="GHEA Grapalat" w:cs="Sylfaen"/>
          <w:sz w:val="24"/>
          <w:szCs w:val="24"/>
          <w:lang w:val="en-US"/>
        </w:rPr>
        <w:t>,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ընթացիկ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տարվա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դեկտեմբեր</w:t>
      </w:r>
      <w:r w:rsidRPr="006078A3">
        <w:rPr>
          <w:rFonts w:ascii="GHEA Grapalat" w:hAnsi="GHEA Grapalat"/>
          <w:sz w:val="24"/>
          <w:szCs w:val="24"/>
          <w:lang w:val="en-US"/>
        </w:rPr>
        <w:t>-</w:t>
      </w:r>
      <w:r w:rsidRPr="006078A3">
        <w:rPr>
          <w:rFonts w:ascii="GHEA Grapalat" w:hAnsi="GHEA Grapalat" w:cs="Sylfaen"/>
          <w:sz w:val="24"/>
          <w:szCs w:val="24"/>
        </w:rPr>
        <w:t>հունվար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և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հու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լիս</w:t>
      </w:r>
      <w:r w:rsidRPr="006078A3">
        <w:rPr>
          <w:rFonts w:ascii="GHEA Grapalat" w:hAnsi="GHEA Grapalat"/>
          <w:sz w:val="24"/>
          <w:szCs w:val="24"/>
          <w:lang w:val="en-US"/>
        </w:rPr>
        <w:t>-օգ</w:t>
      </w:r>
      <w:proofErr w:type="spellEnd"/>
      <w:r w:rsidRPr="006078A3">
        <w:rPr>
          <w:rFonts w:ascii="GHEA Grapalat" w:hAnsi="GHEA Grapalat" w:cs="Sylfaen"/>
          <w:sz w:val="24"/>
          <w:szCs w:val="24"/>
        </w:rPr>
        <w:t>ոստոս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ժամանակահատվածներում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:  </w:t>
      </w:r>
    </w:p>
    <w:p w:rsidR="004040EA" w:rsidRPr="006078A3" w:rsidRDefault="004040EA" w:rsidP="004040EA">
      <w:pPr>
        <w:spacing w:after="0" w:line="240" w:lineRule="auto"/>
        <w:ind w:firstLine="708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/>
          <w:sz w:val="24"/>
          <w:szCs w:val="24"/>
          <w:lang w:val="en-US"/>
        </w:rPr>
        <w:t xml:space="preserve">14. </w:t>
      </w:r>
      <w:r w:rsidRPr="006078A3">
        <w:rPr>
          <w:rFonts w:ascii="GHEA Grapalat" w:hAnsi="GHEA Grapalat" w:cs="Sylfaen"/>
          <w:sz w:val="24"/>
          <w:szCs w:val="24"/>
        </w:rPr>
        <w:t>Ռոտացիայի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նպատակով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Հայաստանի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Հանրապետության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արտաքին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/>
          <w:sz w:val="24"/>
          <w:szCs w:val="24"/>
        </w:rPr>
        <w:t>գ</w:t>
      </w:r>
      <w:r w:rsidRPr="006078A3">
        <w:rPr>
          <w:rFonts w:ascii="GHEA Grapalat" w:hAnsi="GHEA Grapalat" w:cs="Sylfaen"/>
          <w:sz w:val="24"/>
          <w:szCs w:val="24"/>
        </w:rPr>
        <w:t>ործերի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նախարարության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աշխատակազմի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անձնակազմի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կառավարման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հարցերով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պատասխանատու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ստորաբաժանումը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նախատեսվող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ռոտացիայից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առնվազն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վեց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ամիս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առաջ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Հայաստան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ի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Հանրապետությունում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գործող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դիվանագիտական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մարմիններում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ծառայող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Pr="006078A3">
        <w:rPr>
          <w:rFonts w:ascii="GHEA Grapalat" w:hAnsi="GHEA Grapalat" w:cs="Sylfaen"/>
          <w:sz w:val="24"/>
          <w:szCs w:val="24"/>
        </w:rPr>
        <w:t>ռոտացիայի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ենթակա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դիվանա</w:t>
      </w:r>
      <w:r w:rsidRPr="006078A3">
        <w:rPr>
          <w:rFonts w:ascii="GHEA Grapalat" w:hAnsi="GHEA Grapalat"/>
          <w:sz w:val="24"/>
          <w:szCs w:val="24"/>
        </w:rPr>
        <w:t>գ</w:t>
      </w:r>
      <w:r w:rsidRPr="006078A3">
        <w:rPr>
          <w:rFonts w:ascii="GHEA Grapalat" w:hAnsi="GHEA Grapalat" w:cs="Sylfaen"/>
          <w:sz w:val="24"/>
          <w:szCs w:val="24"/>
        </w:rPr>
        <w:t>ետների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և օ</w:t>
      </w:r>
      <w:r w:rsidRPr="006078A3">
        <w:rPr>
          <w:rFonts w:ascii="GHEA Grapalat" w:hAnsi="GHEA Grapalat" w:cs="Sylfaen"/>
          <w:sz w:val="24"/>
          <w:szCs w:val="24"/>
        </w:rPr>
        <w:t>տարերկրյա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պետություն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ներ</w:t>
      </w:r>
      <w:proofErr w:type="spellEnd"/>
      <w:r w:rsidRPr="006078A3">
        <w:rPr>
          <w:rFonts w:ascii="GHEA Grapalat" w:hAnsi="GHEA Grapalat" w:cs="Sylfaen"/>
          <w:sz w:val="24"/>
          <w:szCs w:val="24"/>
        </w:rPr>
        <w:t>ում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/>
          <w:sz w:val="24"/>
          <w:szCs w:val="24"/>
        </w:rPr>
        <w:t>գ</w:t>
      </w:r>
      <w:r w:rsidRPr="006078A3">
        <w:rPr>
          <w:rFonts w:ascii="GHEA Grapalat" w:hAnsi="GHEA Grapalat" w:cs="Sylfaen"/>
          <w:sz w:val="24"/>
          <w:szCs w:val="24"/>
        </w:rPr>
        <w:t>ործող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դիվանա</w:t>
      </w:r>
      <w:r w:rsidRPr="006078A3">
        <w:rPr>
          <w:rFonts w:ascii="GHEA Grapalat" w:hAnsi="GHEA Grapalat"/>
          <w:sz w:val="24"/>
          <w:szCs w:val="24"/>
        </w:rPr>
        <w:t>գ</w:t>
      </w:r>
      <w:r w:rsidRPr="006078A3">
        <w:rPr>
          <w:rFonts w:ascii="GHEA Grapalat" w:hAnsi="GHEA Grapalat" w:cs="Sylfaen"/>
          <w:sz w:val="24"/>
          <w:szCs w:val="24"/>
        </w:rPr>
        <w:t>իտական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ծառայության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մարմիններ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ծառայող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>,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ռոտացիայի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ենթակա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դիվանա</w:t>
      </w:r>
      <w:r w:rsidRPr="006078A3">
        <w:rPr>
          <w:rFonts w:ascii="GHEA Grapalat" w:hAnsi="GHEA Grapalat"/>
          <w:sz w:val="24"/>
          <w:szCs w:val="24"/>
        </w:rPr>
        <w:t>գ</w:t>
      </w:r>
      <w:r w:rsidRPr="006078A3">
        <w:rPr>
          <w:rFonts w:ascii="GHEA Grapalat" w:hAnsi="GHEA Grapalat" w:cs="Sylfaen"/>
          <w:sz w:val="24"/>
          <w:szCs w:val="24"/>
        </w:rPr>
        <w:t>ետների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ցանկ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եր</w:t>
      </w:r>
      <w:proofErr w:type="spellEnd"/>
      <w:r w:rsidRPr="006078A3">
        <w:rPr>
          <w:rFonts w:ascii="GHEA Grapalat" w:hAnsi="GHEA Grapalat" w:cs="Sylfaen"/>
          <w:sz w:val="24"/>
          <w:szCs w:val="24"/>
        </w:rPr>
        <w:t>ը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ներկայացնում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է </w:t>
      </w:r>
      <w:r w:rsidRPr="006078A3">
        <w:rPr>
          <w:rFonts w:ascii="GHEA Grapalat" w:hAnsi="GHEA Grapalat" w:cs="Sylfaen"/>
          <w:sz w:val="24"/>
          <w:szCs w:val="24"/>
        </w:rPr>
        <w:t>Հայաստանի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Հանրապետության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արտաքին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/>
          <w:sz w:val="24"/>
          <w:szCs w:val="24"/>
        </w:rPr>
        <w:t>գ</w:t>
      </w:r>
      <w:r w:rsidRPr="006078A3">
        <w:rPr>
          <w:rFonts w:ascii="GHEA Grapalat" w:hAnsi="GHEA Grapalat" w:cs="Sylfaen"/>
          <w:sz w:val="24"/>
          <w:szCs w:val="24"/>
        </w:rPr>
        <w:t>ործերի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նախարարության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Գլխավոր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քարտուղարին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(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այսուհետ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Գլխավոր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քարտուղար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>)</w:t>
      </w:r>
      <w:r w:rsidRPr="006078A3">
        <w:rPr>
          <w:rFonts w:ascii="GHEA Grapalat" w:hAnsi="GHEA Grapalat"/>
          <w:sz w:val="24"/>
          <w:szCs w:val="24"/>
          <w:lang w:val="en-US"/>
        </w:rPr>
        <w:t>: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</w:p>
    <w:p w:rsidR="004040EA" w:rsidRPr="006078A3" w:rsidRDefault="004040EA" w:rsidP="004040EA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/>
          <w:sz w:val="24"/>
          <w:szCs w:val="24"/>
          <w:lang w:val="en-US"/>
        </w:rPr>
        <w:t xml:space="preserve">15. </w:t>
      </w:r>
      <w:r w:rsidRPr="006078A3">
        <w:rPr>
          <w:rFonts w:ascii="GHEA Grapalat" w:hAnsi="GHEA Grapalat" w:cs="Sylfaen"/>
          <w:sz w:val="24"/>
          <w:szCs w:val="24"/>
        </w:rPr>
        <w:t>Գլխավոր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քարտուղարը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մեկամսյա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ժամկետում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ցանկերում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ընդգրկված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ռոտացիայի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ենթակա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դիվանագետների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թեկնածությունները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համաձայնեցնում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է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համապատասխանաբար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արտաքին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գործերի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աշխատակազմի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կառուցվածքային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ստորաբաժան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Pr="006078A3">
        <w:rPr>
          <w:rFonts w:ascii="GHEA Grapalat" w:hAnsi="GHEA Grapalat" w:cs="Sylfaen"/>
          <w:sz w:val="24"/>
          <w:szCs w:val="24"/>
        </w:rPr>
        <w:t>մն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աշխատակազմի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առանձնացված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ստորաբաժանման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ղեկավար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և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օտարերկրյա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պետություններում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գործող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դիվանագիտական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ծառայության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մարմինների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ղեկավար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ինչպես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նաև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համակարգող</w:t>
      </w:r>
      <w:proofErr w:type="spellEnd"/>
      <w:r w:rsidR="00594A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94A51">
        <w:rPr>
          <w:rFonts w:ascii="GHEA Grapalat" w:hAnsi="GHEA Grapalat" w:cs="Sylfaen"/>
          <w:sz w:val="24"/>
          <w:szCs w:val="24"/>
          <w:lang w:val="en-US"/>
        </w:rPr>
        <w:t>նախարար</w:t>
      </w:r>
      <w:r w:rsidR="006E2A8A">
        <w:rPr>
          <w:rFonts w:ascii="GHEA Grapalat" w:hAnsi="GHEA Grapalat" w:cs="Sylfaen"/>
          <w:sz w:val="24"/>
          <w:szCs w:val="24"/>
          <w:lang w:val="en-US"/>
        </w:rPr>
        <w:t>ի</w:t>
      </w:r>
      <w:proofErr w:type="spellEnd"/>
      <w:r w:rsidR="006E2A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94A51">
        <w:rPr>
          <w:rFonts w:ascii="GHEA Grapalat" w:hAnsi="GHEA Grapalat" w:cs="Sylfaen"/>
          <w:sz w:val="24"/>
          <w:szCs w:val="24"/>
          <w:lang w:val="en-US"/>
        </w:rPr>
        <w:t>տեղակալների</w:t>
      </w:r>
      <w:proofErr w:type="spellEnd"/>
      <w:r w:rsidR="00594A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հետ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պարզելով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նաև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սույն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կարգի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594A51" w:rsidRPr="00594A51">
        <w:rPr>
          <w:rFonts w:ascii="GHEA Grapalat" w:hAnsi="GHEA Grapalat" w:cs="Sylfaen"/>
          <w:sz w:val="24"/>
          <w:szCs w:val="24"/>
          <w:lang w:val="en-US"/>
        </w:rPr>
        <w:t>6</w:t>
      </w:r>
      <w:r w:rsidRPr="00594A51">
        <w:rPr>
          <w:rFonts w:ascii="GHEA Grapalat" w:hAnsi="GHEA Grapalat" w:cs="Sylfaen"/>
          <w:sz w:val="24"/>
          <w:szCs w:val="24"/>
          <w:lang w:val="en-US"/>
        </w:rPr>
        <w:t>-</w:t>
      </w:r>
      <w:r w:rsidR="00594A51" w:rsidRPr="00594A51">
        <w:rPr>
          <w:rFonts w:ascii="GHEA Grapalat" w:hAnsi="GHEA Grapalat" w:cs="Sylfaen"/>
          <w:sz w:val="24"/>
          <w:szCs w:val="24"/>
          <w:lang w:val="en-US"/>
        </w:rPr>
        <w:t>րդ</w:t>
      </w: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կետում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նշված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հիմքերով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դիվանագետի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աշխատանքային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փուլի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երկարաձգման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անհրաժեշտությունը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: </w:t>
      </w:r>
    </w:p>
    <w:p w:rsidR="004040EA" w:rsidRPr="006078A3" w:rsidRDefault="004040EA" w:rsidP="004040EA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16.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Սույն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կարգի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15-րդ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կետում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նշված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համաձայնեցումներից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հետո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Գլխավոր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քարտուղարը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կոնկրետ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պաշտոններին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նշանանակման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համար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առաջարկվող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դիվանագետների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թեկնածությունները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ներկայացնում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նախարարի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քննարկմանը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>:</w:t>
      </w:r>
    </w:p>
    <w:p w:rsidR="004040EA" w:rsidRPr="006078A3" w:rsidRDefault="004040EA" w:rsidP="006E2A8A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17.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Նախարարը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մեկամսյա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ժամկետում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անհրաժեշտության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դեպքում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խորհրդակցելով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համակարգող</w:t>
      </w:r>
      <w:proofErr w:type="spellEnd"/>
      <w:r w:rsidR="00594A51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94A51">
        <w:rPr>
          <w:rFonts w:ascii="GHEA Grapalat" w:hAnsi="GHEA Grapalat" w:cs="Sylfaen"/>
          <w:sz w:val="24"/>
          <w:szCs w:val="24"/>
          <w:lang w:val="en-US"/>
        </w:rPr>
        <w:t>նախարարի</w:t>
      </w:r>
      <w:proofErr w:type="spellEnd"/>
      <w:r w:rsidR="006E2A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594A51">
        <w:rPr>
          <w:rFonts w:ascii="GHEA Grapalat" w:hAnsi="GHEA Grapalat" w:cs="Sylfaen"/>
          <w:sz w:val="24"/>
          <w:szCs w:val="24"/>
          <w:lang w:val="en-US"/>
        </w:rPr>
        <w:t>տեղակալների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Գլխավոր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քարտուղարի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արտաքին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գործերի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նախարարության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աշխատակազմի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կառուցվածքային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առանձնացված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ստորաբաժան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ու</w:t>
      </w:r>
      <w:proofErr w:type="spellEnd"/>
      <w:r w:rsidRPr="006078A3">
        <w:rPr>
          <w:rFonts w:ascii="GHEA Grapalat" w:hAnsi="GHEA Grapalat" w:cs="Sylfaen"/>
          <w:sz w:val="24"/>
          <w:szCs w:val="24"/>
        </w:rPr>
        <w:t>մն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ղեկավար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և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օտարերկրյա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պետություններում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գործող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դիվանագիտական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ծառայության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/>
          <w:sz w:val="24"/>
          <w:szCs w:val="24"/>
          <w:lang w:val="en-US"/>
        </w:rPr>
        <w:t>մարմինների</w:t>
      </w:r>
      <w:proofErr w:type="spellEnd"/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ղեկավար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ների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հետ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proofErr w:type="spellStart"/>
      <w:r w:rsidR="00594A51" w:rsidRPr="00594A51">
        <w:rPr>
          <w:rFonts w:ascii="GHEA Grapalat" w:hAnsi="GHEA Grapalat" w:cs="Sylfaen"/>
          <w:sz w:val="24"/>
          <w:szCs w:val="24"/>
          <w:lang w:val="en-US"/>
        </w:rPr>
        <w:t>ընդունում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 է </w:t>
      </w:r>
      <w:r w:rsidRPr="006078A3">
        <w:rPr>
          <w:rFonts w:ascii="GHEA Grapalat" w:hAnsi="GHEA Grapalat" w:cs="Sylfaen"/>
          <w:sz w:val="24"/>
          <w:szCs w:val="24"/>
        </w:rPr>
        <w:t>համապատասխան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նշանակումների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մասին</w:t>
      </w:r>
      <w:r w:rsidRPr="006078A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sz w:val="24"/>
          <w:szCs w:val="24"/>
        </w:rPr>
        <w:t>հրամանն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երը</w:t>
      </w:r>
      <w:proofErr w:type="spellEnd"/>
      <w:r w:rsidRPr="006078A3">
        <w:rPr>
          <w:rFonts w:ascii="GHEA Grapalat" w:hAnsi="GHEA Grapalat" w:cs="Sylfaen"/>
          <w:sz w:val="24"/>
          <w:szCs w:val="24"/>
          <w:lang w:val="en-US"/>
        </w:rPr>
        <w:t xml:space="preserve">: </w:t>
      </w:r>
    </w:p>
    <w:p w:rsidR="006078A3" w:rsidRDefault="006078A3">
      <w:pPr>
        <w:rPr>
          <w:rFonts w:ascii="GHEA Grapalat" w:hAnsi="GHEA Grapalat"/>
          <w:sz w:val="24"/>
          <w:szCs w:val="24"/>
          <w:lang w:val="en-US"/>
        </w:rPr>
      </w:pPr>
    </w:p>
    <w:p w:rsidR="006078A3" w:rsidRPr="006078A3" w:rsidRDefault="006078A3">
      <w:pPr>
        <w:rPr>
          <w:rFonts w:ascii="GHEA Grapalat" w:hAnsi="GHEA Grapalat"/>
          <w:sz w:val="24"/>
          <w:szCs w:val="24"/>
          <w:lang w:val="en-US"/>
        </w:rPr>
      </w:pPr>
    </w:p>
    <w:p w:rsidR="006078A3" w:rsidRPr="006078A3" w:rsidRDefault="006078A3">
      <w:pPr>
        <w:rPr>
          <w:rFonts w:ascii="GHEA Grapalat" w:hAnsi="GHEA Grapalat"/>
          <w:sz w:val="24"/>
          <w:szCs w:val="24"/>
          <w:lang w:val="en-US"/>
        </w:rPr>
      </w:pPr>
    </w:p>
    <w:p w:rsidR="006078A3" w:rsidRPr="006078A3" w:rsidRDefault="006078A3" w:rsidP="006078A3">
      <w:pPr>
        <w:pStyle w:val="PlainText"/>
        <w:ind w:firstLine="360"/>
        <w:jc w:val="right"/>
        <w:rPr>
          <w:rFonts w:ascii="GHEA Grapalat" w:hAnsi="GHEA Grapalat"/>
          <w:sz w:val="24"/>
          <w:szCs w:val="24"/>
          <w:lang w:val="en-US"/>
        </w:rPr>
      </w:pP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lastRenderedPageBreak/>
        <w:t>Հավելված</w:t>
      </w:r>
      <w:proofErr w:type="spellEnd"/>
      <w:r w:rsidRPr="006078A3">
        <w:rPr>
          <w:rFonts w:ascii="GHEA Grapalat" w:hAnsi="GHEA Grapalat" w:cs="Times Armenian"/>
          <w:sz w:val="24"/>
          <w:szCs w:val="24"/>
          <w:lang w:val="en-US"/>
        </w:rPr>
        <w:t xml:space="preserve"> 2</w:t>
      </w:r>
    </w:p>
    <w:p w:rsidR="006078A3" w:rsidRPr="006078A3" w:rsidRDefault="006078A3" w:rsidP="006078A3">
      <w:pPr>
        <w:pStyle w:val="PlainText"/>
        <w:ind w:firstLine="360"/>
        <w:jc w:val="right"/>
        <w:rPr>
          <w:rFonts w:ascii="GHEA Grapalat" w:hAnsi="GHEA Grapalat"/>
          <w:sz w:val="24"/>
          <w:szCs w:val="24"/>
          <w:lang w:val="en-US"/>
        </w:rPr>
      </w:pPr>
      <w:r w:rsidRPr="006078A3">
        <w:rPr>
          <w:rFonts w:ascii="GHEA Grapalat" w:hAnsi="GHEA Grapalat" w:cs="Sylfaen"/>
          <w:sz w:val="24"/>
          <w:szCs w:val="24"/>
          <w:lang w:val="en-US"/>
        </w:rPr>
        <w:t>ՀՀ</w:t>
      </w:r>
      <w:r w:rsidRPr="006078A3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</w:p>
    <w:p w:rsidR="006078A3" w:rsidRPr="006078A3" w:rsidRDefault="006078A3" w:rsidP="006078A3">
      <w:pPr>
        <w:pStyle w:val="PlainText"/>
        <w:ind w:firstLine="360"/>
        <w:jc w:val="right"/>
        <w:rPr>
          <w:rFonts w:ascii="GHEA Grapalat" w:hAnsi="GHEA Grapalat"/>
          <w:sz w:val="24"/>
          <w:szCs w:val="24"/>
          <w:lang w:val="en-US"/>
        </w:rPr>
      </w:pPr>
      <w:r w:rsidRPr="006078A3">
        <w:rPr>
          <w:rFonts w:ascii="GHEA Grapalat" w:hAnsi="GHEA Grapalat"/>
          <w:sz w:val="24"/>
          <w:szCs w:val="24"/>
          <w:lang w:val="en-US"/>
        </w:rPr>
        <w:t xml:space="preserve">2012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6078A3">
        <w:rPr>
          <w:rFonts w:ascii="GHEA Grapalat" w:hAnsi="GHEA Grapalat" w:cs="Times Armenian"/>
          <w:sz w:val="24"/>
          <w:szCs w:val="24"/>
          <w:lang w:val="en-US"/>
        </w:rPr>
        <w:t xml:space="preserve"> _______</w:t>
      </w:r>
      <w:r w:rsidRPr="006078A3">
        <w:rPr>
          <w:rFonts w:ascii="GHEA Grapalat" w:hAnsi="GHEA Grapalat"/>
          <w:sz w:val="24"/>
          <w:szCs w:val="24"/>
          <w:lang w:val="en-US"/>
        </w:rPr>
        <w:t>N _____-</w:t>
      </w:r>
      <w:r w:rsidRPr="006078A3">
        <w:rPr>
          <w:rFonts w:ascii="GHEA Grapalat" w:hAnsi="GHEA Grapalat" w:cs="Sylfaen"/>
          <w:sz w:val="24"/>
          <w:szCs w:val="24"/>
          <w:lang w:val="en-US"/>
        </w:rPr>
        <w:t>Ն</w:t>
      </w:r>
      <w:r w:rsidRPr="006078A3">
        <w:rPr>
          <w:rFonts w:ascii="GHEA Grapalat" w:hAnsi="GHEA Grapalat" w:cs="Times Armenian"/>
          <w:sz w:val="24"/>
          <w:szCs w:val="24"/>
          <w:lang w:val="en-US"/>
        </w:rPr>
        <w:t xml:space="preserve"> </w:t>
      </w:r>
      <w:proofErr w:type="spellStart"/>
      <w:r w:rsidRPr="006078A3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</w:p>
    <w:p w:rsidR="006078A3" w:rsidRPr="006078A3" w:rsidRDefault="006078A3" w:rsidP="006078A3">
      <w:pPr>
        <w:pStyle w:val="PlainText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</w:p>
    <w:p w:rsidR="006078A3" w:rsidRPr="006078A3" w:rsidRDefault="006078A3" w:rsidP="006078A3">
      <w:pPr>
        <w:pStyle w:val="PlainText"/>
        <w:ind w:firstLine="36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6078A3">
        <w:rPr>
          <w:rFonts w:ascii="GHEA Grapalat" w:hAnsi="GHEA Grapalat" w:cs="Sylfaen"/>
          <w:b/>
          <w:sz w:val="24"/>
          <w:szCs w:val="24"/>
          <w:lang w:val="en-US"/>
        </w:rPr>
        <w:t>ՑԱՆԿ</w:t>
      </w:r>
    </w:p>
    <w:p w:rsidR="006078A3" w:rsidRPr="006078A3" w:rsidRDefault="006078A3" w:rsidP="006078A3">
      <w:pPr>
        <w:pStyle w:val="PlainText"/>
        <w:ind w:firstLine="36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6078A3">
        <w:rPr>
          <w:rFonts w:ascii="GHEA Grapalat" w:hAnsi="GHEA Grapalat" w:cs="Sylfaen"/>
          <w:b/>
          <w:sz w:val="24"/>
          <w:szCs w:val="24"/>
          <w:lang w:val="en-US"/>
        </w:rPr>
        <w:t>ԴԻՎԱՆԱԳԻՏԱԿԱՆ</w:t>
      </w:r>
      <w:r w:rsidRPr="006078A3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ԾԱՌԱՅՈՒԹՅԱՆ</w:t>
      </w:r>
      <w:r w:rsidRPr="006078A3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ՀԱՎԱ</w:t>
      </w:r>
      <w:r w:rsidRPr="006078A3">
        <w:rPr>
          <w:rFonts w:ascii="GHEA Grapalat" w:hAnsi="GHEA Grapalat" w:cs="Times Armenian"/>
          <w:b/>
          <w:sz w:val="24"/>
          <w:szCs w:val="24"/>
          <w:lang w:val="en-US"/>
        </w:rPr>
        <w:t>U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ԱՐԱԶՈՐ</w:t>
      </w:r>
      <w:r w:rsidRPr="006078A3">
        <w:rPr>
          <w:rFonts w:ascii="GHEA Grapalat" w:hAnsi="GHEA Grapalat" w:cs="Times Armenian"/>
          <w:b/>
          <w:sz w:val="24"/>
          <w:szCs w:val="24"/>
          <w:lang w:val="en-US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ՊԱՇՏՈՆՆԵՐԻ</w:t>
      </w:r>
    </w:p>
    <w:p w:rsidR="006078A3" w:rsidRPr="006078A3" w:rsidRDefault="006078A3" w:rsidP="006078A3">
      <w:pPr>
        <w:pStyle w:val="PlainText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5670"/>
      </w:tblGrid>
      <w:tr w:rsidR="006078A3" w:rsidRPr="006078A3" w:rsidTr="006078A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pStyle w:val="PlainText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Հայա</w:t>
            </w:r>
            <w:r w:rsidRPr="006078A3">
              <w:rPr>
                <w:rFonts w:ascii="GHEA Grapalat" w:hAnsi="GHEA Grapalat" w:cs="Courier AM"/>
                <w:b/>
                <w:sz w:val="24"/>
                <w:szCs w:val="24"/>
                <w:lang w:val="en-US"/>
              </w:rPr>
              <w:t>u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տանի</w:t>
            </w:r>
            <w:proofErr w:type="spellEnd"/>
            <w:r w:rsidRPr="006078A3">
              <w:rPr>
                <w:rFonts w:ascii="GHEA Grapalat" w:hAnsi="GHEA Grapalat" w:cs="Courier A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Հանրապետությունում</w:t>
            </w:r>
            <w:proofErr w:type="spellEnd"/>
            <w:r w:rsidRPr="006078A3">
              <w:rPr>
                <w:rFonts w:ascii="GHEA Grapalat" w:hAnsi="GHEA Grapalat" w:cs="Courier A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գործող</w:t>
            </w:r>
            <w:proofErr w:type="spellEnd"/>
            <w:r w:rsidRPr="006078A3">
              <w:rPr>
                <w:rFonts w:ascii="GHEA Grapalat" w:hAnsi="GHEA Grapalat" w:cs="Courier A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դիվանագիտական</w:t>
            </w:r>
            <w:proofErr w:type="spellEnd"/>
            <w:r w:rsidRPr="006078A3">
              <w:rPr>
                <w:rFonts w:ascii="GHEA Grapalat" w:hAnsi="GHEA Grapalat" w:cs="Courier A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ծառայության</w:t>
            </w:r>
            <w:proofErr w:type="spellEnd"/>
            <w:r w:rsidRPr="006078A3">
              <w:rPr>
                <w:rFonts w:ascii="GHEA Grapalat" w:hAnsi="GHEA Grapalat" w:cs="Courier A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մարմնի</w:t>
            </w:r>
            <w:proofErr w:type="spellEnd"/>
            <w:r w:rsidRPr="006078A3">
              <w:rPr>
                <w:rFonts w:ascii="GHEA Grapalat" w:hAnsi="GHEA Grapalat" w:cs="Courier A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պաշտոնները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pStyle w:val="PlainText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proofErr w:type="spellStart"/>
            <w:r w:rsidRPr="006078A3">
              <w:rPr>
                <w:rFonts w:ascii="GHEA Grapalat" w:hAnsi="GHEA Grapalat" w:cs="Courier AM"/>
                <w:b/>
                <w:sz w:val="24"/>
                <w:szCs w:val="24"/>
                <w:lang w:val="en-US"/>
              </w:rPr>
              <w:t>O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տարերկրյա</w:t>
            </w:r>
            <w:proofErr w:type="spellEnd"/>
            <w:r w:rsidRPr="006078A3">
              <w:rPr>
                <w:rFonts w:ascii="GHEA Grapalat" w:hAnsi="GHEA Grapalat" w:cs="Courier A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պետությունում</w:t>
            </w:r>
            <w:proofErr w:type="spellEnd"/>
            <w:r w:rsidRPr="006078A3">
              <w:rPr>
                <w:rFonts w:ascii="GHEA Grapalat" w:hAnsi="GHEA Grapalat" w:cs="Courier A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գործող</w:t>
            </w:r>
            <w:proofErr w:type="spellEnd"/>
            <w:r w:rsidRPr="006078A3">
              <w:rPr>
                <w:rFonts w:ascii="GHEA Grapalat" w:hAnsi="GHEA Grapalat" w:cs="Courier A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դիվանագիտական</w:t>
            </w:r>
            <w:proofErr w:type="spellEnd"/>
            <w:r w:rsidRPr="006078A3">
              <w:rPr>
                <w:rFonts w:ascii="GHEA Grapalat" w:hAnsi="GHEA Grapalat" w:cs="Courier A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ծառայության</w:t>
            </w:r>
            <w:proofErr w:type="spellEnd"/>
            <w:r w:rsidRPr="006078A3">
              <w:rPr>
                <w:rFonts w:ascii="GHEA Grapalat" w:hAnsi="GHEA Grapalat" w:cs="Courier A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մարմնի</w:t>
            </w:r>
            <w:proofErr w:type="spellEnd"/>
            <w:r w:rsidRPr="006078A3">
              <w:rPr>
                <w:rFonts w:ascii="GHEA Grapalat" w:hAnsi="GHEA Grapalat" w:cs="Courier AM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պաշտոնները</w:t>
            </w:r>
            <w:proofErr w:type="spellEnd"/>
          </w:p>
        </w:tc>
      </w:tr>
      <w:tr w:rsidR="006078A3" w:rsidRPr="006078A3" w:rsidTr="006078A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3" w:rsidRPr="006078A3" w:rsidRDefault="006078A3">
            <w:pPr>
              <w:pStyle w:val="PlainText"/>
              <w:jc w:val="both"/>
              <w:rPr>
                <w:rFonts w:ascii="GHEA Grapalat" w:hAnsi="GHEA Grapalat" w:cs="Courier AM"/>
                <w:sz w:val="24"/>
                <w:szCs w:val="24"/>
                <w:lang w:val="en-US"/>
              </w:rPr>
            </w:pP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Նախարարության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աշխատակազմի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վարչության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պետ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</w:p>
          <w:p w:rsidR="006078A3" w:rsidRPr="006078A3" w:rsidRDefault="006078A3">
            <w:pPr>
              <w:pStyle w:val="PlainText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6078A3" w:rsidRDefault="006078A3">
            <w:pPr>
              <w:pStyle w:val="PlainText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Նախարարության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աշխատակազմի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առանձնացված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>u</w:t>
            </w:r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տորաբաժանման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ղեկավար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</w:p>
          <w:p w:rsidR="006078A3" w:rsidRPr="006078A3" w:rsidRDefault="006078A3">
            <w:pPr>
              <w:pStyle w:val="PlainText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6078A3" w:rsidRPr="006078A3" w:rsidRDefault="006078A3">
            <w:pPr>
              <w:pStyle w:val="PlainTex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Նախարարության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աշխատակազմի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առանձնաց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ված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>u</w:t>
            </w:r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տորաբաժանման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ղեկավարի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տեղակալ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pStyle w:val="PlainTex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արտակարգ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դե</w:t>
            </w:r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>u</w:t>
            </w:r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պանորդ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լիազոր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</w:p>
        </w:tc>
      </w:tr>
      <w:tr w:rsidR="006078A3" w:rsidRPr="006078A3" w:rsidTr="006078A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pStyle w:val="PlainTex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նախարարության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աշխատակազմի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>կամ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նախարարության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աշխատակազմի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առանձ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նաց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ված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>u</w:t>
            </w:r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տորաբաժանման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բաժ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softHyphen/>
            </w:r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նի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վարիչ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պետ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խորհրդական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pStyle w:val="PlainText"/>
              <w:jc w:val="both"/>
              <w:rPr>
                <w:rFonts w:ascii="GHEA Grapalat" w:hAnsi="GHEA Grapalat" w:cs="Courier AM"/>
                <w:sz w:val="24"/>
                <w:szCs w:val="24"/>
                <w:lang w:val="en-US"/>
              </w:rPr>
            </w:pP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Դե</w:t>
            </w:r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>u</w:t>
            </w:r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պանության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խորհրդական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, </w:t>
            </w:r>
          </w:p>
          <w:p w:rsidR="006078A3" w:rsidRPr="006078A3" w:rsidRDefault="006078A3">
            <w:pPr>
              <w:pStyle w:val="PlainTex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հյուպատո</w:t>
            </w:r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>u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  </w:t>
            </w:r>
          </w:p>
        </w:tc>
      </w:tr>
      <w:tr w:rsidR="006078A3" w:rsidRPr="006078A3" w:rsidTr="006078A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pStyle w:val="PlainTex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Առաջին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քարտուղար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                  </w:t>
            </w:r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pStyle w:val="PlainTex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Առաջին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քարտուղար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փոխհյուպատո</w:t>
            </w:r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>u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      </w:t>
            </w:r>
          </w:p>
        </w:tc>
      </w:tr>
      <w:tr w:rsidR="006078A3" w:rsidRPr="006078A3" w:rsidTr="006078A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pStyle w:val="PlainTex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Երկրորդ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քարտուղար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 </w:t>
            </w:r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pStyle w:val="PlainTex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Երկրորդ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քարտուղար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</w:tr>
      <w:tr w:rsidR="006078A3" w:rsidRPr="006078A3" w:rsidTr="006078A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pStyle w:val="PlainTex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Երրորդ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քարտուղար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pStyle w:val="PlainTex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Երրորդ</w:t>
            </w:r>
            <w:proofErr w:type="spellEnd"/>
            <w:r w:rsidRPr="006078A3">
              <w:rPr>
                <w:rFonts w:ascii="GHEA Grapalat" w:hAnsi="GHEA Grapalat" w:cs="Courier AM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քարտուղար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</w:tr>
      <w:tr w:rsidR="006078A3" w:rsidRPr="006078A3" w:rsidTr="006078A3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pStyle w:val="PlainTex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Կցորդ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 xml:space="preserve">                             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pStyle w:val="PlainText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Կցորդ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6078A3" w:rsidRPr="006078A3" w:rsidRDefault="006078A3" w:rsidP="006078A3">
      <w:pPr>
        <w:pStyle w:val="PlainText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</w:p>
    <w:p w:rsidR="006078A3" w:rsidRPr="006078A3" w:rsidRDefault="006078A3" w:rsidP="006078A3">
      <w:pPr>
        <w:pStyle w:val="PlainText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  <w:r w:rsidRPr="006078A3">
        <w:rPr>
          <w:rFonts w:ascii="GHEA Grapalat" w:hAnsi="GHEA Grapalat" w:cs="Courier AM"/>
          <w:sz w:val="24"/>
          <w:szCs w:val="24"/>
          <w:lang w:val="en-US"/>
        </w:rPr>
        <w:tab/>
        <w:t xml:space="preserve"> </w:t>
      </w:r>
    </w:p>
    <w:p w:rsidR="006078A3" w:rsidRPr="006078A3" w:rsidRDefault="006078A3" w:rsidP="006078A3">
      <w:pPr>
        <w:pStyle w:val="PlainText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  <w:r w:rsidRPr="006078A3">
        <w:rPr>
          <w:rFonts w:ascii="GHEA Grapalat" w:hAnsi="GHEA Grapalat" w:cs="Courier AM"/>
          <w:sz w:val="24"/>
          <w:szCs w:val="24"/>
          <w:lang w:val="en-US"/>
        </w:rPr>
        <w:tab/>
        <w:t xml:space="preserve"> </w:t>
      </w:r>
    </w:p>
    <w:p w:rsidR="006078A3" w:rsidRPr="006078A3" w:rsidRDefault="006078A3" w:rsidP="006078A3">
      <w:pPr>
        <w:pStyle w:val="PlainText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  <w:r w:rsidRPr="006078A3">
        <w:rPr>
          <w:rFonts w:ascii="GHEA Grapalat" w:hAnsi="GHEA Grapalat" w:cs="Courier AM"/>
          <w:sz w:val="24"/>
          <w:szCs w:val="24"/>
          <w:lang w:val="en-US"/>
        </w:rPr>
        <w:tab/>
        <w:t xml:space="preserve"> </w:t>
      </w:r>
    </w:p>
    <w:p w:rsidR="006078A3" w:rsidRPr="006078A3" w:rsidRDefault="006078A3" w:rsidP="006078A3">
      <w:pPr>
        <w:pStyle w:val="PlainText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  <w:r w:rsidRPr="006078A3">
        <w:rPr>
          <w:rFonts w:ascii="GHEA Grapalat" w:hAnsi="GHEA Grapalat" w:cs="Courier AM"/>
          <w:sz w:val="24"/>
          <w:szCs w:val="24"/>
          <w:lang w:val="en-US"/>
        </w:rPr>
        <w:tab/>
        <w:t xml:space="preserve"> </w:t>
      </w:r>
    </w:p>
    <w:p w:rsidR="006078A3" w:rsidRPr="006078A3" w:rsidRDefault="006078A3" w:rsidP="006078A3">
      <w:pPr>
        <w:pStyle w:val="PlainText"/>
        <w:ind w:firstLine="360"/>
        <w:jc w:val="both"/>
        <w:rPr>
          <w:rFonts w:ascii="GHEA Grapalat" w:hAnsi="GHEA Grapalat"/>
          <w:sz w:val="24"/>
          <w:szCs w:val="24"/>
          <w:lang w:val="en-US"/>
        </w:rPr>
      </w:pPr>
      <w:r w:rsidRPr="006078A3">
        <w:rPr>
          <w:rFonts w:ascii="GHEA Grapalat" w:hAnsi="GHEA Grapalat"/>
          <w:sz w:val="24"/>
          <w:szCs w:val="24"/>
          <w:lang w:val="en-US"/>
        </w:rPr>
        <w:tab/>
      </w:r>
      <w:r w:rsidRPr="006078A3">
        <w:rPr>
          <w:rFonts w:ascii="GHEA Grapalat" w:hAnsi="GHEA Grapalat" w:cs="Courier AM"/>
          <w:sz w:val="24"/>
          <w:szCs w:val="24"/>
          <w:lang w:val="en-US"/>
        </w:rPr>
        <w:t xml:space="preserve"> </w:t>
      </w:r>
    </w:p>
    <w:p w:rsidR="006078A3" w:rsidRPr="006078A3" w:rsidRDefault="006078A3" w:rsidP="006078A3">
      <w:pPr>
        <w:pStyle w:val="PlainText"/>
        <w:ind w:firstLine="360"/>
        <w:jc w:val="both"/>
        <w:rPr>
          <w:rFonts w:ascii="GHEA Grapalat" w:hAnsi="GHEA Grapalat" w:cs="Courier AM"/>
          <w:sz w:val="24"/>
          <w:szCs w:val="24"/>
          <w:lang w:val="en-US"/>
        </w:rPr>
      </w:pPr>
      <w:r w:rsidRPr="006078A3">
        <w:rPr>
          <w:rFonts w:ascii="GHEA Grapalat" w:hAnsi="GHEA Grapalat" w:cs="Courier AM"/>
          <w:sz w:val="24"/>
          <w:szCs w:val="24"/>
          <w:lang w:val="en-US"/>
        </w:rPr>
        <w:t xml:space="preserve">                   </w:t>
      </w:r>
      <w:r w:rsidRPr="006078A3">
        <w:rPr>
          <w:rFonts w:ascii="GHEA Grapalat" w:hAnsi="GHEA Grapalat" w:cs="Courier AM"/>
          <w:sz w:val="24"/>
          <w:szCs w:val="24"/>
          <w:lang w:val="en-US"/>
        </w:rPr>
        <w:tab/>
        <w:t xml:space="preserve">                     </w:t>
      </w:r>
    </w:p>
    <w:p w:rsidR="006078A3" w:rsidRPr="006078A3" w:rsidRDefault="006078A3" w:rsidP="006078A3">
      <w:pPr>
        <w:spacing w:after="0" w:line="240" w:lineRule="auto"/>
        <w:ind w:firstLine="708"/>
        <w:jc w:val="both"/>
        <w:rPr>
          <w:rFonts w:ascii="GHEA Grapalat" w:hAnsi="GHEA Grapalat" w:cs="Courier AM"/>
          <w:sz w:val="24"/>
          <w:szCs w:val="24"/>
          <w:lang w:val="en-US"/>
        </w:rPr>
      </w:pPr>
      <w:r w:rsidRPr="006078A3">
        <w:rPr>
          <w:rFonts w:ascii="GHEA Grapalat" w:hAnsi="GHEA Grapalat" w:cs="Courier AM"/>
          <w:sz w:val="24"/>
          <w:szCs w:val="24"/>
          <w:lang w:val="en-US"/>
        </w:rPr>
        <w:br w:type="page"/>
      </w:r>
    </w:p>
    <w:p w:rsidR="006078A3" w:rsidRPr="006078A3" w:rsidRDefault="006078A3" w:rsidP="006078A3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tbl>
      <w:tblPr>
        <w:tblW w:w="0" w:type="auto"/>
        <w:tblLook w:val="04A0"/>
      </w:tblPr>
      <w:tblGrid>
        <w:gridCol w:w="534"/>
        <w:gridCol w:w="10064"/>
      </w:tblGrid>
      <w:tr w:rsidR="006078A3" w:rsidRPr="006078A3" w:rsidTr="006078A3">
        <w:tc>
          <w:tcPr>
            <w:tcW w:w="10598" w:type="dxa"/>
            <w:gridSpan w:val="2"/>
          </w:tcPr>
          <w:p w:rsidR="006078A3" w:rsidRPr="006078A3" w:rsidRDefault="006078A3">
            <w:pPr>
              <w:tabs>
                <w:tab w:val="left" w:pos="1500"/>
                <w:tab w:val="center" w:pos="4677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ՀԻՄՆԱՎՈՐՈՒՄ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</w:p>
          <w:p w:rsidR="006078A3" w:rsidRPr="006078A3" w:rsidRDefault="006078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« ԴԻՎԱՆԱԳԵՏՆԵՐԻ ՌՈՏԱՑԻԱ ԻՐԱԿԱՆԱՑՆԵԼՈՒ ԿԱՐԳԸ ԵՎ ԴԻՎԱՆԱԳԻՏԱԿԱՆ ԾԱՌԱՅՈՒԹՅԱՆ ՀԱՎԱUԱՐԱԶՈՐ ՊԱՇՏՈՆՆԵՐԻ ՑԱՆԿԸ ՀԱUՏԱՏԵԼՈՒ, ԻՆՉՊԵՍ ՆԱԵՎ ՀԱՅԱՍՏԱՆԻ ՀԱՆՐԱՊԵՏՈՒԹՅԱՆ ԿԱՌՎԱՐՈՒԹՅԱՆ 2004 ԹՎԱԿԱՆԻ ՆՈՅԵՄԲԵՐԻ 25-Ի 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br/>
              <w:t xml:space="preserve">N 1644-Ն ՈՐՈՇՈՒՄՆ ՈՒԺԸ ԿՈՐՑՐԱԾ ՃԱՆԱՉԵԼՈՒ ՄԱUԻՆ» 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ՀԱՅԱ</w:t>
            </w:r>
            <w:r w:rsidRPr="006078A3">
              <w:rPr>
                <w:rFonts w:ascii="GHEA Grapalat" w:hAnsi="GHEA Grapalat"/>
                <w:b/>
                <w:sz w:val="24"/>
                <w:szCs w:val="24"/>
                <w:lang w:val="en-US"/>
              </w:rPr>
              <w:t>U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ՏԱՆԻ</w:t>
            </w:r>
            <w:r w:rsidRPr="006078A3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r w:rsidRPr="006078A3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ԿԱՌԱՎԱՐՈՒԹՅԱՆ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ՈՐՈՇՄԱՆ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ՆԱԽԱԳԾԻ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ԸՆԴՈՒՆՄԱՆ</w:t>
            </w:r>
          </w:p>
          <w:p w:rsidR="006078A3" w:rsidRPr="006078A3" w:rsidRDefault="006078A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</w:tr>
      <w:tr w:rsidR="006078A3" w:rsidRPr="006078A3" w:rsidTr="006078A3">
        <w:tc>
          <w:tcPr>
            <w:tcW w:w="534" w:type="dxa"/>
            <w:hideMark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10064" w:type="dxa"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i/>
                <w:sz w:val="24"/>
                <w:szCs w:val="24"/>
              </w:rPr>
              <w:t>Անհրաժեշտությունը</w:t>
            </w:r>
          </w:p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</w:tc>
      </w:tr>
      <w:tr w:rsidR="006078A3" w:rsidRPr="006078A3" w:rsidTr="006078A3">
        <w:tc>
          <w:tcPr>
            <w:tcW w:w="534" w:type="dxa"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64" w:type="dxa"/>
          </w:tcPr>
          <w:p w:rsidR="006078A3" w:rsidRPr="006078A3" w:rsidRDefault="006078A3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078A3">
              <w:rPr>
                <w:rFonts w:ascii="GHEA Grapalat" w:hAnsi="GHEA Grapalat"/>
                <w:sz w:val="24"/>
                <w:szCs w:val="24"/>
              </w:rPr>
              <w:t xml:space="preserve">Որոշման նախագծի ընդունումը պայմանավորված է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Հայաuտանի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Հանրապետության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2004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նոյեմբերի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25-</w:t>
            </w:r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ի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Դիվանագետի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ռոտացիա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իրականացնելու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կարգը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դիվանագիտական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ծառայության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հավաuարազոր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պաշտոնների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ցանկը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հաuտատելու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մաuին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» </w:t>
            </w:r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N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1644-</w:t>
            </w:r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Ն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որոշումը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(այսուհետ</w:t>
            </w:r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՝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որոշում) «</w:t>
            </w:r>
            <w:r w:rsidRPr="006078A3">
              <w:rPr>
                <w:rFonts w:ascii="GHEA Grapalat" w:hAnsi="GHEA Grapalat"/>
                <w:sz w:val="24"/>
                <w:szCs w:val="24"/>
              </w:rPr>
              <w:t>Դիվանագիտական ծառայության մասին» ՀՀ օրենքում փոփոխություններ և լրացումներ կատարելու մասին» Հայաստանի Հանրապետությանՙ 2010 թվականի դեկտեմբերի 22-ի թիվ ՀՕ-28-Ն օրենքին (այուհետՙ փոփոխությունների մասին օրենք) համապատասխանեցմամբ:</w:t>
            </w:r>
          </w:p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 w:cs="Arial Armenian"/>
                <w:sz w:val="24"/>
                <w:szCs w:val="24"/>
              </w:rPr>
            </w:pPr>
            <w:r w:rsidRPr="006078A3">
              <w:rPr>
                <w:rFonts w:ascii="GHEA Grapalat" w:hAnsi="GHEA Grapalat"/>
                <w:sz w:val="24"/>
                <w:szCs w:val="24"/>
              </w:rPr>
              <w:t xml:space="preserve">Որոշման նախագծի ընդունումը նախատեսված է նաև Հայաստանի Հանրապետության վարչապետի 2011 թվականի մարտի 12-ի թիվ 182-Ա </w:t>
            </w:r>
            <w:r w:rsidRPr="006078A3">
              <w:rPr>
                <w:rFonts w:ascii="GHEA Grapalat" w:hAnsi="GHEA Grapalat" w:cs="Arial Armenian"/>
                <w:sz w:val="24"/>
                <w:szCs w:val="24"/>
              </w:rPr>
              <w:t>որոշմամբ</w:t>
            </w:r>
            <w:r w:rsidRPr="006078A3">
              <w:rPr>
                <w:rFonts w:ascii="GHEA Grapalat" w:hAnsi="GHEA Grapalat"/>
                <w:sz w:val="24"/>
                <w:szCs w:val="24"/>
              </w:rPr>
              <w:t xml:space="preserve"> հաստատված՝ </w:t>
            </w:r>
            <w:r w:rsidRPr="006078A3">
              <w:rPr>
                <w:rFonts w:ascii="GHEA Grapalat" w:hAnsi="GHEA Grapalat" w:cs="Arial Armenian"/>
                <w:spacing w:val="-8"/>
                <w:sz w:val="24"/>
                <w:szCs w:val="24"/>
              </w:rPr>
              <w:t>«</w:t>
            </w:r>
            <w:r w:rsidRPr="006078A3">
              <w:rPr>
                <w:rFonts w:ascii="GHEA Grapalat" w:hAnsi="GHEA Grapalat" w:cs="Sylfaen"/>
                <w:spacing w:val="-8"/>
                <w:sz w:val="24"/>
                <w:szCs w:val="24"/>
              </w:rPr>
              <w:t>Դիվանագիտական</w:t>
            </w:r>
            <w:r w:rsidRPr="006078A3">
              <w:rPr>
                <w:rFonts w:ascii="GHEA Grapalat" w:hAnsi="GHEA Grapalat" w:cs="Arial Armenian"/>
                <w:spacing w:val="-8"/>
                <w:sz w:val="24"/>
                <w:szCs w:val="24"/>
              </w:rPr>
              <w:t xml:space="preserve"> </w:t>
            </w:r>
            <w:r w:rsidRPr="006078A3">
              <w:rPr>
                <w:rFonts w:ascii="GHEA Grapalat" w:hAnsi="GHEA Grapalat" w:cs="Sylfaen"/>
                <w:spacing w:val="-8"/>
                <w:sz w:val="24"/>
                <w:szCs w:val="24"/>
              </w:rPr>
              <w:t>ծառայության</w:t>
            </w:r>
            <w:r w:rsidRPr="006078A3">
              <w:rPr>
                <w:rFonts w:ascii="GHEA Grapalat" w:hAnsi="GHEA Grapalat" w:cs="Arial Armenian"/>
                <w:spacing w:val="-8"/>
                <w:sz w:val="24"/>
                <w:szCs w:val="24"/>
              </w:rPr>
              <w:t xml:space="preserve"> </w:t>
            </w:r>
            <w:r w:rsidRPr="006078A3">
              <w:rPr>
                <w:rFonts w:ascii="GHEA Grapalat" w:hAnsi="GHEA Grapalat" w:cs="Sylfaen"/>
                <w:spacing w:val="-8"/>
                <w:sz w:val="24"/>
                <w:szCs w:val="24"/>
              </w:rPr>
              <w:t>մա</w:t>
            </w:r>
            <w:r w:rsidRPr="006078A3">
              <w:rPr>
                <w:rFonts w:ascii="GHEA Grapalat" w:hAnsi="GHEA Grapalat" w:cs="Arial Armenian"/>
                <w:spacing w:val="-8"/>
                <w:sz w:val="24"/>
                <w:szCs w:val="24"/>
              </w:rPr>
              <w:t>u</w:t>
            </w:r>
            <w:r w:rsidRPr="006078A3">
              <w:rPr>
                <w:rFonts w:ascii="GHEA Grapalat" w:hAnsi="GHEA Grapalat" w:cs="Sylfaen"/>
                <w:spacing w:val="-8"/>
                <w:sz w:val="24"/>
                <w:szCs w:val="24"/>
              </w:rPr>
              <w:t>ին</w:t>
            </w:r>
            <w:r w:rsidRPr="006078A3">
              <w:rPr>
                <w:rFonts w:ascii="GHEA Grapalat" w:hAnsi="GHEA Grapalat" w:cs="Arial Armenian"/>
                <w:spacing w:val="-8"/>
                <w:sz w:val="24"/>
                <w:szCs w:val="24"/>
              </w:rPr>
              <w:t xml:space="preserve">» </w:t>
            </w:r>
            <w:r w:rsidRPr="006078A3">
              <w:rPr>
                <w:rFonts w:ascii="GHEA Grapalat" w:hAnsi="GHEA Grapalat" w:cs="Sylfaen"/>
                <w:spacing w:val="-8"/>
                <w:sz w:val="24"/>
                <w:szCs w:val="24"/>
              </w:rPr>
              <w:t>Հայա</w:t>
            </w:r>
            <w:r w:rsidRPr="006078A3">
              <w:rPr>
                <w:rFonts w:ascii="GHEA Grapalat" w:hAnsi="GHEA Grapalat" w:cs="Arial Armenian"/>
                <w:spacing w:val="-8"/>
                <w:sz w:val="24"/>
                <w:szCs w:val="24"/>
              </w:rPr>
              <w:t>u</w:t>
            </w:r>
            <w:r w:rsidRPr="006078A3">
              <w:rPr>
                <w:rFonts w:ascii="GHEA Grapalat" w:hAnsi="GHEA Grapalat" w:cs="Sylfaen"/>
                <w:spacing w:val="-8"/>
                <w:sz w:val="24"/>
                <w:szCs w:val="24"/>
              </w:rPr>
              <w:t>տանի</w:t>
            </w:r>
            <w:r w:rsidRPr="006078A3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>Հանրապե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softHyphen/>
              <w:t>տության</w:t>
            </w:r>
            <w:r w:rsidRPr="006078A3">
              <w:rPr>
                <w:rFonts w:ascii="GHEA Grapalat" w:hAnsi="GHEA Grapalat" w:cs="Arial Armenian"/>
                <w:sz w:val="24"/>
                <w:szCs w:val="24"/>
              </w:rPr>
              <w:t xml:space="preserve"> o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>րենքում</w:t>
            </w:r>
            <w:r w:rsidRPr="006078A3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>փոփոխություններ</w:t>
            </w:r>
            <w:r w:rsidRPr="006078A3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r w:rsidRPr="006078A3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r w:rsidRPr="006078A3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6078A3">
              <w:rPr>
                <w:rFonts w:ascii="GHEA Grapalat" w:hAnsi="GHEA Grapalat" w:cs="Arial Armenian"/>
                <w:sz w:val="24"/>
                <w:szCs w:val="24"/>
              </w:rPr>
              <w:t>u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6078A3">
              <w:rPr>
                <w:rFonts w:ascii="GHEA Grapalat" w:hAnsi="GHEA Grapalat" w:cs="Arial Armenian"/>
                <w:sz w:val="24"/>
                <w:szCs w:val="24"/>
              </w:rPr>
              <w:t xml:space="preserve">» 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>Հայա</w:t>
            </w:r>
            <w:r w:rsidRPr="006078A3">
              <w:rPr>
                <w:rFonts w:ascii="GHEA Grapalat" w:hAnsi="GHEA Grapalat" w:cs="Arial Armenian"/>
                <w:sz w:val="24"/>
                <w:szCs w:val="24"/>
              </w:rPr>
              <w:t>u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>տանի</w:t>
            </w:r>
            <w:r w:rsidRPr="006078A3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6078A3">
              <w:rPr>
                <w:rFonts w:ascii="GHEA Grapalat" w:hAnsi="GHEA Grapalat" w:cs="Arial Armenian"/>
                <w:sz w:val="24"/>
                <w:szCs w:val="24"/>
              </w:rPr>
              <w:t xml:space="preserve"> o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>րենքի</w:t>
            </w:r>
            <w:r w:rsidRPr="006078A3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>կիրարկումն</w:t>
            </w:r>
            <w:r w:rsidRPr="006078A3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>ապահովող</w:t>
            </w:r>
            <w:r w:rsidRPr="006078A3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>միջոցառումների</w:t>
            </w:r>
            <w:r w:rsidRPr="006078A3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>ցանկի</w:t>
            </w:r>
            <w:r w:rsidRPr="006078A3">
              <w:rPr>
                <w:rFonts w:ascii="GHEA Grapalat" w:hAnsi="GHEA Grapalat" w:cs="Arial Armenian"/>
                <w:sz w:val="24"/>
                <w:szCs w:val="24"/>
              </w:rPr>
              <w:t xml:space="preserve"> 5-րդ կետով: </w:t>
            </w:r>
          </w:p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078A3" w:rsidRPr="006078A3" w:rsidTr="006078A3">
        <w:tc>
          <w:tcPr>
            <w:tcW w:w="534" w:type="dxa"/>
            <w:hideMark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10064" w:type="dxa"/>
            <w:hideMark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i/>
                <w:sz w:val="24"/>
                <w:szCs w:val="24"/>
              </w:rPr>
              <w:t>Ընթացիկ իրավիճակը և խնդիրները</w:t>
            </w:r>
          </w:p>
        </w:tc>
      </w:tr>
      <w:tr w:rsidR="006078A3" w:rsidRPr="006078A3" w:rsidTr="006078A3">
        <w:tc>
          <w:tcPr>
            <w:tcW w:w="534" w:type="dxa"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64" w:type="dxa"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Փոփոխությունների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մասին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օրենքով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վերանայվել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ՀՀ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ԱԳՆ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աշխատակազմում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և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աշխատակազմի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առանձնացված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սոտրաբաժանումում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ծառայության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ժամկետը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(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վերին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շեմը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հանվել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),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միևնույն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ժամանակ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որոշ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ծառայության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պաշտոններ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դարձել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են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հայեցողական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պաշտոններ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</w:rPr>
              <w:t xml:space="preserve">:  </w:t>
            </w:r>
            <w:r w:rsidRPr="006078A3">
              <w:rPr>
                <w:rFonts w:ascii="GHEA Grapalat" w:hAnsi="GHEA Grapalat"/>
                <w:sz w:val="24"/>
                <w:szCs w:val="24"/>
              </w:rPr>
              <w:t>Նշված փոփոխութ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յուններով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 պայմանավորված փոփոխվում է նաև որոշումը: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նախագծով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հստակցվում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նաև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ռոտացիայի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ենթակա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դիվանագեների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թեկանածությունների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քննարկման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հետ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կապված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հարցերը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Փոփոխությունների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ծավալից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ելնելով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՝</w:t>
            </w:r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նպատակահարմար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գտնվել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ընդունել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նոր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որոշում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՝</w:t>
            </w:r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ուժը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կորցրած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ճանաչելով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գործող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որոշումը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</w:rPr>
              <w:t xml:space="preserve">: </w:t>
            </w:r>
          </w:p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078A3" w:rsidRPr="006078A3" w:rsidTr="006078A3">
        <w:tc>
          <w:tcPr>
            <w:tcW w:w="534" w:type="dxa"/>
            <w:hideMark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10064" w:type="dxa"/>
            <w:hideMark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i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6078A3" w:rsidRPr="006078A3" w:rsidTr="006078A3">
        <w:tc>
          <w:tcPr>
            <w:tcW w:w="534" w:type="dxa"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64" w:type="dxa"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Քաղաքականության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փոփոխություն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չի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նախատեսվում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078A3">
              <w:rPr>
                <w:rFonts w:ascii="GHEA Grapalat" w:hAnsi="GHEA Grapalat"/>
                <w:sz w:val="24"/>
                <w:szCs w:val="24"/>
              </w:rPr>
              <w:t xml:space="preserve">  </w:t>
            </w:r>
          </w:p>
        </w:tc>
      </w:tr>
      <w:tr w:rsidR="006078A3" w:rsidRPr="006078A3" w:rsidTr="006078A3">
        <w:tc>
          <w:tcPr>
            <w:tcW w:w="534" w:type="dxa"/>
            <w:hideMark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10064" w:type="dxa"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i/>
                <w:sz w:val="24"/>
                <w:szCs w:val="24"/>
              </w:rPr>
              <w:t>Կարգավորման նպատակը և բնույթը</w:t>
            </w:r>
          </w:p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</w:tc>
      </w:tr>
      <w:tr w:rsidR="006078A3" w:rsidRPr="006078A3" w:rsidTr="006078A3">
        <w:tc>
          <w:tcPr>
            <w:tcW w:w="534" w:type="dxa"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64" w:type="dxa"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078A3">
              <w:rPr>
                <w:rFonts w:ascii="GHEA Grapalat" w:hAnsi="GHEA Grapalat"/>
                <w:sz w:val="24"/>
                <w:szCs w:val="24"/>
              </w:rPr>
              <w:t xml:space="preserve">Տես 1-ին, 2-րդ կետերը: </w:t>
            </w:r>
          </w:p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078A3" w:rsidRPr="006078A3" w:rsidTr="006078A3">
        <w:tc>
          <w:tcPr>
            <w:tcW w:w="534" w:type="dxa"/>
            <w:hideMark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10064" w:type="dxa"/>
            <w:hideMark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i/>
                <w:sz w:val="24"/>
                <w:szCs w:val="24"/>
              </w:rPr>
              <w:t>Նախագծի մշակման գործընթացում ներգրավված ինստիտուտները և անձիք</w:t>
            </w:r>
          </w:p>
        </w:tc>
      </w:tr>
      <w:tr w:rsidR="006078A3" w:rsidRPr="006078A3" w:rsidTr="006078A3">
        <w:tc>
          <w:tcPr>
            <w:tcW w:w="534" w:type="dxa"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64" w:type="dxa"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078A3">
              <w:rPr>
                <w:rFonts w:ascii="GHEA Grapalat" w:hAnsi="GHEA Grapalat"/>
                <w:sz w:val="24"/>
                <w:szCs w:val="24"/>
              </w:rPr>
              <w:t xml:space="preserve">Նախագիծը մշակվել է ՀՀ ԱԳՆ աշխատակազմի իրավաբանական և անձնակազմի </w:t>
            </w:r>
            <w:r w:rsidRPr="006078A3">
              <w:rPr>
                <w:rFonts w:ascii="GHEA Grapalat" w:hAnsi="GHEA Grapalat"/>
                <w:sz w:val="24"/>
                <w:szCs w:val="24"/>
              </w:rPr>
              <w:lastRenderedPageBreak/>
              <w:t xml:space="preserve">կառավարման, վարչությունների կողմից: </w:t>
            </w:r>
          </w:p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6078A3" w:rsidRPr="006078A3" w:rsidTr="006078A3">
        <w:tc>
          <w:tcPr>
            <w:tcW w:w="534" w:type="dxa"/>
            <w:hideMark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i/>
                <w:sz w:val="24"/>
                <w:szCs w:val="24"/>
              </w:rPr>
              <w:lastRenderedPageBreak/>
              <w:t>6.</w:t>
            </w:r>
          </w:p>
        </w:tc>
        <w:tc>
          <w:tcPr>
            <w:tcW w:w="10064" w:type="dxa"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i/>
                <w:sz w:val="24"/>
                <w:szCs w:val="24"/>
              </w:rPr>
              <w:t>Ակնկալվող արդյունքը</w:t>
            </w:r>
          </w:p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b/>
                <w:i/>
                <w:sz w:val="24"/>
                <w:szCs w:val="24"/>
              </w:rPr>
            </w:pPr>
          </w:p>
        </w:tc>
      </w:tr>
      <w:tr w:rsidR="006078A3" w:rsidRPr="006078A3" w:rsidTr="006078A3">
        <w:tc>
          <w:tcPr>
            <w:tcW w:w="534" w:type="dxa"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0064" w:type="dxa"/>
            <w:hideMark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078A3">
              <w:rPr>
                <w:rFonts w:ascii="GHEA Grapalat" w:hAnsi="GHEA Grapalat"/>
                <w:sz w:val="24"/>
                <w:szCs w:val="24"/>
              </w:rPr>
              <w:t>Տես 2-րդ կետը</w:t>
            </w:r>
          </w:p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6078A3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</w:tc>
      </w:tr>
    </w:tbl>
    <w:p w:rsidR="006078A3" w:rsidRPr="006078A3" w:rsidRDefault="006078A3" w:rsidP="006078A3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</w:p>
    <w:p w:rsidR="006078A3" w:rsidRPr="006078A3" w:rsidRDefault="006078A3" w:rsidP="006078A3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 w:rsidRPr="006078A3">
        <w:rPr>
          <w:rFonts w:ascii="GHEA Grapalat" w:hAnsi="GHEA Grapalat"/>
          <w:sz w:val="24"/>
          <w:szCs w:val="24"/>
          <w:lang w:val="en-US"/>
        </w:rPr>
        <w:br w:type="page"/>
      </w:r>
    </w:p>
    <w:tbl>
      <w:tblPr>
        <w:tblW w:w="0" w:type="auto"/>
        <w:tblLook w:val="04A0"/>
      </w:tblPr>
      <w:tblGrid>
        <w:gridCol w:w="642"/>
        <w:gridCol w:w="9263"/>
      </w:tblGrid>
      <w:tr w:rsidR="006078A3" w:rsidRPr="006078A3" w:rsidTr="006078A3">
        <w:tc>
          <w:tcPr>
            <w:tcW w:w="9905" w:type="dxa"/>
            <w:gridSpan w:val="2"/>
          </w:tcPr>
          <w:p w:rsidR="006078A3" w:rsidRPr="006078A3" w:rsidRDefault="006078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lastRenderedPageBreak/>
              <w:t>ՏԵՂԵԿԱՆՔ</w:t>
            </w:r>
          </w:p>
          <w:p w:rsidR="006078A3" w:rsidRPr="006078A3" w:rsidRDefault="006078A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« ԴԻՎԱՆԱԳԵՏՆԵՐԻ ՌՈՏԱՑԻԱ ԻՐԱԿԱՆԱՑՆԵԼՈՒ ԿԱՐԳԸ ԵՎ ԴԻՎԱՆԱԳԻՏԱԿԱՆ ԾԱՌԱՅՈՒԹՅԱՆ ՀԱՎԱUԱՐԱԶՈՐ ՊԱՇՏՈՆՆԵՐԻ ՑԱՆԿԸ ՀԱUՏԱՏԵԼՈՒ, ԻՆՉՊԵՍ ՆԱԵՎ ՀԱՅԱՍՏԱՆԻ ՀԱՆՐԱՊԵՏՈՒԹՅԱՆ ԿԱՌՎԱՐՈՒԹՅԱՆ 2004 ԹՎԱԿԱՆԻ ՆՈՅԵՄԲԵՐԻ </w:t>
            </w:r>
          </w:p>
          <w:p w:rsidR="006078A3" w:rsidRPr="006078A3" w:rsidRDefault="006078A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25-Ի N 1644-Ն ՈՐՈՇՈՒՄՆ ՈՒԺԸ ԿՈՐՑՐԱԾ ՃԱՆԱՉԵԼՈՒ ՄԱUԻՆ» 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ՀԱՅԱ</w:t>
            </w:r>
            <w:r w:rsidRPr="006078A3">
              <w:rPr>
                <w:rFonts w:ascii="GHEA Grapalat" w:hAnsi="GHEA Grapalat"/>
                <w:b/>
                <w:sz w:val="24"/>
                <w:szCs w:val="24"/>
                <w:lang w:val="en-US"/>
              </w:rPr>
              <w:t>U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ՏԱՆԻ</w:t>
            </w:r>
            <w:r w:rsidRPr="006078A3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ՀԱՆՐԱՊԵՏՈՒԹՅԱՆ</w:t>
            </w:r>
            <w:r w:rsidRPr="006078A3">
              <w:rPr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ԿԱՌԱՎԱՐՈՒԹՅԱՆ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ՈՐՈՇՄԱՆ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ԸՆԴՈՒՆՄԱՆ 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ԱՌՆՉՈՒԹՅԱՄԲ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ԸՆԴՈՒՆՎԵԼԻՔ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ԱՅԼ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ԻՐԱՎԱԿԱՆ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ԱԿՏԵՐԻ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ԿԱՄ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ԴՐԱՆՑ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ԸՆԴՈՒՆՄԱՆ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ԱՆՀՐԱԺԵՇՏՈՒԹՅԱՆ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ԲԱՑԱԿԱՅՈՒԹՅԱՆ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>ՄԱՍԻՆ</w:t>
            </w:r>
            <w:r w:rsidRPr="006078A3"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  <w:p w:rsidR="006078A3" w:rsidRPr="006078A3" w:rsidRDefault="006078A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6078A3" w:rsidRPr="006078A3" w:rsidTr="006078A3">
        <w:tc>
          <w:tcPr>
            <w:tcW w:w="642" w:type="dxa"/>
            <w:hideMark/>
          </w:tcPr>
          <w:p w:rsidR="006078A3" w:rsidRPr="006078A3" w:rsidRDefault="006078A3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9263" w:type="dxa"/>
            <w:hideMark/>
          </w:tcPr>
          <w:p w:rsidR="006078A3" w:rsidRPr="006078A3" w:rsidRDefault="006078A3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sz w:val="24"/>
                <w:szCs w:val="24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6078A3" w:rsidRPr="006078A3" w:rsidTr="006078A3">
        <w:tc>
          <w:tcPr>
            <w:tcW w:w="642" w:type="dxa"/>
          </w:tcPr>
          <w:p w:rsidR="006078A3" w:rsidRPr="006078A3" w:rsidRDefault="006078A3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3" w:type="dxa"/>
            <w:hideMark/>
          </w:tcPr>
          <w:p w:rsidR="006078A3" w:rsidRPr="006078A3" w:rsidRDefault="006078A3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078A3">
              <w:rPr>
                <w:rFonts w:ascii="GHEA Grapalat" w:hAnsi="GHEA Grapalat"/>
                <w:sz w:val="24"/>
                <w:szCs w:val="24"/>
              </w:rPr>
              <w:t>Նախագծի ընդունման կապակցությամբ այլ իրավկան ա</w:t>
            </w:r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կ</w:t>
            </w:r>
            <w:r w:rsidRPr="006078A3">
              <w:rPr>
                <w:rFonts w:ascii="GHEA Grapalat" w:hAnsi="GHEA Grapalat"/>
                <w:sz w:val="24"/>
                <w:szCs w:val="24"/>
              </w:rPr>
              <w:t xml:space="preserve">տերի ընդունման անհրաժեշտություն չկա:  </w:t>
            </w:r>
          </w:p>
        </w:tc>
      </w:tr>
      <w:tr w:rsidR="006078A3" w:rsidRPr="006078A3" w:rsidTr="006078A3">
        <w:tc>
          <w:tcPr>
            <w:tcW w:w="642" w:type="dxa"/>
            <w:hideMark/>
          </w:tcPr>
          <w:p w:rsidR="006078A3" w:rsidRPr="006078A3" w:rsidRDefault="006078A3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9263" w:type="dxa"/>
            <w:hideMark/>
          </w:tcPr>
          <w:p w:rsidR="006078A3" w:rsidRPr="006078A3" w:rsidRDefault="006078A3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sz w:val="24"/>
                <w:szCs w:val="24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6078A3" w:rsidRPr="006078A3" w:rsidTr="006078A3">
        <w:tc>
          <w:tcPr>
            <w:tcW w:w="642" w:type="dxa"/>
          </w:tcPr>
          <w:p w:rsidR="006078A3" w:rsidRPr="006078A3" w:rsidRDefault="006078A3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263" w:type="dxa"/>
            <w:hideMark/>
          </w:tcPr>
          <w:p w:rsidR="006078A3" w:rsidRPr="006078A3" w:rsidRDefault="006078A3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078A3">
              <w:rPr>
                <w:rFonts w:ascii="GHEA Grapalat" w:hAnsi="GHEA Grapalat"/>
                <w:sz w:val="24"/>
                <w:szCs w:val="24"/>
              </w:rPr>
              <w:t>Նախագիծը չի հակասում միջազգային պայմանագրերով ստանձնած պարտավորություններին</w:t>
            </w:r>
          </w:p>
        </w:tc>
      </w:tr>
    </w:tbl>
    <w:p w:rsidR="006078A3" w:rsidRPr="006078A3" w:rsidRDefault="006078A3" w:rsidP="006078A3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6078A3" w:rsidRPr="006078A3" w:rsidRDefault="006078A3" w:rsidP="006078A3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6078A3">
        <w:rPr>
          <w:rFonts w:ascii="GHEA Grapalat" w:hAnsi="GHEA Grapalat" w:cs="Sylfaen"/>
          <w:b/>
          <w:sz w:val="24"/>
          <w:szCs w:val="24"/>
        </w:rPr>
        <w:t>ՏԵՂԵԿԱՆՔ</w:t>
      </w:r>
    </w:p>
    <w:p w:rsidR="006078A3" w:rsidRPr="006078A3" w:rsidRDefault="006078A3" w:rsidP="006078A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6078A3">
        <w:rPr>
          <w:rFonts w:ascii="GHEA Grapalat" w:hAnsi="GHEA Grapalat" w:cs="Sylfaen"/>
          <w:b/>
          <w:sz w:val="24"/>
          <w:szCs w:val="24"/>
        </w:rPr>
        <w:t xml:space="preserve">«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ԴԻՎԱՆԱԳԵՏՆԵՐԻ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ՌՈՏԱՑԻԱ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ԻՐԱԿԱՆԱՑՆԵԼՈՒ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ԿԱՐԳԸ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ԴԻՎԱՆԱԳԻՏԱԿԱՆ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ԾԱՌԱՅՈՒԹՅԱՆ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ՀԱՎԱUԱՐԱԶՈՐ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ՊԱՇՏՈՆՆԵՐԻ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ՑԱՆԿԸ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ՀԱUՏԱՏԵԼՈՒ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,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ԻՆՉՊԵՍ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ՆԱԵՎ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ԿԱՌՎԱՐՈՒԹՅԱՆ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2004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ԹՎԱԿԱՆԻ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ՆՈՅԵՄԲԵՐԻ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25-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</w:rPr>
        <w:br/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N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1644-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ՈՐՈՇՈՒՄՆ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ՈՒԺԸ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ԿՈՐՑՐԱԾ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ՃԱՆԱՉԵԼՈՒ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ՄԱUԻՆ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ՄԱUԻՆ</w:t>
      </w:r>
      <w:r w:rsidRPr="006078A3">
        <w:rPr>
          <w:rFonts w:ascii="GHEA Grapalat" w:hAnsi="GHEA Grapalat" w:cs="Sylfaen"/>
          <w:b/>
          <w:sz w:val="24"/>
          <w:szCs w:val="24"/>
        </w:rPr>
        <w:t>» ՀԱՅԱ</w:t>
      </w:r>
      <w:r w:rsidRPr="006078A3">
        <w:rPr>
          <w:rFonts w:ascii="GHEA Grapalat" w:hAnsi="GHEA Grapalat"/>
          <w:b/>
          <w:sz w:val="24"/>
          <w:szCs w:val="24"/>
          <w:lang w:val="en-US"/>
        </w:rPr>
        <w:t>U</w:t>
      </w:r>
      <w:r w:rsidRPr="006078A3">
        <w:rPr>
          <w:rFonts w:ascii="GHEA Grapalat" w:hAnsi="GHEA Grapalat" w:cs="Sylfaen"/>
          <w:b/>
          <w:sz w:val="24"/>
          <w:szCs w:val="24"/>
        </w:rPr>
        <w:t>ՏԱՆԻ</w:t>
      </w:r>
      <w:r w:rsidRPr="006078A3">
        <w:rPr>
          <w:rFonts w:ascii="GHEA Grapalat" w:hAnsi="GHEA Grapalat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6078A3">
        <w:rPr>
          <w:rFonts w:ascii="GHEA Grapalat" w:hAnsi="GHEA Grapalat"/>
          <w:b/>
          <w:sz w:val="24"/>
          <w:szCs w:val="24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</w:rPr>
        <w:t xml:space="preserve">ԿԱՌԱՎԱՐՈՒԹՅԱՆ ՈՐՈՇՄԱՆ </w:t>
      </w:r>
      <w:r w:rsidRPr="006078A3">
        <w:rPr>
          <w:rFonts w:ascii="GHEA Grapalat" w:hAnsi="GHEA Grapalat"/>
          <w:b/>
          <w:sz w:val="24"/>
          <w:szCs w:val="24"/>
        </w:rPr>
        <w:t>ՆԱԽԱԳԻԾՆ ԸՆԴՈՒՆԵԼՈՒ ԴԵՊՔՈՒՄ ՊԵՏԱԿԱՆ ԲՅՈՒՋԵՈՒՄ ԾԱԽՍԵՐԻ ԵՎ ԵԿԱՄՈՒՏՆԵՐԻ ԷԱԿԱՆ ԱՎԵԼԱՑՈՒՄՆԵՐԻ ԵՎ ՆՎԱԶԵՑՈՒՄՆԵՐԻ ՄԱՍԻՆ</w:t>
      </w:r>
    </w:p>
    <w:p w:rsidR="006078A3" w:rsidRPr="006078A3" w:rsidRDefault="006078A3" w:rsidP="006078A3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6078A3" w:rsidRPr="006078A3" w:rsidRDefault="006078A3" w:rsidP="006078A3">
      <w:pPr>
        <w:spacing w:after="0" w:line="240" w:lineRule="auto"/>
        <w:ind w:firstLine="708"/>
        <w:rPr>
          <w:rFonts w:ascii="GHEA Grapalat" w:hAnsi="GHEA Grapalat"/>
          <w:sz w:val="24"/>
          <w:szCs w:val="24"/>
        </w:rPr>
      </w:pPr>
      <w:r w:rsidRPr="006078A3">
        <w:rPr>
          <w:rFonts w:ascii="GHEA Grapalat" w:hAnsi="GHEA Grapalat"/>
          <w:sz w:val="24"/>
          <w:szCs w:val="24"/>
        </w:rPr>
        <w:t>Որոշման նախագծի ընդունումը չեզոք է պետական բյուջեի վրա ազդեցության տեսնակյունից և պետական բյուջեի ծա</w:t>
      </w:r>
      <w:r w:rsidRPr="006078A3">
        <w:rPr>
          <w:rFonts w:ascii="GHEA Grapalat" w:hAnsi="GHEA Grapalat"/>
          <w:sz w:val="24"/>
          <w:szCs w:val="24"/>
          <w:lang w:val="en-US"/>
        </w:rPr>
        <w:t>խ</w:t>
      </w:r>
      <w:r w:rsidRPr="006078A3">
        <w:rPr>
          <w:rFonts w:ascii="GHEA Grapalat" w:hAnsi="GHEA Grapalat"/>
          <w:sz w:val="24"/>
          <w:szCs w:val="24"/>
        </w:rPr>
        <w:t xml:space="preserve">սերի և եկամուտների ավելացում կամ նվազեցում չի առաջացնում: </w:t>
      </w:r>
    </w:p>
    <w:tbl>
      <w:tblPr>
        <w:tblW w:w="0" w:type="auto"/>
        <w:tblLook w:val="04A0"/>
      </w:tblPr>
      <w:tblGrid>
        <w:gridCol w:w="675"/>
        <w:gridCol w:w="9923"/>
      </w:tblGrid>
      <w:tr w:rsidR="006078A3" w:rsidRPr="006078A3" w:rsidTr="006078A3">
        <w:tc>
          <w:tcPr>
            <w:tcW w:w="10598" w:type="dxa"/>
            <w:gridSpan w:val="2"/>
          </w:tcPr>
          <w:p w:rsidR="006078A3" w:rsidRPr="006078A3" w:rsidRDefault="006078A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6078A3" w:rsidRPr="006078A3" w:rsidRDefault="006078A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6078A3" w:rsidRPr="006078A3" w:rsidRDefault="006078A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sz w:val="24"/>
                <w:szCs w:val="24"/>
              </w:rPr>
              <w:t xml:space="preserve">ՆԱԽԱԳԾԻ ՄՇԱԿՄԱՆԸ ԿԱՄ ՔՆՆԱՐԿՄԱՆԸ ՀԱՍԱՐԱԿՈՒԹՅԱՆ ՄԱՍՆԱԿՑՈՒԹՅԱՆ ՄԱՍԻՆ  </w:t>
            </w:r>
          </w:p>
          <w:p w:rsidR="006078A3" w:rsidRPr="006078A3" w:rsidRDefault="006078A3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</w:tr>
      <w:tr w:rsidR="006078A3" w:rsidRPr="006078A3" w:rsidTr="006078A3">
        <w:tc>
          <w:tcPr>
            <w:tcW w:w="675" w:type="dxa"/>
            <w:hideMark/>
          </w:tcPr>
          <w:p w:rsidR="006078A3" w:rsidRPr="006078A3" w:rsidRDefault="006078A3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sz w:val="24"/>
                <w:szCs w:val="24"/>
              </w:rPr>
              <w:t>1</w:t>
            </w:r>
          </w:p>
        </w:tc>
        <w:tc>
          <w:tcPr>
            <w:tcW w:w="9923" w:type="dxa"/>
            <w:hideMark/>
          </w:tcPr>
          <w:p w:rsidR="006078A3" w:rsidRPr="006078A3" w:rsidRDefault="006078A3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sz w:val="24"/>
                <w:szCs w:val="24"/>
              </w:rPr>
              <w:t>Հասարակությանը նախագծի վերաբերյալ իրազեկումը</w:t>
            </w:r>
          </w:p>
        </w:tc>
      </w:tr>
      <w:tr w:rsidR="006078A3" w:rsidRPr="006078A3" w:rsidTr="006078A3">
        <w:tc>
          <w:tcPr>
            <w:tcW w:w="675" w:type="dxa"/>
          </w:tcPr>
          <w:p w:rsidR="006078A3" w:rsidRPr="006078A3" w:rsidRDefault="006078A3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23" w:type="dxa"/>
            <w:hideMark/>
          </w:tcPr>
          <w:p w:rsidR="006078A3" w:rsidRPr="006078A3" w:rsidRDefault="006078A3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078A3">
              <w:rPr>
                <w:rFonts w:ascii="GHEA Grapalat" w:hAnsi="GHEA Grapalat"/>
                <w:sz w:val="24"/>
                <w:szCs w:val="24"/>
              </w:rPr>
              <w:t>Հասարակությունը չի իրազեկվել նախագծի վերաբերյալ</w:t>
            </w:r>
          </w:p>
        </w:tc>
      </w:tr>
      <w:tr w:rsidR="006078A3" w:rsidRPr="006078A3" w:rsidTr="006078A3">
        <w:tc>
          <w:tcPr>
            <w:tcW w:w="675" w:type="dxa"/>
            <w:hideMark/>
          </w:tcPr>
          <w:p w:rsidR="006078A3" w:rsidRPr="006078A3" w:rsidRDefault="006078A3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sz w:val="24"/>
                <w:szCs w:val="24"/>
              </w:rPr>
              <w:t>2</w:t>
            </w:r>
          </w:p>
        </w:tc>
        <w:tc>
          <w:tcPr>
            <w:tcW w:w="9923" w:type="dxa"/>
            <w:hideMark/>
          </w:tcPr>
          <w:p w:rsidR="006078A3" w:rsidRPr="006078A3" w:rsidRDefault="006078A3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sz w:val="24"/>
                <w:szCs w:val="24"/>
              </w:rPr>
              <w:t>Հասարակության մասնակցությունը նախագծմանը և/կամ քննարկումներին</w:t>
            </w:r>
          </w:p>
        </w:tc>
      </w:tr>
      <w:tr w:rsidR="006078A3" w:rsidRPr="006078A3" w:rsidTr="006078A3">
        <w:tc>
          <w:tcPr>
            <w:tcW w:w="675" w:type="dxa"/>
          </w:tcPr>
          <w:p w:rsidR="006078A3" w:rsidRPr="006078A3" w:rsidRDefault="006078A3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9923" w:type="dxa"/>
            <w:hideMark/>
          </w:tcPr>
          <w:p w:rsidR="006078A3" w:rsidRPr="006078A3" w:rsidRDefault="006078A3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6078A3">
              <w:rPr>
                <w:rFonts w:ascii="GHEA Grapalat" w:hAnsi="GHEA Grapalat"/>
                <w:sz w:val="24"/>
                <w:szCs w:val="24"/>
              </w:rPr>
              <w:t>Հասարակությունը չի մասնակցել նախագծի մշակմանը և քննարկումներին</w:t>
            </w:r>
          </w:p>
        </w:tc>
      </w:tr>
    </w:tbl>
    <w:p w:rsidR="006078A3" w:rsidRPr="006078A3" w:rsidRDefault="006078A3" w:rsidP="006078A3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6078A3" w:rsidRPr="006078A3" w:rsidRDefault="006078A3" w:rsidP="006078A3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6078A3" w:rsidRPr="006078A3" w:rsidRDefault="006078A3" w:rsidP="006078A3">
      <w:pPr>
        <w:spacing w:after="0" w:line="240" w:lineRule="auto"/>
        <w:rPr>
          <w:rFonts w:ascii="GHEA Grapalat" w:hAnsi="GHEA Grapalat"/>
          <w:b/>
          <w:sz w:val="24"/>
          <w:szCs w:val="24"/>
        </w:rPr>
        <w:sectPr w:rsidR="006078A3" w:rsidRPr="006078A3">
          <w:pgSz w:w="11906" w:h="16838"/>
          <w:pgMar w:top="720" w:right="720" w:bottom="720" w:left="720" w:header="708" w:footer="708" w:gutter="0"/>
          <w:cols w:space="720"/>
        </w:sectPr>
      </w:pPr>
    </w:p>
    <w:p w:rsidR="006078A3" w:rsidRPr="006078A3" w:rsidRDefault="006078A3" w:rsidP="006078A3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6078A3">
        <w:rPr>
          <w:rFonts w:ascii="GHEA Grapalat" w:hAnsi="GHEA Grapalat" w:cs="Sylfaen"/>
          <w:b/>
          <w:sz w:val="24"/>
          <w:szCs w:val="24"/>
        </w:rPr>
        <w:lastRenderedPageBreak/>
        <w:t>ԱՄՓՈՓԱԹԵՐԹ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</w:p>
    <w:p w:rsidR="006078A3" w:rsidRPr="006078A3" w:rsidRDefault="006078A3" w:rsidP="006078A3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6078A3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ԴԻՎԱՆԱԳԵՏՆԵՐԻ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ՌՈՏԱՑԻԱ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ԻՐԱԿԱՆԱՑՆԵԼՈՒ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ԿԱՐԳԸ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ԴԻՎԱՆԱԳԻՏԱԿԱՆ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ԾԱՌԱՅՈՒԹՅԱՆ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ՀԱՎԱ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>U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ԱՐԱԶՈՐ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ՊԱՇՏՈՆՆԵՐԻ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ՑԱՆԿԸ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ՀԱ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>U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ՏԱՏԵԼՈՒ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ԻՆՉՊԵՍ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ՆԱԵՎ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ՀԱՅԱՍՏԱՆԻ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ՀԱՆՐԱՊԵՏՈՒԹՅԱՆ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ԿԱՌՎԱՐՈՒԹՅԱՆ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2004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ԹՎԱԿԱՆԻ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ՆՈՅԵՄԲԵՐԻ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25-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Ի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N 1644-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Ն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ՈՐՈՇՈՒՄՆ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ՈՒԺԸ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ԿՈՐՑՐԱԾ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ՃԱՆԱՉԵԼՈՒ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6078A3">
        <w:rPr>
          <w:rFonts w:ascii="GHEA Grapalat" w:hAnsi="GHEA Grapalat" w:cs="Sylfaen"/>
          <w:b/>
          <w:sz w:val="24"/>
          <w:szCs w:val="24"/>
          <w:lang w:val="en-US"/>
        </w:rPr>
        <w:t>ՄԱՍԻՆ</w:t>
      </w:r>
      <w:r w:rsidRPr="006078A3">
        <w:rPr>
          <w:rFonts w:ascii="GHEA Grapalat" w:hAnsi="GHEA Grapalat" w:cs="Sylfaen"/>
          <w:b/>
          <w:sz w:val="24"/>
          <w:szCs w:val="24"/>
          <w:lang w:val="fr-FR"/>
        </w:rPr>
        <w:t>»</w:t>
      </w:r>
    </w:p>
    <w:p w:rsidR="006078A3" w:rsidRPr="006078A3" w:rsidRDefault="006078A3" w:rsidP="006078A3">
      <w:pPr>
        <w:spacing w:after="0" w:line="240" w:lineRule="auto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6078A3">
        <w:rPr>
          <w:rFonts w:ascii="GHEA Grapalat" w:hAnsi="GHEA Grapalat"/>
          <w:b/>
          <w:sz w:val="24"/>
          <w:szCs w:val="24"/>
          <w:lang w:val="fr-FR"/>
        </w:rPr>
        <w:t xml:space="preserve"> ՀԱՅԱՍՏԱՆԻ ՀԱՆՐԱՊԵՏՈՒԹՅԱՆ  ԿԱՌԱՎԱՐՈՒԹԱՅԱՆ ՆԱԽԱԳԾԻ ՎԵՐԱԲԵՐՅԱԼ</w:t>
      </w:r>
      <w:r w:rsidRPr="006078A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6078A3">
        <w:rPr>
          <w:rFonts w:ascii="GHEA Grapalat" w:hAnsi="GHEA Grapalat"/>
          <w:b/>
          <w:bCs/>
          <w:sz w:val="24"/>
          <w:szCs w:val="24"/>
        </w:rPr>
        <w:t>ՍՏԱՑԱԾ</w:t>
      </w:r>
      <w:r w:rsidRPr="006078A3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6078A3">
        <w:rPr>
          <w:rFonts w:ascii="GHEA Grapalat" w:hAnsi="GHEA Grapalat"/>
          <w:b/>
          <w:bCs/>
          <w:sz w:val="24"/>
          <w:szCs w:val="24"/>
        </w:rPr>
        <w:t>ԱՌԱՋԱՐԿՈՒԹՅՈՒՆՆԵՐ</w:t>
      </w:r>
      <w:r w:rsidRPr="006078A3">
        <w:rPr>
          <w:rFonts w:ascii="GHEA Grapalat" w:hAnsi="GHEA Grapalat"/>
          <w:b/>
          <w:bCs/>
          <w:sz w:val="24"/>
          <w:szCs w:val="24"/>
          <w:lang w:val="en-US"/>
        </w:rPr>
        <w:t>ի</w:t>
      </w:r>
    </w:p>
    <w:tbl>
      <w:tblPr>
        <w:tblpPr w:leftFromText="180" w:rightFromText="180" w:vertAnchor="text" w:horzAnchor="margin" w:tblpY="112"/>
        <w:tblW w:w="13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2158"/>
        <w:gridCol w:w="5101"/>
        <w:gridCol w:w="3143"/>
        <w:gridCol w:w="2763"/>
      </w:tblGrid>
      <w:tr w:rsidR="006078A3" w:rsidRPr="006078A3" w:rsidTr="006078A3">
        <w:trPr>
          <w:trHeight w:val="89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sz w:val="24"/>
                <w:szCs w:val="24"/>
              </w:rPr>
              <w:t>Առաջարկության հեղինակը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sz w:val="24"/>
                <w:szCs w:val="24"/>
              </w:rPr>
              <w:t>Առաջարկության (փոփոխության, լրացման) բովանդակությունը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078A3">
              <w:rPr>
                <w:rFonts w:ascii="GHEA Grapalat" w:hAnsi="GHEA Grapalat"/>
                <w:b/>
                <w:sz w:val="24"/>
                <w:szCs w:val="24"/>
              </w:rPr>
              <w:t>Եզրակացություն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6078A3">
              <w:rPr>
                <w:rFonts w:ascii="GHEA Grapalat" w:hAnsi="GHEA Grapalat" w:cs="Sylfaen"/>
                <w:b/>
                <w:sz w:val="24"/>
                <w:szCs w:val="24"/>
              </w:rPr>
              <w:t xml:space="preserve">Կատարված </w:t>
            </w:r>
            <w:r w:rsidRPr="006078A3">
              <w:rPr>
                <w:rFonts w:ascii="GHEA Grapalat" w:hAnsi="GHEA Grapalat"/>
                <w:b/>
                <w:sz w:val="24"/>
                <w:szCs w:val="24"/>
              </w:rPr>
              <w:t>փոփոխությանները</w:t>
            </w:r>
          </w:p>
        </w:tc>
      </w:tr>
      <w:tr w:rsidR="006078A3" w:rsidRPr="006078A3" w:rsidTr="006078A3">
        <w:trPr>
          <w:trHeight w:val="89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3" w:rsidRPr="006078A3" w:rsidRDefault="006078A3" w:rsidP="00CA605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3" w:rsidRPr="006078A3" w:rsidRDefault="006078A3" w:rsidP="006078A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6078A3">
              <w:rPr>
                <w:rFonts w:ascii="GHEA Grapalat" w:hAnsi="GHEA Grapalat" w:cs="Sylfaen"/>
                <w:sz w:val="24"/>
                <w:szCs w:val="24"/>
              </w:rPr>
              <w:t>ՀՀ Նախագահի աշխատակազմ</w:t>
            </w:r>
          </w:p>
          <w:p w:rsidR="006078A3" w:rsidRPr="006078A3" w:rsidRDefault="006078A3" w:rsidP="006078A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6078A3">
              <w:rPr>
                <w:rFonts w:ascii="GHEA Grapalat" w:hAnsi="GHEA Grapalat" w:cs="Sylfaen"/>
                <w:sz w:val="24"/>
                <w:szCs w:val="24"/>
              </w:rPr>
              <w:t>12.12.2012</w:t>
            </w:r>
          </w:p>
          <w:p w:rsidR="006078A3" w:rsidRPr="006078A3" w:rsidRDefault="006078A3" w:rsidP="006078A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6078A3">
              <w:rPr>
                <w:rFonts w:ascii="GHEA Grapalat" w:hAnsi="GHEA Grapalat" w:cs="Sylfaen"/>
                <w:sz w:val="24"/>
                <w:szCs w:val="24"/>
              </w:rPr>
              <w:t>Ղ-2243</w:t>
            </w:r>
          </w:p>
          <w:p w:rsidR="006078A3" w:rsidRPr="006078A3" w:rsidRDefault="006078A3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Որոշման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նախագծով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հաստատված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կարգի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7-րդ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կետով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սահմանված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դիվանագետների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տեղաբաշխման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ծրագրում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ներառել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նաև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դիվանագետի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կարծիքը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`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ռոտացիայի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վերաբերյալ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ինչպես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նախատեսված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է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գործող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կարգով</w:t>
            </w:r>
            <w:proofErr w:type="spellEnd"/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 xml:space="preserve"> է: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6078A3">
              <w:rPr>
                <w:rFonts w:ascii="GHEA Grapalat" w:hAnsi="GHEA Grapalat" w:cs="Sylfaen"/>
                <w:sz w:val="24"/>
                <w:szCs w:val="24"/>
                <w:lang w:val="af-ZA"/>
              </w:rPr>
              <w:t>Կատարվել է փոփոխություն:</w:t>
            </w:r>
          </w:p>
        </w:tc>
      </w:tr>
      <w:tr w:rsidR="006078A3" w:rsidRPr="006078A3" w:rsidTr="006078A3">
        <w:trPr>
          <w:trHeight w:val="89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3" w:rsidRPr="006078A3" w:rsidRDefault="006078A3" w:rsidP="00CA605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8A3" w:rsidRPr="006078A3" w:rsidRDefault="006078A3" w:rsidP="006078A3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ՀՀ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աշխատակազմի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իրավաբանական</w:t>
            </w:r>
            <w:proofErr w:type="spellEnd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78A3">
              <w:rPr>
                <w:rFonts w:ascii="GHEA Grapalat" w:hAnsi="GHEA Grapalat" w:cs="Sylfaen"/>
                <w:sz w:val="24"/>
                <w:szCs w:val="24"/>
                <w:lang w:val="en-US"/>
              </w:rPr>
              <w:t>վարչություն</w:t>
            </w:r>
            <w:proofErr w:type="spellEnd"/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 w:rsidP="006078A3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en-US"/>
              </w:rPr>
            </w:pPr>
            <w:r w:rsidRPr="006078A3">
              <w:rPr>
                <w:rFonts w:ascii="GHEA Grapalat" w:eastAsia="Times New Roman" w:hAnsi="GHEA Grapalat"/>
                <w:sz w:val="24"/>
                <w:szCs w:val="24"/>
              </w:rPr>
              <w:t>Կարգի 1-ին կետում ,,Սույնով սահմանվում է,, բառերը փոխարինել ,,սույն կարգով կարգավորվում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 xml:space="preserve"> է,, բառերով, իսկ ,,կարգ,, բառը,,</w:t>
            </w:r>
            <w:r w:rsidRPr="006078A3">
              <w:rPr>
                <w:rFonts w:ascii="GHEA Grapalat" w:eastAsia="Times New Roman" w:hAnsi="GHEA Grapalat"/>
                <w:sz w:val="24"/>
                <w:szCs w:val="24"/>
              </w:rPr>
              <w:t>հետ կապված հարաբերությունները,, բառերով: 11-րդ կետում հղում է կատարված 8-րդ կետում նշված համաձայնեցումներին, սակայն 8-րդ կետը այլ բովանդակությամբ է: Բացի այդ առաջարկու</w:t>
            </w:r>
            <w:r>
              <w:rPr>
                <w:rFonts w:ascii="GHEA Grapalat" w:eastAsia="Times New Roman" w:hAnsi="GHEA Grapalat"/>
                <w:sz w:val="24"/>
                <w:szCs w:val="24"/>
              </w:rPr>
              <w:t>մ եմ նախագիծը համապատասխանեցնել</w:t>
            </w: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t xml:space="preserve"> </w:t>
            </w:r>
            <w:r w:rsidRPr="006078A3">
              <w:rPr>
                <w:rFonts w:ascii="GHEA Grapalat" w:eastAsia="Times New Roman" w:hAnsi="GHEA Grapalat"/>
                <w:sz w:val="24"/>
                <w:szCs w:val="24"/>
              </w:rPr>
              <w:t>,,Իրավական ակտե</w:t>
            </w:r>
            <w:r>
              <w:rPr>
                <w:rFonts w:ascii="GHEA Grapalat" w:eastAsia="Times New Roman" w:hAnsi="GHEA Grapalat"/>
                <w:sz w:val="24"/>
                <w:szCs w:val="24"/>
                <w:lang w:val="en-US"/>
              </w:rPr>
              <w:softHyphen/>
            </w:r>
            <w:r w:rsidRPr="006078A3">
              <w:rPr>
                <w:rFonts w:ascii="GHEA Grapalat" w:eastAsia="Times New Roman" w:hAnsi="GHEA Grapalat"/>
                <w:sz w:val="24"/>
                <w:szCs w:val="24"/>
              </w:rPr>
              <w:t>րի մասին,, ՀՀ օրենքի 41-րդ հոդվածի պահանջներին, համաձայն որի՝ իրավական ակտերում դրույթները շարադրվում են հերթական համարներ ունեցող կետերի տեսքով: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>Ընդունվել</w:t>
            </w:r>
            <w:proofErr w:type="spellEnd"/>
            <w:r w:rsidRPr="006078A3">
              <w:rPr>
                <w:rFonts w:ascii="GHEA Grapalat" w:hAnsi="GHEA Grapalat"/>
                <w:sz w:val="24"/>
                <w:szCs w:val="24"/>
                <w:lang w:val="en-US"/>
              </w:rPr>
              <w:t xml:space="preserve"> է: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8A3" w:rsidRPr="006078A3" w:rsidRDefault="006078A3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6078A3">
              <w:rPr>
                <w:rFonts w:ascii="GHEA Grapalat" w:hAnsi="GHEA Grapalat" w:cs="Sylfaen"/>
                <w:sz w:val="24"/>
                <w:szCs w:val="24"/>
                <w:lang w:val="af-ZA"/>
              </w:rPr>
              <w:t>Կատարվել է փոփոխություն:</w:t>
            </w:r>
          </w:p>
        </w:tc>
      </w:tr>
    </w:tbl>
    <w:p w:rsidR="006078A3" w:rsidRPr="006078A3" w:rsidRDefault="006078A3" w:rsidP="006078A3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</w:p>
    <w:p w:rsidR="006078A3" w:rsidRPr="006078A3" w:rsidRDefault="006078A3" w:rsidP="006078A3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6078A3" w:rsidRPr="006078A3" w:rsidRDefault="006078A3" w:rsidP="006078A3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6078A3" w:rsidRPr="006078A3" w:rsidRDefault="006078A3">
      <w:pPr>
        <w:rPr>
          <w:rFonts w:ascii="GHEA Grapalat" w:hAnsi="GHEA Grapalat"/>
          <w:sz w:val="24"/>
          <w:szCs w:val="24"/>
          <w:lang w:val="en-US"/>
        </w:rPr>
      </w:pPr>
    </w:p>
    <w:p w:rsidR="006078A3" w:rsidRPr="006078A3" w:rsidRDefault="006078A3">
      <w:pPr>
        <w:rPr>
          <w:rFonts w:ascii="GHEA Grapalat" w:hAnsi="GHEA Grapalat"/>
          <w:sz w:val="24"/>
          <w:szCs w:val="24"/>
          <w:lang w:val="en-US"/>
        </w:rPr>
      </w:pPr>
    </w:p>
    <w:p w:rsidR="006078A3" w:rsidRPr="006078A3" w:rsidRDefault="006078A3">
      <w:pPr>
        <w:rPr>
          <w:rFonts w:ascii="GHEA Grapalat" w:hAnsi="GHEA Grapalat"/>
          <w:sz w:val="24"/>
          <w:szCs w:val="24"/>
          <w:lang w:val="en-US"/>
        </w:rPr>
      </w:pPr>
    </w:p>
    <w:p w:rsidR="006078A3" w:rsidRPr="006078A3" w:rsidRDefault="006078A3">
      <w:pPr>
        <w:rPr>
          <w:rFonts w:ascii="GHEA Grapalat" w:hAnsi="GHEA Grapalat"/>
          <w:sz w:val="24"/>
          <w:szCs w:val="24"/>
          <w:lang w:val="en-US"/>
        </w:rPr>
      </w:pPr>
    </w:p>
    <w:p w:rsidR="006078A3" w:rsidRPr="006078A3" w:rsidRDefault="006078A3">
      <w:pPr>
        <w:rPr>
          <w:rFonts w:ascii="GHEA Grapalat" w:hAnsi="GHEA Grapalat"/>
          <w:sz w:val="24"/>
          <w:szCs w:val="24"/>
          <w:lang w:val="en-US"/>
        </w:rPr>
      </w:pPr>
    </w:p>
    <w:p w:rsidR="006078A3" w:rsidRPr="006078A3" w:rsidRDefault="006078A3">
      <w:pPr>
        <w:rPr>
          <w:rFonts w:ascii="GHEA Grapalat" w:hAnsi="GHEA Grapalat"/>
          <w:sz w:val="24"/>
          <w:szCs w:val="24"/>
          <w:lang w:val="en-US"/>
        </w:rPr>
      </w:pPr>
    </w:p>
    <w:p w:rsidR="006078A3" w:rsidRPr="006078A3" w:rsidRDefault="006078A3">
      <w:pPr>
        <w:rPr>
          <w:rFonts w:ascii="GHEA Grapalat" w:hAnsi="GHEA Grapalat"/>
          <w:sz w:val="24"/>
          <w:szCs w:val="24"/>
          <w:lang w:val="en-US"/>
        </w:rPr>
      </w:pPr>
    </w:p>
    <w:p w:rsidR="006078A3" w:rsidRPr="006078A3" w:rsidRDefault="006078A3">
      <w:pPr>
        <w:rPr>
          <w:rFonts w:ascii="GHEA Grapalat" w:hAnsi="GHEA Grapalat"/>
          <w:sz w:val="24"/>
          <w:szCs w:val="24"/>
          <w:lang w:val="en-US"/>
        </w:rPr>
      </w:pPr>
    </w:p>
    <w:p w:rsidR="006078A3" w:rsidRPr="006078A3" w:rsidRDefault="006078A3">
      <w:pPr>
        <w:rPr>
          <w:rFonts w:ascii="GHEA Grapalat" w:hAnsi="GHEA Grapalat"/>
          <w:sz w:val="24"/>
          <w:szCs w:val="24"/>
          <w:lang w:val="en-US"/>
        </w:rPr>
      </w:pPr>
    </w:p>
    <w:p w:rsidR="006078A3" w:rsidRPr="006078A3" w:rsidRDefault="006078A3">
      <w:pPr>
        <w:rPr>
          <w:rFonts w:ascii="GHEA Grapalat" w:hAnsi="GHEA Grapalat"/>
          <w:sz w:val="24"/>
          <w:szCs w:val="24"/>
          <w:lang w:val="en-US"/>
        </w:rPr>
      </w:pPr>
    </w:p>
    <w:p w:rsidR="006078A3" w:rsidRPr="006078A3" w:rsidRDefault="006078A3">
      <w:pPr>
        <w:rPr>
          <w:rFonts w:ascii="GHEA Grapalat" w:hAnsi="GHEA Grapalat"/>
          <w:sz w:val="24"/>
          <w:szCs w:val="24"/>
          <w:lang w:val="en-US"/>
        </w:rPr>
      </w:pPr>
    </w:p>
    <w:sectPr w:rsidR="006078A3" w:rsidRPr="006078A3" w:rsidSect="006078A3">
      <w:pgSz w:w="16838" w:h="11906" w:orient="landscape"/>
      <w:pgMar w:top="1699" w:right="1138" w:bottom="850" w:left="113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AM">
    <w:charset w:val="00"/>
    <w:family w:val="modern"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73938"/>
    <w:multiLevelType w:val="hybridMultilevel"/>
    <w:tmpl w:val="08423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efaultTabStop w:val="708"/>
  <w:characterSpacingControl w:val="doNotCompress"/>
  <w:compat/>
  <w:rsids>
    <w:rsidRoot w:val="004040EA"/>
    <w:rsid w:val="002C44FF"/>
    <w:rsid w:val="0039185D"/>
    <w:rsid w:val="004040EA"/>
    <w:rsid w:val="00594A51"/>
    <w:rsid w:val="006078A3"/>
    <w:rsid w:val="006E2A8A"/>
    <w:rsid w:val="007B01B9"/>
    <w:rsid w:val="00897FB5"/>
    <w:rsid w:val="008F1EE3"/>
    <w:rsid w:val="00A72F5F"/>
    <w:rsid w:val="00CC0BC8"/>
    <w:rsid w:val="00EB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0E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6078A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rsid w:val="006078A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SyuzannaA</cp:lastModifiedBy>
  <cp:revision>2</cp:revision>
  <dcterms:created xsi:type="dcterms:W3CDTF">2013-01-22T07:37:00Z</dcterms:created>
  <dcterms:modified xsi:type="dcterms:W3CDTF">2013-01-22T07:37:00Z</dcterms:modified>
</cp:coreProperties>
</file>