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80D" w:rsidRPr="00BA64EE" w:rsidRDefault="0074680D" w:rsidP="00D266C9">
      <w:pPr>
        <w:spacing w:line="276" w:lineRule="auto"/>
        <w:jc w:val="right"/>
        <w:rPr>
          <w:rFonts w:ascii="GHEA Grapalat" w:hAnsi="GHEA Grapalat"/>
          <w:lang w:val="hy-AM"/>
        </w:rPr>
      </w:pPr>
    </w:p>
    <w:p w:rsidR="00D266C9" w:rsidRPr="00BA64EE" w:rsidRDefault="00D266C9" w:rsidP="00D266C9">
      <w:pPr>
        <w:spacing w:line="276" w:lineRule="auto"/>
        <w:jc w:val="right"/>
        <w:rPr>
          <w:rFonts w:ascii="GHEA Grapalat" w:hAnsi="GHEA Grapalat"/>
          <w:lang w:val="hy-AM"/>
        </w:rPr>
      </w:pPr>
      <w:r w:rsidRPr="00BA64EE">
        <w:rPr>
          <w:rFonts w:ascii="GHEA Grapalat" w:hAnsi="GHEA Grapalat"/>
          <w:lang w:val="hy-AM"/>
        </w:rPr>
        <w:t>ՆԱԽԱԳԻԾ</w:t>
      </w:r>
    </w:p>
    <w:p w:rsidR="00D266C9" w:rsidRPr="00BA64EE" w:rsidRDefault="00D266C9" w:rsidP="00D266C9">
      <w:pPr>
        <w:spacing w:line="276" w:lineRule="auto"/>
        <w:jc w:val="right"/>
        <w:rPr>
          <w:rFonts w:ascii="GHEA Grapalat" w:hAnsi="GHEA Grapalat"/>
          <w:lang w:val="hy-AM"/>
        </w:rPr>
      </w:pPr>
    </w:p>
    <w:p w:rsidR="00D266C9" w:rsidRPr="00BA64EE" w:rsidRDefault="00D266C9" w:rsidP="00D266C9">
      <w:pPr>
        <w:spacing w:line="276" w:lineRule="auto"/>
        <w:jc w:val="right"/>
        <w:rPr>
          <w:rFonts w:ascii="GHEA Grapalat" w:hAnsi="GHEA Grapalat"/>
          <w:lang w:val="hy-AM"/>
        </w:rPr>
      </w:pPr>
    </w:p>
    <w:p w:rsidR="00D266C9" w:rsidRPr="00BA64EE" w:rsidRDefault="00D266C9" w:rsidP="00D266C9">
      <w:pPr>
        <w:spacing w:line="276" w:lineRule="auto"/>
        <w:jc w:val="center"/>
        <w:rPr>
          <w:rFonts w:ascii="GHEA Grapalat" w:hAnsi="GHEA Grapalat"/>
          <w:b/>
          <w:lang w:val="hy-AM"/>
        </w:rPr>
      </w:pPr>
      <w:r w:rsidRPr="00BA64EE">
        <w:rPr>
          <w:rFonts w:ascii="GHEA Grapalat" w:hAnsi="GHEA Grapalat"/>
          <w:b/>
          <w:lang w:val="hy-AM"/>
        </w:rPr>
        <w:t>ՀԱՅԱՍՏԱՆԻ ՀԱՆՐԱՊԵՏՈՒԹՅԱՆ ԿԱՌԱՎԱՐՈՒԹՅՈ</w:t>
      </w:r>
      <w:r w:rsidR="00DC683A">
        <w:rPr>
          <w:rFonts w:ascii="GHEA Grapalat" w:hAnsi="GHEA Grapalat"/>
          <w:b/>
          <w:lang w:val="hy-AM"/>
        </w:rPr>
        <w:t>Ւ</w:t>
      </w:r>
      <w:r w:rsidRPr="00BA64EE">
        <w:rPr>
          <w:rFonts w:ascii="GHEA Grapalat" w:hAnsi="GHEA Grapalat"/>
          <w:b/>
          <w:lang w:val="hy-AM"/>
        </w:rPr>
        <w:t>Ն</w:t>
      </w:r>
    </w:p>
    <w:p w:rsidR="00D266C9" w:rsidRPr="00BA64EE" w:rsidRDefault="00D266C9" w:rsidP="00D266C9">
      <w:pPr>
        <w:spacing w:line="276" w:lineRule="auto"/>
        <w:jc w:val="center"/>
        <w:rPr>
          <w:rFonts w:ascii="GHEA Grapalat" w:hAnsi="GHEA Grapalat"/>
          <w:b/>
          <w:lang w:val="hy-AM"/>
        </w:rPr>
      </w:pPr>
      <w:r w:rsidRPr="00BA64EE">
        <w:rPr>
          <w:rFonts w:ascii="GHEA Grapalat" w:hAnsi="GHEA Grapalat"/>
          <w:b/>
          <w:lang w:val="hy-AM"/>
        </w:rPr>
        <w:t>ՈՐՈՇՈՒՄ</w:t>
      </w:r>
    </w:p>
    <w:p w:rsidR="00D266C9" w:rsidRPr="00BA64EE" w:rsidRDefault="00D266C9" w:rsidP="00D266C9">
      <w:pPr>
        <w:spacing w:line="276" w:lineRule="auto"/>
        <w:jc w:val="center"/>
        <w:rPr>
          <w:rFonts w:ascii="GHEA Grapalat" w:hAnsi="GHEA Grapalat"/>
          <w:lang w:val="hy-AM"/>
        </w:rPr>
      </w:pPr>
    </w:p>
    <w:p w:rsidR="00D266C9" w:rsidRPr="00BA64EE" w:rsidRDefault="00D266C9" w:rsidP="00D266C9">
      <w:pPr>
        <w:spacing w:line="276" w:lineRule="auto"/>
        <w:jc w:val="center"/>
        <w:rPr>
          <w:rFonts w:ascii="GHEA Grapalat" w:hAnsi="GHEA Grapalat"/>
          <w:lang w:val="hy-AM"/>
        </w:rPr>
      </w:pPr>
      <w:r w:rsidRPr="00BA64EE">
        <w:rPr>
          <w:rFonts w:ascii="GHEA Grapalat" w:hAnsi="GHEA Grapalat"/>
          <w:lang w:val="hy-AM"/>
        </w:rPr>
        <w:t>N</w:t>
      </w:r>
      <w:r w:rsidR="00A0534A" w:rsidRPr="00BA64EE">
        <w:rPr>
          <w:rFonts w:ascii="GHEA Grapalat" w:hAnsi="GHEA Grapalat"/>
          <w:lang w:val="hy-AM"/>
        </w:rPr>
        <w:t>_____</w:t>
      </w:r>
      <w:r w:rsidRPr="00BA64EE">
        <w:rPr>
          <w:rFonts w:ascii="GHEA Grapalat" w:hAnsi="GHEA Grapalat"/>
          <w:lang w:val="hy-AM"/>
        </w:rPr>
        <w:t xml:space="preserve"> - Ա</w:t>
      </w:r>
    </w:p>
    <w:p w:rsidR="00D266C9" w:rsidRPr="00BA64EE" w:rsidRDefault="00D266C9" w:rsidP="00D266C9">
      <w:pPr>
        <w:spacing w:line="360" w:lineRule="auto"/>
        <w:jc w:val="center"/>
        <w:rPr>
          <w:rFonts w:ascii="GHEA Grapalat" w:hAnsi="GHEA Grapalat"/>
          <w:color w:val="FF0000"/>
          <w:lang w:val="hy-AM"/>
        </w:rPr>
      </w:pPr>
    </w:p>
    <w:p w:rsidR="00D266C9" w:rsidRPr="00BA64EE" w:rsidRDefault="00D266C9" w:rsidP="00D266C9">
      <w:pPr>
        <w:spacing w:line="360" w:lineRule="auto"/>
        <w:jc w:val="center"/>
        <w:rPr>
          <w:rFonts w:ascii="GHEA Grapalat" w:hAnsi="GHEA Grapalat"/>
          <w:b/>
          <w:lang w:val="hy-AM"/>
        </w:rPr>
      </w:pPr>
      <w:r w:rsidRPr="00BA64EE">
        <w:rPr>
          <w:rFonts w:ascii="GHEA Grapalat" w:hAnsi="GHEA Grapalat" w:cs="Sylfaen"/>
          <w:b/>
          <w:lang w:val="hy-AM"/>
        </w:rPr>
        <w:t>ՆԵՐԴՐՈՒՄԱՅԻՆ</w:t>
      </w:r>
      <w:r w:rsidRPr="00BA64EE">
        <w:rPr>
          <w:rFonts w:ascii="GHEA Grapalat" w:hAnsi="GHEA Grapalat" w:cs="Arial Armenian"/>
          <w:b/>
          <w:lang w:val="hy-AM"/>
        </w:rPr>
        <w:t xml:space="preserve"> </w:t>
      </w:r>
      <w:r w:rsidRPr="00BA64EE">
        <w:rPr>
          <w:rFonts w:ascii="GHEA Grapalat" w:hAnsi="GHEA Grapalat" w:cs="Sylfaen"/>
          <w:b/>
          <w:lang w:val="hy-AM"/>
        </w:rPr>
        <w:t>ԾՐԱԳՐԻ ՇՐՋԱՆԱԿՆԵՐՈՒՄ «</w:t>
      </w:r>
      <w:r w:rsidR="00D54834" w:rsidRPr="00BA64EE">
        <w:rPr>
          <w:rFonts w:ascii="GHEA Grapalat" w:hAnsi="GHEA Grapalat" w:cs="Sylfaen"/>
          <w:b/>
          <w:lang w:val="hy-AM"/>
        </w:rPr>
        <w:t>ԳՐԻՆ ՖԱՐՄԵՐ</w:t>
      </w:r>
      <w:r w:rsidRPr="00BA64EE">
        <w:rPr>
          <w:rFonts w:ascii="GHEA Grapalat" w:hAnsi="GHEA Grapalat" w:cs="Sylfaen"/>
          <w:b/>
          <w:lang w:val="hy-AM"/>
        </w:rPr>
        <w:t>» ՍԱՀՄԱՆԱՓԱԿ ՊԱՏԱՍԽԱՆԱՏՎՈՒԹՅԱՄԲ ԸՆԿԵՐՈՒԹՅԱՆ ԿՈՂՄԻՑ ԱՊՐԱՆՔՆԵՐԻ ՆԵՐՄՈՒԾՄԱՆ ԴԵՊՔՈՒՄ ՄԱՔՍԱՅԻՆ ԵՎ ՀԱՐԿԱՅԻՆ</w:t>
      </w:r>
      <w:r w:rsidRPr="00BA64EE">
        <w:rPr>
          <w:rFonts w:ascii="GHEA Grapalat" w:hAnsi="GHEA Grapalat" w:cs="Arial Armenian"/>
          <w:b/>
          <w:lang w:val="hy-AM"/>
        </w:rPr>
        <w:t xml:space="preserve"> </w:t>
      </w:r>
      <w:r w:rsidRPr="00BA64EE">
        <w:rPr>
          <w:rFonts w:ascii="GHEA Grapalat" w:hAnsi="GHEA Grapalat" w:cs="Sylfaen"/>
          <w:b/>
          <w:lang w:val="hy-AM"/>
        </w:rPr>
        <w:t>ՄԱՐՄԻՆՆԵՐԻ</w:t>
      </w:r>
      <w:r w:rsidRPr="00BA64EE">
        <w:rPr>
          <w:rFonts w:ascii="GHEA Grapalat" w:hAnsi="GHEA Grapalat" w:cs="Arial Armenian"/>
          <w:b/>
          <w:lang w:val="hy-AM"/>
        </w:rPr>
        <w:t xml:space="preserve"> </w:t>
      </w:r>
      <w:r w:rsidRPr="00BA64EE">
        <w:rPr>
          <w:rFonts w:ascii="GHEA Grapalat" w:hAnsi="GHEA Grapalat" w:cs="Sylfaen"/>
          <w:b/>
          <w:lang w:val="hy-AM"/>
        </w:rPr>
        <w:t>ԿՈՂՄԻՑ</w:t>
      </w:r>
      <w:r w:rsidRPr="00BA64EE">
        <w:rPr>
          <w:rFonts w:ascii="GHEA Grapalat" w:hAnsi="GHEA Grapalat" w:cs="Arial Armenian"/>
          <w:b/>
          <w:lang w:val="hy-AM"/>
        </w:rPr>
        <w:t xml:space="preserve"> </w:t>
      </w:r>
      <w:r w:rsidRPr="00BA64EE">
        <w:rPr>
          <w:rFonts w:ascii="GHEA Grapalat" w:hAnsi="GHEA Grapalat" w:cs="Sylfaen"/>
          <w:b/>
          <w:lang w:val="hy-AM"/>
        </w:rPr>
        <w:t>ՀԱՇՎԱՐԿՎԱԾ</w:t>
      </w:r>
      <w:r w:rsidRPr="00BA64EE">
        <w:rPr>
          <w:rFonts w:ascii="GHEA Grapalat" w:hAnsi="GHEA Grapalat" w:cs="Arial Armenian"/>
          <w:b/>
          <w:lang w:val="hy-AM"/>
        </w:rPr>
        <w:t xml:space="preserve"> </w:t>
      </w:r>
      <w:r w:rsidRPr="00BA64EE">
        <w:rPr>
          <w:rFonts w:ascii="GHEA Grapalat" w:hAnsi="GHEA Grapalat" w:cs="Sylfaen"/>
          <w:b/>
          <w:lang w:val="hy-AM"/>
        </w:rPr>
        <w:t>ԱՎԵԼԱՑՎԱԾ</w:t>
      </w:r>
      <w:r w:rsidRPr="00BA64EE">
        <w:rPr>
          <w:rFonts w:ascii="GHEA Grapalat" w:hAnsi="GHEA Grapalat" w:cs="Arial Armenian"/>
          <w:b/>
          <w:lang w:val="hy-AM"/>
        </w:rPr>
        <w:t xml:space="preserve"> </w:t>
      </w:r>
      <w:r w:rsidRPr="00BA64EE">
        <w:rPr>
          <w:rFonts w:ascii="GHEA Grapalat" w:hAnsi="GHEA Grapalat" w:cs="Sylfaen"/>
          <w:b/>
          <w:lang w:val="hy-AM"/>
        </w:rPr>
        <w:t>ԱՐԺԵՔԻ</w:t>
      </w:r>
      <w:r w:rsidRPr="00BA64EE">
        <w:rPr>
          <w:rFonts w:ascii="GHEA Grapalat" w:hAnsi="GHEA Grapalat" w:cs="Arial Armenian"/>
          <w:b/>
          <w:lang w:val="hy-AM"/>
        </w:rPr>
        <w:t xml:space="preserve"> </w:t>
      </w:r>
      <w:r w:rsidRPr="00BA64EE">
        <w:rPr>
          <w:rFonts w:ascii="GHEA Grapalat" w:hAnsi="GHEA Grapalat" w:cs="Sylfaen"/>
          <w:b/>
          <w:lang w:val="hy-AM"/>
        </w:rPr>
        <w:t>ՀԱՐԿԻ</w:t>
      </w:r>
      <w:r w:rsidRPr="00BA64EE">
        <w:rPr>
          <w:rFonts w:ascii="GHEA Grapalat" w:hAnsi="GHEA Grapalat" w:cs="Arial Armenian"/>
          <w:b/>
          <w:lang w:val="hy-AM"/>
        </w:rPr>
        <w:t xml:space="preserve"> </w:t>
      </w:r>
      <w:r w:rsidRPr="00BA64EE">
        <w:rPr>
          <w:rFonts w:ascii="GHEA Grapalat" w:hAnsi="GHEA Grapalat" w:cs="Sylfaen"/>
          <w:b/>
          <w:lang w:val="hy-AM"/>
        </w:rPr>
        <w:t>ԳՈՒՄԱՐՆԵՐԻ</w:t>
      </w:r>
      <w:r w:rsidRPr="00BA64EE">
        <w:rPr>
          <w:rFonts w:ascii="GHEA Grapalat" w:hAnsi="GHEA Grapalat" w:cs="Arial Armenian"/>
          <w:b/>
          <w:lang w:val="hy-AM"/>
        </w:rPr>
        <w:t xml:space="preserve"> </w:t>
      </w:r>
      <w:r w:rsidRPr="00BA64EE">
        <w:rPr>
          <w:rFonts w:ascii="GHEA Grapalat" w:hAnsi="GHEA Grapalat" w:cs="Sylfaen"/>
          <w:b/>
          <w:lang w:val="hy-AM"/>
        </w:rPr>
        <w:t>ՎՃԱՐՄԱՆ</w:t>
      </w:r>
      <w:r w:rsidRPr="00BA64EE">
        <w:rPr>
          <w:rFonts w:ascii="GHEA Grapalat" w:hAnsi="GHEA Grapalat" w:cs="Arial Armenian"/>
          <w:b/>
          <w:lang w:val="hy-AM"/>
        </w:rPr>
        <w:t xml:space="preserve"> </w:t>
      </w:r>
      <w:r w:rsidRPr="00BA64EE">
        <w:rPr>
          <w:rFonts w:ascii="GHEA Grapalat" w:hAnsi="GHEA Grapalat" w:cs="Sylfaen"/>
          <w:b/>
          <w:lang w:val="hy-AM"/>
        </w:rPr>
        <w:t>ԺԱՄԿԵՏԸ</w:t>
      </w:r>
      <w:r w:rsidRPr="00BA64EE">
        <w:rPr>
          <w:rFonts w:ascii="GHEA Grapalat" w:hAnsi="GHEA Grapalat" w:cs="Arial Armenian"/>
          <w:b/>
          <w:lang w:val="hy-AM"/>
        </w:rPr>
        <w:t xml:space="preserve"> </w:t>
      </w:r>
      <w:r w:rsidRPr="00BA64EE">
        <w:rPr>
          <w:rFonts w:ascii="GHEA Grapalat" w:hAnsi="GHEA Grapalat" w:cs="Sylfaen"/>
          <w:b/>
          <w:lang w:val="hy-AM"/>
        </w:rPr>
        <w:t>ԵՐԵՔ</w:t>
      </w:r>
      <w:r w:rsidRPr="00BA64EE">
        <w:rPr>
          <w:rFonts w:ascii="GHEA Grapalat" w:hAnsi="GHEA Grapalat" w:cs="Arial Armenian"/>
          <w:b/>
          <w:lang w:val="hy-AM"/>
        </w:rPr>
        <w:t xml:space="preserve"> </w:t>
      </w:r>
      <w:r w:rsidRPr="00BA64EE">
        <w:rPr>
          <w:rFonts w:ascii="GHEA Grapalat" w:hAnsi="GHEA Grapalat" w:cs="Sylfaen"/>
          <w:b/>
          <w:lang w:val="hy-AM"/>
        </w:rPr>
        <w:t>ՏԱՐԻ</w:t>
      </w:r>
      <w:r w:rsidRPr="00BA64EE">
        <w:rPr>
          <w:rFonts w:ascii="GHEA Grapalat" w:hAnsi="GHEA Grapalat" w:cs="Arial Armenian"/>
          <w:b/>
          <w:lang w:val="hy-AM"/>
        </w:rPr>
        <w:t xml:space="preserve"> </w:t>
      </w:r>
      <w:r w:rsidRPr="00BA64EE">
        <w:rPr>
          <w:rFonts w:ascii="GHEA Grapalat" w:hAnsi="GHEA Grapalat" w:cs="Sylfaen"/>
          <w:b/>
          <w:lang w:val="hy-AM"/>
        </w:rPr>
        <w:t>ԺԱՄԿԵՏՈՎ</w:t>
      </w:r>
      <w:r w:rsidRPr="00BA64EE">
        <w:rPr>
          <w:rFonts w:ascii="GHEA Grapalat" w:hAnsi="GHEA Grapalat" w:cs="Arial Armenian"/>
          <w:b/>
          <w:lang w:val="hy-AM"/>
        </w:rPr>
        <w:t xml:space="preserve"> </w:t>
      </w:r>
      <w:r w:rsidRPr="00BA64EE">
        <w:rPr>
          <w:rFonts w:ascii="GHEA Grapalat" w:hAnsi="GHEA Grapalat" w:cs="Sylfaen"/>
          <w:b/>
          <w:lang w:val="hy-AM"/>
        </w:rPr>
        <w:t>ՀԵՏԱՁԳԵԼՈՒ</w:t>
      </w:r>
      <w:r w:rsidRPr="00BA64EE">
        <w:rPr>
          <w:rFonts w:ascii="GHEA Grapalat" w:hAnsi="GHEA Grapalat" w:cs="Arial Armenian"/>
          <w:b/>
          <w:lang w:val="hy-AM"/>
        </w:rPr>
        <w:t xml:space="preserve"> </w:t>
      </w:r>
      <w:r w:rsidRPr="00BA64EE">
        <w:rPr>
          <w:rFonts w:ascii="GHEA Grapalat" w:hAnsi="GHEA Grapalat" w:cs="Sylfaen"/>
          <w:b/>
          <w:lang w:val="hy-AM"/>
        </w:rPr>
        <w:t>ՄԱՍԻՆ</w:t>
      </w:r>
    </w:p>
    <w:p w:rsidR="00D266C9" w:rsidRPr="00BA64EE" w:rsidRDefault="00D266C9" w:rsidP="00D266C9">
      <w:pPr>
        <w:spacing w:line="360" w:lineRule="auto"/>
        <w:jc w:val="center"/>
        <w:rPr>
          <w:rFonts w:ascii="GHEA Grapalat" w:hAnsi="GHEA Grapalat"/>
          <w:color w:val="FF0000"/>
          <w:lang w:val="hy-AM"/>
        </w:rPr>
      </w:pPr>
    </w:p>
    <w:p w:rsidR="00D266C9" w:rsidRPr="00BA64EE" w:rsidRDefault="00D266C9" w:rsidP="00D266C9">
      <w:pPr>
        <w:spacing w:line="360" w:lineRule="auto"/>
        <w:ind w:left="-284" w:firstLine="720"/>
        <w:jc w:val="both"/>
        <w:rPr>
          <w:rFonts w:ascii="GHEA Grapalat" w:hAnsi="GHEA Grapalat" w:cs="Arial Armenian"/>
          <w:lang w:val="hy-AM"/>
        </w:rPr>
      </w:pPr>
      <w:r w:rsidRPr="00BA64EE">
        <w:rPr>
          <w:rFonts w:ascii="GHEA Grapalat" w:hAnsi="GHEA Grapalat" w:cs="Sylfaen"/>
          <w:lang w:val="hy-AM"/>
        </w:rPr>
        <w:t>Հիմք</w:t>
      </w:r>
      <w:r w:rsidRPr="00BA64EE">
        <w:rPr>
          <w:rFonts w:ascii="GHEA Grapalat" w:hAnsi="GHEA Grapalat" w:cs="Arial Armenian"/>
          <w:lang w:val="hy-AM"/>
        </w:rPr>
        <w:t xml:space="preserve"> </w:t>
      </w:r>
      <w:r w:rsidRPr="00BA64EE">
        <w:rPr>
          <w:rFonts w:ascii="GHEA Grapalat" w:hAnsi="GHEA Grapalat" w:cs="Sylfaen"/>
          <w:lang w:val="hy-AM"/>
        </w:rPr>
        <w:t>ընդունելով</w:t>
      </w:r>
      <w:r w:rsidRPr="00BA64EE">
        <w:rPr>
          <w:rFonts w:ascii="GHEA Grapalat" w:hAnsi="GHEA Grapalat" w:cs="Arial Armenian"/>
          <w:lang w:val="hy-AM"/>
        </w:rPr>
        <w:t xml:space="preserve"> </w:t>
      </w:r>
      <w:r w:rsidRPr="00BA64EE">
        <w:rPr>
          <w:rFonts w:ascii="GHEA Grapalat" w:hAnsi="GHEA Grapalat"/>
          <w:lang w:val="hy-AM"/>
        </w:rPr>
        <w:t>Հայաստանի Հանրապետության հարկային օրենսգրքի 79-րդ հոդվածի 1-ին մասը</w:t>
      </w:r>
      <w:r w:rsidRPr="00BA64EE">
        <w:rPr>
          <w:rFonts w:ascii="GHEA Grapalat" w:hAnsi="GHEA Grapalat" w:cs="Sylfaen"/>
          <w:lang w:val="hy-AM"/>
        </w:rPr>
        <w:t xml:space="preserve"> և</w:t>
      </w:r>
      <w:r w:rsidRPr="00BA64EE">
        <w:rPr>
          <w:rFonts w:ascii="GHEA Grapalat" w:hAnsi="GHEA Grapalat" w:cs="Arial Armenian"/>
          <w:lang w:val="hy-AM"/>
        </w:rPr>
        <w:t xml:space="preserve"> </w:t>
      </w:r>
      <w:r w:rsidRPr="00BA64EE">
        <w:rPr>
          <w:rFonts w:ascii="GHEA Grapalat" w:hAnsi="GHEA Grapalat" w:cs="Sylfaen"/>
          <w:lang w:val="hy-AM"/>
        </w:rPr>
        <w:t>ղեկավարվելով</w:t>
      </w:r>
      <w:r w:rsidRPr="00BA64EE">
        <w:rPr>
          <w:rFonts w:ascii="GHEA Grapalat" w:hAnsi="GHEA Grapalat" w:cs="Arial Armenian"/>
          <w:lang w:val="hy-AM"/>
        </w:rPr>
        <w:t xml:space="preserve"> </w:t>
      </w:r>
      <w:r w:rsidRPr="00BA64EE">
        <w:rPr>
          <w:rFonts w:ascii="GHEA Grapalat" w:hAnsi="GHEA Grapalat" w:cs="Sylfaen"/>
          <w:lang w:val="hy-AM"/>
        </w:rPr>
        <w:t>Հայաս</w:t>
      </w:r>
      <w:r w:rsidRPr="00BA64EE">
        <w:rPr>
          <w:rFonts w:ascii="GHEA Grapalat" w:hAnsi="GHEA Grapalat" w:cs="Sylfaen"/>
          <w:lang w:val="hy-AM"/>
        </w:rPr>
        <w:softHyphen/>
        <w:t>տանի Հանրա</w:t>
      </w:r>
      <w:r w:rsidRPr="00BA64EE">
        <w:rPr>
          <w:rFonts w:ascii="GHEA Grapalat" w:hAnsi="GHEA Grapalat" w:cs="Sylfaen"/>
          <w:lang w:val="hy-AM"/>
        </w:rPr>
        <w:softHyphen/>
        <w:t>պետության կառավարության 2017 թվականի հոկտեմբերի 5-ի N1225-Ն որոշման</w:t>
      </w:r>
      <w:r w:rsidRPr="00BA64EE">
        <w:rPr>
          <w:rFonts w:ascii="GHEA Grapalat" w:hAnsi="GHEA Grapalat" w:cs="Arial Armenian"/>
          <w:lang w:val="hy-AM"/>
        </w:rPr>
        <w:t xml:space="preserve"> </w:t>
      </w:r>
      <w:r w:rsidRPr="00BA64EE">
        <w:rPr>
          <w:rFonts w:ascii="GHEA Grapalat" w:hAnsi="GHEA Grapalat" w:cs="Sylfaen"/>
          <w:lang w:val="hy-AM"/>
        </w:rPr>
        <w:t>պահանջներով</w:t>
      </w:r>
      <w:r w:rsidRPr="00BA64EE">
        <w:rPr>
          <w:rFonts w:ascii="GHEA Grapalat" w:hAnsi="GHEA Grapalat" w:cs="Arial Armenian"/>
          <w:lang w:val="hy-AM"/>
        </w:rPr>
        <w:t xml:space="preserve">` </w:t>
      </w:r>
      <w:r w:rsidRPr="00BA64EE">
        <w:rPr>
          <w:rFonts w:ascii="GHEA Grapalat" w:hAnsi="GHEA Grapalat" w:cs="Sylfaen"/>
          <w:lang w:val="hy-AM"/>
        </w:rPr>
        <w:t>Հայաստանի</w:t>
      </w:r>
      <w:r w:rsidRPr="00BA64EE">
        <w:rPr>
          <w:rFonts w:ascii="GHEA Grapalat" w:hAnsi="GHEA Grapalat" w:cs="Arial Armenian"/>
          <w:lang w:val="hy-AM"/>
        </w:rPr>
        <w:t xml:space="preserve"> </w:t>
      </w:r>
      <w:r w:rsidRPr="00BA64EE">
        <w:rPr>
          <w:rFonts w:ascii="GHEA Grapalat" w:hAnsi="GHEA Grapalat" w:cs="Sylfaen"/>
          <w:lang w:val="hy-AM"/>
        </w:rPr>
        <w:t>Հանրապետության</w:t>
      </w:r>
      <w:r w:rsidRPr="00BA64EE">
        <w:rPr>
          <w:rFonts w:ascii="GHEA Grapalat" w:hAnsi="GHEA Grapalat" w:cs="Arial Armenian"/>
          <w:lang w:val="hy-AM"/>
        </w:rPr>
        <w:t xml:space="preserve"> </w:t>
      </w:r>
      <w:r w:rsidRPr="00BA64EE">
        <w:rPr>
          <w:rFonts w:ascii="GHEA Grapalat" w:hAnsi="GHEA Grapalat" w:cs="Sylfaen"/>
          <w:lang w:val="hy-AM"/>
        </w:rPr>
        <w:t>կառավարությունը</w:t>
      </w:r>
      <w:r w:rsidRPr="00BA64EE">
        <w:rPr>
          <w:rFonts w:ascii="GHEA Grapalat" w:hAnsi="GHEA Grapalat" w:cs="Arial Armenian"/>
          <w:lang w:val="hy-AM"/>
        </w:rPr>
        <w:t xml:space="preserve"> </w:t>
      </w:r>
      <w:r w:rsidRPr="00BA64EE">
        <w:rPr>
          <w:rFonts w:ascii="GHEA Grapalat" w:hAnsi="GHEA Grapalat" w:cs="Sylfaen"/>
          <w:lang w:val="hy-AM"/>
        </w:rPr>
        <w:t>ո</w:t>
      </w:r>
      <w:r w:rsidRPr="00BA64EE">
        <w:rPr>
          <w:rFonts w:ascii="GHEA Grapalat" w:hAnsi="GHEA Grapalat" w:cs="Arial Armenian"/>
          <w:lang w:val="hy-AM"/>
        </w:rPr>
        <w:t xml:space="preserve"> </w:t>
      </w:r>
      <w:r w:rsidRPr="00BA64EE">
        <w:rPr>
          <w:rFonts w:ascii="GHEA Grapalat" w:hAnsi="GHEA Grapalat" w:cs="Sylfaen"/>
          <w:lang w:val="hy-AM"/>
        </w:rPr>
        <w:t>ր</w:t>
      </w:r>
      <w:r w:rsidRPr="00BA64EE">
        <w:rPr>
          <w:rFonts w:ascii="GHEA Grapalat" w:hAnsi="GHEA Grapalat" w:cs="Arial Armenian"/>
          <w:lang w:val="hy-AM"/>
        </w:rPr>
        <w:t xml:space="preserve"> </w:t>
      </w:r>
      <w:r w:rsidRPr="00BA64EE">
        <w:rPr>
          <w:rFonts w:ascii="GHEA Grapalat" w:hAnsi="GHEA Grapalat" w:cs="Sylfaen"/>
          <w:lang w:val="hy-AM"/>
        </w:rPr>
        <w:t>ո</w:t>
      </w:r>
      <w:r w:rsidRPr="00BA64EE">
        <w:rPr>
          <w:rFonts w:ascii="GHEA Grapalat" w:hAnsi="GHEA Grapalat" w:cs="Arial Armenian"/>
          <w:lang w:val="hy-AM"/>
        </w:rPr>
        <w:t xml:space="preserve"> </w:t>
      </w:r>
      <w:r w:rsidRPr="00BA64EE">
        <w:rPr>
          <w:rFonts w:ascii="GHEA Grapalat" w:hAnsi="GHEA Grapalat" w:cs="Sylfaen"/>
          <w:lang w:val="hy-AM"/>
        </w:rPr>
        <w:t>շ</w:t>
      </w:r>
      <w:r w:rsidRPr="00BA64EE">
        <w:rPr>
          <w:rFonts w:ascii="GHEA Grapalat" w:hAnsi="GHEA Grapalat" w:cs="Arial Armenian"/>
          <w:lang w:val="hy-AM"/>
        </w:rPr>
        <w:t xml:space="preserve"> </w:t>
      </w:r>
      <w:r w:rsidRPr="00BA64EE">
        <w:rPr>
          <w:rFonts w:ascii="GHEA Grapalat" w:hAnsi="GHEA Grapalat" w:cs="Sylfaen"/>
          <w:lang w:val="hy-AM"/>
        </w:rPr>
        <w:t>ու</w:t>
      </w:r>
      <w:r w:rsidRPr="00BA64EE">
        <w:rPr>
          <w:rFonts w:ascii="GHEA Grapalat" w:hAnsi="GHEA Grapalat" w:cs="Arial Armenian"/>
          <w:lang w:val="hy-AM"/>
        </w:rPr>
        <w:t xml:space="preserve"> </w:t>
      </w:r>
      <w:r w:rsidRPr="00BA64EE">
        <w:rPr>
          <w:rFonts w:ascii="GHEA Grapalat" w:hAnsi="GHEA Grapalat" w:cs="Sylfaen"/>
          <w:lang w:val="hy-AM"/>
        </w:rPr>
        <w:t>մ</w:t>
      </w:r>
      <w:r w:rsidRPr="00BA64EE">
        <w:rPr>
          <w:rFonts w:ascii="GHEA Grapalat" w:hAnsi="GHEA Grapalat" w:cs="Arial Armenian"/>
          <w:lang w:val="hy-AM"/>
        </w:rPr>
        <w:t xml:space="preserve"> </w:t>
      </w:r>
      <w:r w:rsidRPr="00BA64EE">
        <w:rPr>
          <w:rFonts w:ascii="GHEA Grapalat" w:hAnsi="GHEA Grapalat" w:cs="Sylfaen"/>
          <w:lang w:val="hy-AM"/>
        </w:rPr>
        <w:t>է</w:t>
      </w:r>
      <w:r w:rsidRPr="00BA64EE">
        <w:rPr>
          <w:rFonts w:ascii="GHEA Grapalat" w:hAnsi="GHEA Grapalat" w:cs="Arial Armenian"/>
          <w:lang w:val="hy-AM"/>
        </w:rPr>
        <w:t>.</w:t>
      </w:r>
    </w:p>
    <w:p w:rsidR="00D266C9" w:rsidRPr="00BA64EE" w:rsidRDefault="00D266C9" w:rsidP="00D266C9">
      <w:pPr>
        <w:spacing w:line="360" w:lineRule="auto"/>
        <w:ind w:left="-284" w:firstLine="720"/>
        <w:jc w:val="both"/>
        <w:rPr>
          <w:rFonts w:ascii="GHEA Grapalat" w:hAnsi="GHEA Grapalat"/>
          <w:lang w:val="hy-AM"/>
        </w:rPr>
      </w:pPr>
    </w:p>
    <w:p w:rsidR="00D266C9" w:rsidRPr="00BA64EE" w:rsidRDefault="00D266C9" w:rsidP="00D266C9">
      <w:pPr>
        <w:spacing w:line="360" w:lineRule="auto"/>
        <w:ind w:left="-284" w:firstLine="568"/>
        <w:jc w:val="both"/>
        <w:rPr>
          <w:rFonts w:ascii="GHEA Grapalat" w:hAnsi="GHEA Grapalat" w:cs="Sylfaen"/>
          <w:lang w:val="hy-AM"/>
        </w:rPr>
      </w:pPr>
      <w:r w:rsidRPr="00BA64EE">
        <w:rPr>
          <w:rFonts w:ascii="GHEA Grapalat" w:hAnsi="GHEA Grapalat"/>
          <w:lang w:val="hy-AM"/>
        </w:rPr>
        <w:t xml:space="preserve">1. </w:t>
      </w:r>
      <w:r w:rsidRPr="00BA64EE">
        <w:rPr>
          <w:rFonts w:ascii="GHEA Grapalat" w:hAnsi="GHEA Grapalat" w:cs="Sylfaen"/>
          <w:lang w:val="hy-AM"/>
        </w:rPr>
        <w:t>Հայաստանի</w:t>
      </w:r>
      <w:r w:rsidRPr="00BA64EE">
        <w:rPr>
          <w:rFonts w:ascii="GHEA Grapalat" w:hAnsi="GHEA Grapalat" w:cs="Arial Armenian"/>
          <w:lang w:val="hy-AM"/>
        </w:rPr>
        <w:t xml:space="preserve"> </w:t>
      </w:r>
      <w:r w:rsidRPr="00BA64EE">
        <w:rPr>
          <w:rFonts w:ascii="GHEA Grapalat" w:hAnsi="GHEA Grapalat" w:cs="Sylfaen"/>
          <w:lang w:val="hy-AM"/>
        </w:rPr>
        <w:t>Հանրապետության</w:t>
      </w:r>
      <w:r w:rsidRPr="00BA64EE">
        <w:rPr>
          <w:rFonts w:ascii="GHEA Grapalat" w:hAnsi="GHEA Grapalat" w:cs="Arial Armenian"/>
          <w:lang w:val="hy-AM"/>
        </w:rPr>
        <w:t xml:space="preserve"> </w:t>
      </w:r>
      <w:r w:rsidRPr="00BA64EE">
        <w:rPr>
          <w:rFonts w:ascii="GHEA Grapalat" w:hAnsi="GHEA Grapalat" w:cs="Sylfaen"/>
          <w:lang w:val="hy-AM"/>
        </w:rPr>
        <w:t xml:space="preserve">կառավարության սահմանած կարգով ընտրված </w:t>
      </w:r>
      <w:r w:rsidRPr="00BA64EE">
        <w:rPr>
          <w:rFonts w:ascii="GHEA Grapalat" w:hAnsi="GHEA Grapalat"/>
          <w:lang w:val="hy-AM"/>
        </w:rPr>
        <w:t>«</w:t>
      </w:r>
      <w:r w:rsidR="00075A13" w:rsidRPr="00BA64EE">
        <w:rPr>
          <w:rFonts w:ascii="GHEA Grapalat" w:hAnsi="GHEA Grapalat" w:cs="Sylfaen"/>
          <w:lang w:val="hy-AM"/>
        </w:rPr>
        <w:t>ԳՐԻՆ ՖԱՐՄԵՐ</w:t>
      </w:r>
      <w:r w:rsidRPr="00BA64EE">
        <w:rPr>
          <w:rFonts w:ascii="GHEA Grapalat" w:hAnsi="GHEA Grapalat"/>
          <w:lang w:val="hy-AM"/>
        </w:rPr>
        <w:t>» սահմանա</w:t>
      </w:r>
      <w:r w:rsidRPr="00BA64EE">
        <w:rPr>
          <w:rFonts w:ascii="GHEA Grapalat" w:hAnsi="GHEA Grapalat" w:cs="Sylfaen"/>
          <w:lang w:val="hy-AM"/>
        </w:rPr>
        <w:t xml:space="preserve">փակ պատասխանատվությամբ ընկերության կողմից իրականացվող ներդրումային ծրագրի շրջանակներում 2018 թվականի </w:t>
      </w:r>
      <w:r w:rsidR="006620C7" w:rsidRPr="00BA64EE">
        <w:rPr>
          <w:rFonts w:ascii="GHEA Grapalat" w:hAnsi="GHEA Grapalat" w:cs="Sylfaen"/>
          <w:lang w:val="hy-AM"/>
        </w:rPr>
        <w:t>հու</w:t>
      </w:r>
      <w:r w:rsidR="002079A9" w:rsidRPr="00BA64EE">
        <w:rPr>
          <w:rFonts w:ascii="GHEA Grapalat" w:hAnsi="GHEA Grapalat" w:cs="Sylfaen"/>
          <w:lang w:val="hy-AM"/>
        </w:rPr>
        <w:t>լիսի</w:t>
      </w:r>
      <w:r w:rsidRPr="00BA64EE">
        <w:rPr>
          <w:rFonts w:ascii="GHEA Grapalat" w:hAnsi="GHEA Grapalat" w:cs="Sylfaen"/>
          <w:lang w:val="hy-AM"/>
        </w:rPr>
        <w:t xml:space="preserve"> </w:t>
      </w:r>
      <w:r w:rsidR="002079A9" w:rsidRPr="00BA64EE">
        <w:rPr>
          <w:rFonts w:ascii="GHEA Grapalat" w:hAnsi="GHEA Grapalat" w:cs="Sylfaen"/>
          <w:lang w:val="hy-AM"/>
        </w:rPr>
        <w:t>20</w:t>
      </w:r>
      <w:r w:rsidRPr="00BA64EE">
        <w:rPr>
          <w:rFonts w:ascii="GHEA Grapalat" w:hAnsi="GHEA Grapalat" w:cs="Sylfaen"/>
          <w:lang w:val="hy-AM"/>
        </w:rPr>
        <w:t xml:space="preserve">-ից մինչև 2019 թվականի </w:t>
      </w:r>
      <w:r w:rsidR="00DF61C7" w:rsidRPr="00BA64EE">
        <w:rPr>
          <w:rFonts w:ascii="GHEA Grapalat" w:hAnsi="GHEA Grapalat" w:cs="Sylfaen"/>
          <w:lang w:val="hy-AM"/>
        </w:rPr>
        <w:t>օգոստոսի</w:t>
      </w:r>
      <w:r w:rsidRPr="00BA64EE">
        <w:rPr>
          <w:rFonts w:ascii="GHEA Grapalat" w:hAnsi="GHEA Grapalat" w:cs="Sylfaen"/>
          <w:lang w:val="hy-AM"/>
        </w:rPr>
        <w:t xml:space="preserve"> </w:t>
      </w:r>
      <w:r w:rsidR="002079A9" w:rsidRPr="00BA64EE">
        <w:rPr>
          <w:rFonts w:ascii="GHEA Grapalat" w:hAnsi="GHEA Grapalat" w:cs="Sylfaen"/>
          <w:lang w:val="hy-AM"/>
        </w:rPr>
        <w:t>31</w:t>
      </w:r>
      <w:r w:rsidRPr="00BA64EE">
        <w:rPr>
          <w:rFonts w:ascii="GHEA Grapalat" w:hAnsi="GHEA Grapalat" w:cs="Sylfaen"/>
          <w:lang w:val="hy-AM"/>
        </w:rPr>
        <w:t>-ը ներառյալ ներմուծվող ապրանքների` համաձայն հավելվածի, մաքսային և հարկային մարմինների կողմից հաշվարկվող ավելացված արժեքի հարկի վճարման ժամկետը հետաձգվում է ներմուծման հայտարարագրման օրվանից հաշված 3 տարի ժամկետով:</w:t>
      </w:r>
    </w:p>
    <w:p w:rsidR="00D266C9" w:rsidRPr="00DE1CCD" w:rsidRDefault="00D266C9" w:rsidP="00DE1CCD">
      <w:pPr>
        <w:spacing w:line="360" w:lineRule="auto"/>
        <w:ind w:left="-284" w:firstLine="568"/>
        <w:jc w:val="both"/>
        <w:rPr>
          <w:rFonts w:ascii="GHEA Grapalat" w:hAnsi="GHEA Grapalat" w:cs="Sylfaen"/>
          <w:lang w:val="hy-AM"/>
        </w:rPr>
      </w:pPr>
      <w:r w:rsidRPr="00BA64EE">
        <w:rPr>
          <w:rFonts w:ascii="GHEA Grapalat" w:hAnsi="GHEA Grapalat" w:cs="Sylfaen"/>
          <w:lang w:val="hy-AM"/>
        </w:rPr>
        <w:t xml:space="preserve">2. Հայաստանի Հանրապետության տնտեսական զարգացման և ներդրումների նախարարին` ապահովել </w:t>
      </w:r>
      <w:r w:rsidRPr="00BA64EE">
        <w:rPr>
          <w:rFonts w:ascii="GHEA Grapalat" w:hAnsi="GHEA Grapalat"/>
          <w:lang w:val="hy-AM"/>
        </w:rPr>
        <w:t>«</w:t>
      </w:r>
      <w:r w:rsidR="00075A13" w:rsidRPr="00BA64EE">
        <w:rPr>
          <w:rFonts w:ascii="GHEA Grapalat" w:hAnsi="GHEA Grapalat" w:cs="Sylfaen"/>
          <w:lang w:val="hy-AM"/>
        </w:rPr>
        <w:t>ԳՐԻՆ ՖԱՐՄԵՐ</w:t>
      </w:r>
      <w:r w:rsidRPr="00BA64EE">
        <w:rPr>
          <w:rFonts w:ascii="GHEA Grapalat" w:hAnsi="GHEA Grapalat"/>
          <w:lang w:val="hy-AM"/>
        </w:rPr>
        <w:t>» սահմանափակ պատասխանատվությամբ</w:t>
      </w:r>
      <w:r w:rsidRPr="00BA64EE">
        <w:rPr>
          <w:rFonts w:ascii="GHEA Grapalat" w:hAnsi="GHEA Grapalat" w:cs="Sylfaen"/>
          <w:lang w:val="hy-AM"/>
        </w:rPr>
        <w:t xml:space="preserve"> ընկերության հետ Հայաս</w:t>
      </w:r>
      <w:r w:rsidRPr="00BA64EE">
        <w:rPr>
          <w:rFonts w:ascii="GHEA Grapalat" w:hAnsi="GHEA Grapalat" w:cs="Sylfaen"/>
          <w:lang w:val="hy-AM"/>
        </w:rPr>
        <w:softHyphen/>
        <w:t>տանի Հանրա</w:t>
      </w:r>
      <w:r w:rsidRPr="00BA64EE">
        <w:rPr>
          <w:rFonts w:ascii="GHEA Grapalat" w:hAnsi="GHEA Grapalat" w:cs="Sylfaen"/>
          <w:lang w:val="hy-AM"/>
        </w:rPr>
        <w:softHyphen/>
        <w:t xml:space="preserve">պետության կառավարության 2017 թվականի հոկտեմբերի 5-ի N1225-Ն որոշման </w:t>
      </w:r>
      <w:r w:rsidR="000E281C" w:rsidRPr="000E281C">
        <w:rPr>
          <w:rFonts w:ascii="GHEA Grapalat" w:hAnsi="GHEA Grapalat" w:cs="Sylfaen"/>
          <w:lang w:val="hy-AM"/>
        </w:rPr>
        <w:t>2</w:t>
      </w:r>
      <w:r w:rsidR="00DE1CCD">
        <w:rPr>
          <w:rFonts w:ascii="GHEA Grapalat" w:hAnsi="GHEA Grapalat" w:cs="Sylfaen"/>
          <w:lang w:val="hy-AM"/>
        </w:rPr>
        <w:t xml:space="preserve">-րդ </w:t>
      </w:r>
      <w:bookmarkStart w:id="0" w:name="_GoBack"/>
      <w:bookmarkEnd w:id="0"/>
      <w:r w:rsidRPr="00BA64EE">
        <w:rPr>
          <w:rFonts w:ascii="GHEA Grapalat" w:hAnsi="GHEA Grapalat" w:cs="Sylfaen"/>
          <w:lang w:val="hy-AM"/>
        </w:rPr>
        <w:t>կետով հաստատված` ներդրումային</w:t>
      </w:r>
      <w:r w:rsidRPr="00BA64EE">
        <w:rPr>
          <w:rFonts w:ascii="GHEA Grapalat" w:hAnsi="GHEA Grapalat" w:cs="Arial Armenian"/>
          <w:lang w:val="hy-AM"/>
        </w:rPr>
        <w:t xml:space="preserve"> </w:t>
      </w:r>
      <w:r w:rsidRPr="00BA64EE">
        <w:rPr>
          <w:rFonts w:ascii="GHEA Grapalat" w:hAnsi="GHEA Grapalat" w:cs="Sylfaen"/>
          <w:lang w:val="hy-AM"/>
        </w:rPr>
        <w:t>ծրագրի</w:t>
      </w:r>
      <w:r w:rsidRPr="00BA64EE">
        <w:rPr>
          <w:rFonts w:ascii="GHEA Grapalat" w:hAnsi="GHEA Grapalat" w:cs="Arial Armenian"/>
          <w:lang w:val="hy-AM"/>
        </w:rPr>
        <w:t xml:space="preserve"> </w:t>
      </w:r>
      <w:r w:rsidRPr="00BA64EE">
        <w:rPr>
          <w:rFonts w:ascii="GHEA Grapalat" w:hAnsi="GHEA Grapalat" w:cs="Sylfaen"/>
          <w:lang w:val="hy-AM"/>
        </w:rPr>
        <w:t>իրականացման</w:t>
      </w:r>
      <w:r w:rsidRPr="00BA64EE">
        <w:rPr>
          <w:rFonts w:ascii="GHEA Grapalat" w:hAnsi="GHEA Grapalat" w:cs="Arial Armenian"/>
          <w:lang w:val="hy-AM"/>
        </w:rPr>
        <w:t xml:space="preserve"> </w:t>
      </w:r>
      <w:r w:rsidRPr="00BA64EE">
        <w:rPr>
          <w:rFonts w:ascii="GHEA Grapalat" w:hAnsi="GHEA Grapalat" w:cs="Sylfaen"/>
          <w:lang w:val="hy-AM"/>
        </w:rPr>
        <w:t>ակնկալվող</w:t>
      </w:r>
      <w:r w:rsidRPr="00BA64EE">
        <w:rPr>
          <w:rFonts w:ascii="GHEA Grapalat" w:hAnsi="GHEA Grapalat" w:cs="Arial Armenian"/>
          <w:lang w:val="hy-AM"/>
        </w:rPr>
        <w:t xml:space="preserve"> </w:t>
      </w:r>
      <w:r w:rsidRPr="00BA64EE">
        <w:rPr>
          <w:rFonts w:ascii="GHEA Grapalat" w:hAnsi="GHEA Grapalat" w:cs="Sylfaen"/>
          <w:lang w:val="hy-AM"/>
        </w:rPr>
        <w:t>արդյունքների</w:t>
      </w:r>
      <w:r w:rsidRPr="00BA64EE">
        <w:rPr>
          <w:rFonts w:ascii="GHEA Grapalat" w:hAnsi="GHEA Grapalat" w:cs="Arial Armenian"/>
          <w:lang w:val="hy-AM"/>
        </w:rPr>
        <w:t xml:space="preserve"> </w:t>
      </w:r>
      <w:r w:rsidRPr="00BA64EE">
        <w:rPr>
          <w:rFonts w:ascii="GHEA Grapalat" w:hAnsi="GHEA Grapalat" w:cs="Sylfaen"/>
          <w:lang w:val="hy-AM"/>
        </w:rPr>
        <w:t>և</w:t>
      </w:r>
      <w:r w:rsidRPr="00BA64EE">
        <w:rPr>
          <w:rFonts w:ascii="GHEA Grapalat" w:hAnsi="GHEA Grapalat" w:cs="Arial Armenian"/>
          <w:lang w:val="hy-AM"/>
        </w:rPr>
        <w:t xml:space="preserve"> </w:t>
      </w:r>
      <w:r w:rsidRPr="00BA64EE">
        <w:rPr>
          <w:rFonts w:ascii="GHEA Grapalat" w:hAnsi="GHEA Grapalat" w:cs="Sylfaen"/>
          <w:lang w:val="hy-AM"/>
        </w:rPr>
        <w:t>մոնիթորինգի</w:t>
      </w:r>
      <w:r w:rsidRPr="00BA64EE">
        <w:rPr>
          <w:rFonts w:ascii="GHEA Grapalat" w:hAnsi="GHEA Grapalat" w:cs="Arial Armenian"/>
          <w:lang w:val="hy-AM"/>
        </w:rPr>
        <w:t xml:space="preserve"> </w:t>
      </w:r>
      <w:r w:rsidRPr="00BA64EE">
        <w:rPr>
          <w:rFonts w:ascii="GHEA Grapalat" w:hAnsi="GHEA Grapalat" w:cs="Sylfaen"/>
          <w:lang w:val="hy-AM"/>
        </w:rPr>
        <w:t>համա</w:t>
      </w:r>
      <w:r w:rsidRPr="00BA64EE">
        <w:rPr>
          <w:rFonts w:ascii="GHEA Grapalat" w:hAnsi="GHEA Grapalat" w:cs="Sylfaen"/>
          <w:lang w:val="hy-AM"/>
        </w:rPr>
        <w:softHyphen/>
        <w:t>կարգի</w:t>
      </w:r>
      <w:r w:rsidRPr="00BA64EE">
        <w:rPr>
          <w:rFonts w:ascii="GHEA Grapalat" w:hAnsi="GHEA Grapalat" w:cs="Arial Armenian"/>
          <w:lang w:val="hy-AM"/>
        </w:rPr>
        <w:t xml:space="preserve"> </w:t>
      </w:r>
      <w:r w:rsidRPr="00BA64EE">
        <w:rPr>
          <w:rFonts w:ascii="GHEA Grapalat" w:hAnsi="GHEA Grapalat" w:cs="Sylfaen"/>
          <w:lang w:val="hy-AM"/>
        </w:rPr>
        <w:t>մասին համապատասխան պայմանագրի</w:t>
      </w:r>
      <w:r w:rsidRPr="00BA64EE">
        <w:rPr>
          <w:rFonts w:ascii="GHEA Grapalat" w:hAnsi="GHEA Grapalat" w:cs="Arial Armenian"/>
          <w:lang w:val="hy-AM"/>
        </w:rPr>
        <w:t xml:space="preserve"> </w:t>
      </w:r>
      <w:r w:rsidRPr="00BA64EE">
        <w:rPr>
          <w:rFonts w:ascii="GHEA Grapalat" w:hAnsi="GHEA Grapalat" w:cs="Sylfaen"/>
          <w:lang w:val="hy-AM"/>
        </w:rPr>
        <w:t>կնքումը</w:t>
      </w:r>
      <w:r w:rsidRPr="00BA64EE">
        <w:rPr>
          <w:rFonts w:ascii="GHEA Grapalat" w:hAnsi="GHEA Grapalat" w:cs="Arial Armenian"/>
          <w:lang w:val="hy-AM"/>
        </w:rPr>
        <w:t>:</w:t>
      </w:r>
    </w:p>
    <w:p w:rsidR="00D266C9" w:rsidRPr="00BA64EE" w:rsidRDefault="00D266C9" w:rsidP="00D266C9">
      <w:pPr>
        <w:spacing w:line="360" w:lineRule="auto"/>
        <w:ind w:left="-284" w:firstLine="568"/>
        <w:jc w:val="both"/>
        <w:rPr>
          <w:rFonts w:ascii="GHEA Grapalat" w:hAnsi="GHEA Grapalat"/>
          <w:lang w:val="hy-AM"/>
        </w:rPr>
      </w:pPr>
      <w:r w:rsidRPr="00BA64EE">
        <w:rPr>
          <w:rFonts w:ascii="GHEA Grapalat" w:hAnsi="GHEA Grapalat"/>
          <w:lang w:val="hy-AM"/>
        </w:rPr>
        <w:lastRenderedPageBreak/>
        <w:t>3. Սահմանել, որ ս</w:t>
      </w:r>
      <w:r w:rsidRPr="00BA64EE">
        <w:rPr>
          <w:rFonts w:ascii="GHEA Grapalat" w:hAnsi="GHEA Grapalat" w:cs="Sylfaen"/>
          <w:lang w:val="hy-AM"/>
        </w:rPr>
        <w:t>ույն</w:t>
      </w:r>
      <w:r w:rsidRPr="00BA64EE">
        <w:rPr>
          <w:rFonts w:ascii="GHEA Grapalat" w:hAnsi="GHEA Grapalat" w:cs="Arial Armenian"/>
          <w:lang w:val="hy-AM"/>
        </w:rPr>
        <w:t xml:space="preserve"> </w:t>
      </w:r>
      <w:r w:rsidRPr="00BA64EE">
        <w:rPr>
          <w:rFonts w:ascii="GHEA Grapalat" w:hAnsi="GHEA Grapalat" w:cs="Sylfaen"/>
          <w:lang w:val="hy-AM"/>
        </w:rPr>
        <w:t>որոշման</w:t>
      </w:r>
      <w:r w:rsidRPr="00BA64EE">
        <w:rPr>
          <w:rFonts w:ascii="GHEA Grapalat" w:hAnsi="GHEA Grapalat" w:cs="Arial Armenian"/>
          <w:lang w:val="hy-AM"/>
        </w:rPr>
        <w:t xml:space="preserve"> </w:t>
      </w:r>
      <w:r w:rsidRPr="00BA64EE">
        <w:rPr>
          <w:rFonts w:ascii="GHEA Grapalat" w:hAnsi="GHEA Grapalat" w:cs="Sylfaen"/>
          <w:lang w:val="hy-AM"/>
        </w:rPr>
        <w:t>հավելվածում</w:t>
      </w:r>
      <w:r w:rsidRPr="00BA64EE">
        <w:rPr>
          <w:rFonts w:ascii="GHEA Grapalat" w:hAnsi="GHEA Grapalat" w:cs="Arial Armenian"/>
          <w:lang w:val="hy-AM"/>
        </w:rPr>
        <w:t xml:space="preserve"> </w:t>
      </w:r>
      <w:r w:rsidRPr="00BA64EE">
        <w:rPr>
          <w:rFonts w:ascii="GHEA Grapalat" w:hAnsi="GHEA Grapalat" w:cs="Sylfaen"/>
          <w:lang w:val="hy-AM"/>
        </w:rPr>
        <w:t>նշված</w:t>
      </w:r>
      <w:r w:rsidRPr="00BA64EE">
        <w:rPr>
          <w:rFonts w:ascii="GHEA Grapalat" w:hAnsi="GHEA Grapalat" w:cs="Arial Armenian"/>
          <w:lang w:val="hy-AM"/>
        </w:rPr>
        <w:t xml:space="preserve"> </w:t>
      </w:r>
      <w:r w:rsidRPr="00BA64EE">
        <w:rPr>
          <w:rFonts w:ascii="GHEA Grapalat" w:hAnsi="GHEA Grapalat" w:cs="Sylfaen"/>
          <w:lang w:val="hy-AM"/>
        </w:rPr>
        <w:t>են</w:t>
      </w:r>
      <w:r w:rsidRPr="00BA64EE">
        <w:rPr>
          <w:rFonts w:ascii="GHEA Grapalat" w:hAnsi="GHEA Grapalat" w:cs="Arial Armenian"/>
          <w:lang w:val="hy-AM"/>
        </w:rPr>
        <w:t xml:space="preserve"> </w:t>
      </w:r>
      <w:r w:rsidRPr="00BA64EE">
        <w:rPr>
          <w:rFonts w:ascii="GHEA Grapalat" w:hAnsi="GHEA Grapalat" w:cs="Sylfaen"/>
          <w:lang w:val="hy-AM"/>
        </w:rPr>
        <w:t>ապրանքների</w:t>
      </w:r>
      <w:r w:rsidRPr="00BA64EE">
        <w:rPr>
          <w:rFonts w:ascii="GHEA Grapalat" w:hAnsi="GHEA Grapalat" w:cs="Arial Armenian"/>
          <w:lang w:val="hy-AM"/>
        </w:rPr>
        <w:t xml:space="preserve"> </w:t>
      </w:r>
      <w:r w:rsidRPr="00BA64EE">
        <w:rPr>
          <w:rFonts w:ascii="GHEA Grapalat" w:hAnsi="GHEA Grapalat" w:cs="Sylfaen"/>
          <w:lang w:val="hy-AM"/>
        </w:rPr>
        <w:t>նախնական</w:t>
      </w:r>
      <w:r w:rsidRPr="00BA64EE">
        <w:rPr>
          <w:rFonts w:ascii="GHEA Grapalat" w:hAnsi="GHEA Grapalat" w:cs="Arial Armenian"/>
          <w:lang w:val="hy-AM"/>
        </w:rPr>
        <w:t xml:space="preserve"> </w:t>
      </w:r>
      <w:r w:rsidRPr="00BA64EE">
        <w:rPr>
          <w:rFonts w:ascii="GHEA Grapalat" w:hAnsi="GHEA Grapalat" w:cs="Sylfaen"/>
          <w:lang w:val="hy-AM"/>
        </w:rPr>
        <w:t>արժեքները</w:t>
      </w:r>
      <w:r w:rsidRPr="00BA64EE">
        <w:rPr>
          <w:rFonts w:ascii="GHEA Grapalat" w:hAnsi="GHEA Grapalat" w:cs="Arial Armenian"/>
          <w:lang w:val="hy-AM"/>
        </w:rPr>
        <w:t>:</w:t>
      </w:r>
    </w:p>
    <w:p w:rsidR="00D266C9" w:rsidRPr="00BA64EE" w:rsidRDefault="00D266C9" w:rsidP="00D266C9">
      <w:pPr>
        <w:spacing w:line="360" w:lineRule="auto"/>
        <w:jc w:val="center"/>
        <w:rPr>
          <w:rFonts w:ascii="GHEA Grapalat" w:hAnsi="GHEA Grapalat"/>
          <w:lang w:val="hy-AM"/>
        </w:rPr>
      </w:pPr>
    </w:p>
    <w:p w:rsidR="00D266C9" w:rsidRPr="00BA64EE" w:rsidRDefault="00D266C9" w:rsidP="00D266C9">
      <w:pPr>
        <w:spacing w:line="360" w:lineRule="auto"/>
        <w:jc w:val="both"/>
        <w:rPr>
          <w:rFonts w:ascii="GHEA Grapalat" w:hAnsi="GHEA Grapalat"/>
          <w:lang w:val="hy-AM"/>
        </w:rPr>
      </w:pPr>
    </w:p>
    <w:p w:rsidR="00D266C9" w:rsidRPr="00BA64EE" w:rsidRDefault="00D266C9" w:rsidP="00D266C9">
      <w:pPr>
        <w:spacing w:line="360" w:lineRule="auto"/>
        <w:jc w:val="both"/>
        <w:rPr>
          <w:rFonts w:ascii="GHEA Grapalat" w:hAnsi="GHEA Grapalat"/>
          <w:lang w:val="hy-AM"/>
        </w:rPr>
      </w:pPr>
    </w:p>
    <w:p w:rsidR="00D266C9" w:rsidRPr="00BA64EE" w:rsidRDefault="00D266C9" w:rsidP="00D266C9">
      <w:pPr>
        <w:spacing w:line="360" w:lineRule="auto"/>
        <w:jc w:val="both"/>
        <w:rPr>
          <w:rFonts w:ascii="GHEA Grapalat" w:hAnsi="GHEA Grapalat"/>
          <w:lang w:val="hy-AM"/>
        </w:rPr>
      </w:pPr>
    </w:p>
    <w:p w:rsidR="00D266C9" w:rsidRPr="00BA64EE" w:rsidRDefault="00D266C9" w:rsidP="00D266C9">
      <w:pPr>
        <w:spacing w:line="360" w:lineRule="auto"/>
        <w:jc w:val="both"/>
        <w:rPr>
          <w:rFonts w:ascii="GHEA Grapalat" w:hAnsi="GHEA Grapalat"/>
          <w:lang w:val="hy-AM"/>
        </w:rPr>
      </w:pPr>
    </w:p>
    <w:p w:rsidR="00D266C9" w:rsidRPr="00BA64EE" w:rsidRDefault="00D266C9" w:rsidP="00D266C9">
      <w:pPr>
        <w:spacing w:line="360" w:lineRule="auto"/>
        <w:jc w:val="both"/>
        <w:rPr>
          <w:rFonts w:ascii="GHEA Grapalat" w:hAnsi="GHEA Grapalat"/>
          <w:lang w:val="hy-AM"/>
        </w:rPr>
      </w:pPr>
      <w:r w:rsidRPr="00BA64EE">
        <w:rPr>
          <w:rFonts w:ascii="GHEA Grapalat" w:hAnsi="GHEA Grapalat"/>
          <w:lang w:val="hy-AM"/>
        </w:rPr>
        <w:t xml:space="preserve">ՀԱՅԱՍՏԱՆԻ ՀԱՆՐԱՊԵՏՈՒԹՅԱՆ </w:t>
      </w:r>
    </w:p>
    <w:p w:rsidR="00D266C9" w:rsidRPr="00BA64EE" w:rsidRDefault="00D266C9" w:rsidP="00D266C9">
      <w:pPr>
        <w:ind w:firstLine="709"/>
        <w:rPr>
          <w:rFonts w:ascii="GHEA Grapalat" w:hAnsi="GHEA Grapalat"/>
          <w:lang w:val="hy-AM"/>
        </w:rPr>
      </w:pPr>
      <w:r w:rsidRPr="00BA64EE">
        <w:rPr>
          <w:rFonts w:ascii="GHEA Grapalat" w:hAnsi="GHEA Grapalat"/>
          <w:lang w:val="hy-AM"/>
        </w:rPr>
        <w:t xml:space="preserve"> </w:t>
      </w:r>
      <w:r w:rsidRPr="00BA64EE">
        <w:rPr>
          <w:rFonts w:ascii="GHEA Grapalat" w:hAnsi="GHEA Grapalat"/>
          <w:lang w:val="hy-AM"/>
        </w:rPr>
        <w:tab/>
        <w:t>ՎԱՐՉԱՊԵՏ</w:t>
      </w:r>
      <w:r w:rsidRPr="00BA64EE">
        <w:rPr>
          <w:rFonts w:ascii="GHEA Grapalat" w:hAnsi="GHEA Grapalat"/>
          <w:lang w:val="hy-AM"/>
        </w:rPr>
        <w:tab/>
      </w:r>
      <w:r w:rsidRPr="00BA64EE">
        <w:rPr>
          <w:rFonts w:ascii="GHEA Grapalat" w:hAnsi="GHEA Grapalat"/>
          <w:lang w:val="hy-AM"/>
        </w:rPr>
        <w:tab/>
      </w:r>
      <w:r w:rsidRPr="00BA64EE">
        <w:rPr>
          <w:rFonts w:ascii="GHEA Grapalat" w:hAnsi="GHEA Grapalat"/>
          <w:lang w:val="hy-AM"/>
        </w:rPr>
        <w:tab/>
      </w:r>
      <w:r w:rsidRPr="00BA64EE">
        <w:rPr>
          <w:rFonts w:ascii="GHEA Grapalat" w:hAnsi="GHEA Grapalat"/>
          <w:lang w:val="hy-AM"/>
        </w:rPr>
        <w:tab/>
      </w:r>
      <w:r w:rsidRPr="00BA64EE">
        <w:rPr>
          <w:rFonts w:ascii="GHEA Grapalat" w:hAnsi="GHEA Grapalat"/>
          <w:lang w:val="hy-AM"/>
        </w:rPr>
        <w:tab/>
      </w:r>
      <w:r w:rsidRPr="00BA64EE">
        <w:rPr>
          <w:rFonts w:ascii="GHEA Grapalat" w:hAnsi="GHEA Grapalat"/>
          <w:lang w:val="hy-AM"/>
        </w:rPr>
        <w:tab/>
      </w:r>
      <w:r w:rsidRPr="00BA64EE">
        <w:rPr>
          <w:rFonts w:ascii="GHEA Grapalat" w:hAnsi="GHEA Grapalat"/>
          <w:lang w:val="hy-AM"/>
        </w:rPr>
        <w:tab/>
        <w:t>ՆԻԿՈԼ ՓԱՇԻՆՅԱՆ</w:t>
      </w:r>
    </w:p>
    <w:p w:rsidR="00D266C9" w:rsidRPr="00BA64EE" w:rsidRDefault="00D266C9" w:rsidP="00D266C9">
      <w:pPr>
        <w:spacing w:line="360" w:lineRule="auto"/>
        <w:jc w:val="center"/>
        <w:rPr>
          <w:rFonts w:ascii="GHEA Grapalat" w:hAnsi="GHEA Grapalat"/>
          <w:lang w:val="hy-AM"/>
        </w:rPr>
      </w:pPr>
    </w:p>
    <w:p w:rsidR="00D266C9" w:rsidRPr="00BA64EE" w:rsidRDefault="00D266C9" w:rsidP="00D266C9">
      <w:pPr>
        <w:spacing w:line="360" w:lineRule="auto"/>
        <w:jc w:val="center"/>
        <w:rPr>
          <w:rFonts w:ascii="GHEA Grapalat" w:hAnsi="GHEA Grapalat"/>
          <w:lang w:val="hy-AM"/>
        </w:rPr>
      </w:pPr>
    </w:p>
    <w:p w:rsidR="00D266C9" w:rsidRPr="00BA64EE" w:rsidRDefault="00D266C9" w:rsidP="00D266C9">
      <w:pPr>
        <w:spacing w:line="360" w:lineRule="auto"/>
        <w:jc w:val="center"/>
        <w:rPr>
          <w:rFonts w:ascii="GHEA Grapalat" w:hAnsi="GHEA Grapalat"/>
          <w:lang w:val="hy-AM"/>
        </w:rPr>
      </w:pPr>
    </w:p>
    <w:p w:rsidR="00D266C9" w:rsidRPr="00BA64EE" w:rsidRDefault="00D266C9" w:rsidP="00D266C9">
      <w:pPr>
        <w:spacing w:line="360" w:lineRule="auto"/>
        <w:jc w:val="center"/>
        <w:rPr>
          <w:rFonts w:ascii="GHEA Grapalat" w:hAnsi="GHEA Grapalat"/>
          <w:lang w:val="hy-AM"/>
        </w:rPr>
      </w:pPr>
    </w:p>
    <w:p w:rsidR="00D266C9" w:rsidRPr="00BA64EE" w:rsidRDefault="00D266C9" w:rsidP="00D266C9">
      <w:pPr>
        <w:spacing w:line="360" w:lineRule="auto"/>
        <w:jc w:val="center"/>
        <w:rPr>
          <w:rFonts w:ascii="GHEA Grapalat" w:hAnsi="GHEA Grapalat"/>
          <w:lang w:val="hy-AM"/>
        </w:rPr>
      </w:pPr>
    </w:p>
    <w:p w:rsidR="00D266C9" w:rsidRPr="00BA64EE" w:rsidRDefault="00D266C9" w:rsidP="00D266C9">
      <w:pPr>
        <w:spacing w:line="360" w:lineRule="auto"/>
        <w:jc w:val="center"/>
        <w:rPr>
          <w:rFonts w:ascii="GHEA Grapalat" w:hAnsi="GHEA Grapalat"/>
          <w:lang w:val="hy-AM"/>
        </w:rPr>
      </w:pPr>
    </w:p>
    <w:p w:rsidR="00D266C9" w:rsidRPr="00BA64EE" w:rsidRDefault="00D266C9" w:rsidP="00D266C9">
      <w:pPr>
        <w:spacing w:line="360" w:lineRule="auto"/>
        <w:jc w:val="center"/>
        <w:rPr>
          <w:rFonts w:ascii="GHEA Grapalat" w:hAnsi="GHEA Grapalat"/>
          <w:lang w:val="hy-AM"/>
        </w:rPr>
      </w:pPr>
    </w:p>
    <w:p w:rsidR="00D266C9" w:rsidRPr="00BA64EE" w:rsidRDefault="00D266C9" w:rsidP="00D266C9">
      <w:pPr>
        <w:spacing w:line="360" w:lineRule="auto"/>
        <w:jc w:val="center"/>
        <w:rPr>
          <w:rFonts w:ascii="GHEA Grapalat" w:hAnsi="GHEA Grapalat"/>
          <w:lang w:val="hy-AM"/>
        </w:rPr>
      </w:pPr>
    </w:p>
    <w:p w:rsidR="00D266C9" w:rsidRPr="00BA64EE" w:rsidRDefault="00D266C9" w:rsidP="00D266C9">
      <w:pPr>
        <w:spacing w:line="360" w:lineRule="auto"/>
        <w:jc w:val="center"/>
        <w:rPr>
          <w:rFonts w:ascii="GHEA Grapalat" w:hAnsi="GHEA Grapalat"/>
          <w:lang w:val="hy-AM"/>
        </w:rPr>
      </w:pPr>
    </w:p>
    <w:p w:rsidR="00D266C9" w:rsidRPr="00BA64EE" w:rsidRDefault="00D266C9" w:rsidP="00D266C9">
      <w:pPr>
        <w:spacing w:line="360" w:lineRule="auto"/>
        <w:jc w:val="center"/>
        <w:rPr>
          <w:rFonts w:ascii="GHEA Grapalat" w:hAnsi="GHEA Grapalat"/>
          <w:lang w:val="hy-AM"/>
        </w:rPr>
      </w:pPr>
    </w:p>
    <w:p w:rsidR="00D266C9" w:rsidRPr="00BA64EE" w:rsidRDefault="00D266C9" w:rsidP="00D266C9">
      <w:pPr>
        <w:spacing w:line="360" w:lineRule="auto"/>
        <w:jc w:val="center"/>
        <w:rPr>
          <w:rFonts w:ascii="GHEA Grapalat" w:hAnsi="GHEA Grapalat"/>
          <w:lang w:val="hy-AM"/>
        </w:rPr>
      </w:pPr>
    </w:p>
    <w:p w:rsidR="00D266C9" w:rsidRPr="00BA64EE" w:rsidRDefault="00D266C9" w:rsidP="00D266C9">
      <w:pPr>
        <w:spacing w:line="360" w:lineRule="auto"/>
        <w:jc w:val="center"/>
        <w:rPr>
          <w:rFonts w:ascii="GHEA Grapalat" w:hAnsi="GHEA Grapalat"/>
          <w:lang w:val="hy-AM"/>
        </w:rPr>
      </w:pPr>
    </w:p>
    <w:p w:rsidR="00D266C9" w:rsidRPr="00BA64EE" w:rsidRDefault="00D266C9" w:rsidP="00D266C9">
      <w:pPr>
        <w:spacing w:line="360" w:lineRule="auto"/>
        <w:jc w:val="center"/>
        <w:rPr>
          <w:rFonts w:ascii="GHEA Grapalat" w:hAnsi="GHEA Grapalat"/>
          <w:lang w:val="hy-AM"/>
        </w:rPr>
      </w:pPr>
    </w:p>
    <w:p w:rsidR="00D266C9" w:rsidRPr="00BA64EE" w:rsidRDefault="00D266C9" w:rsidP="00D266C9">
      <w:pPr>
        <w:spacing w:line="360" w:lineRule="auto"/>
        <w:jc w:val="center"/>
        <w:rPr>
          <w:rFonts w:ascii="GHEA Grapalat" w:hAnsi="GHEA Grapalat"/>
          <w:lang w:val="hy-AM"/>
        </w:rPr>
      </w:pPr>
    </w:p>
    <w:p w:rsidR="00D266C9" w:rsidRPr="00BA64EE" w:rsidRDefault="00D266C9" w:rsidP="00D266C9">
      <w:pPr>
        <w:spacing w:line="360" w:lineRule="auto"/>
        <w:jc w:val="center"/>
        <w:rPr>
          <w:rFonts w:ascii="GHEA Grapalat" w:hAnsi="GHEA Grapalat"/>
          <w:lang w:val="hy-AM"/>
        </w:rPr>
      </w:pPr>
    </w:p>
    <w:p w:rsidR="00D266C9" w:rsidRPr="00BA64EE" w:rsidRDefault="00D266C9" w:rsidP="00D266C9">
      <w:pPr>
        <w:spacing w:line="360" w:lineRule="auto"/>
        <w:jc w:val="center"/>
        <w:rPr>
          <w:rFonts w:ascii="GHEA Grapalat" w:hAnsi="GHEA Grapalat"/>
          <w:lang w:val="hy-AM"/>
        </w:rPr>
      </w:pPr>
    </w:p>
    <w:p w:rsidR="000215B5" w:rsidRPr="00BA64EE" w:rsidRDefault="000215B5" w:rsidP="00D266C9">
      <w:pPr>
        <w:spacing w:line="360" w:lineRule="auto"/>
        <w:jc w:val="center"/>
        <w:rPr>
          <w:rFonts w:ascii="GHEA Grapalat" w:hAnsi="GHEA Grapalat"/>
          <w:lang w:val="hy-AM"/>
        </w:rPr>
        <w:sectPr w:rsidR="000215B5" w:rsidRPr="00BA64EE" w:rsidSect="00995EE5">
          <w:pgSz w:w="11907" w:h="16840" w:code="9"/>
          <w:pgMar w:top="851" w:right="850" w:bottom="1134" w:left="1134" w:header="720" w:footer="300" w:gutter="0"/>
          <w:cols w:space="720"/>
          <w:titlePg/>
          <w:docGrid w:linePitch="360"/>
        </w:sectPr>
      </w:pPr>
    </w:p>
    <w:p w:rsidR="00D266C9" w:rsidRPr="00BA64EE" w:rsidRDefault="00D266C9" w:rsidP="00D266C9">
      <w:pPr>
        <w:jc w:val="right"/>
        <w:rPr>
          <w:rFonts w:ascii="GHEA Grapalat" w:hAnsi="GHEA Grapalat" w:cs="Sylfaen"/>
          <w:lang w:val="hy-AM"/>
        </w:rPr>
      </w:pPr>
      <w:r w:rsidRPr="00BA64EE">
        <w:rPr>
          <w:rFonts w:ascii="GHEA Grapalat" w:hAnsi="GHEA Grapalat" w:cs="Sylfaen"/>
          <w:lang w:val="hy-AM"/>
        </w:rPr>
        <w:lastRenderedPageBreak/>
        <w:t>Հավելված</w:t>
      </w:r>
    </w:p>
    <w:p w:rsidR="00D266C9" w:rsidRPr="00BA64EE" w:rsidRDefault="00D266C9" w:rsidP="00D266C9">
      <w:pPr>
        <w:jc w:val="right"/>
        <w:rPr>
          <w:rFonts w:ascii="GHEA Grapalat" w:hAnsi="GHEA Grapalat"/>
          <w:lang w:val="hy-AM"/>
        </w:rPr>
      </w:pPr>
      <w:r w:rsidRPr="00BA64EE">
        <w:rPr>
          <w:rFonts w:ascii="GHEA Grapalat" w:hAnsi="GHEA Grapalat" w:cs="Sylfaen"/>
          <w:lang w:val="hy-AM"/>
        </w:rPr>
        <w:t>ՀՀ</w:t>
      </w:r>
      <w:r w:rsidRPr="00BA64EE">
        <w:rPr>
          <w:rFonts w:ascii="GHEA Grapalat" w:hAnsi="GHEA Grapalat"/>
          <w:lang w:val="hy-AM"/>
        </w:rPr>
        <w:t xml:space="preserve"> </w:t>
      </w:r>
      <w:r w:rsidRPr="00BA64EE">
        <w:rPr>
          <w:rFonts w:ascii="GHEA Grapalat" w:hAnsi="GHEA Grapalat" w:cs="Sylfaen"/>
          <w:lang w:val="hy-AM"/>
        </w:rPr>
        <w:t>կառավարության</w:t>
      </w:r>
      <w:r w:rsidRPr="00BA64EE">
        <w:rPr>
          <w:rFonts w:ascii="GHEA Grapalat" w:hAnsi="GHEA Grapalat"/>
          <w:lang w:val="hy-AM"/>
        </w:rPr>
        <w:t xml:space="preserve"> 2018 </w:t>
      </w:r>
      <w:r w:rsidRPr="00BA64EE">
        <w:rPr>
          <w:rFonts w:ascii="GHEA Grapalat" w:hAnsi="GHEA Grapalat" w:cs="Sylfaen"/>
          <w:lang w:val="hy-AM"/>
        </w:rPr>
        <w:t>թվականի</w:t>
      </w:r>
    </w:p>
    <w:p w:rsidR="00D266C9" w:rsidRPr="00BA64EE" w:rsidRDefault="00D266C9" w:rsidP="00D266C9">
      <w:pPr>
        <w:jc w:val="right"/>
        <w:rPr>
          <w:rFonts w:ascii="GHEA Grapalat" w:hAnsi="GHEA Grapalat"/>
          <w:lang w:val="hy-AM"/>
        </w:rPr>
      </w:pPr>
      <w:r w:rsidRPr="00BA64EE">
        <w:rPr>
          <w:rFonts w:ascii="GHEA Grapalat" w:hAnsi="GHEA Grapalat"/>
          <w:lang w:val="hy-AM"/>
        </w:rPr>
        <w:t>__________ -</w:t>
      </w:r>
      <w:r w:rsidRPr="00BA64EE">
        <w:rPr>
          <w:rFonts w:ascii="GHEA Grapalat" w:hAnsi="GHEA Grapalat" w:cs="Sylfaen"/>
          <w:lang w:val="hy-AM"/>
        </w:rPr>
        <w:t>ի</w:t>
      </w:r>
      <w:r w:rsidRPr="00BA64EE">
        <w:rPr>
          <w:rFonts w:ascii="GHEA Grapalat" w:hAnsi="GHEA Grapalat"/>
          <w:lang w:val="hy-AM"/>
        </w:rPr>
        <w:t xml:space="preserve"> N …-</w:t>
      </w:r>
      <w:r w:rsidRPr="00BA64EE">
        <w:rPr>
          <w:rFonts w:ascii="GHEA Grapalat" w:hAnsi="GHEA Grapalat" w:cs="Sylfaen"/>
          <w:lang w:val="hy-AM"/>
        </w:rPr>
        <w:t>Ա</w:t>
      </w:r>
      <w:r w:rsidRPr="00BA64EE">
        <w:rPr>
          <w:rFonts w:ascii="GHEA Grapalat" w:hAnsi="GHEA Grapalat"/>
          <w:lang w:val="hy-AM"/>
        </w:rPr>
        <w:t xml:space="preserve"> </w:t>
      </w:r>
      <w:r w:rsidRPr="00BA64EE">
        <w:rPr>
          <w:rFonts w:ascii="GHEA Grapalat" w:hAnsi="GHEA Grapalat" w:cs="Sylfaen"/>
          <w:lang w:val="hy-AM"/>
        </w:rPr>
        <w:t>որոշման</w:t>
      </w:r>
    </w:p>
    <w:p w:rsidR="00D266C9" w:rsidRPr="00BA64EE" w:rsidRDefault="00D266C9" w:rsidP="00D266C9">
      <w:pPr>
        <w:spacing w:line="360" w:lineRule="auto"/>
        <w:jc w:val="center"/>
        <w:rPr>
          <w:rFonts w:ascii="GHEA Grapalat" w:hAnsi="GHEA Grapalat" w:cs="Sylfaen"/>
          <w:lang w:val="hy-AM"/>
        </w:rPr>
      </w:pPr>
    </w:p>
    <w:p w:rsidR="00D266C9" w:rsidRPr="00BA64EE" w:rsidRDefault="00D266C9" w:rsidP="00D266C9">
      <w:pPr>
        <w:spacing w:line="360" w:lineRule="auto"/>
        <w:jc w:val="center"/>
        <w:rPr>
          <w:rFonts w:ascii="GHEA Grapalat" w:hAnsi="GHEA Grapalat" w:cs="Sylfaen"/>
          <w:lang w:val="hy-AM"/>
        </w:rPr>
      </w:pPr>
      <w:r w:rsidRPr="00BA64EE">
        <w:rPr>
          <w:rFonts w:ascii="GHEA Grapalat" w:hAnsi="GHEA Grapalat" w:cs="Sylfaen"/>
          <w:lang w:val="hy-AM"/>
        </w:rPr>
        <w:t>ՑԱՆԿ</w:t>
      </w:r>
    </w:p>
    <w:p w:rsidR="00D266C9" w:rsidRPr="00BA64EE" w:rsidRDefault="00D266C9" w:rsidP="00D266C9">
      <w:pPr>
        <w:spacing w:line="360" w:lineRule="auto"/>
        <w:jc w:val="center"/>
        <w:rPr>
          <w:rFonts w:ascii="GHEA Grapalat" w:hAnsi="GHEA Grapalat" w:cs="Sylfaen"/>
          <w:lang w:val="hy-AM"/>
        </w:rPr>
      </w:pPr>
      <w:r w:rsidRPr="00BA64EE">
        <w:rPr>
          <w:rFonts w:ascii="GHEA Grapalat" w:hAnsi="GHEA Grapalat" w:cs="Sylfaen"/>
          <w:lang w:val="hy-AM"/>
        </w:rPr>
        <w:t>«</w:t>
      </w:r>
      <w:r w:rsidR="003C514B" w:rsidRPr="00BA64EE">
        <w:rPr>
          <w:rFonts w:ascii="GHEA Grapalat" w:hAnsi="GHEA Grapalat" w:cs="Sylfaen"/>
          <w:lang w:val="hy-AM"/>
        </w:rPr>
        <w:t>ԳՐԻՆ ՖԱՐՄԵՐ</w:t>
      </w:r>
      <w:r w:rsidRPr="00BA64EE">
        <w:rPr>
          <w:rFonts w:ascii="GHEA Grapalat" w:hAnsi="GHEA Grapalat" w:cs="Sylfaen"/>
          <w:lang w:val="hy-AM"/>
        </w:rPr>
        <w:t>» ՍԱՀՄԱՆԱՓԱԿ ՊԱՏԱՍԽԱՆԱՏՎՈՒԹՅԱՄԲ ԸՆԿԵՐՈՒԹՅԱՆ ԿՈՂՄԻՑ ՆԵՐՄՈՒԾՎՈՂ ԱՊՐԱՆՔՆԵՐԻ</w:t>
      </w:r>
    </w:p>
    <w:tbl>
      <w:tblPr>
        <w:tblW w:w="14315" w:type="dxa"/>
        <w:tblCellSpacing w:w="0" w:type="dxa"/>
        <w:tblInd w:w="1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35"/>
        <w:gridCol w:w="1775"/>
        <w:gridCol w:w="6520"/>
        <w:gridCol w:w="1275"/>
        <w:gridCol w:w="2126"/>
        <w:gridCol w:w="1984"/>
      </w:tblGrid>
      <w:tr w:rsidR="007C1EDA" w:rsidRPr="00BA64EE" w:rsidTr="000215B5">
        <w:trPr>
          <w:trHeight w:val="1507"/>
          <w:tblCellSpacing w:w="0" w:type="dxa"/>
        </w:trPr>
        <w:tc>
          <w:tcPr>
            <w:tcW w:w="635" w:type="dxa"/>
            <w:tcBorders>
              <w:top w:val="outset" w:sz="6" w:space="0" w:color="auto"/>
              <w:left w:val="outset" w:sz="6" w:space="0" w:color="auto"/>
              <w:bottom w:val="outset" w:sz="6" w:space="0" w:color="auto"/>
              <w:right w:val="outset" w:sz="6" w:space="0" w:color="auto"/>
            </w:tcBorders>
            <w:vAlign w:val="center"/>
          </w:tcPr>
          <w:p w:rsidR="007C1EDA" w:rsidRPr="00BA64EE" w:rsidRDefault="007C1EDA" w:rsidP="007B3597">
            <w:pPr>
              <w:spacing w:before="100" w:beforeAutospacing="1" w:after="100" w:afterAutospacing="1" w:line="276" w:lineRule="auto"/>
              <w:jc w:val="center"/>
              <w:rPr>
                <w:rFonts w:ascii="GHEA Grapalat" w:hAnsi="GHEA Grapalat"/>
                <w:color w:val="000000"/>
                <w:sz w:val="22"/>
                <w:szCs w:val="22"/>
                <w:lang w:val="hy-AM"/>
              </w:rPr>
            </w:pPr>
            <w:r w:rsidRPr="00BA64EE">
              <w:rPr>
                <w:rFonts w:ascii="GHEA Grapalat" w:hAnsi="GHEA Grapalat"/>
                <w:color w:val="000000"/>
                <w:sz w:val="22"/>
                <w:szCs w:val="22"/>
                <w:lang w:val="hy-AM"/>
              </w:rPr>
              <w:t>NN</w:t>
            </w:r>
            <w:r w:rsidRPr="00BA64EE">
              <w:rPr>
                <w:rFonts w:ascii="Courier New" w:hAnsi="Courier New" w:cs="Courier New"/>
                <w:color w:val="000000"/>
                <w:sz w:val="22"/>
                <w:szCs w:val="22"/>
                <w:lang w:val="hy-AM"/>
              </w:rPr>
              <w:t> </w:t>
            </w:r>
            <w:r w:rsidRPr="00BA64EE">
              <w:rPr>
                <w:rFonts w:ascii="GHEA Grapalat" w:hAnsi="GHEA Grapalat"/>
                <w:color w:val="000000"/>
                <w:sz w:val="22"/>
                <w:szCs w:val="22"/>
                <w:lang w:val="hy-AM"/>
              </w:rPr>
              <w:br/>
            </w:r>
            <w:r w:rsidRPr="00BA64EE">
              <w:rPr>
                <w:rFonts w:ascii="GHEA Grapalat" w:hAnsi="GHEA Grapalat" w:cs="Sylfaen"/>
                <w:color w:val="000000"/>
                <w:sz w:val="22"/>
                <w:szCs w:val="22"/>
                <w:lang w:val="hy-AM"/>
              </w:rPr>
              <w:t>ը</w:t>
            </w:r>
            <w:r w:rsidRPr="00BA64EE">
              <w:rPr>
                <w:rFonts w:ascii="GHEA Grapalat" w:hAnsi="GHEA Grapalat"/>
                <w:color w:val="000000"/>
                <w:sz w:val="22"/>
                <w:szCs w:val="22"/>
                <w:lang w:val="hy-AM"/>
              </w:rPr>
              <w:t>/</w:t>
            </w:r>
            <w:r w:rsidRPr="00BA64EE">
              <w:rPr>
                <w:rFonts w:ascii="GHEA Grapalat" w:hAnsi="GHEA Grapalat" w:cs="Sylfaen"/>
                <w:color w:val="000000"/>
                <w:sz w:val="22"/>
                <w:szCs w:val="22"/>
                <w:lang w:val="hy-AM"/>
              </w:rPr>
              <w:t>կ</w:t>
            </w:r>
          </w:p>
        </w:tc>
        <w:tc>
          <w:tcPr>
            <w:tcW w:w="1775" w:type="dxa"/>
            <w:tcBorders>
              <w:top w:val="outset" w:sz="6" w:space="0" w:color="auto"/>
              <w:left w:val="outset" w:sz="6" w:space="0" w:color="auto"/>
              <w:bottom w:val="outset" w:sz="6" w:space="0" w:color="auto"/>
              <w:right w:val="outset" w:sz="6" w:space="0" w:color="auto"/>
            </w:tcBorders>
            <w:vAlign w:val="center"/>
          </w:tcPr>
          <w:p w:rsidR="007C1EDA" w:rsidRPr="00BA64EE" w:rsidRDefault="007C1EDA" w:rsidP="00D115EA">
            <w:pPr>
              <w:spacing w:before="100" w:beforeAutospacing="1" w:after="100" w:afterAutospacing="1" w:line="276" w:lineRule="auto"/>
              <w:jc w:val="center"/>
              <w:rPr>
                <w:rFonts w:ascii="GHEA Grapalat" w:hAnsi="GHEA Grapalat"/>
                <w:color w:val="000000"/>
                <w:sz w:val="22"/>
                <w:szCs w:val="22"/>
                <w:lang w:val="hy-AM"/>
              </w:rPr>
            </w:pPr>
            <w:r w:rsidRPr="00BA64EE">
              <w:rPr>
                <w:rFonts w:ascii="GHEA Grapalat" w:hAnsi="GHEA Grapalat" w:cs="Sylfaen"/>
                <w:color w:val="000000"/>
                <w:sz w:val="22"/>
                <w:szCs w:val="22"/>
                <w:lang w:val="hy-AM"/>
              </w:rPr>
              <w:t>ԱՏԳ</w:t>
            </w:r>
            <w:r w:rsidRPr="00BA64EE">
              <w:rPr>
                <w:rFonts w:ascii="GHEA Grapalat" w:hAnsi="GHEA Grapalat"/>
                <w:color w:val="000000"/>
                <w:sz w:val="22"/>
                <w:szCs w:val="22"/>
                <w:lang w:val="hy-AM"/>
              </w:rPr>
              <w:t xml:space="preserve"> </w:t>
            </w:r>
            <w:r w:rsidRPr="00BA64EE">
              <w:rPr>
                <w:rFonts w:ascii="GHEA Grapalat" w:hAnsi="GHEA Grapalat" w:cs="Sylfaen"/>
                <w:color w:val="000000"/>
                <w:sz w:val="22"/>
                <w:szCs w:val="22"/>
                <w:lang w:val="hy-AM"/>
              </w:rPr>
              <w:t>ԱԱ</w:t>
            </w:r>
            <w:r w:rsidRPr="00BA64EE">
              <w:rPr>
                <w:rFonts w:ascii="GHEA Grapalat" w:hAnsi="GHEA Grapalat"/>
                <w:color w:val="000000"/>
                <w:sz w:val="22"/>
                <w:szCs w:val="22"/>
                <w:lang w:val="hy-AM"/>
              </w:rPr>
              <w:br/>
            </w:r>
            <w:r w:rsidRPr="00BA64EE">
              <w:rPr>
                <w:rFonts w:ascii="GHEA Grapalat" w:hAnsi="GHEA Grapalat" w:cs="Sylfaen"/>
                <w:color w:val="000000"/>
                <w:sz w:val="22"/>
                <w:szCs w:val="22"/>
                <w:lang w:val="hy-AM"/>
              </w:rPr>
              <w:t>ծածկագիրը</w:t>
            </w:r>
          </w:p>
        </w:tc>
        <w:tc>
          <w:tcPr>
            <w:tcW w:w="6520" w:type="dxa"/>
            <w:tcBorders>
              <w:top w:val="outset" w:sz="6" w:space="0" w:color="auto"/>
              <w:left w:val="outset" w:sz="6" w:space="0" w:color="auto"/>
              <w:bottom w:val="outset" w:sz="6" w:space="0" w:color="auto"/>
              <w:right w:val="outset" w:sz="6" w:space="0" w:color="auto"/>
            </w:tcBorders>
            <w:vAlign w:val="center"/>
          </w:tcPr>
          <w:p w:rsidR="007C1EDA" w:rsidRPr="00BA64EE" w:rsidRDefault="007C1EDA" w:rsidP="007B3597">
            <w:pPr>
              <w:spacing w:before="100" w:beforeAutospacing="1" w:after="100" w:afterAutospacing="1" w:line="276" w:lineRule="auto"/>
              <w:jc w:val="center"/>
              <w:rPr>
                <w:rFonts w:ascii="GHEA Grapalat" w:hAnsi="GHEA Grapalat"/>
                <w:color w:val="000000"/>
                <w:sz w:val="22"/>
                <w:szCs w:val="22"/>
                <w:lang w:val="hy-AM"/>
              </w:rPr>
            </w:pPr>
            <w:r w:rsidRPr="00BA64EE">
              <w:rPr>
                <w:rFonts w:ascii="GHEA Grapalat" w:hAnsi="GHEA Grapalat" w:cs="Sylfaen"/>
                <w:color w:val="000000"/>
                <w:sz w:val="22"/>
                <w:szCs w:val="22"/>
                <w:lang w:val="hy-AM"/>
              </w:rPr>
              <w:t>Անվանումը</w:t>
            </w:r>
          </w:p>
        </w:tc>
        <w:tc>
          <w:tcPr>
            <w:tcW w:w="1275" w:type="dxa"/>
            <w:tcBorders>
              <w:top w:val="outset" w:sz="6" w:space="0" w:color="auto"/>
              <w:left w:val="outset" w:sz="6" w:space="0" w:color="auto"/>
              <w:bottom w:val="outset" w:sz="6" w:space="0" w:color="auto"/>
              <w:right w:val="outset" w:sz="6" w:space="0" w:color="auto"/>
            </w:tcBorders>
            <w:vAlign w:val="center"/>
          </w:tcPr>
          <w:p w:rsidR="007C1EDA" w:rsidRPr="00BA64EE" w:rsidRDefault="007C1EDA" w:rsidP="007B3597">
            <w:pPr>
              <w:spacing w:before="100" w:beforeAutospacing="1" w:after="100" w:afterAutospacing="1" w:line="276" w:lineRule="auto"/>
              <w:jc w:val="center"/>
              <w:rPr>
                <w:rFonts w:ascii="GHEA Grapalat" w:hAnsi="GHEA Grapalat"/>
                <w:color w:val="000000"/>
                <w:sz w:val="22"/>
                <w:szCs w:val="22"/>
                <w:lang w:val="hy-AM"/>
              </w:rPr>
            </w:pPr>
            <w:r w:rsidRPr="00BA64EE">
              <w:rPr>
                <w:rFonts w:ascii="GHEA Grapalat" w:hAnsi="GHEA Grapalat" w:cs="Sylfaen"/>
                <w:color w:val="000000"/>
                <w:sz w:val="22"/>
                <w:szCs w:val="22"/>
                <w:lang w:val="hy-AM"/>
              </w:rPr>
              <w:t>Չափի</w:t>
            </w:r>
            <w:r w:rsidRPr="00BA64EE">
              <w:rPr>
                <w:rFonts w:ascii="GHEA Grapalat" w:hAnsi="GHEA Grapalat"/>
                <w:color w:val="000000"/>
                <w:sz w:val="22"/>
                <w:szCs w:val="22"/>
                <w:lang w:val="hy-AM"/>
              </w:rPr>
              <w:t xml:space="preserve"> </w:t>
            </w:r>
            <w:r w:rsidRPr="00BA64EE">
              <w:rPr>
                <w:rFonts w:ascii="GHEA Grapalat" w:hAnsi="GHEA Grapalat" w:cs="Sylfaen"/>
                <w:color w:val="000000"/>
                <w:sz w:val="22"/>
                <w:szCs w:val="22"/>
                <w:lang w:val="hy-AM"/>
              </w:rPr>
              <w:t>միավորը</w:t>
            </w:r>
          </w:p>
        </w:tc>
        <w:tc>
          <w:tcPr>
            <w:tcW w:w="2126" w:type="dxa"/>
            <w:tcBorders>
              <w:top w:val="outset" w:sz="6" w:space="0" w:color="auto"/>
              <w:left w:val="outset" w:sz="6" w:space="0" w:color="auto"/>
              <w:bottom w:val="outset" w:sz="6" w:space="0" w:color="auto"/>
              <w:right w:val="outset" w:sz="6" w:space="0" w:color="auto"/>
            </w:tcBorders>
            <w:vAlign w:val="center"/>
          </w:tcPr>
          <w:p w:rsidR="007C1EDA" w:rsidRPr="00BA64EE" w:rsidRDefault="007C1EDA" w:rsidP="007B3597">
            <w:pPr>
              <w:spacing w:before="100" w:beforeAutospacing="1" w:after="100" w:afterAutospacing="1" w:line="276" w:lineRule="auto"/>
              <w:jc w:val="center"/>
              <w:rPr>
                <w:rFonts w:ascii="GHEA Grapalat" w:hAnsi="GHEA Grapalat"/>
                <w:color w:val="000000"/>
                <w:sz w:val="22"/>
                <w:szCs w:val="22"/>
                <w:lang w:val="hy-AM"/>
              </w:rPr>
            </w:pPr>
            <w:r w:rsidRPr="00BA64EE">
              <w:rPr>
                <w:rFonts w:ascii="GHEA Grapalat" w:hAnsi="GHEA Grapalat" w:cs="Sylfaen"/>
                <w:color w:val="000000"/>
                <w:sz w:val="22"/>
                <w:szCs w:val="22"/>
                <w:lang w:val="hy-AM"/>
              </w:rPr>
              <w:t>Քանակը</w:t>
            </w:r>
          </w:p>
        </w:tc>
        <w:tc>
          <w:tcPr>
            <w:tcW w:w="1984" w:type="dxa"/>
            <w:tcBorders>
              <w:top w:val="outset" w:sz="6" w:space="0" w:color="auto"/>
              <w:left w:val="outset" w:sz="6" w:space="0" w:color="auto"/>
              <w:bottom w:val="outset" w:sz="6" w:space="0" w:color="auto"/>
              <w:right w:val="outset" w:sz="6" w:space="0" w:color="auto"/>
            </w:tcBorders>
            <w:vAlign w:val="center"/>
          </w:tcPr>
          <w:p w:rsidR="000215B5" w:rsidRPr="00BA64EE" w:rsidRDefault="007C1EDA" w:rsidP="007B3597">
            <w:pPr>
              <w:spacing w:before="100" w:beforeAutospacing="1" w:after="100" w:afterAutospacing="1" w:line="276" w:lineRule="auto"/>
              <w:jc w:val="center"/>
              <w:rPr>
                <w:rFonts w:ascii="GHEA Grapalat" w:hAnsi="GHEA Grapalat" w:cs="Sylfaen"/>
                <w:color w:val="000000"/>
                <w:sz w:val="22"/>
                <w:szCs w:val="22"/>
                <w:lang w:val="hy-AM"/>
              </w:rPr>
            </w:pPr>
            <w:r w:rsidRPr="00BA64EE">
              <w:rPr>
                <w:rFonts w:ascii="GHEA Grapalat" w:hAnsi="GHEA Grapalat" w:cs="Sylfaen"/>
                <w:color w:val="000000"/>
                <w:sz w:val="22"/>
                <w:szCs w:val="22"/>
                <w:lang w:val="hy-AM"/>
              </w:rPr>
              <w:t>Արժեքը</w:t>
            </w:r>
          </w:p>
          <w:p w:rsidR="007C1EDA" w:rsidRPr="00BA64EE" w:rsidRDefault="007C1EDA" w:rsidP="007B3597">
            <w:pPr>
              <w:spacing w:before="100" w:beforeAutospacing="1" w:after="100" w:afterAutospacing="1" w:line="276" w:lineRule="auto"/>
              <w:jc w:val="center"/>
              <w:rPr>
                <w:rFonts w:ascii="GHEA Grapalat" w:hAnsi="GHEA Grapalat"/>
                <w:color w:val="000000"/>
                <w:sz w:val="22"/>
                <w:szCs w:val="22"/>
                <w:lang w:val="hy-AM"/>
              </w:rPr>
            </w:pPr>
            <w:r w:rsidRPr="00BA64EE">
              <w:rPr>
                <w:rFonts w:ascii="GHEA Grapalat" w:hAnsi="GHEA Grapalat"/>
                <w:color w:val="000000"/>
                <w:sz w:val="22"/>
                <w:szCs w:val="22"/>
                <w:lang w:val="hy-AM"/>
              </w:rPr>
              <w:t xml:space="preserve"> (</w:t>
            </w:r>
            <w:r w:rsidR="000215B5" w:rsidRPr="00BA64EE">
              <w:rPr>
                <w:rFonts w:ascii="GHEA Grapalat" w:hAnsi="GHEA Grapalat"/>
                <w:color w:val="000000"/>
                <w:sz w:val="22"/>
                <w:szCs w:val="22"/>
                <w:lang w:val="hy-AM"/>
              </w:rPr>
              <w:t xml:space="preserve">ՀՀ </w:t>
            </w:r>
            <w:r w:rsidRPr="00BA64EE">
              <w:rPr>
                <w:rFonts w:ascii="GHEA Grapalat" w:hAnsi="GHEA Grapalat" w:cs="Sylfaen"/>
                <w:color w:val="000000"/>
                <w:sz w:val="22"/>
                <w:szCs w:val="22"/>
                <w:lang w:val="hy-AM"/>
              </w:rPr>
              <w:t>դրամ</w:t>
            </w:r>
            <w:r w:rsidRPr="00BA64EE">
              <w:rPr>
                <w:rFonts w:ascii="GHEA Grapalat" w:hAnsi="GHEA Grapalat"/>
                <w:color w:val="000000"/>
                <w:sz w:val="22"/>
                <w:szCs w:val="22"/>
                <w:lang w:val="hy-AM"/>
              </w:rPr>
              <w:t>)</w:t>
            </w:r>
          </w:p>
        </w:tc>
      </w:tr>
      <w:tr w:rsidR="007C1EDA" w:rsidRPr="00BA64EE" w:rsidTr="000215B5">
        <w:trPr>
          <w:trHeight w:val="254"/>
          <w:tblCellSpacing w:w="0" w:type="dxa"/>
        </w:trPr>
        <w:tc>
          <w:tcPr>
            <w:tcW w:w="635" w:type="dxa"/>
            <w:tcBorders>
              <w:top w:val="outset" w:sz="6" w:space="0" w:color="auto"/>
              <w:left w:val="outset" w:sz="6" w:space="0" w:color="auto"/>
              <w:bottom w:val="outset" w:sz="6" w:space="0" w:color="auto"/>
              <w:right w:val="outset" w:sz="6" w:space="0" w:color="auto"/>
            </w:tcBorders>
            <w:vAlign w:val="center"/>
          </w:tcPr>
          <w:p w:rsidR="007C1EDA" w:rsidRPr="00BA64EE" w:rsidRDefault="007C1EDA" w:rsidP="007B3597">
            <w:pPr>
              <w:spacing w:before="100" w:beforeAutospacing="1" w:after="100" w:afterAutospacing="1" w:line="276" w:lineRule="auto"/>
              <w:jc w:val="center"/>
              <w:rPr>
                <w:rFonts w:ascii="GHEA Grapalat" w:hAnsi="GHEA Grapalat"/>
                <w:color w:val="000000"/>
                <w:sz w:val="22"/>
                <w:szCs w:val="22"/>
                <w:lang w:val="hy-AM"/>
              </w:rPr>
            </w:pPr>
            <w:r w:rsidRPr="00BA64EE">
              <w:rPr>
                <w:rFonts w:ascii="GHEA Grapalat" w:hAnsi="GHEA Grapalat"/>
                <w:color w:val="000000"/>
                <w:sz w:val="22"/>
                <w:szCs w:val="22"/>
                <w:lang w:val="hy-AM"/>
              </w:rPr>
              <w:t>1</w:t>
            </w:r>
          </w:p>
        </w:tc>
        <w:tc>
          <w:tcPr>
            <w:tcW w:w="1775" w:type="dxa"/>
            <w:tcBorders>
              <w:top w:val="outset" w:sz="6" w:space="0" w:color="auto"/>
              <w:left w:val="outset" w:sz="6" w:space="0" w:color="auto"/>
              <w:bottom w:val="outset" w:sz="6" w:space="0" w:color="auto"/>
              <w:right w:val="outset" w:sz="6" w:space="0" w:color="auto"/>
            </w:tcBorders>
            <w:vAlign w:val="center"/>
          </w:tcPr>
          <w:p w:rsidR="007C1EDA" w:rsidRPr="00BA64EE" w:rsidRDefault="007C1EDA" w:rsidP="007B3597">
            <w:pPr>
              <w:spacing w:before="100" w:beforeAutospacing="1" w:after="100" w:afterAutospacing="1" w:line="276" w:lineRule="auto"/>
              <w:jc w:val="center"/>
              <w:rPr>
                <w:rFonts w:ascii="GHEA Grapalat" w:hAnsi="GHEA Grapalat"/>
                <w:color w:val="000000"/>
                <w:sz w:val="22"/>
                <w:szCs w:val="22"/>
                <w:lang w:val="hy-AM"/>
              </w:rPr>
            </w:pPr>
            <w:r w:rsidRPr="00BA64EE">
              <w:rPr>
                <w:rFonts w:ascii="GHEA Grapalat" w:hAnsi="GHEA Grapalat"/>
                <w:color w:val="000000"/>
                <w:sz w:val="22"/>
                <w:szCs w:val="22"/>
                <w:lang w:val="hy-AM"/>
              </w:rPr>
              <w:t>2</w:t>
            </w:r>
          </w:p>
        </w:tc>
        <w:tc>
          <w:tcPr>
            <w:tcW w:w="6520" w:type="dxa"/>
            <w:tcBorders>
              <w:top w:val="outset" w:sz="6" w:space="0" w:color="auto"/>
              <w:left w:val="outset" w:sz="6" w:space="0" w:color="auto"/>
              <w:bottom w:val="outset" w:sz="6" w:space="0" w:color="auto"/>
              <w:right w:val="outset" w:sz="6" w:space="0" w:color="auto"/>
            </w:tcBorders>
            <w:vAlign w:val="center"/>
          </w:tcPr>
          <w:p w:rsidR="007C1EDA" w:rsidRPr="00BA64EE" w:rsidRDefault="007C1EDA" w:rsidP="007B3597">
            <w:pPr>
              <w:spacing w:before="100" w:beforeAutospacing="1" w:after="100" w:afterAutospacing="1" w:line="276" w:lineRule="auto"/>
              <w:jc w:val="center"/>
              <w:rPr>
                <w:rFonts w:ascii="GHEA Grapalat" w:hAnsi="GHEA Grapalat"/>
                <w:color w:val="000000"/>
                <w:sz w:val="22"/>
                <w:szCs w:val="22"/>
                <w:lang w:val="hy-AM"/>
              </w:rPr>
            </w:pPr>
            <w:r w:rsidRPr="00BA64EE">
              <w:rPr>
                <w:rFonts w:ascii="GHEA Grapalat" w:hAnsi="GHEA Grapalat"/>
                <w:color w:val="000000"/>
                <w:sz w:val="22"/>
                <w:szCs w:val="22"/>
                <w:lang w:val="hy-AM"/>
              </w:rPr>
              <w:t>3</w:t>
            </w:r>
          </w:p>
        </w:tc>
        <w:tc>
          <w:tcPr>
            <w:tcW w:w="1275" w:type="dxa"/>
            <w:tcBorders>
              <w:top w:val="outset" w:sz="6" w:space="0" w:color="auto"/>
              <w:left w:val="outset" w:sz="6" w:space="0" w:color="auto"/>
              <w:bottom w:val="outset" w:sz="6" w:space="0" w:color="auto"/>
              <w:right w:val="outset" w:sz="6" w:space="0" w:color="auto"/>
            </w:tcBorders>
            <w:vAlign w:val="center"/>
          </w:tcPr>
          <w:p w:rsidR="007C1EDA" w:rsidRPr="00BA64EE" w:rsidRDefault="007C1EDA" w:rsidP="007B3597">
            <w:pPr>
              <w:spacing w:before="100" w:beforeAutospacing="1" w:after="100" w:afterAutospacing="1" w:line="276" w:lineRule="auto"/>
              <w:jc w:val="center"/>
              <w:rPr>
                <w:rFonts w:ascii="GHEA Grapalat" w:hAnsi="GHEA Grapalat"/>
                <w:color w:val="000000"/>
                <w:sz w:val="22"/>
                <w:szCs w:val="22"/>
                <w:lang w:val="hy-AM"/>
              </w:rPr>
            </w:pPr>
            <w:r w:rsidRPr="00BA64EE">
              <w:rPr>
                <w:rFonts w:ascii="GHEA Grapalat" w:hAnsi="GHEA Grapalat"/>
                <w:color w:val="000000"/>
                <w:sz w:val="22"/>
                <w:szCs w:val="22"/>
                <w:lang w:val="hy-AM"/>
              </w:rPr>
              <w:t>4</w:t>
            </w:r>
          </w:p>
        </w:tc>
        <w:tc>
          <w:tcPr>
            <w:tcW w:w="2126" w:type="dxa"/>
            <w:tcBorders>
              <w:top w:val="outset" w:sz="6" w:space="0" w:color="auto"/>
              <w:left w:val="outset" w:sz="6" w:space="0" w:color="auto"/>
              <w:bottom w:val="outset" w:sz="6" w:space="0" w:color="auto"/>
              <w:right w:val="outset" w:sz="6" w:space="0" w:color="auto"/>
            </w:tcBorders>
            <w:vAlign w:val="center"/>
          </w:tcPr>
          <w:p w:rsidR="007C1EDA" w:rsidRPr="00BA64EE" w:rsidRDefault="007C1EDA" w:rsidP="007B3597">
            <w:pPr>
              <w:spacing w:before="100" w:beforeAutospacing="1" w:after="100" w:afterAutospacing="1" w:line="276" w:lineRule="auto"/>
              <w:jc w:val="center"/>
              <w:rPr>
                <w:rFonts w:ascii="GHEA Grapalat" w:hAnsi="GHEA Grapalat"/>
                <w:color w:val="000000"/>
                <w:sz w:val="22"/>
                <w:szCs w:val="22"/>
                <w:lang w:val="hy-AM"/>
              </w:rPr>
            </w:pPr>
            <w:r w:rsidRPr="00BA64EE">
              <w:rPr>
                <w:rFonts w:ascii="GHEA Grapalat" w:hAnsi="GHEA Grapalat"/>
                <w:color w:val="000000"/>
                <w:sz w:val="22"/>
                <w:szCs w:val="22"/>
                <w:lang w:val="hy-AM"/>
              </w:rPr>
              <w:t>5</w:t>
            </w:r>
          </w:p>
        </w:tc>
        <w:tc>
          <w:tcPr>
            <w:tcW w:w="1984" w:type="dxa"/>
            <w:tcBorders>
              <w:top w:val="outset" w:sz="6" w:space="0" w:color="auto"/>
              <w:left w:val="outset" w:sz="6" w:space="0" w:color="auto"/>
              <w:bottom w:val="outset" w:sz="6" w:space="0" w:color="auto"/>
              <w:right w:val="outset" w:sz="6" w:space="0" w:color="auto"/>
            </w:tcBorders>
            <w:vAlign w:val="center"/>
          </w:tcPr>
          <w:p w:rsidR="007C1EDA" w:rsidRPr="00BA64EE" w:rsidRDefault="007C1EDA" w:rsidP="007B3597">
            <w:pPr>
              <w:spacing w:before="100" w:beforeAutospacing="1" w:after="100" w:afterAutospacing="1" w:line="276" w:lineRule="auto"/>
              <w:jc w:val="center"/>
              <w:rPr>
                <w:rFonts w:ascii="GHEA Grapalat" w:hAnsi="GHEA Grapalat"/>
                <w:color w:val="000000"/>
                <w:sz w:val="22"/>
                <w:szCs w:val="22"/>
                <w:lang w:val="hy-AM"/>
              </w:rPr>
            </w:pPr>
            <w:r w:rsidRPr="00BA64EE">
              <w:rPr>
                <w:rFonts w:ascii="GHEA Grapalat" w:hAnsi="GHEA Grapalat"/>
                <w:color w:val="000000"/>
                <w:sz w:val="22"/>
                <w:szCs w:val="22"/>
                <w:lang w:val="hy-AM"/>
              </w:rPr>
              <w:t>6</w:t>
            </w:r>
          </w:p>
        </w:tc>
      </w:tr>
      <w:tr w:rsidR="007C1EDA" w:rsidRPr="00BA64EE" w:rsidTr="000215B5">
        <w:trPr>
          <w:trHeight w:val="239"/>
          <w:tblCellSpacing w:w="0" w:type="dxa"/>
        </w:trPr>
        <w:tc>
          <w:tcPr>
            <w:tcW w:w="63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spacing w:line="276" w:lineRule="auto"/>
              <w:jc w:val="center"/>
              <w:rPr>
                <w:rFonts w:ascii="GHEA Grapalat" w:hAnsi="GHEA Grapalat"/>
                <w:sz w:val="22"/>
                <w:szCs w:val="22"/>
                <w:lang w:val="hy-AM" w:eastAsia="en-US"/>
              </w:rPr>
            </w:pPr>
            <w:r w:rsidRPr="00BA64EE">
              <w:rPr>
                <w:rFonts w:ascii="GHEA Grapalat" w:hAnsi="GHEA Grapalat"/>
                <w:sz w:val="22"/>
                <w:szCs w:val="22"/>
                <w:lang w:val="hy-AM" w:eastAsia="en-US"/>
              </w:rPr>
              <w:t>1.</w:t>
            </w:r>
          </w:p>
        </w:tc>
        <w:tc>
          <w:tcPr>
            <w:tcW w:w="177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sz w:val="22"/>
                <w:szCs w:val="22"/>
                <w:lang w:val="hy-AM"/>
              </w:rPr>
            </w:pPr>
            <w:r w:rsidRPr="00BA64EE">
              <w:rPr>
                <w:rFonts w:ascii="GHEA Grapalat" w:hAnsi="GHEA Grapalat" w:cs="Helvetica"/>
                <w:color w:val="000000"/>
                <w:sz w:val="22"/>
                <w:szCs w:val="22"/>
                <w:lang w:val="hy-AM"/>
              </w:rPr>
              <w:t>6810</w:t>
            </w:r>
          </w:p>
        </w:tc>
        <w:tc>
          <w:tcPr>
            <w:tcW w:w="6520"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rPr>
                <w:rFonts w:ascii="GHEA Grapalat" w:hAnsi="GHEA Grapalat" w:cs="Helvetica"/>
                <w:color w:val="000000"/>
                <w:sz w:val="22"/>
                <w:szCs w:val="22"/>
                <w:lang w:val="hy-AM"/>
              </w:rPr>
            </w:pPr>
            <w:r w:rsidRPr="00BA64EE">
              <w:rPr>
                <w:rFonts w:ascii="GHEA Grapalat" w:hAnsi="GHEA Grapalat" w:cs="Sylfaen"/>
                <w:color w:val="000000"/>
                <w:sz w:val="22"/>
                <w:szCs w:val="22"/>
                <w:lang w:val="hy-AM"/>
              </w:rPr>
              <w:t>Ցեմենտից</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բետոնից</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կամ</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արհեստական</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քարից</w:t>
            </w:r>
          </w:p>
          <w:p w:rsidR="007C1EDA" w:rsidRPr="00BA64EE" w:rsidRDefault="007C1EDA" w:rsidP="007B3597">
            <w:pPr>
              <w:rPr>
                <w:rFonts w:ascii="GHEA Grapalat" w:hAnsi="GHEA Grapalat" w:cs="Helvetica"/>
                <w:color w:val="000000"/>
                <w:sz w:val="22"/>
                <w:szCs w:val="22"/>
                <w:lang w:val="hy-AM"/>
              </w:rPr>
            </w:pPr>
            <w:r w:rsidRPr="00BA64EE">
              <w:rPr>
                <w:rFonts w:ascii="GHEA Grapalat" w:hAnsi="GHEA Grapalat" w:cs="Sylfaen"/>
                <w:color w:val="000000"/>
                <w:sz w:val="22"/>
                <w:szCs w:val="22"/>
                <w:lang w:val="hy-AM"/>
              </w:rPr>
              <w:t>արտադրատեսակներ՝</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ամրանավորած</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կամ</w:t>
            </w:r>
          </w:p>
          <w:p w:rsidR="007C1EDA" w:rsidRPr="00BA64EE" w:rsidRDefault="007C1EDA" w:rsidP="006F7521">
            <w:pPr>
              <w:rPr>
                <w:rFonts w:ascii="GHEA Grapalat" w:hAnsi="GHEA Grapalat"/>
                <w:sz w:val="22"/>
                <w:szCs w:val="22"/>
                <w:lang w:val="hy-AM" w:eastAsia="en-US"/>
              </w:rPr>
            </w:pPr>
            <w:r w:rsidRPr="00BA64EE">
              <w:rPr>
                <w:rFonts w:ascii="GHEA Grapalat" w:hAnsi="GHEA Grapalat" w:cs="Sylfaen"/>
                <w:color w:val="000000"/>
                <w:sz w:val="22"/>
                <w:szCs w:val="22"/>
                <w:lang w:val="hy-AM"/>
              </w:rPr>
              <w:t>չամրանավորած</w:t>
            </w:r>
            <w:r w:rsidR="006F7521" w:rsidRPr="00BA64EE">
              <w:rPr>
                <w:rFonts w:ascii="GHEA Grapalat" w:hAnsi="GHEA Grapalat" w:cs="Sylfaen"/>
                <w:color w:val="000000"/>
                <w:sz w:val="22"/>
                <w:szCs w:val="22"/>
                <w:lang w:val="hy-AM"/>
              </w:rPr>
              <w:t xml:space="preserve"> -</w:t>
            </w:r>
            <w:r w:rsidRPr="00BA64EE">
              <w:rPr>
                <w:rFonts w:ascii="GHEA Grapalat" w:hAnsi="GHEA Grapalat" w:cs="Sylfaen"/>
                <w:color w:val="000000"/>
                <w:sz w:val="22"/>
                <w:szCs w:val="22"/>
                <w:lang w:val="hy-AM"/>
              </w:rPr>
              <w:t xml:space="preserve"> այլ</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spacing w:line="276" w:lineRule="auto"/>
              <w:jc w:val="center"/>
              <w:rPr>
                <w:rFonts w:ascii="GHEA Grapalat" w:hAnsi="GHEA Grapalat"/>
                <w:sz w:val="22"/>
                <w:szCs w:val="22"/>
                <w:lang w:val="hy-AM" w:eastAsia="en-US"/>
              </w:rPr>
            </w:pPr>
            <w:r w:rsidRPr="00BA64EE">
              <w:rPr>
                <w:rFonts w:ascii="GHEA Grapalat" w:hAnsi="GHEA Grapalat"/>
                <w:sz w:val="22"/>
                <w:szCs w:val="22"/>
                <w:lang w:val="hy-AM" w:eastAsia="en-US"/>
              </w:rPr>
              <w:t>կգ</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spacing w:line="276" w:lineRule="auto"/>
              <w:jc w:val="center"/>
              <w:rPr>
                <w:rFonts w:ascii="GHEA Grapalat" w:hAnsi="GHEA Grapalat"/>
                <w:sz w:val="22"/>
                <w:szCs w:val="22"/>
                <w:lang w:val="hy-AM" w:eastAsia="en-US"/>
              </w:rPr>
            </w:pPr>
            <w:r w:rsidRPr="00BA64EE">
              <w:rPr>
                <w:rFonts w:ascii="GHEA Grapalat" w:hAnsi="GHEA Grapalat"/>
                <w:sz w:val="22"/>
                <w:szCs w:val="22"/>
                <w:lang w:val="hy-AM" w:eastAsia="en-US"/>
              </w:rPr>
              <w:t>721 866</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cs="Calibri"/>
                <w:bCs/>
                <w:color w:val="000000"/>
                <w:sz w:val="22"/>
                <w:szCs w:val="22"/>
                <w:lang w:val="hy-AM" w:eastAsia="en-US"/>
              </w:rPr>
            </w:pPr>
            <w:r w:rsidRPr="00BA64EE">
              <w:rPr>
                <w:rFonts w:ascii="GHEA Grapalat" w:hAnsi="GHEA Grapalat" w:cs="Calibri"/>
                <w:bCs/>
                <w:color w:val="000000"/>
                <w:sz w:val="22"/>
                <w:szCs w:val="22"/>
                <w:lang w:val="hy-AM" w:eastAsia="en-US"/>
              </w:rPr>
              <w:t>51 840 438</w:t>
            </w:r>
          </w:p>
        </w:tc>
      </w:tr>
      <w:tr w:rsidR="007C1EDA" w:rsidRPr="00BA64EE" w:rsidTr="000215B5">
        <w:trPr>
          <w:trHeight w:val="239"/>
          <w:tblCellSpacing w:w="0" w:type="dxa"/>
        </w:trPr>
        <w:tc>
          <w:tcPr>
            <w:tcW w:w="63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spacing w:line="276" w:lineRule="auto"/>
              <w:jc w:val="center"/>
              <w:rPr>
                <w:rFonts w:ascii="GHEA Grapalat" w:hAnsi="GHEA Grapalat"/>
                <w:sz w:val="22"/>
                <w:szCs w:val="22"/>
                <w:lang w:val="hy-AM" w:eastAsia="en-US"/>
              </w:rPr>
            </w:pPr>
            <w:r w:rsidRPr="00BA64EE">
              <w:rPr>
                <w:rFonts w:ascii="GHEA Grapalat" w:hAnsi="GHEA Grapalat"/>
                <w:sz w:val="22"/>
                <w:szCs w:val="22"/>
                <w:lang w:val="hy-AM" w:eastAsia="en-US"/>
              </w:rPr>
              <w:t>2</w:t>
            </w:r>
            <w:r w:rsidRPr="00BA64EE">
              <w:rPr>
                <w:rFonts w:ascii="MS Mincho" w:eastAsia="MS Mincho" w:hAnsi="MS Mincho" w:cs="MS Mincho"/>
                <w:sz w:val="22"/>
                <w:szCs w:val="22"/>
                <w:lang w:val="hy-AM" w:eastAsia="en-US"/>
              </w:rPr>
              <w:t>․</w:t>
            </w:r>
          </w:p>
        </w:tc>
        <w:tc>
          <w:tcPr>
            <w:tcW w:w="177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cs="Helvetica"/>
                <w:color w:val="000000"/>
                <w:sz w:val="22"/>
                <w:szCs w:val="22"/>
                <w:lang w:val="hy-AM"/>
              </w:rPr>
            </w:pPr>
            <w:r w:rsidRPr="00BA64EE">
              <w:rPr>
                <w:rFonts w:ascii="GHEA Grapalat" w:hAnsi="GHEA Grapalat" w:cs="Helvetica"/>
                <w:color w:val="000000"/>
                <w:sz w:val="22"/>
                <w:szCs w:val="22"/>
                <w:lang w:val="hy-AM"/>
              </w:rPr>
              <w:t>5407</w:t>
            </w:r>
          </w:p>
        </w:tc>
        <w:tc>
          <w:tcPr>
            <w:tcW w:w="6520"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autoSpaceDE w:val="0"/>
              <w:autoSpaceDN w:val="0"/>
              <w:adjustRightInd w:val="0"/>
              <w:rPr>
                <w:rFonts w:ascii="GHEA Grapalat" w:hAnsi="GHEA Grapalat" w:cs="GHEAGrapalat"/>
                <w:sz w:val="22"/>
                <w:szCs w:val="22"/>
                <w:lang w:val="hy-AM" w:eastAsia="en-US"/>
              </w:rPr>
            </w:pPr>
            <w:r w:rsidRPr="00BA64EE">
              <w:rPr>
                <w:rFonts w:ascii="GHEA Grapalat" w:hAnsi="GHEA Grapalat" w:cs="GHEAGrapalat"/>
                <w:sz w:val="22"/>
                <w:szCs w:val="22"/>
                <w:lang w:val="hy-AM" w:eastAsia="en-US"/>
              </w:rPr>
              <w:t>Գործվածքներ սինթետիկ համալիր թելերից՝ ներառյալ</w:t>
            </w:r>
          </w:p>
          <w:p w:rsidR="007C1EDA" w:rsidRPr="00BA64EE" w:rsidRDefault="007C1EDA" w:rsidP="007B3597">
            <w:pPr>
              <w:autoSpaceDE w:val="0"/>
              <w:autoSpaceDN w:val="0"/>
              <w:adjustRightInd w:val="0"/>
              <w:rPr>
                <w:rFonts w:ascii="GHEA Grapalat" w:hAnsi="GHEA Grapalat" w:cs="GHEAGrapalat"/>
                <w:sz w:val="22"/>
                <w:szCs w:val="22"/>
                <w:lang w:val="hy-AM" w:eastAsia="en-US"/>
              </w:rPr>
            </w:pPr>
            <w:r w:rsidRPr="00BA64EE">
              <w:rPr>
                <w:rFonts w:ascii="GHEA Grapalat" w:hAnsi="GHEA Grapalat" w:cs="GHEAGrapalat"/>
                <w:sz w:val="22"/>
                <w:szCs w:val="22"/>
                <w:lang w:val="hy-AM" w:eastAsia="en-US"/>
              </w:rPr>
              <w:t>5404 ապրանքային դիրքում ընդգրկված նյութերից</w:t>
            </w:r>
          </w:p>
          <w:p w:rsidR="007C1EDA" w:rsidRPr="00BA64EE" w:rsidRDefault="007C1EDA" w:rsidP="007B3597">
            <w:pPr>
              <w:autoSpaceDE w:val="0"/>
              <w:autoSpaceDN w:val="0"/>
              <w:adjustRightInd w:val="0"/>
              <w:rPr>
                <w:rFonts w:ascii="GHEA Grapalat" w:hAnsi="GHEA Grapalat" w:cs="GHEAGrapalat"/>
                <w:sz w:val="22"/>
                <w:szCs w:val="22"/>
                <w:lang w:val="hy-AM" w:eastAsia="en-US"/>
              </w:rPr>
            </w:pPr>
            <w:r w:rsidRPr="00BA64EE">
              <w:rPr>
                <w:rFonts w:ascii="GHEA Grapalat" w:hAnsi="GHEA Grapalat" w:cs="GHEAGrapalat"/>
                <w:sz w:val="22"/>
                <w:szCs w:val="22"/>
                <w:lang w:val="hy-AM" w:eastAsia="en-US"/>
              </w:rPr>
              <w:t>պատրաստված գործվածքը</w:t>
            </w:r>
            <w:r w:rsidRPr="00BA64EE">
              <w:rPr>
                <w:rFonts w:ascii="GHEA Grapalat" w:hAnsi="GHEA Grapalat" w:cs="Helvetica"/>
                <w:color w:val="000000"/>
                <w:sz w:val="22"/>
                <w:szCs w:val="22"/>
                <w:lang w:val="hy-AM"/>
              </w:rPr>
              <w:t>_</w:t>
            </w:r>
            <w:r w:rsidRPr="00BA64EE">
              <w:rPr>
                <w:rFonts w:ascii="GHEA Grapalat" w:hAnsi="GHEA Grapalat" w:cs="GHEAGrapalat"/>
                <w:sz w:val="22"/>
                <w:szCs w:val="22"/>
                <w:lang w:val="hy-AM" w:eastAsia="en-US"/>
              </w:rPr>
              <w:t>գործվածքներ, որոնք արտադրվում են հարթ կամ</w:t>
            </w:r>
          </w:p>
          <w:p w:rsidR="007C1EDA" w:rsidRPr="00BA64EE" w:rsidRDefault="007C1EDA" w:rsidP="007B3597">
            <w:pPr>
              <w:autoSpaceDE w:val="0"/>
              <w:autoSpaceDN w:val="0"/>
              <w:adjustRightInd w:val="0"/>
              <w:rPr>
                <w:rFonts w:ascii="GHEA Grapalat" w:hAnsi="GHEA Grapalat" w:cs="GHEAGrapalat"/>
                <w:sz w:val="22"/>
                <w:szCs w:val="22"/>
                <w:lang w:val="hy-AM" w:eastAsia="en-US"/>
              </w:rPr>
            </w:pPr>
            <w:r w:rsidRPr="00BA64EE">
              <w:rPr>
                <w:rFonts w:ascii="GHEA Grapalat" w:hAnsi="GHEA Grapalat" w:cs="GHEAGrapalat"/>
                <w:sz w:val="22"/>
                <w:szCs w:val="22"/>
                <w:lang w:val="hy-AM" w:eastAsia="en-US"/>
              </w:rPr>
              <w:t>նույնանման թելերից.</w:t>
            </w:r>
          </w:p>
          <w:p w:rsidR="007C1EDA" w:rsidRPr="00BA64EE" w:rsidRDefault="007C1EDA" w:rsidP="007B3597">
            <w:pPr>
              <w:rPr>
                <w:rFonts w:ascii="GHEA Grapalat" w:hAnsi="GHEA Grapalat" w:cs="Sylfaen"/>
                <w:color w:val="000000"/>
                <w:sz w:val="22"/>
                <w:szCs w:val="22"/>
                <w:lang w:val="hy-AM"/>
              </w:rPr>
            </w:pPr>
            <w:r w:rsidRPr="00BA64EE">
              <w:rPr>
                <w:rFonts w:ascii="GHEA Grapalat" w:hAnsi="GHEA Grapalat" w:cs="GHEAGrapalat"/>
                <w:sz w:val="22"/>
                <w:szCs w:val="22"/>
                <w:lang w:val="hy-AM" w:eastAsia="en-US"/>
              </w:rPr>
              <w:t>– – պոլիէթիլենից կամ պոլիպրոպիլենից, լայնությամբ՝</w:t>
            </w:r>
            <w:r w:rsidRPr="00BA64EE">
              <w:rPr>
                <w:rFonts w:ascii="GHEA Grapalat" w:hAnsi="GHEA Grapalat" w:cs="Helvetica"/>
                <w:color w:val="000000"/>
                <w:sz w:val="22"/>
                <w:szCs w:val="22"/>
                <w:lang w:val="hy-AM"/>
              </w:rPr>
              <w:t xml:space="preserve"> այլ  </w:t>
            </w:r>
            <w:r w:rsidRPr="00BA64EE">
              <w:rPr>
                <w:rFonts w:ascii="GHEA Grapalat" w:hAnsi="GHEA Grapalat" w:cs="Calibri"/>
                <w:color w:val="000000"/>
                <w:sz w:val="22"/>
                <w:szCs w:val="22"/>
                <w:lang w:val="hy-AM"/>
              </w:rPr>
              <w:t xml:space="preserve">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spacing w:line="276" w:lineRule="auto"/>
              <w:jc w:val="center"/>
              <w:rPr>
                <w:rFonts w:ascii="GHEA Grapalat" w:hAnsi="GHEA Grapalat"/>
                <w:sz w:val="22"/>
                <w:szCs w:val="22"/>
                <w:lang w:val="hy-AM" w:eastAsia="en-US"/>
              </w:rPr>
            </w:pPr>
            <w:r w:rsidRPr="00BA64EE">
              <w:rPr>
                <w:rFonts w:ascii="GHEA Grapalat" w:hAnsi="GHEA Grapalat"/>
                <w:sz w:val="22"/>
                <w:szCs w:val="22"/>
                <w:lang w:val="hy-AM" w:eastAsia="en-US"/>
              </w:rPr>
              <w:t>քառ</w:t>
            </w:r>
            <w:r w:rsidRPr="00BA64EE">
              <w:rPr>
                <w:rFonts w:ascii="MS Mincho" w:eastAsia="MS Mincho" w:hAnsi="MS Mincho" w:cs="MS Mincho"/>
                <w:sz w:val="22"/>
                <w:szCs w:val="22"/>
                <w:lang w:val="hy-AM" w:eastAsia="en-US"/>
              </w:rPr>
              <w:t>․</w:t>
            </w:r>
            <w:r w:rsidRPr="00BA64EE">
              <w:rPr>
                <w:rFonts w:ascii="GHEA Grapalat" w:hAnsi="GHEA Grapalat" w:cs="Sylfaen"/>
                <w:sz w:val="22"/>
                <w:szCs w:val="22"/>
                <w:lang w:val="hy-AM" w:eastAsia="en-US"/>
              </w:rPr>
              <w:t>մ</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spacing w:line="276" w:lineRule="auto"/>
              <w:jc w:val="center"/>
              <w:rPr>
                <w:rFonts w:ascii="GHEA Grapalat" w:hAnsi="GHEA Grapalat"/>
                <w:sz w:val="22"/>
                <w:szCs w:val="22"/>
                <w:lang w:val="hy-AM" w:eastAsia="en-US"/>
              </w:rPr>
            </w:pPr>
            <w:r w:rsidRPr="00BA64EE">
              <w:rPr>
                <w:rFonts w:ascii="GHEA Grapalat" w:hAnsi="GHEA Grapalat"/>
                <w:sz w:val="22"/>
                <w:szCs w:val="22"/>
                <w:lang w:val="hy-AM" w:eastAsia="en-US"/>
              </w:rPr>
              <w:t>6741</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cs="Calibri"/>
                <w:bCs/>
                <w:color w:val="000000"/>
                <w:sz w:val="22"/>
                <w:szCs w:val="22"/>
                <w:lang w:val="hy-AM" w:eastAsia="en-US"/>
              </w:rPr>
            </w:pPr>
            <w:r w:rsidRPr="00BA64EE">
              <w:rPr>
                <w:rFonts w:ascii="GHEA Grapalat" w:hAnsi="GHEA Grapalat" w:cs="Calibri"/>
                <w:bCs/>
                <w:color w:val="000000"/>
                <w:sz w:val="22"/>
                <w:szCs w:val="22"/>
                <w:lang w:val="hy-AM" w:eastAsia="en-US"/>
              </w:rPr>
              <w:t>9 302 580</w:t>
            </w:r>
          </w:p>
        </w:tc>
      </w:tr>
      <w:tr w:rsidR="007C1EDA" w:rsidRPr="00BA64EE" w:rsidTr="000215B5">
        <w:trPr>
          <w:trHeight w:val="239"/>
          <w:tblCellSpacing w:w="0" w:type="dxa"/>
        </w:trPr>
        <w:tc>
          <w:tcPr>
            <w:tcW w:w="63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spacing w:line="276" w:lineRule="auto"/>
              <w:jc w:val="center"/>
              <w:rPr>
                <w:rFonts w:ascii="GHEA Grapalat" w:hAnsi="GHEA Grapalat"/>
                <w:sz w:val="22"/>
                <w:szCs w:val="22"/>
                <w:lang w:val="hy-AM" w:eastAsia="en-US"/>
              </w:rPr>
            </w:pPr>
            <w:r w:rsidRPr="00BA64EE">
              <w:rPr>
                <w:rFonts w:ascii="GHEA Grapalat" w:hAnsi="GHEA Grapalat"/>
                <w:sz w:val="22"/>
                <w:szCs w:val="22"/>
                <w:lang w:val="hy-AM" w:eastAsia="en-US"/>
              </w:rPr>
              <w:t>3.</w:t>
            </w:r>
          </w:p>
        </w:tc>
        <w:tc>
          <w:tcPr>
            <w:tcW w:w="177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sz w:val="22"/>
                <w:szCs w:val="22"/>
                <w:lang w:val="hy-AM"/>
              </w:rPr>
            </w:pPr>
            <w:r w:rsidRPr="00BA64EE">
              <w:rPr>
                <w:rFonts w:ascii="GHEA Grapalat" w:hAnsi="GHEA Grapalat"/>
                <w:sz w:val="22"/>
                <w:szCs w:val="22"/>
                <w:lang w:val="hy-AM" w:eastAsia="en-US"/>
              </w:rPr>
              <w:t>3926</w:t>
            </w:r>
          </w:p>
        </w:tc>
        <w:tc>
          <w:tcPr>
            <w:tcW w:w="6520"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rPr>
                <w:rFonts w:ascii="GHEA Grapalat" w:hAnsi="GHEA Grapalat" w:cs="Helvetica"/>
                <w:color w:val="000000"/>
                <w:sz w:val="22"/>
                <w:szCs w:val="22"/>
                <w:lang w:val="hy-AM"/>
              </w:rPr>
            </w:pPr>
            <w:r w:rsidRPr="00BA64EE">
              <w:rPr>
                <w:rFonts w:ascii="GHEA Grapalat" w:hAnsi="GHEA Grapalat" w:cs="Sylfaen"/>
                <w:color w:val="000000"/>
                <w:sz w:val="22"/>
                <w:szCs w:val="22"/>
                <w:lang w:val="hy-AM"/>
              </w:rPr>
              <w:t>Այլ</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արտադրատեսակներ՝</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պլաստմասսայից</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եւ</w:t>
            </w:r>
          </w:p>
          <w:p w:rsidR="007C1EDA" w:rsidRPr="00BA64EE" w:rsidRDefault="007C1EDA" w:rsidP="007B3597">
            <w:pPr>
              <w:rPr>
                <w:rFonts w:ascii="GHEA Grapalat" w:hAnsi="GHEA Grapalat"/>
                <w:sz w:val="22"/>
                <w:szCs w:val="22"/>
                <w:lang w:val="hy-AM" w:eastAsia="en-US"/>
              </w:rPr>
            </w:pPr>
            <w:r w:rsidRPr="00BA64EE">
              <w:rPr>
                <w:rFonts w:ascii="GHEA Grapalat" w:hAnsi="GHEA Grapalat" w:cs="Sylfaen"/>
                <w:color w:val="000000"/>
                <w:sz w:val="22"/>
                <w:szCs w:val="22"/>
                <w:lang w:val="hy-AM"/>
              </w:rPr>
              <w:t>արտադրատեսակներ</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այլ</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նյութերից՝</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նշված</w:t>
            </w:r>
            <w:r w:rsidRPr="00BA64EE">
              <w:rPr>
                <w:rFonts w:ascii="GHEA Grapalat" w:hAnsi="GHEA Grapalat" w:cs="Helvetica"/>
                <w:color w:val="000000"/>
                <w:sz w:val="22"/>
                <w:szCs w:val="22"/>
                <w:lang w:val="hy-AM"/>
              </w:rPr>
              <w:t xml:space="preserve"> 3901–3914 </w:t>
            </w:r>
            <w:r w:rsidRPr="00BA64EE">
              <w:rPr>
                <w:rFonts w:ascii="GHEA Grapalat" w:hAnsi="GHEA Grapalat" w:cs="Sylfaen"/>
                <w:color w:val="000000"/>
                <w:sz w:val="22"/>
                <w:szCs w:val="22"/>
                <w:lang w:val="hy-AM"/>
              </w:rPr>
              <w:t>ապրանքային</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դիրքերում</w:t>
            </w:r>
            <w:r w:rsidRPr="00BA64EE">
              <w:rPr>
                <w:rFonts w:ascii="GHEA Grapalat" w:hAnsi="GHEA Grapalat" w:cs="Helvetica"/>
                <w:color w:val="000000"/>
                <w:sz w:val="22"/>
                <w:szCs w:val="22"/>
                <w:lang w:val="hy-AM"/>
              </w:rPr>
              <w:t xml:space="preserve"> -  </w:t>
            </w:r>
            <w:r w:rsidRPr="00BA64EE">
              <w:rPr>
                <w:rFonts w:ascii="GHEA Grapalat" w:hAnsi="GHEA Grapalat" w:cs="Sylfaen"/>
                <w:color w:val="000000"/>
                <w:sz w:val="22"/>
                <w:szCs w:val="22"/>
                <w:lang w:val="hy-AM"/>
              </w:rPr>
              <w:t>այլ</w:t>
            </w:r>
            <w:r w:rsidRPr="00BA64EE">
              <w:rPr>
                <w:rFonts w:ascii="GHEA Grapalat" w:hAnsi="GHEA Grapalat" w:cs="Calibri"/>
                <w:color w:val="000000"/>
                <w:sz w:val="22"/>
                <w:szCs w:val="22"/>
                <w:lang w:val="hy-AM"/>
              </w:rPr>
              <w:t xml:space="preserve">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spacing w:line="276" w:lineRule="auto"/>
              <w:jc w:val="center"/>
              <w:rPr>
                <w:rFonts w:ascii="GHEA Grapalat" w:hAnsi="GHEA Grapalat"/>
                <w:sz w:val="22"/>
                <w:szCs w:val="22"/>
                <w:lang w:val="hy-AM" w:eastAsia="en-US"/>
              </w:rPr>
            </w:pPr>
            <w:r w:rsidRPr="00BA64EE">
              <w:rPr>
                <w:rFonts w:ascii="GHEA Grapalat" w:hAnsi="GHEA Grapalat"/>
                <w:sz w:val="22"/>
                <w:szCs w:val="22"/>
                <w:lang w:val="hy-AM" w:eastAsia="en-US"/>
              </w:rPr>
              <w:t>կգ</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spacing w:line="276" w:lineRule="auto"/>
              <w:jc w:val="center"/>
              <w:rPr>
                <w:rFonts w:ascii="GHEA Grapalat" w:hAnsi="GHEA Grapalat"/>
                <w:sz w:val="22"/>
                <w:szCs w:val="22"/>
                <w:lang w:val="hy-AM" w:eastAsia="en-US"/>
              </w:rPr>
            </w:pPr>
            <w:r w:rsidRPr="00BA64EE">
              <w:rPr>
                <w:rFonts w:ascii="GHEA Grapalat" w:hAnsi="GHEA Grapalat"/>
                <w:sz w:val="22"/>
                <w:szCs w:val="22"/>
                <w:lang w:val="hy-AM" w:eastAsia="en-US"/>
              </w:rPr>
              <w:t>22 604,93</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cs="Calibri"/>
                <w:bCs/>
                <w:color w:val="000000"/>
                <w:sz w:val="22"/>
                <w:szCs w:val="22"/>
                <w:lang w:val="hy-AM"/>
              </w:rPr>
            </w:pPr>
            <w:r w:rsidRPr="00BA64EE">
              <w:rPr>
                <w:rFonts w:ascii="GHEA Grapalat" w:hAnsi="GHEA Grapalat" w:cs="Calibri"/>
                <w:bCs/>
                <w:color w:val="000000"/>
                <w:sz w:val="22"/>
                <w:szCs w:val="22"/>
                <w:lang w:val="hy-AM"/>
              </w:rPr>
              <w:t xml:space="preserve">96 814 644  </w:t>
            </w:r>
          </w:p>
        </w:tc>
      </w:tr>
      <w:tr w:rsidR="007C1EDA" w:rsidRPr="00BA64EE" w:rsidTr="000215B5">
        <w:trPr>
          <w:trHeight w:val="239"/>
          <w:tblCellSpacing w:w="0" w:type="dxa"/>
        </w:trPr>
        <w:tc>
          <w:tcPr>
            <w:tcW w:w="63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spacing w:line="276" w:lineRule="auto"/>
              <w:jc w:val="center"/>
              <w:rPr>
                <w:rFonts w:ascii="GHEA Grapalat" w:hAnsi="GHEA Grapalat"/>
                <w:sz w:val="22"/>
                <w:szCs w:val="22"/>
                <w:lang w:val="hy-AM" w:eastAsia="en-US"/>
              </w:rPr>
            </w:pPr>
            <w:r w:rsidRPr="00BA64EE">
              <w:rPr>
                <w:rFonts w:ascii="GHEA Grapalat" w:hAnsi="GHEA Grapalat"/>
                <w:sz w:val="22"/>
                <w:szCs w:val="22"/>
                <w:lang w:val="hy-AM" w:eastAsia="en-US"/>
              </w:rPr>
              <w:t>4.</w:t>
            </w:r>
          </w:p>
        </w:tc>
        <w:tc>
          <w:tcPr>
            <w:tcW w:w="177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sz w:val="22"/>
                <w:szCs w:val="22"/>
                <w:lang w:val="hy-AM"/>
              </w:rPr>
            </w:pPr>
            <w:r w:rsidRPr="00BA64EE">
              <w:rPr>
                <w:rFonts w:ascii="GHEA Grapalat" w:hAnsi="GHEA Grapalat" w:cs="Helvetica"/>
                <w:color w:val="000000"/>
                <w:sz w:val="22"/>
                <w:szCs w:val="22"/>
                <w:lang w:val="hy-AM"/>
              </w:rPr>
              <w:t>7217</w:t>
            </w:r>
          </w:p>
        </w:tc>
        <w:tc>
          <w:tcPr>
            <w:tcW w:w="6520"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rPr>
                <w:rFonts w:ascii="GHEA Grapalat" w:hAnsi="GHEA Grapalat" w:cs="Sylfaen"/>
                <w:color w:val="000000"/>
                <w:sz w:val="22"/>
                <w:szCs w:val="22"/>
                <w:lang w:val="hy-AM"/>
              </w:rPr>
            </w:pPr>
            <w:r w:rsidRPr="00BA64EE">
              <w:rPr>
                <w:rFonts w:ascii="GHEA Grapalat" w:hAnsi="GHEA Grapalat" w:cs="Sylfaen"/>
                <w:color w:val="000000"/>
                <w:sz w:val="22"/>
                <w:szCs w:val="22"/>
                <w:lang w:val="hy-AM"/>
              </w:rPr>
              <w:t>Մետաղալար</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երկաթից</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կամ</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չլեգիրված</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պողպատից _  լայնակի առավելագույն չափը 0,8 մմ կամ ավելի</w:t>
            </w:r>
          </w:p>
          <w:p w:rsidR="007C1EDA" w:rsidRPr="00BA64EE" w:rsidRDefault="007C1EDA" w:rsidP="007B3597">
            <w:pPr>
              <w:rPr>
                <w:rFonts w:ascii="GHEA Grapalat" w:hAnsi="GHEA Grapalat"/>
                <w:sz w:val="22"/>
                <w:szCs w:val="22"/>
                <w:lang w:val="hy-AM" w:eastAsia="en-US"/>
              </w:rPr>
            </w:pP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spacing w:line="276" w:lineRule="auto"/>
              <w:jc w:val="center"/>
              <w:rPr>
                <w:rFonts w:ascii="GHEA Grapalat" w:hAnsi="GHEA Grapalat"/>
                <w:sz w:val="22"/>
                <w:szCs w:val="22"/>
                <w:lang w:val="hy-AM" w:eastAsia="en-US"/>
              </w:rPr>
            </w:pPr>
            <w:r w:rsidRPr="00BA64EE">
              <w:rPr>
                <w:rFonts w:ascii="GHEA Grapalat" w:hAnsi="GHEA Grapalat"/>
                <w:sz w:val="22"/>
                <w:szCs w:val="22"/>
                <w:lang w:val="hy-AM" w:eastAsia="en-US"/>
              </w:rPr>
              <w:t>կգ</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spacing w:line="276" w:lineRule="auto"/>
              <w:jc w:val="center"/>
              <w:rPr>
                <w:rFonts w:ascii="GHEA Grapalat" w:hAnsi="GHEA Grapalat"/>
                <w:sz w:val="22"/>
                <w:szCs w:val="22"/>
                <w:lang w:val="hy-AM" w:eastAsia="en-US"/>
              </w:rPr>
            </w:pPr>
            <w:r w:rsidRPr="00BA64EE">
              <w:rPr>
                <w:rFonts w:ascii="GHEA Grapalat" w:hAnsi="GHEA Grapalat"/>
                <w:sz w:val="22"/>
                <w:szCs w:val="22"/>
                <w:lang w:val="hy-AM" w:eastAsia="en-US"/>
              </w:rPr>
              <w:t>24 675</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cs="Calibri"/>
                <w:bCs/>
                <w:color w:val="000000"/>
                <w:sz w:val="22"/>
                <w:szCs w:val="22"/>
                <w:lang w:val="hy-AM"/>
              </w:rPr>
            </w:pPr>
            <w:r w:rsidRPr="00BA64EE">
              <w:rPr>
                <w:rFonts w:ascii="GHEA Grapalat" w:hAnsi="GHEA Grapalat" w:cs="Calibri"/>
                <w:bCs/>
                <w:color w:val="000000"/>
                <w:sz w:val="22"/>
                <w:szCs w:val="22"/>
                <w:lang w:val="hy-AM"/>
              </w:rPr>
              <w:t>31 958 850</w:t>
            </w:r>
          </w:p>
        </w:tc>
      </w:tr>
      <w:tr w:rsidR="007C1EDA" w:rsidRPr="00BA64EE" w:rsidTr="000215B5">
        <w:trPr>
          <w:trHeight w:val="239"/>
          <w:tblCellSpacing w:w="0" w:type="dxa"/>
        </w:trPr>
        <w:tc>
          <w:tcPr>
            <w:tcW w:w="63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color w:val="000000"/>
                <w:sz w:val="22"/>
                <w:szCs w:val="22"/>
                <w:lang w:val="hy-AM"/>
              </w:rPr>
            </w:pPr>
            <w:r w:rsidRPr="00BA64EE">
              <w:rPr>
                <w:rFonts w:ascii="GHEA Grapalat" w:hAnsi="GHEA Grapalat"/>
                <w:color w:val="000000"/>
                <w:sz w:val="22"/>
                <w:szCs w:val="22"/>
                <w:lang w:val="hy-AM"/>
              </w:rPr>
              <w:t>5.</w:t>
            </w:r>
          </w:p>
        </w:tc>
        <w:tc>
          <w:tcPr>
            <w:tcW w:w="177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cs="Helvetica"/>
                <w:color w:val="000000"/>
                <w:sz w:val="22"/>
                <w:szCs w:val="22"/>
                <w:lang w:val="hy-AM"/>
              </w:rPr>
            </w:pPr>
            <w:r w:rsidRPr="00BA64EE">
              <w:rPr>
                <w:rFonts w:ascii="GHEA Grapalat" w:hAnsi="GHEA Grapalat" w:cs="Helvetica"/>
                <w:color w:val="000000"/>
                <w:sz w:val="22"/>
                <w:szCs w:val="22"/>
                <w:lang w:val="hy-AM"/>
              </w:rPr>
              <w:t xml:space="preserve">7312 </w:t>
            </w:r>
          </w:p>
        </w:tc>
        <w:tc>
          <w:tcPr>
            <w:tcW w:w="6520"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rPr>
                <w:rFonts w:ascii="GHEA Grapalat" w:hAnsi="GHEA Grapalat" w:cs="Helvetica"/>
                <w:color w:val="000000"/>
                <w:sz w:val="22"/>
                <w:szCs w:val="22"/>
                <w:lang w:val="hy-AM"/>
              </w:rPr>
            </w:pPr>
            <w:r w:rsidRPr="00BA64EE">
              <w:rPr>
                <w:rFonts w:ascii="GHEA Grapalat" w:hAnsi="GHEA Grapalat" w:cs="Sylfaen"/>
                <w:color w:val="000000"/>
                <w:sz w:val="22"/>
                <w:szCs w:val="22"/>
                <w:lang w:val="hy-AM"/>
              </w:rPr>
              <w:t>Ոլորված</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մետաղալար</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մետաղաճոպան</w:t>
            </w:r>
            <w:r w:rsidRPr="00BA64EE">
              <w:rPr>
                <w:rFonts w:ascii="GHEA Grapalat" w:hAnsi="GHEA Grapalat" w:cs="Helvetica"/>
                <w:color w:val="000000"/>
                <w:sz w:val="22"/>
                <w:szCs w:val="22"/>
                <w:lang w:val="hy-AM"/>
              </w:rPr>
              <w:t>,</w:t>
            </w:r>
          </w:p>
          <w:p w:rsidR="007C1EDA" w:rsidRPr="00BA64EE" w:rsidRDefault="007C1EDA" w:rsidP="007B3597">
            <w:pPr>
              <w:rPr>
                <w:rFonts w:ascii="GHEA Grapalat" w:hAnsi="GHEA Grapalat" w:cs="Helvetica"/>
                <w:color w:val="000000"/>
                <w:sz w:val="22"/>
                <w:szCs w:val="22"/>
                <w:lang w:val="hy-AM"/>
              </w:rPr>
            </w:pPr>
            <w:r w:rsidRPr="00BA64EE">
              <w:rPr>
                <w:rFonts w:ascii="GHEA Grapalat" w:hAnsi="GHEA Grapalat" w:cs="Sylfaen"/>
                <w:color w:val="000000"/>
                <w:sz w:val="22"/>
                <w:szCs w:val="22"/>
                <w:lang w:val="hy-AM"/>
              </w:rPr>
              <w:lastRenderedPageBreak/>
              <w:t>մետաղապարաններ</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հյուսված</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քուղեր</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առասաններ</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և նույնանման</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արտադրատեսակներ</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սեւ</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մետաղներից՝</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առանց</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էլեկտրական</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մեկուսացման</w:t>
            </w:r>
            <w:r w:rsidRPr="00BA64EE">
              <w:rPr>
                <w:rFonts w:ascii="GHEA Grapalat" w:hAnsi="GHEA Grapalat" w:cs="Helvetica"/>
                <w:color w:val="000000"/>
                <w:sz w:val="22"/>
                <w:szCs w:val="22"/>
                <w:lang w:val="hy-AM"/>
              </w:rPr>
              <w:t xml:space="preserve">. -  </w:t>
            </w:r>
            <w:r w:rsidRPr="00BA64EE">
              <w:rPr>
                <w:rFonts w:ascii="GHEA Grapalat" w:hAnsi="GHEA Grapalat" w:cs="Sylfaen"/>
                <w:color w:val="000000"/>
                <w:sz w:val="22"/>
                <w:szCs w:val="22"/>
                <w:lang w:val="hy-AM"/>
              </w:rPr>
              <w:t>ցինկապատ</w:t>
            </w:r>
          </w:p>
          <w:p w:rsidR="007C1EDA" w:rsidRPr="00BA64EE" w:rsidRDefault="007C1EDA" w:rsidP="007B3597">
            <w:pPr>
              <w:spacing w:line="276" w:lineRule="auto"/>
              <w:rPr>
                <w:rFonts w:ascii="GHEA Grapalat" w:hAnsi="GHEA Grapalat"/>
                <w:sz w:val="22"/>
                <w:szCs w:val="22"/>
                <w:lang w:val="hy-AM" w:eastAsia="en-US"/>
              </w:rPr>
            </w:pP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spacing w:line="276" w:lineRule="auto"/>
              <w:jc w:val="center"/>
              <w:rPr>
                <w:rFonts w:ascii="GHEA Grapalat" w:hAnsi="GHEA Grapalat"/>
                <w:sz w:val="22"/>
                <w:szCs w:val="22"/>
                <w:lang w:val="hy-AM" w:eastAsia="en-US"/>
              </w:rPr>
            </w:pPr>
            <w:r w:rsidRPr="00BA64EE">
              <w:rPr>
                <w:rFonts w:ascii="GHEA Grapalat" w:hAnsi="GHEA Grapalat"/>
                <w:sz w:val="22"/>
                <w:szCs w:val="22"/>
                <w:lang w:val="hy-AM" w:eastAsia="en-US"/>
              </w:rPr>
              <w:lastRenderedPageBreak/>
              <w:t>կգ</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color w:val="000000"/>
                <w:sz w:val="22"/>
                <w:szCs w:val="22"/>
                <w:lang w:val="hy-AM"/>
              </w:rPr>
            </w:pPr>
            <w:r w:rsidRPr="00BA64EE">
              <w:rPr>
                <w:rFonts w:ascii="GHEA Grapalat" w:hAnsi="GHEA Grapalat"/>
                <w:color w:val="000000"/>
                <w:sz w:val="22"/>
                <w:szCs w:val="22"/>
                <w:lang w:val="hy-AM"/>
              </w:rPr>
              <w:t>18 208,64</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cs="Calibri"/>
                <w:bCs/>
                <w:color w:val="000000"/>
                <w:sz w:val="22"/>
                <w:szCs w:val="22"/>
                <w:lang w:val="hy-AM"/>
              </w:rPr>
            </w:pPr>
            <w:r w:rsidRPr="00BA64EE">
              <w:rPr>
                <w:rFonts w:ascii="GHEA Grapalat" w:hAnsi="GHEA Grapalat" w:cs="Calibri"/>
                <w:bCs/>
                <w:color w:val="000000"/>
                <w:sz w:val="22"/>
                <w:szCs w:val="22"/>
                <w:lang w:val="hy-AM"/>
              </w:rPr>
              <w:t>30 466 542</w:t>
            </w:r>
          </w:p>
        </w:tc>
      </w:tr>
      <w:tr w:rsidR="007C1EDA" w:rsidRPr="00BA64EE" w:rsidTr="000215B5">
        <w:trPr>
          <w:trHeight w:val="239"/>
          <w:tblCellSpacing w:w="0" w:type="dxa"/>
        </w:trPr>
        <w:tc>
          <w:tcPr>
            <w:tcW w:w="63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color w:val="000000"/>
                <w:sz w:val="22"/>
                <w:szCs w:val="22"/>
                <w:lang w:val="hy-AM"/>
              </w:rPr>
            </w:pPr>
            <w:r w:rsidRPr="00BA64EE">
              <w:rPr>
                <w:rFonts w:ascii="GHEA Grapalat" w:hAnsi="GHEA Grapalat"/>
                <w:color w:val="000000"/>
                <w:sz w:val="22"/>
                <w:szCs w:val="22"/>
                <w:lang w:val="hy-AM"/>
              </w:rPr>
              <w:lastRenderedPageBreak/>
              <w:t>6.</w:t>
            </w:r>
          </w:p>
        </w:tc>
        <w:tc>
          <w:tcPr>
            <w:tcW w:w="177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sz w:val="22"/>
                <w:szCs w:val="22"/>
                <w:lang w:val="hy-AM"/>
              </w:rPr>
            </w:pPr>
            <w:r w:rsidRPr="00BA64EE">
              <w:rPr>
                <w:rFonts w:ascii="GHEA Grapalat" w:hAnsi="GHEA Grapalat" w:cs="Helvetica"/>
                <w:color w:val="000000"/>
                <w:sz w:val="22"/>
                <w:szCs w:val="22"/>
                <w:lang w:val="hy-AM"/>
              </w:rPr>
              <w:t>7326</w:t>
            </w:r>
          </w:p>
        </w:tc>
        <w:tc>
          <w:tcPr>
            <w:tcW w:w="6520"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rPr>
                <w:rFonts w:ascii="GHEA Grapalat" w:hAnsi="GHEA Grapalat" w:cs="Sylfaen"/>
                <w:color w:val="000000"/>
                <w:sz w:val="22"/>
                <w:szCs w:val="22"/>
                <w:lang w:val="hy-AM"/>
              </w:rPr>
            </w:pPr>
            <w:r w:rsidRPr="00BA64EE">
              <w:rPr>
                <w:rFonts w:ascii="GHEA Grapalat" w:hAnsi="GHEA Grapalat" w:cs="Sylfaen"/>
                <w:color w:val="000000"/>
                <w:sz w:val="22"/>
                <w:szCs w:val="22"/>
                <w:lang w:val="hy-AM"/>
              </w:rPr>
              <w:t>Այլ</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արտադրատեսակներ՝</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սեւ</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մետաղներից _  այլ</w:t>
            </w:r>
          </w:p>
          <w:p w:rsidR="007C1EDA" w:rsidRPr="00BA64EE" w:rsidRDefault="007C1EDA" w:rsidP="007B3597">
            <w:pPr>
              <w:rPr>
                <w:rFonts w:ascii="GHEA Grapalat" w:hAnsi="GHEA Grapalat"/>
                <w:sz w:val="22"/>
                <w:szCs w:val="22"/>
                <w:lang w:val="hy-AM" w:eastAsia="en-US"/>
              </w:rPr>
            </w:pP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spacing w:line="276" w:lineRule="auto"/>
              <w:jc w:val="center"/>
              <w:rPr>
                <w:rFonts w:ascii="GHEA Grapalat" w:hAnsi="GHEA Grapalat"/>
                <w:sz w:val="22"/>
                <w:szCs w:val="22"/>
                <w:lang w:val="hy-AM" w:eastAsia="en-US"/>
              </w:rPr>
            </w:pPr>
            <w:r w:rsidRPr="00BA64EE">
              <w:rPr>
                <w:rFonts w:ascii="GHEA Grapalat" w:hAnsi="GHEA Grapalat"/>
                <w:sz w:val="22"/>
                <w:szCs w:val="22"/>
                <w:lang w:val="hy-AM" w:eastAsia="en-US"/>
              </w:rPr>
              <w:t>կգ</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sz w:val="22"/>
                <w:szCs w:val="22"/>
                <w:lang w:val="hy-AM"/>
              </w:rPr>
            </w:pPr>
            <w:r w:rsidRPr="00BA64EE">
              <w:rPr>
                <w:rFonts w:ascii="GHEA Grapalat" w:hAnsi="GHEA Grapalat"/>
                <w:sz w:val="22"/>
                <w:szCs w:val="22"/>
                <w:lang w:val="hy-AM"/>
              </w:rPr>
              <w:t>8 331,738</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cs="Calibri"/>
                <w:bCs/>
                <w:color w:val="000000"/>
                <w:sz w:val="22"/>
                <w:szCs w:val="22"/>
                <w:lang w:val="hy-AM"/>
              </w:rPr>
            </w:pPr>
            <w:r w:rsidRPr="00BA64EE">
              <w:rPr>
                <w:rFonts w:ascii="GHEA Grapalat" w:hAnsi="GHEA Grapalat" w:cs="Calibri"/>
                <w:bCs/>
                <w:color w:val="000000"/>
                <w:sz w:val="22"/>
                <w:szCs w:val="22"/>
                <w:lang w:val="hy-AM"/>
              </w:rPr>
              <w:t>23 033 802</w:t>
            </w:r>
          </w:p>
        </w:tc>
      </w:tr>
      <w:tr w:rsidR="007C1EDA" w:rsidRPr="00BA64EE" w:rsidTr="000215B5">
        <w:trPr>
          <w:trHeight w:val="239"/>
          <w:tblCellSpacing w:w="0" w:type="dxa"/>
        </w:trPr>
        <w:tc>
          <w:tcPr>
            <w:tcW w:w="63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color w:val="000000"/>
                <w:sz w:val="22"/>
                <w:szCs w:val="22"/>
                <w:lang w:val="hy-AM"/>
              </w:rPr>
            </w:pPr>
            <w:r w:rsidRPr="00BA64EE">
              <w:rPr>
                <w:rFonts w:ascii="GHEA Grapalat" w:hAnsi="GHEA Grapalat"/>
                <w:color w:val="000000"/>
                <w:sz w:val="22"/>
                <w:szCs w:val="22"/>
                <w:lang w:val="hy-AM"/>
              </w:rPr>
              <w:t>7.</w:t>
            </w:r>
          </w:p>
        </w:tc>
        <w:tc>
          <w:tcPr>
            <w:tcW w:w="177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sz w:val="22"/>
                <w:szCs w:val="22"/>
                <w:lang w:val="hy-AM"/>
              </w:rPr>
            </w:pPr>
            <w:r w:rsidRPr="00BA64EE">
              <w:rPr>
                <w:rFonts w:ascii="GHEA Grapalat" w:hAnsi="GHEA Grapalat" w:cs="Helvetica"/>
                <w:color w:val="000000"/>
                <w:sz w:val="22"/>
                <w:szCs w:val="22"/>
                <w:lang w:val="hy-AM"/>
              </w:rPr>
              <w:t>7320</w:t>
            </w:r>
          </w:p>
        </w:tc>
        <w:tc>
          <w:tcPr>
            <w:tcW w:w="6520"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rPr>
                <w:rFonts w:ascii="GHEA Grapalat" w:hAnsi="GHEA Grapalat" w:cs="Sylfaen"/>
                <w:color w:val="000000"/>
                <w:sz w:val="22"/>
                <w:szCs w:val="22"/>
                <w:lang w:val="hy-AM"/>
              </w:rPr>
            </w:pPr>
            <w:r w:rsidRPr="00BA64EE">
              <w:rPr>
                <w:rFonts w:ascii="GHEA Grapalat" w:hAnsi="GHEA Grapalat" w:cs="Sylfaen"/>
                <w:color w:val="000000"/>
                <w:sz w:val="22"/>
                <w:szCs w:val="22"/>
                <w:lang w:val="hy-AM"/>
              </w:rPr>
              <w:t>Զսպանակներ</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զսպակներ</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եւ</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թիթեղաթերթեր</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դրանց</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համար՝</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սեւ</w:t>
            </w:r>
            <w:r w:rsidRPr="00BA64EE">
              <w:rPr>
                <w:rFonts w:ascii="GHEA Grapalat" w:hAnsi="GHEA Grapalat" w:cs="Helvetica"/>
                <w:color w:val="000000"/>
                <w:sz w:val="22"/>
                <w:szCs w:val="22"/>
                <w:lang w:val="hy-AM"/>
              </w:rPr>
              <w:t xml:space="preserve"> </w:t>
            </w:r>
            <w:r w:rsidRPr="00BA64EE">
              <w:rPr>
                <w:rFonts w:ascii="GHEA Grapalat" w:hAnsi="GHEA Grapalat" w:cs="Sylfaen"/>
                <w:color w:val="000000"/>
                <w:sz w:val="22"/>
                <w:szCs w:val="22"/>
                <w:lang w:val="hy-AM"/>
              </w:rPr>
              <w:t>մետաղներից _  այլ</w:t>
            </w:r>
          </w:p>
          <w:p w:rsidR="007C1EDA" w:rsidRPr="00BA64EE" w:rsidRDefault="007C1EDA" w:rsidP="007B3597">
            <w:pPr>
              <w:rPr>
                <w:rFonts w:ascii="GHEA Grapalat" w:hAnsi="GHEA Grapalat" w:cs="Calibri"/>
                <w:color w:val="000000"/>
                <w:sz w:val="22"/>
                <w:szCs w:val="22"/>
                <w:lang w:val="hy-AM" w:eastAsia="en-US"/>
              </w:rPr>
            </w:pPr>
            <w:r w:rsidRPr="00BA64EE">
              <w:rPr>
                <w:rFonts w:ascii="GHEA Grapalat" w:hAnsi="GHEA Grapalat" w:cs="Calibri"/>
                <w:color w:val="000000"/>
                <w:sz w:val="22"/>
                <w:szCs w:val="22"/>
                <w:lang w:val="hy-AM"/>
              </w:rPr>
              <w:t xml:space="preserve"> </w:t>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spacing w:line="276" w:lineRule="auto"/>
              <w:jc w:val="center"/>
              <w:rPr>
                <w:rFonts w:ascii="GHEA Grapalat" w:hAnsi="GHEA Grapalat"/>
                <w:sz w:val="22"/>
                <w:szCs w:val="22"/>
                <w:lang w:val="hy-AM" w:eastAsia="en-US"/>
              </w:rPr>
            </w:pPr>
            <w:r w:rsidRPr="00BA64EE">
              <w:rPr>
                <w:rFonts w:ascii="GHEA Grapalat" w:hAnsi="GHEA Grapalat"/>
                <w:sz w:val="22"/>
                <w:szCs w:val="22"/>
                <w:lang w:val="hy-AM" w:eastAsia="en-US"/>
              </w:rPr>
              <w:t>կգ</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sz w:val="22"/>
                <w:szCs w:val="22"/>
                <w:lang w:val="hy-AM"/>
              </w:rPr>
            </w:pPr>
            <w:r w:rsidRPr="00BA64EE">
              <w:rPr>
                <w:rFonts w:ascii="GHEA Grapalat" w:hAnsi="GHEA Grapalat"/>
                <w:sz w:val="22"/>
                <w:szCs w:val="22"/>
                <w:lang w:val="hy-AM"/>
              </w:rPr>
              <w:t>1 024,14</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cs="Calibri"/>
                <w:bCs/>
                <w:color w:val="000000"/>
                <w:sz w:val="22"/>
                <w:szCs w:val="22"/>
                <w:lang w:val="hy-AM"/>
              </w:rPr>
            </w:pPr>
            <w:r w:rsidRPr="00BA64EE">
              <w:rPr>
                <w:rFonts w:ascii="GHEA Grapalat" w:hAnsi="GHEA Grapalat" w:cs="Calibri"/>
                <w:bCs/>
                <w:color w:val="000000"/>
                <w:sz w:val="22"/>
                <w:szCs w:val="22"/>
                <w:lang w:val="hy-AM"/>
              </w:rPr>
              <w:t>3 868 920</w:t>
            </w:r>
          </w:p>
        </w:tc>
      </w:tr>
      <w:tr w:rsidR="007C1EDA" w:rsidRPr="00BA64EE" w:rsidTr="000215B5">
        <w:trPr>
          <w:trHeight w:val="239"/>
          <w:tblCellSpacing w:w="0" w:type="dxa"/>
        </w:trPr>
        <w:tc>
          <w:tcPr>
            <w:tcW w:w="63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color w:val="000000"/>
                <w:sz w:val="22"/>
                <w:szCs w:val="22"/>
                <w:lang w:val="hy-AM"/>
              </w:rPr>
            </w:pPr>
            <w:r w:rsidRPr="00BA64EE">
              <w:rPr>
                <w:rFonts w:ascii="GHEA Grapalat" w:hAnsi="GHEA Grapalat"/>
                <w:color w:val="000000"/>
                <w:sz w:val="22"/>
                <w:szCs w:val="22"/>
                <w:lang w:val="hy-AM"/>
              </w:rPr>
              <w:t>8.</w:t>
            </w:r>
          </w:p>
        </w:tc>
        <w:tc>
          <w:tcPr>
            <w:tcW w:w="177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sz w:val="22"/>
                <w:szCs w:val="22"/>
                <w:lang w:val="hy-AM"/>
              </w:rPr>
            </w:pPr>
            <w:r w:rsidRPr="00BA64EE">
              <w:rPr>
                <w:rFonts w:ascii="GHEA Grapalat" w:hAnsi="GHEA Grapalat"/>
                <w:sz w:val="22"/>
                <w:szCs w:val="22"/>
                <w:lang w:val="hy-AM"/>
              </w:rPr>
              <w:t xml:space="preserve">5608 </w:t>
            </w:r>
          </w:p>
        </w:tc>
        <w:tc>
          <w:tcPr>
            <w:tcW w:w="6520"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rPr>
                <w:rFonts w:ascii="GHEA Grapalat" w:hAnsi="GHEA Grapalat"/>
                <w:sz w:val="22"/>
                <w:szCs w:val="22"/>
                <w:lang w:val="hy-AM"/>
              </w:rPr>
            </w:pPr>
            <w:r w:rsidRPr="00BA64EE">
              <w:rPr>
                <w:rFonts w:ascii="GHEA Grapalat" w:hAnsi="GHEA Grapalat" w:cs="Sylfaen"/>
                <w:sz w:val="22"/>
                <w:szCs w:val="22"/>
                <w:lang w:val="hy-AM"/>
              </w:rPr>
              <w:t>Ցանցեր</w:t>
            </w:r>
            <w:r w:rsidRPr="00BA64EE">
              <w:rPr>
                <w:rFonts w:ascii="GHEA Grapalat" w:hAnsi="GHEA Grapalat"/>
                <w:sz w:val="22"/>
                <w:szCs w:val="22"/>
                <w:lang w:val="hy-AM"/>
              </w:rPr>
              <w:t xml:space="preserve"> </w:t>
            </w:r>
            <w:r w:rsidRPr="00BA64EE">
              <w:rPr>
                <w:rFonts w:ascii="GHEA Grapalat" w:hAnsi="GHEA Grapalat" w:cs="Sylfaen"/>
                <w:sz w:val="22"/>
                <w:szCs w:val="22"/>
                <w:lang w:val="hy-AM"/>
              </w:rPr>
              <w:t>եւ</w:t>
            </w:r>
            <w:r w:rsidRPr="00BA64EE">
              <w:rPr>
                <w:rFonts w:ascii="GHEA Grapalat" w:hAnsi="GHEA Grapalat"/>
                <w:sz w:val="22"/>
                <w:szCs w:val="22"/>
                <w:lang w:val="hy-AM"/>
              </w:rPr>
              <w:t xml:space="preserve"> </w:t>
            </w:r>
            <w:r w:rsidRPr="00BA64EE">
              <w:rPr>
                <w:rFonts w:ascii="GHEA Grapalat" w:hAnsi="GHEA Grapalat" w:cs="Sylfaen"/>
                <w:sz w:val="22"/>
                <w:szCs w:val="22"/>
                <w:lang w:val="hy-AM"/>
              </w:rPr>
              <w:t>ցանցիկներ՝</w:t>
            </w:r>
            <w:r w:rsidRPr="00BA64EE">
              <w:rPr>
                <w:rFonts w:ascii="GHEA Grapalat" w:hAnsi="GHEA Grapalat"/>
                <w:sz w:val="22"/>
                <w:szCs w:val="22"/>
                <w:lang w:val="hy-AM"/>
              </w:rPr>
              <w:t xml:space="preserve"> </w:t>
            </w:r>
            <w:r w:rsidRPr="00BA64EE">
              <w:rPr>
                <w:rFonts w:ascii="GHEA Grapalat" w:hAnsi="GHEA Grapalat" w:cs="Sylfaen"/>
                <w:sz w:val="22"/>
                <w:szCs w:val="22"/>
                <w:lang w:val="hy-AM"/>
              </w:rPr>
              <w:t>թոկերից</w:t>
            </w:r>
            <w:r w:rsidRPr="00BA64EE">
              <w:rPr>
                <w:rFonts w:ascii="GHEA Grapalat" w:hAnsi="GHEA Grapalat"/>
                <w:sz w:val="22"/>
                <w:szCs w:val="22"/>
                <w:lang w:val="hy-AM"/>
              </w:rPr>
              <w:t xml:space="preserve">, </w:t>
            </w:r>
            <w:r w:rsidRPr="00BA64EE">
              <w:rPr>
                <w:rFonts w:ascii="GHEA Grapalat" w:hAnsi="GHEA Grapalat" w:cs="Sylfaen"/>
                <w:sz w:val="22"/>
                <w:szCs w:val="22"/>
                <w:lang w:val="hy-AM"/>
              </w:rPr>
              <w:t>պարաններից</w:t>
            </w:r>
            <w:r w:rsidRPr="00BA64EE">
              <w:rPr>
                <w:rFonts w:ascii="GHEA Grapalat" w:hAnsi="GHEA Grapalat"/>
                <w:sz w:val="22"/>
                <w:szCs w:val="22"/>
                <w:lang w:val="hy-AM"/>
              </w:rPr>
              <w:t xml:space="preserve"> </w:t>
            </w:r>
            <w:r w:rsidRPr="00BA64EE">
              <w:rPr>
                <w:rFonts w:ascii="GHEA Grapalat" w:hAnsi="GHEA Grapalat" w:cs="Sylfaen"/>
                <w:sz w:val="22"/>
                <w:szCs w:val="22"/>
                <w:lang w:val="hy-AM"/>
              </w:rPr>
              <w:t>կամ</w:t>
            </w:r>
            <w:r w:rsidRPr="00BA64EE">
              <w:rPr>
                <w:rFonts w:ascii="GHEA Grapalat" w:hAnsi="GHEA Grapalat"/>
                <w:sz w:val="22"/>
                <w:szCs w:val="22"/>
                <w:lang w:val="hy-AM"/>
              </w:rPr>
              <w:t xml:space="preserve"> </w:t>
            </w:r>
            <w:r w:rsidRPr="00BA64EE">
              <w:rPr>
                <w:rFonts w:ascii="GHEA Grapalat" w:hAnsi="GHEA Grapalat" w:cs="Sylfaen"/>
                <w:sz w:val="22"/>
                <w:szCs w:val="22"/>
                <w:lang w:val="hy-AM"/>
              </w:rPr>
              <w:t>ճոպաններից</w:t>
            </w:r>
            <w:r w:rsidRPr="00BA64EE">
              <w:rPr>
                <w:rFonts w:ascii="GHEA Grapalat" w:hAnsi="GHEA Grapalat"/>
                <w:sz w:val="22"/>
                <w:szCs w:val="22"/>
                <w:lang w:val="hy-AM"/>
              </w:rPr>
              <w:t xml:space="preserve"> </w:t>
            </w:r>
            <w:r w:rsidRPr="00BA64EE">
              <w:rPr>
                <w:rFonts w:ascii="GHEA Grapalat" w:hAnsi="GHEA Grapalat" w:cs="Sylfaen"/>
                <w:sz w:val="22"/>
                <w:szCs w:val="22"/>
                <w:lang w:val="hy-AM"/>
              </w:rPr>
              <w:t>հյուսած</w:t>
            </w:r>
            <w:r w:rsidRPr="00BA64EE">
              <w:rPr>
                <w:rFonts w:ascii="GHEA Grapalat" w:hAnsi="GHEA Grapalat"/>
                <w:sz w:val="22"/>
                <w:szCs w:val="22"/>
                <w:lang w:val="hy-AM"/>
              </w:rPr>
              <w:t xml:space="preserve">. </w:t>
            </w:r>
            <w:r w:rsidRPr="00BA64EE">
              <w:rPr>
                <w:rFonts w:ascii="GHEA Grapalat" w:hAnsi="GHEA Grapalat" w:cs="Sylfaen"/>
                <w:sz w:val="22"/>
                <w:szCs w:val="22"/>
                <w:lang w:val="hy-AM"/>
              </w:rPr>
              <w:t>պատրաստի</w:t>
            </w:r>
            <w:r w:rsidRPr="00BA64EE">
              <w:rPr>
                <w:rFonts w:ascii="GHEA Grapalat" w:hAnsi="GHEA Grapalat"/>
                <w:sz w:val="22"/>
                <w:szCs w:val="22"/>
                <w:lang w:val="hy-AM"/>
              </w:rPr>
              <w:t xml:space="preserve"> </w:t>
            </w:r>
            <w:r w:rsidRPr="00BA64EE">
              <w:rPr>
                <w:rFonts w:ascii="GHEA Grapalat" w:hAnsi="GHEA Grapalat" w:cs="Sylfaen"/>
                <w:sz w:val="22"/>
                <w:szCs w:val="22"/>
                <w:lang w:val="hy-AM"/>
              </w:rPr>
              <w:t>ձկնորսական</w:t>
            </w:r>
            <w:r w:rsidRPr="00BA64EE">
              <w:rPr>
                <w:rFonts w:ascii="GHEA Grapalat" w:hAnsi="GHEA Grapalat"/>
                <w:sz w:val="22"/>
                <w:szCs w:val="22"/>
                <w:lang w:val="hy-AM"/>
              </w:rPr>
              <w:t xml:space="preserve"> </w:t>
            </w:r>
            <w:r w:rsidRPr="00BA64EE">
              <w:rPr>
                <w:rFonts w:ascii="GHEA Grapalat" w:hAnsi="GHEA Grapalat" w:cs="Sylfaen"/>
                <w:sz w:val="22"/>
                <w:szCs w:val="22"/>
                <w:lang w:val="hy-AM"/>
              </w:rPr>
              <w:t>ուռկաններ</w:t>
            </w:r>
            <w:r w:rsidRPr="00BA64EE">
              <w:rPr>
                <w:rFonts w:ascii="GHEA Grapalat" w:hAnsi="GHEA Grapalat"/>
                <w:sz w:val="22"/>
                <w:szCs w:val="22"/>
                <w:lang w:val="hy-AM"/>
              </w:rPr>
              <w:t xml:space="preserve"> </w:t>
            </w:r>
            <w:r w:rsidRPr="00BA64EE">
              <w:rPr>
                <w:rFonts w:ascii="GHEA Grapalat" w:hAnsi="GHEA Grapalat" w:cs="Sylfaen"/>
                <w:sz w:val="22"/>
                <w:szCs w:val="22"/>
                <w:lang w:val="hy-AM"/>
              </w:rPr>
              <w:t>եւ</w:t>
            </w:r>
            <w:r w:rsidRPr="00BA64EE">
              <w:rPr>
                <w:rFonts w:ascii="GHEA Grapalat" w:hAnsi="GHEA Grapalat"/>
                <w:sz w:val="22"/>
                <w:szCs w:val="22"/>
                <w:lang w:val="hy-AM"/>
              </w:rPr>
              <w:t xml:space="preserve"> </w:t>
            </w:r>
            <w:r w:rsidRPr="00BA64EE">
              <w:rPr>
                <w:rFonts w:ascii="GHEA Grapalat" w:hAnsi="GHEA Grapalat" w:cs="Sylfaen"/>
                <w:sz w:val="22"/>
                <w:szCs w:val="22"/>
                <w:lang w:val="hy-AM"/>
              </w:rPr>
              <w:t>այլ</w:t>
            </w:r>
            <w:r w:rsidRPr="00BA64EE">
              <w:rPr>
                <w:rFonts w:ascii="GHEA Grapalat" w:hAnsi="GHEA Grapalat"/>
                <w:sz w:val="22"/>
                <w:szCs w:val="22"/>
                <w:lang w:val="hy-AM"/>
              </w:rPr>
              <w:t xml:space="preserve"> </w:t>
            </w:r>
            <w:r w:rsidRPr="00BA64EE">
              <w:rPr>
                <w:rFonts w:ascii="GHEA Grapalat" w:hAnsi="GHEA Grapalat" w:cs="Sylfaen"/>
                <w:sz w:val="22"/>
                <w:szCs w:val="22"/>
                <w:lang w:val="hy-AM"/>
              </w:rPr>
              <w:t>պատրաստի</w:t>
            </w:r>
            <w:r w:rsidRPr="00BA64EE">
              <w:rPr>
                <w:rFonts w:ascii="GHEA Grapalat" w:hAnsi="GHEA Grapalat"/>
                <w:sz w:val="22"/>
                <w:szCs w:val="22"/>
                <w:lang w:val="hy-AM"/>
              </w:rPr>
              <w:t xml:space="preserve"> </w:t>
            </w:r>
            <w:r w:rsidRPr="00BA64EE">
              <w:rPr>
                <w:rFonts w:ascii="GHEA Grapalat" w:hAnsi="GHEA Grapalat" w:cs="Sylfaen"/>
                <w:sz w:val="22"/>
                <w:szCs w:val="22"/>
                <w:lang w:val="hy-AM"/>
              </w:rPr>
              <w:t>ցանցեր</w:t>
            </w:r>
            <w:r w:rsidRPr="00BA64EE">
              <w:rPr>
                <w:rFonts w:ascii="GHEA Grapalat" w:hAnsi="GHEA Grapalat"/>
                <w:sz w:val="22"/>
                <w:szCs w:val="22"/>
                <w:lang w:val="hy-AM"/>
              </w:rPr>
              <w:t xml:space="preserve"> </w:t>
            </w:r>
            <w:r w:rsidRPr="00BA64EE">
              <w:rPr>
                <w:rFonts w:ascii="GHEA Grapalat" w:hAnsi="GHEA Grapalat" w:cs="Sylfaen"/>
                <w:sz w:val="22"/>
                <w:szCs w:val="22"/>
                <w:lang w:val="hy-AM"/>
              </w:rPr>
              <w:t>մանածագործական</w:t>
            </w:r>
            <w:r w:rsidRPr="00BA64EE">
              <w:rPr>
                <w:rFonts w:ascii="GHEA Grapalat" w:hAnsi="GHEA Grapalat"/>
                <w:sz w:val="22"/>
                <w:szCs w:val="22"/>
                <w:lang w:val="hy-AM"/>
              </w:rPr>
              <w:t xml:space="preserve"> </w:t>
            </w:r>
            <w:r w:rsidRPr="00BA64EE">
              <w:rPr>
                <w:rFonts w:ascii="GHEA Grapalat" w:hAnsi="GHEA Grapalat" w:cs="Sylfaen"/>
                <w:sz w:val="22"/>
                <w:szCs w:val="22"/>
                <w:lang w:val="hy-AM"/>
              </w:rPr>
              <w:t>նյութերից</w:t>
            </w:r>
            <w:r w:rsidRPr="00BA64EE">
              <w:rPr>
                <w:rFonts w:ascii="GHEA Grapalat" w:hAnsi="GHEA Grapalat"/>
                <w:sz w:val="22"/>
                <w:szCs w:val="22"/>
                <w:lang w:val="hy-AM"/>
              </w:rPr>
              <w:t xml:space="preserve"> _ </w:t>
            </w:r>
            <w:r w:rsidRPr="00BA64EE">
              <w:rPr>
                <w:rFonts w:ascii="GHEA Grapalat" w:hAnsi="GHEA Grapalat" w:cs="Sylfaen"/>
                <w:sz w:val="22"/>
                <w:szCs w:val="22"/>
                <w:lang w:val="hy-AM"/>
              </w:rPr>
              <w:t>այլ</w:t>
            </w:r>
          </w:p>
          <w:p w:rsidR="007C1EDA" w:rsidRPr="00BA64EE" w:rsidRDefault="007C1EDA" w:rsidP="007B3597">
            <w:pPr>
              <w:rPr>
                <w:rFonts w:ascii="GHEA Grapalat" w:hAnsi="GHEA Grapalat" w:cs="Arial"/>
                <w:sz w:val="22"/>
                <w:szCs w:val="22"/>
                <w:lang w:val="hy-AM"/>
              </w:rPr>
            </w:pP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spacing w:line="276" w:lineRule="auto"/>
              <w:jc w:val="center"/>
              <w:rPr>
                <w:rFonts w:ascii="GHEA Grapalat" w:hAnsi="GHEA Grapalat"/>
                <w:sz w:val="22"/>
                <w:szCs w:val="22"/>
                <w:lang w:val="hy-AM" w:eastAsia="en-US"/>
              </w:rPr>
            </w:pPr>
            <w:r w:rsidRPr="00BA64EE">
              <w:rPr>
                <w:rFonts w:ascii="GHEA Grapalat" w:hAnsi="GHEA Grapalat"/>
                <w:sz w:val="22"/>
                <w:szCs w:val="22"/>
                <w:lang w:val="hy-AM" w:eastAsia="en-US"/>
              </w:rPr>
              <w:t>կգ</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sz w:val="22"/>
                <w:szCs w:val="22"/>
                <w:lang w:val="hy-AM"/>
              </w:rPr>
            </w:pPr>
            <w:r w:rsidRPr="00BA64EE">
              <w:rPr>
                <w:rFonts w:ascii="GHEA Grapalat" w:hAnsi="GHEA Grapalat"/>
                <w:sz w:val="22"/>
                <w:szCs w:val="22"/>
                <w:lang w:val="hy-AM"/>
              </w:rPr>
              <w:t>38 541</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spacing w:line="276" w:lineRule="auto"/>
              <w:jc w:val="center"/>
              <w:rPr>
                <w:rFonts w:ascii="GHEA Grapalat" w:hAnsi="GHEA Grapalat"/>
                <w:color w:val="000000"/>
                <w:sz w:val="22"/>
                <w:szCs w:val="22"/>
                <w:lang w:val="hy-AM" w:eastAsia="en-US"/>
              </w:rPr>
            </w:pPr>
            <w:r w:rsidRPr="00BA64EE">
              <w:rPr>
                <w:rFonts w:ascii="GHEA Grapalat" w:hAnsi="GHEA Grapalat"/>
                <w:color w:val="000000"/>
                <w:sz w:val="22"/>
                <w:szCs w:val="22"/>
                <w:lang w:val="hy-AM" w:eastAsia="en-US"/>
              </w:rPr>
              <w:t>55 818 000</w:t>
            </w:r>
          </w:p>
        </w:tc>
      </w:tr>
      <w:tr w:rsidR="007C1EDA" w:rsidRPr="00BA64EE" w:rsidTr="000215B5">
        <w:trPr>
          <w:trHeight w:val="239"/>
          <w:tblCellSpacing w:w="0" w:type="dxa"/>
        </w:trPr>
        <w:tc>
          <w:tcPr>
            <w:tcW w:w="63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color w:val="000000"/>
                <w:sz w:val="22"/>
                <w:szCs w:val="22"/>
                <w:lang w:val="hy-AM"/>
              </w:rPr>
            </w:pPr>
            <w:r w:rsidRPr="00BA64EE">
              <w:rPr>
                <w:rFonts w:ascii="GHEA Grapalat" w:hAnsi="GHEA Grapalat"/>
                <w:color w:val="000000"/>
                <w:sz w:val="22"/>
                <w:szCs w:val="22"/>
                <w:lang w:val="hy-AM"/>
              </w:rPr>
              <w:t>9.</w:t>
            </w:r>
          </w:p>
        </w:tc>
        <w:tc>
          <w:tcPr>
            <w:tcW w:w="177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color w:val="000000"/>
                <w:sz w:val="22"/>
                <w:szCs w:val="22"/>
                <w:lang w:val="hy-AM"/>
              </w:rPr>
            </w:pPr>
            <w:r w:rsidRPr="00BA64EE">
              <w:rPr>
                <w:rFonts w:ascii="GHEA Grapalat" w:hAnsi="GHEA Grapalat"/>
                <w:sz w:val="22"/>
                <w:szCs w:val="22"/>
                <w:lang w:val="hy-AM"/>
              </w:rPr>
              <w:t xml:space="preserve">0602 </w:t>
            </w:r>
          </w:p>
        </w:tc>
        <w:tc>
          <w:tcPr>
            <w:tcW w:w="6520" w:type="dxa"/>
            <w:tcBorders>
              <w:top w:val="outset" w:sz="6" w:space="0" w:color="auto"/>
              <w:left w:val="outset" w:sz="6" w:space="0" w:color="auto"/>
              <w:bottom w:val="outset" w:sz="6" w:space="0" w:color="auto"/>
              <w:right w:val="outset" w:sz="6" w:space="0" w:color="auto"/>
            </w:tcBorders>
            <w:shd w:val="clear" w:color="auto" w:fill="auto"/>
          </w:tcPr>
          <w:p w:rsidR="007C1EDA" w:rsidRPr="00BA64EE" w:rsidRDefault="007C1EDA" w:rsidP="007B3597">
            <w:pPr>
              <w:rPr>
                <w:rFonts w:ascii="GHEA Grapalat" w:hAnsi="GHEA Grapalat"/>
                <w:sz w:val="22"/>
                <w:szCs w:val="22"/>
                <w:lang w:val="hy-AM"/>
              </w:rPr>
            </w:pPr>
            <w:r w:rsidRPr="00BA64EE">
              <w:rPr>
                <w:rFonts w:ascii="GHEA Grapalat" w:hAnsi="GHEA Grapalat" w:cs="Sylfaen"/>
                <w:sz w:val="22"/>
                <w:szCs w:val="22"/>
                <w:lang w:val="hy-AM"/>
              </w:rPr>
              <w:t>Կենդանի</w:t>
            </w:r>
            <w:r w:rsidRPr="00BA64EE">
              <w:rPr>
                <w:rFonts w:ascii="GHEA Grapalat" w:hAnsi="GHEA Grapalat"/>
                <w:sz w:val="22"/>
                <w:szCs w:val="22"/>
                <w:lang w:val="hy-AM"/>
              </w:rPr>
              <w:t xml:space="preserve"> </w:t>
            </w:r>
            <w:r w:rsidRPr="00BA64EE">
              <w:rPr>
                <w:rFonts w:ascii="GHEA Grapalat" w:hAnsi="GHEA Grapalat" w:cs="Sylfaen"/>
                <w:sz w:val="22"/>
                <w:szCs w:val="22"/>
                <w:lang w:val="hy-AM"/>
              </w:rPr>
              <w:t>այլ</w:t>
            </w:r>
            <w:r w:rsidRPr="00BA64EE">
              <w:rPr>
                <w:rFonts w:ascii="GHEA Grapalat" w:hAnsi="GHEA Grapalat"/>
                <w:sz w:val="22"/>
                <w:szCs w:val="22"/>
                <w:lang w:val="hy-AM"/>
              </w:rPr>
              <w:t xml:space="preserve"> </w:t>
            </w:r>
            <w:r w:rsidRPr="00BA64EE">
              <w:rPr>
                <w:rFonts w:ascii="GHEA Grapalat" w:hAnsi="GHEA Grapalat" w:cs="Sylfaen"/>
                <w:sz w:val="22"/>
                <w:szCs w:val="22"/>
                <w:lang w:val="hy-AM"/>
              </w:rPr>
              <w:t>բույսեր</w:t>
            </w:r>
            <w:r w:rsidRPr="00BA64EE">
              <w:rPr>
                <w:rFonts w:ascii="GHEA Grapalat" w:hAnsi="GHEA Grapalat"/>
                <w:sz w:val="22"/>
                <w:szCs w:val="22"/>
                <w:lang w:val="hy-AM"/>
              </w:rPr>
              <w:t xml:space="preserve">, </w:t>
            </w:r>
            <w:r w:rsidRPr="00BA64EE">
              <w:rPr>
                <w:rFonts w:ascii="GHEA Grapalat" w:hAnsi="GHEA Grapalat" w:cs="Sylfaen"/>
                <w:sz w:val="22"/>
                <w:szCs w:val="22"/>
                <w:lang w:val="hy-AM"/>
              </w:rPr>
              <w:t>տնկաշիվեր</w:t>
            </w:r>
            <w:r w:rsidRPr="00BA64EE">
              <w:rPr>
                <w:rFonts w:ascii="GHEA Grapalat" w:hAnsi="GHEA Grapalat"/>
                <w:sz w:val="22"/>
                <w:szCs w:val="22"/>
                <w:lang w:val="hy-AM"/>
              </w:rPr>
              <w:t xml:space="preserve"> </w:t>
            </w:r>
            <w:r w:rsidRPr="00BA64EE">
              <w:rPr>
                <w:rFonts w:ascii="GHEA Grapalat" w:hAnsi="GHEA Grapalat" w:cs="Sylfaen"/>
                <w:sz w:val="22"/>
                <w:szCs w:val="22"/>
                <w:lang w:val="hy-AM"/>
              </w:rPr>
              <w:t>եւ</w:t>
            </w:r>
            <w:r w:rsidRPr="00BA64EE">
              <w:rPr>
                <w:rFonts w:ascii="GHEA Grapalat" w:hAnsi="GHEA Grapalat"/>
                <w:sz w:val="22"/>
                <w:szCs w:val="22"/>
                <w:lang w:val="hy-AM"/>
              </w:rPr>
              <w:t xml:space="preserve"> </w:t>
            </w:r>
            <w:r w:rsidRPr="00BA64EE">
              <w:rPr>
                <w:rFonts w:ascii="GHEA Grapalat" w:hAnsi="GHEA Grapalat" w:cs="Sylfaen"/>
                <w:sz w:val="22"/>
                <w:szCs w:val="22"/>
                <w:lang w:val="hy-AM"/>
              </w:rPr>
              <w:t>ճյուղեր</w:t>
            </w:r>
            <w:r w:rsidRPr="00BA64EE">
              <w:rPr>
                <w:rFonts w:ascii="GHEA Grapalat" w:hAnsi="GHEA Grapalat" w:cs="Arial"/>
                <w:sz w:val="22"/>
                <w:szCs w:val="22"/>
                <w:lang w:val="hy-AM"/>
              </w:rPr>
              <w:t xml:space="preserve"> </w:t>
            </w:r>
            <w:r w:rsidRPr="00BA64EE">
              <w:rPr>
                <w:rFonts w:ascii="GHEA Grapalat" w:hAnsi="GHEA Grapalat" w:cs="Sylfaen"/>
                <w:sz w:val="22"/>
                <w:szCs w:val="22"/>
                <w:lang w:val="hy-AM"/>
              </w:rPr>
              <w:t>բաց</w:t>
            </w:r>
            <w:r w:rsidRPr="00BA64EE">
              <w:rPr>
                <w:rFonts w:ascii="GHEA Grapalat" w:hAnsi="GHEA Grapalat" w:cs="Arial"/>
                <w:sz w:val="22"/>
                <w:szCs w:val="22"/>
                <w:lang w:val="hy-AM"/>
              </w:rPr>
              <w:t xml:space="preserve"> </w:t>
            </w:r>
            <w:r w:rsidRPr="00BA64EE">
              <w:rPr>
                <w:rFonts w:ascii="GHEA Grapalat" w:hAnsi="GHEA Grapalat" w:cs="Sylfaen"/>
                <w:sz w:val="22"/>
                <w:szCs w:val="22"/>
                <w:lang w:val="hy-AM"/>
              </w:rPr>
              <w:t>արմատային</w:t>
            </w:r>
            <w:r w:rsidRPr="00BA64EE">
              <w:rPr>
                <w:rFonts w:ascii="GHEA Grapalat" w:hAnsi="GHEA Grapalat" w:cs="Arial"/>
                <w:sz w:val="22"/>
                <w:szCs w:val="22"/>
                <w:lang w:val="hy-AM"/>
              </w:rPr>
              <w:t xml:space="preserve"> </w:t>
            </w:r>
            <w:r w:rsidRPr="00BA64EE">
              <w:rPr>
                <w:rFonts w:ascii="GHEA Grapalat" w:hAnsi="GHEA Grapalat" w:cs="Sylfaen"/>
                <w:sz w:val="22"/>
                <w:szCs w:val="22"/>
                <w:lang w:val="hy-AM"/>
              </w:rPr>
              <w:t>համակարգով</w:t>
            </w:r>
            <w:r w:rsidRPr="00BA64EE">
              <w:rPr>
                <w:rFonts w:ascii="GHEA Grapalat" w:hAnsi="GHEA Grapalat" w:cs="Arial"/>
                <w:sz w:val="22"/>
                <w:szCs w:val="22"/>
                <w:lang w:val="hy-AM"/>
              </w:rPr>
              <w:t xml:space="preserve"> - </w:t>
            </w:r>
            <w:r w:rsidRPr="00BA64EE">
              <w:rPr>
                <w:rFonts w:ascii="GHEA Grapalat" w:hAnsi="GHEA Grapalat" w:cs="Sylfaen"/>
                <w:sz w:val="22"/>
                <w:szCs w:val="22"/>
                <w:lang w:val="hy-AM"/>
              </w:rPr>
              <w:t>այլ</w:t>
            </w:r>
            <w:r w:rsidRPr="00BA64EE">
              <w:rPr>
                <w:rFonts w:ascii="GHEA Grapalat" w:hAnsi="GHEA Grapalat" w:cs="Arial"/>
                <w:sz w:val="22"/>
                <w:szCs w:val="22"/>
                <w:lang w:val="hy-AM"/>
              </w:rPr>
              <w:br/>
            </w:r>
          </w:p>
        </w:tc>
        <w:tc>
          <w:tcPr>
            <w:tcW w:w="1275"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spacing w:line="276" w:lineRule="auto"/>
              <w:jc w:val="center"/>
              <w:rPr>
                <w:rFonts w:ascii="GHEA Grapalat" w:hAnsi="GHEA Grapalat"/>
                <w:sz w:val="22"/>
                <w:szCs w:val="22"/>
                <w:lang w:val="hy-AM" w:eastAsia="en-US"/>
              </w:rPr>
            </w:pPr>
            <w:r w:rsidRPr="00BA64EE">
              <w:rPr>
                <w:rFonts w:ascii="GHEA Grapalat" w:hAnsi="GHEA Grapalat"/>
                <w:sz w:val="22"/>
                <w:szCs w:val="22"/>
                <w:lang w:val="hy-AM" w:eastAsia="en-US"/>
              </w:rPr>
              <w:t>հատ</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jc w:val="center"/>
              <w:rPr>
                <w:rFonts w:ascii="GHEA Grapalat" w:hAnsi="GHEA Grapalat"/>
                <w:sz w:val="22"/>
                <w:szCs w:val="22"/>
                <w:lang w:val="hy-AM"/>
              </w:rPr>
            </w:pPr>
            <w:r w:rsidRPr="00BA64EE">
              <w:rPr>
                <w:rFonts w:ascii="GHEA Grapalat" w:hAnsi="GHEA Grapalat"/>
                <w:sz w:val="22"/>
                <w:szCs w:val="22"/>
                <w:lang w:val="hy-AM"/>
              </w:rPr>
              <w:t>101 891</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tcPr>
          <w:p w:rsidR="007C1EDA" w:rsidRPr="00BA64EE" w:rsidRDefault="007C1EDA" w:rsidP="007B3597">
            <w:pPr>
              <w:spacing w:line="276" w:lineRule="auto"/>
              <w:jc w:val="center"/>
              <w:rPr>
                <w:rFonts w:ascii="GHEA Grapalat" w:hAnsi="GHEA Grapalat"/>
                <w:color w:val="000000"/>
                <w:sz w:val="22"/>
                <w:szCs w:val="22"/>
                <w:lang w:val="hy-AM" w:eastAsia="en-US"/>
              </w:rPr>
            </w:pPr>
            <w:r w:rsidRPr="00BA64EE">
              <w:rPr>
                <w:rFonts w:ascii="GHEA Grapalat" w:hAnsi="GHEA Grapalat"/>
                <w:color w:val="000000"/>
                <w:sz w:val="22"/>
                <w:szCs w:val="22"/>
                <w:lang w:val="hy-AM" w:eastAsia="en-US"/>
              </w:rPr>
              <w:t>326 896 224</w:t>
            </w:r>
          </w:p>
        </w:tc>
      </w:tr>
      <w:tr w:rsidR="00D115EA" w:rsidRPr="00BA64EE" w:rsidTr="000215B5">
        <w:trPr>
          <w:trHeight w:val="239"/>
          <w:tblCellSpacing w:w="0" w:type="dxa"/>
        </w:trPr>
        <w:tc>
          <w:tcPr>
            <w:tcW w:w="12331" w:type="dxa"/>
            <w:gridSpan w:val="5"/>
            <w:tcBorders>
              <w:top w:val="outset" w:sz="6" w:space="0" w:color="auto"/>
              <w:left w:val="outset" w:sz="6" w:space="0" w:color="auto"/>
              <w:bottom w:val="outset" w:sz="6" w:space="0" w:color="auto"/>
              <w:right w:val="outset" w:sz="6" w:space="0" w:color="auto"/>
            </w:tcBorders>
            <w:vAlign w:val="center"/>
          </w:tcPr>
          <w:p w:rsidR="00D115EA" w:rsidRPr="00BA64EE" w:rsidRDefault="00D115EA" w:rsidP="00D115EA">
            <w:pPr>
              <w:spacing w:line="276" w:lineRule="auto"/>
              <w:rPr>
                <w:rFonts w:ascii="GHEA Grapalat" w:hAnsi="GHEA Grapalat"/>
                <w:sz w:val="22"/>
                <w:szCs w:val="22"/>
                <w:lang w:val="hy-AM"/>
              </w:rPr>
            </w:pPr>
            <w:r w:rsidRPr="00BA64EE">
              <w:rPr>
                <w:rFonts w:ascii="GHEA Grapalat" w:hAnsi="GHEA Grapalat"/>
                <w:sz w:val="22"/>
                <w:szCs w:val="22"/>
                <w:lang w:val="hy-AM" w:eastAsia="en-US"/>
              </w:rPr>
              <w:t xml:space="preserve">                Ընդամենը</w:t>
            </w:r>
          </w:p>
        </w:tc>
        <w:tc>
          <w:tcPr>
            <w:tcW w:w="1984" w:type="dxa"/>
            <w:tcBorders>
              <w:top w:val="outset" w:sz="6" w:space="0" w:color="auto"/>
              <w:left w:val="outset" w:sz="6" w:space="0" w:color="auto"/>
              <w:bottom w:val="outset" w:sz="6" w:space="0" w:color="auto"/>
              <w:right w:val="outset" w:sz="6" w:space="0" w:color="auto"/>
            </w:tcBorders>
            <w:shd w:val="clear" w:color="auto" w:fill="FFFFFF"/>
            <w:vAlign w:val="center"/>
          </w:tcPr>
          <w:p w:rsidR="00D115EA" w:rsidRPr="00BA64EE" w:rsidRDefault="00D115EA" w:rsidP="007B3597">
            <w:pPr>
              <w:spacing w:line="276" w:lineRule="auto"/>
              <w:jc w:val="center"/>
              <w:rPr>
                <w:rFonts w:ascii="GHEA Grapalat" w:hAnsi="GHEA Grapalat"/>
                <w:sz w:val="22"/>
                <w:szCs w:val="22"/>
                <w:lang w:val="hy-AM" w:eastAsia="en-US"/>
              </w:rPr>
            </w:pPr>
            <w:r w:rsidRPr="00BA64EE">
              <w:rPr>
                <w:rFonts w:ascii="GHEA Grapalat" w:hAnsi="GHEA Grapalat"/>
                <w:sz w:val="22"/>
                <w:szCs w:val="22"/>
                <w:lang w:val="hy-AM" w:eastAsia="en-US"/>
              </w:rPr>
              <w:t>630 000 000</w:t>
            </w:r>
          </w:p>
        </w:tc>
      </w:tr>
    </w:tbl>
    <w:p w:rsidR="007C1EDA" w:rsidRPr="00BA64EE" w:rsidRDefault="007C1EDA" w:rsidP="00D266C9">
      <w:pPr>
        <w:spacing w:line="360" w:lineRule="auto"/>
        <w:jc w:val="center"/>
        <w:rPr>
          <w:rFonts w:ascii="GHEA Grapalat" w:hAnsi="GHEA Grapalat" w:cs="Sylfaen"/>
          <w:lang w:val="hy-AM"/>
        </w:rPr>
      </w:pPr>
    </w:p>
    <w:p w:rsidR="007C1EDA" w:rsidRPr="00BA64EE" w:rsidRDefault="007C1EDA" w:rsidP="00D266C9">
      <w:pPr>
        <w:spacing w:line="360" w:lineRule="auto"/>
        <w:jc w:val="center"/>
        <w:rPr>
          <w:rFonts w:ascii="GHEA Grapalat" w:hAnsi="GHEA Grapalat" w:cs="Sylfaen"/>
          <w:lang w:val="hy-AM"/>
        </w:rPr>
      </w:pPr>
    </w:p>
    <w:p w:rsidR="007C1EDA" w:rsidRPr="00BA64EE" w:rsidRDefault="007C1EDA" w:rsidP="00D266C9">
      <w:pPr>
        <w:spacing w:line="360" w:lineRule="auto"/>
        <w:jc w:val="center"/>
        <w:rPr>
          <w:rFonts w:ascii="GHEA Grapalat" w:hAnsi="GHEA Grapalat" w:cs="Sylfaen"/>
          <w:lang w:val="hy-AM"/>
        </w:rPr>
      </w:pPr>
    </w:p>
    <w:p w:rsidR="007C1EDA" w:rsidRPr="00BA64EE" w:rsidRDefault="007C1EDA" w:rsidP="00D266C9">
      <w:pPr>
        <w:spacing w:line="360" w:lineRule="auto"/>
        <w:jc w:val="center"/>
        <w:rPr>
          <w:rFonts w:ascii="GHEA Grapalat" w:hAnsi="GHEA Grapalat" w:cs="Sylfaen"/>
          <w:lang w:val="hy-AM"/>
        </w:rPr>
      </w:pPr>
    </w:p>
    <w:p w:rsidR="000215B5" w:rsidRPr="00BA64EE" w:rsidRDefault="000215B5" w:rsidP="00D266C9">
      <w:pPr>
        <w:spacing w:line="360" w:lineRule="auto"/>
        <w:jc w:val="center"/>
        <w:rPr>
          <w:rFonts w:ascii="GHEA Grapalat" w:hAnsi="GHEA Grapalat"/>
          <w:lang w:val="hy-AM"/>
        </w:rPr>
      </w:pPr>
    </w:p>
    <w:p w:rsidR="000215B5" w:rsidRPr="00BA64EE" w:rsidRDefault="000215B5" w:rsidP="00D266C9">
      <w:pPr>
        <w:spacing w:line="360" w:lineRule="auto"/>
        <w:jc w:val="center"/>
        <w:rPr>
          <w:rFonts w:ascii="GHEA Grapalat" w:hAnsi="GHEA Grapalat"/>
          <w:lang w:val="hy-AM"/>
        </w:rPr>
      </w:pPr>
    </w:p>
    <w:p w:rsidR="000215B5" w:rsidRPr="00BA64EE" w:rsidRDefault="000215B5" w:rsidP="00D266C9">
      <w:pPr>
        <w:spacing w:line="360" w:lineRule="auto"/>
        <w:jc w:val="center"/>
        <w:rPr>
          <w:rFonts w:ascii="GHEA Grapalat" w:hAnsi="GHEA Grapalat"/>
          <w:lang w:val="hy-AM"/>
        </w:rPr>
      </w:pPr>
    </w:p>
    <w:p w:rsidR="000215B5" w:rsidRPr="00BA64EE" w:rsidRDefault="000215B5" w:rsidP="00D266C9">
      <w:pPr>
        <w:spacing w:line="360" w:lineRule="auto"/>
        <w:jc w:val="center"/>
        <w:rPr>
          <w:rFonts w:ascii="GHEA Grapalat" w:hAnsi="GHEA Grapalat"/>
          <w:lang w:val="hy-AM"/>
        </w:rPr>
      </w:pPr>
    </w:p>
    <w:p w:rsidR="000215B5" w:rsidRPr="00BA64EE" w:rsidRDefault="000215B5" w:rsidP="00D266C9">
      <w:pPr>
        <w:spacing w:line="360" w:lineRule="auto"/>
        <w:jc w:val="center"/>
        <w:rPr>
          <w:rFonts w:ascii="GHEA Grapalat" w:hAnsi="GHEA Grapalat"/>
          <w:lang w:val="hy-AM"/>
        </w:rPr>
        <w:sectPr w:rsidR="000215B5" w:rsidRPr="00BA64EE" w:rsidSect="000215B5">
          <w:footerReference w:type="default" r:id="rId8"/>
          <w:footerReference w:type="first" r:id="rId9"/>
          <w:pgSz w:w="16840" w:h="11907" w:orient="landscape" w:code="9"/>
          <w:pgMar w:top="851" w:right="1134" w:bottom="1134" w:left="851" w:header="720" w:footer="720" w:gutter="0"/>
          <w:cols w:space="720"/>
          <w:titlePg/>
          <w:docGrid w:linePitch="360"/>
        </w:sectPr>
      </w:pPr>
    </w:p>
    <w:p w:rsidR="00D266C9" w:rsidRPr="00BA64EE" w:rsidRDefault="00D266C9" w:rsidP="000215B5">
      <w:pPr>
        <w:jc w:val="center"/>
        <w:rPr>
          <w:rFonts w:ascii="GHEA Grapalat" w:hAnsi="GHEA Grapalat"/>
          <w:lang w:val="hy-AM"/>
        </w:rPr>
      </w:pPr>
      <w:r w:rsidRPr="00BA64EE">
        <w:rPr>
          <w:rFonts w:ascii="GHEA Grapalat" w:hAnsi="GHEA Grapalat"/>
          <w:lang w:val="hy-AM"/>
        </w:rPr>
        <w:lastRenderedPageBreak/>
        <w:t>ՀԻՄՆԱՎՈՐՈՒՄ</w:t>
      </w:r>
    </w:p>
    <w:p w:rsidR="00D266C9" w:rsidRPr="00BA64EE" w:rsidRDefault="00D266C9" w:rsidP="000215B5">
      <w:pPr>
        <w:jc w:val="center"/>
        <w:rPr>
          <w:rFonts w:ascii="GHEA Grapalat" w:hAnsi="GHEA Grapalat" w:cs="Sylfaen"/>
          <w:b/>
          <w:lang w:val="hy-AM"/>
        </w:rPr>
      </w:pPr>
      <w:r w:rsidRPr="00BA64EE">
        <w:rPr>
          <w:rFonts w:ascii="GHEA Grapalat" w:hAnsi="GHEA Grapalat"/>
          <w:lang w:val="hy-AM"/>
        </w:rPr>
        <w:t xml:space="preserve">«ՆԵՐԴՐՈՒՄԱՅԻՆ ԾՐԱԳՐԻ ՇՐՋԱՆԱԿՆԵՐՈՒՄ </w:t>
      </w:r>
      <w:r w:rsidRPr="00BA64EE">
        <w:rPr>
          <w:rFonts w:ascii="GHEA Grapalat" w:hAnsi="GHEA Grapalat" w:cs="Sylfaen"/>
          <w:lang w:val="hy-AM"/>
        </w:rPr>
        <w:t>«</w:t>
      </w:r>
      <w:r w:rsidR="003C514B" w:rsidRPr="00BA64EE">
        <w:rPr>
          <w:rFonts w:ascii="GHEA Grapalat" w:hAnsi="GHEA Grapalat" w:cs="Sylfaen"/>
          <w:lang w:val="hy-AM"/>
        </w:rPr>
        <w:t>ԳՐԻՆ ՖԱՐՄԵՐ</w:t>
      </w:r>
      <w:r w:rsidRPr="00BA64EE">
        <w:rPr>
          <w:rFonts w:ascii="GHEA Grapalat" w:hAnsi="GHEA Grapalat" w:cs="Sylfaen"/>
          <w:lang w:val="hy-AM"/>
        </w:rPr>
        <w:t>» ՍԱՀՄԱՆԱՓԱԿ ՊԱՏԱՍԽԱՆԱՏՎՈՒԹՅԱՄԲ</w:t>
      </w:r>
      <w:r w:rsidRPr="00BA64EE">
        <w:rPr>
          <w:rFonts w:ascii="GHEA Grapalat" w:hAnsi="GHEA Grapalat"/>
          <w:lang w:val="hy-AM"/>
        </w:rPr>
        <w:t xml:space="preserve">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ԸՆԴՈՒՆՄԱՆ ՄԱՍԻՆ</w:t>
      </w:r>
    </w:p>
    <w:p w:rsidR="00D266C9" w:rsidRPr="00BA64EE" w:rsidRDefault="00D266C9" w:rsidP="00D266C9">
      <w:pPr>
        <w:spacing w:line="360" w:lineRule="auto"/>
        <w:rPr>
          <w:rFonts w:ascii="GHEA Grapalat" w:hAnsi="GHEA Grapalat"/>
          <w:lang w:val="hy-AM"/>
        </w:rPr>
      </w:pPr>
    </w:p>
    <w:p w:rsidR="00D266C9" w:rsidRPr="00BA64EE" w:rsidRDefault="00D266C9" w:rsidP="00D266C9">
      <w:pPr>
        <w:numPr>
          <w:ilvl w:val="0"/>
          <w:numId w:val="1"/>
        </w:numPr>
        <w:spacing w:line="360" w:lineRule="auto"/>
        <w:ind w:left="426" w:hanging="426"/>
        <w:jc w:val="both"/>
        <w:rPr>
          <w:rFonts w:ascii="GHEA Grapalat" w:hAnsi="GHEA Grapalat"/>
          <w:b/>
          <w:lang w:val="hy-AM"/>
        </w:rPr>
      </w:pPr>
      <w:r w:rsidRPr="00BA64EE">
        <w:rPr>
          <w:rFonts w:ascii="GHEA Grapalat" w:hAnsi="GHEA Grapalat"/>
          <w:b/>
          <w:lang w:val="hy-AM"/>
        </w:rPr>
        <w:t>Անհրաժեշտությունը</w:t>
      </w:r>
    </w:p>
    <w:p w:rsidR="00D266C9" w:rsidRPr="00BA64EE" w:rsidRDefault="00D266C9" w:rsidP="00D266C9">
      <w:pPr>
        <w:spacing w:line="360" w:lineRule="auto"/>
        <w:ind w:firstLine="426"/>
        <w:jc w:val="both"/>
        <w:rPr>
          <w:rFonts w:ascii="GHEA Grapalat" w:hAnsi="GHEA Grapalat"/>
          <w:lang w:val="hy-AM"/>
        </w:rPr>
      </w:pPr>
      <w:r w:rsidRPr="00BA64EE">
        <w:rPr>
          <w:rFonts w:ascii="GHEA Grapalat" w:hAnsi="GHEA Grapalat"/>
          <w:lang w:val="hy-AM"/>
        </w:rPr>
        <w:t>Սույն որոշման նախագծի ընդունումը պայմանավորված է ներդրումային ծրագրի շրջանակներում «</w:t>
      </w:r>
      <w:r w:rsidR="003C514B" w:rsidRPr="00BA64EE">
        <w:rPr>
          <w:rFonts w:ascii="GHEA Grapalat" w:hAnsi="GHEA Grapalat" w:cs="Sylfaen"/>
          <w:lang w:val="hy-AM"/>
        </w:rPr>
        <w:t>ԳՐԻՆ ՖԱՐՄԵՐ</w:t>
      </w:r>
      <w:r w:rsidRPr="00BA64EE">
        <w:rPr>
          <w:rFonts w:ascii="GHEA Grapalat" w:hAnsi="GHEA Grapalat"/>
          <w:lang w:val="hy-AM"/>
        </w:rPr>
        <w:t>» սահմանափակ պատասխանատվությամբ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անհրաժեշտությամբ` «Ավելացված արժեքի հարկի մասին» ՀՀ օրենքին և ՀՀ կառավարության 2017 թվականի հոկտեմբերի 5-ի N1225-Ն որոշման պահանջներին համապատասխան:</w:t>
      </w:r>
    </w:p>
    <w:p w:rsidR="00D266C9" w:rsidRPr="00BA64EE" w:rsidRDefault="00D266C9" w:rsidP="00D266C9">
      <w:pPr>
        <w:spacing w:line="360" w:lineRule="auto"/>
        <w:ind w:firstLine="426"/>
        <w:jc w:val="both"/>
        <w:rPr>
          <w:rFonts w:ascii="GHEA Grapalat" w:hAnsi="GHEA Grapalat"/>
          <w:lang w:val="hy-AM"/>
        </w:rPr>
      </w:pPr>
    </w:p>
    <w:p w:rsidR="00D266C9" w:rsidRPr="00BA64EE" w:rsidRDefault="00D266C9" w:rsidP="00D266C9">
      <w:pPr>
        <w:numPr>
          <w:ilvl w:val="0"/>
          <w:numId w:val="1"/>
        </w:numPr>
        <w:spacing w:line="360" w:lineRule="auto"/>
        <w:ind w:left="426" w:hanging="426"/>
        <w:jc w:val="both"/>
        <w:rPr>
          <w:rFonts w:ascii="GHEA Grapalat" w:hAnsi="GHEA Grapalat"/>
          <w:b/>
          <w:lang w:val="hy-AM"/>
        </w:rPr>
      </w:pPr>
      <w:r w:rsidRPr="00BA64EE">
        <w:rPr>
          <w:rFonts w:ascii="GHEA Grapalat" w:hAnsi="GHEA Grapalat"/>
          <w:b/>
          <w:lang w:val="hy-AM"/>
        </w:rPr>
        <w:t>Ընթացիկ իրավիճակը և խնդիրները</w:t>
      </w:r>
    </w:p>
    <w:p w:rsidR="00D266C9" w:rsidRPr="00BA64EE" w:rsidRDefault="003C514B" w:rsidP="00D266C9">
      <w:pPr>
        <w:spacing w:line="360" w:lineRule="auto"/>
        <w:ind w:firstLine="426"/>
        <w:jc w:val="both"/>
        <w:rPr>
          <w:rFonts w:ascii="GHEA Grapalat" w:hAnsi="GHEA Grapalat" w:cs="Sylfaen"/>
          <w:lang w:val="hy-AM"/>
        </w:rPr>
      </w:pPr>
      <w:r w:rsidRPr="00BA64EE">
        <w:rPr>
          <w:rFonts w:ascii="GHEA Grapalat" w:hAnsi="GHEA Grapalat" w:cs="Sylfaen"/>
          <w:lang w:val="hy-AM"/>
        </w:rPr>
        <w:t>«ԳՐԻՆ ՖԱՐՄԵՐ» ՍՊ ընկերությունը նախատեսում է իրականացնել ն</w:t>
      </w:r>
      <w:r w:rsidR="00D266C9" w:rsidRPr="00BA64EE">
        <w:rPr>
          <w:rFonts w:ascii="GHEA Grapalat" w:hAnsi="GHEA Grapalat" w:cs="Sylfaen"/>
          <w:lang w:val="hy-AM"/>
        </w:rPr>
        <w:t>երդրումային ծրագի</w:t>
      </w:r>
      <w:r w:rsidRPr="00BA64EE">
        <w:rPr>
          <w:rFonts w:ascii="GHEA Grapalat" w:hAnsi="GHEA Grapalat" w:cs="Sylfaen"/>
          <w:lang w:val="hy-AM"/>
        </w:rPr>
        <w:t>ր, որի արդյունքում</w:t>
      </w:r>
      <w:r w:rsidR="00D266C9" w:rsidRPr="00BA64EE">
        <w:rPr>
          <w:rFonts w:ascii="GHEA Grapalat" w:hAnsi="GHEA Grapalat" w:cs="Sylfaen"/>
          <w:lang w:val="hy-AM"/>
        </w:rPr>
        <w:t xml:space="preserve"> </w:t>
      </w:r>
      <w:r w:rsidRPr="00BA64EE">
        <w:rPr>
          <w:rFonts w:ascii="GHEA Grapalat" w:hAnsi="GHEA Grapalat" w:cs="Sylfaen"/>
          <w:lang w:val="hy-AM"/>
        </w:rPr>
        <w:t>նախատեսում է Արարատի մարզի Երասխ գյուղում կառուցել տեխնոլոգիապես առաջադեմ այգիներ</w:t>
      </w:r>
      <w:r w:rsidR="00D266C9" w:rsidRPr="00BA64EE">
        <w:rPr>
          <w:rFonts w:ascii="GHEA Grapalat" w:hAnsi="GHEA Grapalat" w:cs="Sylfaen"/>
          <w:lang w:val="hy-AM"/>
        </w:rPr>
        <w:t>։</w:t>
      </w:r>
    </w:p>
    <w:p w:rsidR="00B4161D" w:rsidRPr="00BA64EE" w:rsidRDefault="00B4161D" w:rsidP="00B4161D">
      <w:pPr>
        <w:spacing w:line="360" w:lineRule="auto"/>
        <w:ind w:firstLine="426"/>
        <w:jc w:val="both"/>
        <w:rPr>
          <w:rFonts w:ascii="GHEA Grapalat" w:hAnsi="GHEA Grapalat" w:cs="Sylfaen"/>
          <w:lang w:val="hy-AM"/>
        </w:rPr>
      </w:pPr>
      <w:r w:rsidRPr="00BA64EE">
        <w:rPr>
          <w:rFonts w:ascii="GHEA Grapalat" w:hAnsi="GHEA Grapalat" w:cs="Sylfaen"/>
          <w:lang w:val="hy-AM"/>
        </w:rPr>
        <w:t>Ինտենսիվ այգիները համալրված են լինելու ժամանակակից համակարգերով, ներառյալ հակակարկտային համակարգը, որը բացի կարկտի պաշտպանությունից, կպաշտպանի ծառերը արևի ուլտրամանուշակագույն ճառագայթներից, քամուց, թռչուններից և որոշ միջատների վնասակար հետևանքներից: Այն նաև կունենա ցրտահարության պաշտպանության համակարգ, որը կպաշտպանի ծառերը ցրտահարությունից:</w:t>
      </w:r>
    </w:p>
    <w:p w:rsidR="00B4161D" w:rsidRPr="00BA64EE" w:rsidRDefault="00B4161D" w:rsidP="00B4161D">
      <w:pPr>
        <w:spacing w:line="360" w:lineRule="auto"/>
        <w:ind w:firstLine="426"/>
        <w:jc w:val="both"/>
        <w:rPr>
          <w:rFonts w:ascii="GHEA Grapalat" w:hAnsi="GHEA Grapalat" w:cs="Sylfaen"/>
          <w:lang w:val="hy-AM"/>
        </w:rPr>
      </w:pPr>
      <w:r w:rsidRPr="00BA64EE">
        <w:rPr>
          <w:rFonts w:ascii="GHEA Grapalat" w:hAnsi="GHEA Grapalat" w:cs="Sylfaen"/>
          <w:lang w:val="hy-AM"/>
        </w:rPr>
        <w:t>Կաթիլային ոռոգման համակարգը կկանխարգելի զգալի քանակությամբ ջրի կորուստը և, միեւնույն ժամանակ, կապահովի ծառերի համար անհրաժեշտ սնուցումը արդյունավետ ձևով` դրանով իսկ բարձրացնելով բերքատվությունը ինչպես որակական, այնպես էլ քանակական տեսանկյուններից:</w:t>
      </w:r>
    </w:p>
    <w:p w:rsidR="00B4161D" w:rsidRPr="00BA64EE" w:rsidRDefault="00B4161D" w:rsidP="00D266C9">
      <w:pPr>
        <w:spacing w:line="360" w:lineRule="auto"/>
        <w:ind w:firstLine="426"/>
        <w:jc w:val="both"/>
        <w:rPr>
          <w:rFonts w:ascii="GHEA Grapalat" w:hAnsi="GHEA Grapalat" w:cs="Sylfaen"/>
          <w:lang w:val="hy-AM"/>
        </w:rPr>
      </w:pPr>
    </w:p>
    <w:p w:rsidR="00D266C9" w:rsidRPr="00BA64EE" w:rsidRDefault="00D266C9" w:rsidP="00D266C9">
      <w:pPr>
        <w:spacing w:line="360" w:lineRule="auto"/>
        <w:ind w:firstLine="426"/>
        <w:jc w:val="both"/>
        <w:rPr>
          <w:rFonts w:ascii="GHEA Grapalat" w:hAnsi="GHEA Grapalat" w:cs="Sylfaen"/>
          <w:lang w:val="hy-AM"/>
        </w:rPr>
      </w:pPr>
      <w:r w:rsidRPr="00BA64EE">
        <w:rPr>
          <w:rFonts w:ascii="GHEA Grapalat" w:hAnsi="GHEA Grapalat" w:cs="Sylfaen"/>
          <w:lang w:val="hy-AM"/>
        </w:rPr>
        <w:lastRenderedPageBreak/>
        <w:t xml:space="preserve">Ներկայացված ներդրումային ծրագրի շրջանակներում ընկերությունը </w:t>
      </w:r>
      <w:r w:rsidR="003C514B" w:rsidRPr="00BA64EE">
        <w:rPr>
          <w:rFonts w:ascii="GHEA Grapalat" w:hAnsi="GHEA Grapalat" w:cs="Sylfaen"/>
          <w:lang w:val="hy-AM"/>
        </w:rPr>
        <w:t>մտադիր</w:t>
      </w:r>
      <w:r w:rsidRPr="00BA64EE">
        <w:rPr>
          <w:rFonts w:ascii="GHEA Grapalat" w:hAnsi="GHEA Grapalat" w:cs="Sylfaen"/>
          <w:lang w:val="hy-AM"/>
        </w:rPr>
        <w:t xml:space="preserve"> է կատարել ընդհանուր շուրջ </w:t>
      </w:r>
      <w:r w:rsidR="003C514B" w:rsidRPr="00BA64EE">
        <w:rPr>
          <w:rFonts w:ascii="GHEA Grapalat" w:hAnsi="GHEA Grapalat" w:cs="Sylfaen"/>
          <w:lang w:val="hy-AM"/>
        </w:rPr>
        <w:t>1</w:t>
      </w:r>
      <w:r w:rsidRPr="00BA64EE">
        <w:rPr>
          <w:rFonts w:ascii="GHEA Grapalat" w:hAnsi="GHEA Grapalat" w:cs="Sylfaen"/>
          <w:lang w:val="hy-AM"/>
        </w:rPr>
        <w:t>,</w:t>
      </w:r>
      <w:r w:rsidR="003C514B" w:rsidRPr="00BA64EE">
        <w:rPr>
          <w:rFonts w:ascii="GHEA Grapalat" w:hAnsi="GHEA Grapalat" w:cs="Sylfaen"/>
          <w:lang w:val="hy-AM"/>
        </w:rPr>
        <w:t>87</w:t>
      </w:r>
      <w:r w:rsidRPr="00BA64EE">
        <w:rPr>
          <w:rFonts w:ascii="GHEA Grapalat" w:hAnsi="GHEA Grapalat" w:cs="Sylfaen"/>
          <w:lang w:val="hy-AM"/>
        </w:rPr>
        <w:t xml:space="preserve"> մլ</w:t>
      </w:r>
      <w:r w:rsidR="005063BE" w:rsidRPr="00BA64EE">
        <w:rPr>
          <w:rFonts w:ascii="GHEA Grapalat" w:hAnsi="GHEA Grapalat" w:cs="Sylfaen"/>
          <w:lang w:val="hy-AM"/>
        </w:rPr>
        <w:t>րդ ՀՀ դրամի չափով ներդրում, որից</w:t>
      </w:r>
      <w:r w:rsidRPr="00BA64EE">
        <w:rPr>
          <w:rFonts w:ascii="GHEA Grapalat" w:hAnsi="GHEA Grapalat" w:cs="Sylfaen"/>
          <w:lang w:val="hy-AM"/>
        </w:rPr>
        <w:t xml:space="preserve"> սարքավորումներ</w:t>
      </w:r>
      <w:r w:rsidR="00BB77A5" w:rsidRPr="00BA64EE">
        <w:rPr>
          <w:rFonts w:ascii="GHEA Grapalat" w:hAnsi="GHEA Grapalat" w:cs="Sylfaen"/>
          <w:lang w:val="hy-AM"/>
        </w:rPr>
        <w:t>ի</w:t>
      </w:r>
      <w:r w:rsidR="005063BE" w:rsidRPr="00BA64EE">
        <w:rPr>
          <w:rFonts w:ascii="GHEA Grapalat" w:hAnsi="GHEA Grapalat" w:cs="Sylfaen"/>
          <w:lang w:val="hy-AM"/>
        </w:rPr>
        <w:t xml:space="preserve"> համար նախատեսված գումարը</w:t>
      </w:r>
      <w:r w:rsidR="00BB77A5" w:rsidRPr="00BA64EE">
        <w:rPr>
          <w:rFonts w:ascii="GHEA Grapalat" w:hAnsi="GHEA Grapalat" w:cs="Sylfaen"/>
          <w:lang w:val="hy-AM"/>
        </w:rPr>
        <w:t xml:space="preserve"> կկազմի շուրջ</w:t>
      </w:r>
      <w:r w:rsidRPr="00BA64EE">
        <w:rPr>
          <w:rFonts w:ascii="GHEA Grapalat" w:hAnsi="GHEA Grapalat" w:cs="Sylfaen"/>
          <w:lang w:val="hy-AM"/>
        </w:rPr>
        <w:t xml:space="preserve"> </w:t>
      </w:r>
      <w:r w:rsidR="003C514B" w:rsidRPr="00BA64EE">
        <w:rPr>
          <w:rFonts w:ascii="GHEA Grapalat" w:hAnsi="GHEA Grapalat" w:cs="Sylfaen"/>
          <w:lang w:val="hy-AM"/>
        </w:rPr>
        <w:t>630</w:t>
      </w:r>
      <w:r w:rsidR="00BB77A5" w:rsidRPr="00BA64EE">
        <w:rPr>
          <w:rFonts w:ascii="GHEA Grapalat" w:hAnsi="GHEA Grapalat" w:cs="Sylfaen"/>
          <w:lang w:val="hy-AM"/>
        </w:rPr>
        <w:t xml:space="preserve"> մլն ՀՀ դրամ</w:t>
      </w:r>
      <w:r w:rsidRPr="00BA64EE">
        <w:rPr>
          <w:rFonts w:ascii="GHEA Grapalat" w:hAnsi="GHEA Grapalat" w:cs="Sylfaen"/>
          <w:lang w:val="hy-AM"/>
        </w:rPr>
        <w:t xml:space="preserve">։ </w:t>
      </w:r>
    </w:p>
    <w:p w:rsidR="00D266C9" w:rsidRPr="00BA64EE" w:rsidRDefault="00D266C9" w:rsidP="00D266C9">
      <w:pPr>
        <w:spacing w:line="360" w:lineRule="auto"/>
        <w:ind w:firstLine="426"/>
        <w:jc w:val="both"/>
        <w:rPr>
          <w:rFonts w:ascii="GHEA Grapalat" w:hAnsi="GHEA Grapalat"/>
          <w:lang w:val="hy-AM"/>
        </w:rPr>
      </w:pPr>
      <w:r w:rsidRPr="00BA64EE">
        <w:rPr>
          <w:rFonts w:ascii="GHEA Grapalat" w:hAnsi="GHEA Grapalat" w:cs="Sylfaen"/>
          <w:lang w:val="hy-AM"/>
        </w:rPr>
        <w:t xml:space="preserve">Վերոնշյալ գործունեության կազմակերպման համար ներմուծվող ապրանքների մասով </w:t>
      </w:r>
      <w:r w:rsidR="003C514B" w:rsidRPr="00BA64EE">
        <w:rPr>
          <w:rFonts w:ascii="GHEA Grapalat" w:hAnsi="GHEA Grapalat" w:cs="Sylfaen"/>
          <w:lang w:val="hy-AM"/>
        </w:rPr>
        <w:t xml:space="preserve">ընկերությունն </w:t>
      </w:r>
      <w:r w:rsidRPr="00BA64EE">
        <w:rPr>
          <w:rFonts w:ascii="GHEA Grapalat" w:hAnsi="GHEA Grapalat" w:cs="Sylfaen"/>
          <w:lang w:val="hy-AM"/>
        </w:rPr>
        <w:t>ակնկալում է ԱԱՀ-ի գումարների երեք տարի ժամկետով հետաձգում:</w:t>
      </w:r>
    </w:p>
    <w:p w:rsidR="00D266C9" w:rsidRPr="00BA64EE" w:rsidRDefault="00D266C9" w:rsidP="00D266C9">
      <w:pPr>
        <w:numPr>
          <w:ilvl w:val="0"/>
          <w:numId w:val="1"/>
        </w:numPr>
        <w:spacing w:line="360" w:lineRule="auto"/>
        <w:ind w:left="426" w:hanging="426"/>
        <w:jc w:val="both"/>
        <w:rPr>
          <w:rFonts w:ascii="GHEA Grapalat" w:hAnsi="GHEA Grapalat"/>
          <w:b/>
          <w:lang w:val="hy-AM"/>
        </w:rPr>
      </w:pPr>
      <w:r w:rsidRPr="00BA64EE">
        <w:rPr>
          <w:rFonts w:ascii="GHEA Grapalat" w:hAnsi="GHEA Grapalat"/>
          <w:b/>
          <w:lang w:val="hy-AM"/>
        </w:rPr>
        <w:t>Տվյալ բնագավառում իրականացվող քաղաքականությունը</w:t>
      </w:r>
    </w:p>
    <w:p w:rsidR="00D266C9" w:rsidRPr="00BA64EE" w:rsidRDefault="00D266C9" w:rsidP="00D266C9">
      <w:pPr>
        <w:spacing w:line="360" w:lineRule="auto"/>
        <w:ind w:firstLine="426"/>
        <w:jc w:val="both"/>
        <w:rPr>
          <w:rFonts w:ascii="GHEA Grapalat" w:hAnsi="GHEA Grapalat"/>
          <w:lang w:val="hy-AM"/>
        </w:rPr>
      </w:pPr>
      <w:r w:rsidRPr="00BA64EE">
        <w:rPr>
          <w:rFonts w:ascii="GHEA Grapalat" w:hAnsi="GHEA Grapalat"/>
          <w:lang w:val="hy-AM"/>
        </w:rPr>
        <w:t xml:space="preserve">Ներդրումների ներգրավում, նոր տեխնոլոգիանների ներդրման խթանում և </w:t>
      </w:r>
      <w:r w:rsidR="00B4161D" w:rsidRPr="00BA64EE">
        <w:rPr>
          <w:rFonts w:ascii="GHEA Grapalat" w:hAnsi="GHEA Grapalat"/>
          <w:lang w:val="hy-AM"/>
        </w:rPr>
        <w:t xml:space="preserve">նոր </w:t>
      </w:r>
      <w:r w:rsidRPr="00BA64EE">
        <w:rPr>
          <w:rFonts w:ascii="GHEA Grapalat" w:hAnsi="GHEA Grapalat"/>
          <w:lang w:val="hy-AM"/>
        </w:rPr>
        <w:t>աշխատատեղերի ստեղծում:</w:t>
      </w:r>
    </w:p>
    <w:p w:rsidR="00D266C9" w:rsidRPr="00BA64EE" w:rsidRDefault="00D266C9" w:rsidP="00D266C9">
      <w:pPr>
        <w:numPr>
          <w:ilvl w:val="0"/>
          <w:numId w:val="1"/>
        </w:numPr>
        <w:spacing w:line="360" w:lineRule="auto"/>
        <w:ind w:left="426" w:hanging="426"/>
        <w:jc w:val="both"/>
        <w:rPr>
          <w:rFonts w:ascii="GHEA Grapalat" w:hAnsi="GHEA Grapalat"/>
          <w:b/>
          <w:lang w:val="hy-AM"/>
        </w:rPr>
      </w:pPr>
      <w:r w:rsidRPr="00BA64EE">
        <w:rPr>
          <w:rFonts w:ascii="GHEA Grapalat" w:hAnsi="GHEA Grapalat"/>
          <w:b/>
          <w:lang w:val="hy-AM"/>
        </w:rPr>
        <w:t>Կարգավորման նպատակը և բնույթը</w:t>
      </w:r>
    </w:p>
    <w:p w:rsidR="00D266C9" w:rsidRPr="00BA64EE" w:rsidRDefault="00D266C9" w:rsidP="00D266C9">
      <w:pPr>
        <w:spacing w:line="360" w:lineRule="auto"/>
        <w:ind w:firstLine="426"/>
        <w:jc w:val="both"/>
        <w:rPr>
          <w:rFonts w:ascii="GHEA Grapalat" w:hAnsi="GHEA Grapalat"/>
          <w:lang w:val="hy-AM"/>
        </w:rPr>
      </w:pPr>
      <w:r w:rsidRPr="00BA64EE">
        <w:rPr>
          <w:rFonts w:ascii="GHEA Grapalat" w:hAnsi="GHEA Grapalat"/>
          <w:lang w:val="hy-AM"/>
        </w:rPr>
        <w:t>«Ավելացված արժեքի հարկի մասին» ՀՀ օրենքի և ՀՀ կառավարության 2017 թվականի հոկտեմբերի 5-ի N1225-Ն որոշման պահանջներին համաձայն ներդրումային ծրագրերի 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w:t>
      </w:r>
    </w:p>
    <w:p w:rsidR="00D266C9" w:rsidRPr="00BA64EE" w:rsidRDefault="00D266C9" w:rsidP="00D266C9">
      <w:pPr>
        <w:numPr>
          <w:ilvl w:val="0"/>
          <w:numId w:val="1"/>
        </w:numPr>
        <w:spacing w:line="360" w:lineRule="auto"/>
        <w:ind w:left="426" w:hanging="426"/>
        <w:jc w:val="both"/>
        <w:rPr>
          <w:rFonts w:ascii="GHEA Grapalat" w:hAnsi="GHEA Grapalat"/>
          <w:b/>
          <w:lang w:val="hy-AM"/>
        </w:rPr>
      </w:pPr>
      <w:r w:rsidRPr="00BA64EE">
        <w:rPr>
          <w:rFonts w:ascii="GHEA Grapalat" w:hAnsi="GHEA Grapalat"/>
          <w:b/>
          <w:lang w:val="hy-AM"/>
        </w:rPr>
        <w:t>Նախագծի մշակման գործընթացում ներգրավված ինստիտուտները և անձիք</w:t>
      </w:r>
    </w:p>
    <w:p w:rsidR="00D266C9" w:rsidRPr="00BA64EE" w:rsidRDefault="00D266C9" w:rsidP="00D266C9">
      <w:pPr>
        <w:spacing w:line="360" w:lineRule="auto"/>
        <w:ind w:firstLine="426"/>
        <w:jc w:val="both"/>
        <w:rPr>
          <w:rFonts w:ascii="GHEA Grapalat" w:hAnsi="GHEA Grapalat"/>
          <w:lang w:val="hy-AM"/>
        </w:rPr>
      </w:pPr>
      <w:r w:rsidRPr="00BA64EE">
        <w:rPr>
          <w:rFonts w:ascii="GHEA Grapalat" w:hAnsi="GHEA Grapalat"/>
          <w:lang w:val="hy-AM"/>
        </w:rPr>
        <w:t>Նախագիծը մշակվել է ՀՀ տնտեսական զարգացման և ներդրումների նախարարության կողմից:</w:t>
      </w:r>
    </w:p>
    <w:p w:rsidR="00D266C9" w:rsidRPr="00BA64EE" w:rsidRDefault="00D266C9" w:rsidP="00D266C9">
      <w:pPr>
        <w:numPr>
          <w:ilvl w:val="0"/>
          <w:numId w:val="1"/>
        </w:numPr>
        <w:spacing w:line="360" w:lineRule="auto"/>
        <w:ind w:left="426" w:hanging="426"/>
        <w:jc w:val="both"/>
        <w:rPr>
          <w:rFonts w:ascii="GHEA Grapalat" w:hAnsi="GHEA Grapalat"/>
          <w:b/>
          <w:lang w:val="hy-AM"/>
        </w:rPr>
      </w:pPr>
      <w:r w:rsidRPr="00BA64EE">
        <w:rPr>
          <w:rFonts w:ascii="GHEA Grapalat" w:hAnsi="GHEA Grapalat"/>
          <w:b/>
          <w:lang w:val="hy-AM"/>
        </w:rPr>
        <w:t>Ակնկալվող արդյունքը</w:t>
      </w:r>
    </w:p>
    <w:p w:rsidR="00D266C9" w:rsidRPr="00BA64EE" w:rsidRDefault="00D266C9" w:rsidP="00D266C9">
      <w:pPr>
        <w:spacing w:line="360" w:lineRule="auto"/>
        <w:ind w:firstLine="426"/>
        <w:jc w:val="both"/>
        <w:rPr>
          <w:rFonts w:ascii="GHEA Grapalat" w:hAnsi="GHEA Grapalat"/>
          <w:color w:val="FF0000"/>
          <w:lang w:val="hy-AM"/>
        </w:rPr>
      </w:pPr>
      <w:r w:rsidRPr="00BA64EE">
        <w:rPr>
          <w:rFonts w:ascii="GHEA Grapalat" w:hAnsi="GHEA Grapalat" w:cs="Sylfaen"/>
          <w:lang w:val="hy-AM"/>
        </w:rPr>
        <w:t xml:space="preserve">Ներդրումային ծրագրի իրագործման արդյունքում </w:t>
      </w:r>
      <w:r w:rsidR="00E446B7" w:rsidRPr="00BA64EE">
        <w:rPr>
          <w:rFonts w:ascii="GHEA Grapalat" w:hAnsi="GHEA Grapalat" w:cs="Sylfaen"/>
          <w:lang w:val="hy-AM"/>
        </w:rPr>
        <w:t xml:space="preserve">ընկերությունում մինչև 2024 թվականը </w:t>
      </w:r>
      <w:r w:rsidRPr="00BA64EE">
        <w:rPr>
          <w:rFonts w:ascii="GHEA Grapalat" w:hAnsi="GHEA Grapalat" w:cs="Sylfaen"/>
          <w:lang w:val="hy-AM"/>
        </w:rPr>
        <w:t xml:space="preserve">կստեղծվի </w:t>
      </w:r>
      <w:r w:rsidR="00E446B7" w:rsidRPr="00BA64EE">
        <w:rPr>
          <w:rFonts w:ascii="GHEA Grapalat" w:hAnsi="GHEA Grapalat" w:cs="Sylfaen"/>
          <w:lang w:val="hy-AM"/>
        </w:rPr>
        <w:t>շուրջ</w:t>
      </w:r>
      <w:r w:rsidRPr="00BA64EE">
        <w:rPr>
          <w:rFonts w:ascii="GHEA Grapalat" w:hAnsi="GHEA Grapalat" w:cs="Sylfaen"/>
          <w:lang w:val="hy-AM"/>
        </w:rPr>
        <w:t xml:space="preserve"> </w:t>
      </w:r>
      <w:r w:rsidR="00BB77A5" w:rsidRPr="00BA64EE">
        <w:rPr>
          <w:rFonts w:ascii="GHEA Grapalat" w:hAnsi="GHEA Grapalat" w:cs="Sylfaen"/>
          <w:lang w:val="hy-AM"/>
        </w:rPr>
        <w:t>2</w:t>
      </w:r>
      <w:r w:rsidR="00E446B7" w:rsidRPr="00BA64EE">
        <w:rPr>
          <w:rFonts w:ascii="GHEA Grapalat" w:hAnsi="GHEA Grapalat" w:cs="Sylfaen"/>
          <w:lang w:val="hy-AM"/>
        </w:rPr>
        <w:t>00</w:t>
      </w:r>
      <w:r w:rsidRPr="00BA64EE">
        <w:rPr>
          <w:rFonts w:ascii="GHEA Grapalat" w:hAnsi="GHEA Grapalat" w:cs="Sylfaen"/>
          <w:lang w:val="hy-AM"/>
        </w:rPr>
        <w:t xml:space="preserve"> աշխատատեղ</w:t>
      </w:r>
      <w:r w:rsidR="00E446B7" w:rsidRPr="00BA64EE">
        <w:rPr>
          <w:rFonts w:ascii="GHEA Grapalat" w:hAnsi="GHEA Grapalat" w:cs="Sylfaen"/>
          <w:lang w:val="hy-AM"/>
        </w:rPr>
        <w:t>, հասցնելով այն 250-ի</w:t>
      </w:r>
      <w:r w:rsidRPr="00BA64EE">
        <w:rPr>
          <w:rFonts w:ascii="GHEA Grapalat" w:hAnsi="GHEA Grapalat" w:cs="Sylfaen"/>
          <w:lang w:val="hy-AM"/>
        </w:rPr>
        <w:t xml:space="preserve">` </w:t>
      </w:r>
      <w:r w:rsidR="00E446B7" w:rsidRPr="00BA64EE">
        <w:rPr>
          <w:rFonts w:ascii="GHEA Grapalat" w:hAnsi="GHEA Grapalat" w:cs="Sylfaen"/>
          <w:lang w:val="hy-AM"/>
        </w:rPr>
        <w:t>150 հազ</w:t>
      </w:r>
      <w:r w:rsidR="00E446B7" w:rsidRPr="00BA64EE">
        <w:rPr>
          <w:rFonts w:ascii="MS Mincho" w:eastAsia="MS Mincho" w:hAnsi="MS Mincho" w:cs="MS Mincho"/>
          <w:lang w:val="hy-AM"/>
        </w:rPr>
        <w:t>․</w:t>
      </w:r>
      <w:r w:rsidR="00E446B7" w:rsidRPr="00BA64EE">
        <w:rPr>
          <w:rFonts w:ascii="GHEA Grapalat" w:eastAsia="MS Mincho" w:hAnsi="GHEA Grapalat" w:cs="MS Mincho"/>
          <w:lang w:val="hy-AM"/>
        </w:rPr>
        <w:t xml:space="preserve">ՀՀ դրամ </w:t>
      </w:r>
      <w:r w:rsidRPr="00BA64EE">
        <w:rPr>
          <w:rFonts w:ascii="GHEA Grapalat" w:hAnsi="GHEA Grapalat" w:cs="Sylfaen"/>
          <w:lang w:val="hy-AM"/>
        </w:rPr>
        <w:t>միջին աշխատավարձ</w:t>
      </w:r>
      <w:r w:rsidR="00E446B7" w:rsidRPr="00BA64EE">
        <w:rPr>
          <w:rFonts w:ascii="GHEA Grapalat" w:hAnsi="GHEA Grapalat" w:cs="Sylfaen"/>
          <w:lang w:val="hy-AM"/>
        </w:rPr>
        <w:t>ով</w:t>
      </w:r>
      <w:r w:rsidRPr="00BA64EE">
        <w:rPr>
          <w:rFonts w:ascii="GHEA Grapalat" w:hAnsi="GHEA Grapalat" w:cs="Sylfaen"/>
          <w:lang w:val="hy-AM"/>
        </w:rPr>
        <w:t>:</w:t>
      </w:r>
      <w:r w:rsidRPr="00BA64EE">
        <w:rPr>
          <w:rFonts w:ascii="GHEA Grapalat" w:hAnsi="GHEA Grapalat"/>
          <w:color w:val="FF0000"/>
          <w:lang w:val="hy-AM"/>
        </w:rPr>
        <w:t xml:space="preserve"> </w:t>
      </w:r>
    </w:p>
    <w:p w:rsidR="00D266C9" w:rsidRPr="000A033A" w:rsidRDefault="00D266C9" w:rsidP="00D266C9">
      <w:pPr>
        <w:numPr>
          <w:ilvl w:val="0"/>
          <w:numId w:val="1"/>
        </w:numPr>
        <w:spacing w:line="360" w:lineRule="auto"/>
        <w:ind w:left="426" w:hanging="426"/>
        <w:jc w:val="both"/>
        <w:rPr>
          <w:rFonts w:ascii="GHEA Grapalat" w:hAnsi="GHEA Grapalat" w:cs="Sylfaen"/>
          <w:b/>
          <w:bCs/>
          <w:lang w:val="hy-AM"/>
        </w:rPr>
      </w:pPr>
      <w:r w:rsidRPr="000A033A">
        <w:rPr>
          <w:rFonts w:ascii="GHEA Grapalat" w:hAnsi="GHEA Grapalat"/>
          <w:b/>
          <w:lang w:val="hy-AM"/>
        </w:rPr>
        <w:t xml:space="preserve">Այլ տեղեկություններ </w:t>
      </w:r>
      <w:r w:rsidRPr="000A033A">
        <w:rPr>
          <w:rFonts w:ascii="GHEA Grapalat" w:hAnsi="GHEA Grapalat" w:cs="Sylfaen"/>
          <w:b/>
          <w:bCs/>
          <w:lang w:val="hy-AM"/>
        </w:rPr>
        <w:t>(եթե այդպիսիք առկա են)</w:t>
      </w:r>
    </w:p>
    <w:p w:rsidR="004F1B0C" w:rsidRPr="00BA64EE" w:rsidRDefault="004F1B0C" w:rsidP="004F1B0C">
      <w:pPr>
        <w:spacing w:line="360" w:lineRule="auto"/>
        <w:jc w:val="both"/>
        <w:rPr>
          <w:rFonts w:ascii="GHEA Grapalat" w:hAnsi="GHEA Grapalat" w:cs="Sylfaen"/>
          <w:b/>
          <w:bCs/>
          <w:lang w:val="hy-AM"/>
        </w:rPr>
      </w:pPr>
      <w:r w:rsidRPr="00BA64EE">
        <w:rPr>
          <w:rFonts w:ascii="GHEA Grapalat" w:hAnsi="GHEA Grapalat" w:cs="Sylfaen"/>
          <w:bCs/>
          <w:lang w:val="hy-AM"/>
        </w:rPr>
        <w:t>Ս</w:t>
      </w:r>
      <w:r w:rsidRPr="00BA64EE">
        <w:rPr>
          <w:rFonts w:ascii="MS Mincho" w:eastAsia="MS Mincho" w:hAnsi="MS Mincho" w:cs="MS Mincho"/>
          <w:bCs/>
          <w:lang w:val="hy-AM"/>
        </w:rPr>
        <w:t>․</w:t>
      </w:r>
      <w:r w:rsidRPr="00BA64EE">
        <w:rPr>
          <w:rFonts w:ascii="GHEA Grapalat" w:hAnsi="GHEA Grapalat" w:cs="Sylfaen"/>
          <w:bCs/>
          <w:lang w:val="hy-AM"/>
        </w:rPr>
        <w:t>թ</w:t>
      </w:r>
      <w:r w:rsidRPr="00BA64EE">
        <w:rPr>
          <w:rFonts w:ascii="MS Mincho" w:eastAsia="MS Mincho" w:hAnsi="MS Mincho" w:cs="MS Mincho"/>
          <w:bCs/>
          <w:lang w:val="hy-AM"/>
        </w:rPr>
        <w:t>․</w:t>
      </w:r>
      <w:r w:rsidRPr="00BA64EE">
        <w:rPr>
          <w:rFonts w:ascii="GHEA Grapalat" w:hAnsi="GHEA Grapalat" w:cs="Sylfaen"/>
          <w:bCs/>
          <w:lang w:val="hy-AM"/>
        </w:rPr>
        <w:t xml:space="preserve"> հուլիսի 2-ի N83 գրությամբ (կցվում է) Ընկերությունը դիմել է ՀՀ տնտեսական զարգացման և ներդրումների նախարարություն՝ խնդրելով շտկել վերջինիս կողմից ներկայացված ծրագրի Ձև N2-ի 2-րդ տողում նշված ապրանքի անվանումը</w:t>
      </w:r>
      <w:r w:rsidR="000A033A" w:rsidRPr="000A033A">
        <w:rPr>
          <w:rFonts w:ascii="GHEA Grapalat" w:hAnsi="GHEA Grapalat" w:cs="Sylfaen"/>
          <w:bCs/>
          <w:lang w:val="hy-AM"/>
        </w:rPr>
        <w:t xml:space="preserve"> </w:t>
      </w:r>
      <w:r w:rsidR="000A033A">
        <w:rPr>
          <w:rFonts w:ascii="GHEA Grapalat" w:hAnsi="GHEA Grapalat" w:cs="Sylfaen"/>
          <w:bCs/>
          <w:lang w:val="hy-AM"/>
        </w:rPr>
        <w:t>և ԱՏԳ ԱԱ դասակարգիչը</w:t>
      </w:r>
      <w:r w:rsidRPr="00BA64EE">
        <w:rPr>
          <w:rFonts w:ascii="GHEA Grapalat" w:hAnsi="GHEA Grapalat" w:cs="Sylfaen"/>
          <w:bCs/>
          <w:lang w:val="hy-AM"/>
        </w:rPr>
        <w:t xml:space="preserve"> (նշված ապրանքատեսակի մատակարարի առաջարկությամբ)։</w:t>
      </w:r>
      <w:r w:rsidR="000E170D">
        <w:rPr>
          <w:rFonts w:ascii="GHEA Grapalat" w:hAnsi="GHEA Grapalat" w:cs="Sylfaen"/>
          <w:bCs/>
          <w:lang w:val="hy-AM"/>
        </w:rPr>
        <w:t xml:space="preserve"> </w:t>
      </w:r>
      <w:r w:rsidRPr="00BA64EE">
        <w:rPr>
          <w:rFonts w:ascii="GHEA Grapalat" w:hAnsi="GHEA Grapalat" w:cs="Sylfaen"/>
          <w:bCs/>
          <w:lang w:val="hy-AM"/>
        </w:rPr>
        <w:t xml:space="preserve">  </w:t>
      </w:r>
    </w:p>
    <w:p w:rsidR="00D266C9" w:rsidRPr="00BA64EE" w:rsidRDefault="00D266C9" w:rsidP="00D266C9">
      <w:pPr>
        <w:ind w:firstLine="375"/>
        <w:jc w:val="center"/>
        <w:rPr>
          <w:rFonts w:ascii="GHEA Grapalat" w:hAnsi="GHEA Grapalat" w:cs="Sylfaen"/>
          <w:b/>
          <w:bCs/>
          <w:lang w:val="hy-AM"/>
        </w:rPr>
      </w:pPr>
    </w:p>
    <w:p w:rsidR="00D266C9" w:rsidRPr="00BA64EE" w:rsidRDefault="00D266C9" w:rsidP="00D266C9">
      <w:pPr>
        <w:ind w:firstLine="375"/>
        <w:jc w:val="center"/>
        <w:rPr>
          <w:rFonts w:ascii="GHEA Grapalat" w:hAnsi="GHEA Grapalat" w:cs="Sylfaen"/>
          <w:b/>
          <w:bCs/>
          <w:lang w:val="hy-AM"/>
        </w:rPr>
      </w:pPr>
    </w:p>
    <w:p w:rsidR="004F1B0C" w:rsidRPr="00BA64EE" w:rsidRDefault="004F1B0C" w:rsidP="00D266C9">
      <w:pPr>
        <w:ind w:firstLine="375"/>
        <w:jc w:val="center"/>
        <w:rPr>
          <w:rFonts w:ascii="GHEA Grapalat" w:hAnsi="GHEA Grapalat" w:cs="Sylfaen"/>
          <w:b/>
          <w:bCs/>
          <w:lang w:val="hy-AM"/>
        </w:rPr>
      </w:pPr>
    </w:p>
    <w:p w:rsidR="004F1B0C" w:rsidRPr="00BA64EE" w:rsidRDefault="004F1B0C" w:rsidP="00D266C9">
      <w:pPr>
        <w:ind w:firstLine="375"/>
        <w:jc w:val="center"/>
        <w:rPr>
          <w:rFonts w:ascii="GHEA Grapalat" w:hAnsi="GHEA Grapalat" w:cs="Sylfaen"/>
          <w:b/>
          <w:bCs/>
          <w:lang w:val="hy-AM"/>
        </w:rPr>
      </w:pPr>
    </w:p>
    <w:p w:rsidR="004F1B0C" w:rsidRPr="00BA64EE" w:rsidRDefault="004F1B0C" w:rsidP="00D266C9">
      <w:pPr>
        <w:ind w:firstLine="375"/>
        <w:jc w:val="center"/>
        <w:rPr>
          <w:rFonts w:ascii="GHEA Grapalat" w:hAnsi="GHEA Grapalat" w:cs="Sylfaen"/>
          <w:b/>
          <w:bCs/>
          <w:lang w:val="hy-AM"/>
        </w:rPr>
      </w:pPr>
    </w:p>
    <w:p w:rsidR="00D266C9" w:rsidRPr="00BA64EE" w:rsidRDefault="00D266C9" w:rsidP="00D266C9">
      <w:pPr>
        <w:ind w:firstLine="375"/>
        <w:jc w:val="center"/>
        <w:rPr>
          <w:rFonts w:ascii="GHEA Grapalat" w:hAnsi="GHEA Grapalat" w:cs="Sylfaen"/>
          <w:b/>
          <w:bCs/>
          <w:lang w:val="hy-AM"/>
        </w:rPr>
      </w:pPr>
      <w:r w:rsidRPr="00BA64EE">
        <w:rPr>
          <w:rFonts w:ascii="GHEA Grapalat" w:hAnsi="GHEA Grapalat" w:cs="Sylfaen"/>
          <w:b/>
          <w:bCs/>
          <w:lang w:val="hy-AM"/>
        </w:rPr>
        <w:lastRenderedPageBreak/>
        <w:t>ՏԵՂԵԿԱՆՔ</w:t>
      </w:r>
    </w:p>
    <w:p w:rsidR="00D266C9" w:rsidRPr="00BA64EE" w:rsidRDefault="00D266C9" w:rsidP="00D266C9">
      <w:pPr>
        <w:ind w:firstLine="375"/>
        <w:jc w:val="center"/>
        <w:rPr>
          <w:rFonts w:ascii="GHEA Grapalat" w:hAnsi="GHEA Grapalat" w:cs="Sylfaen"/>
          <w:b/>
          <w:bCs/>
          <w:lang w:val="hy-AM"/>
        </w:rPr>
      </w:pPr>
      <w:r w:rsidRPr="00BA64EE">
        <w:rPr>
          <w:rFonts w:ascii="GHEA Grapalat" w:hAnsi="GHEA Grapalat" w:cs="Sylfaen"/>
          <w:b/>
          <w:bCs/>
          <w:lang w:val="hy-AM"/>
        </w:rPr>
        <w:t>«ՆԵՐԴՐՈՒՄԱՅԻՆ ԾՐԱԳՐԻ ՇՐՋԱՆԱԿՆԵՐՈՒՄ «</w:t>
      </w:r>
      <w:r w:rsidR="007C128C" w:rsidRPr="00BA64EE">
        <w:rPr>
          <w:rFonts w:ascii="GHEA Grapalat" w:hAnsi="GHEA Grapalat" w:cs="Sylfaen"/>
          <w:b/>
          <w:bCs/>
          <w:lang w:val="hy-AM"/>
        </w:rPr>
        <w:t>ԳՐԻՆ ՖԱՐՄԵՐ</w:t>
      </w:r>
      <w:r w:rsidRPr="00BA64EE">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ԱՌՆՉՈՒԹՅԱՄԲ ԱՅԼ ԻՐԱՎԱԿԱՆ ԱԿՏԵՐԻ ԸՆԴՈՒՆՄԱՆ ԱՆՀՐԱԺԵՇՏՈՒԹՅԱՆ ԿԱՄ ԲԱՑԱԿԱՅՈՒԹՅԱՆ ՄԱՍԻՆ</w:t>
      </w:r>
    </w:p>
    <w:p w:rsidR="00D266C9" w:rsidRPr="00BA64EE" w:rsidRDefault="00D266C9" w:rsidP="00D266C9">
      <w:pPr>
        <w:spacing w:after="120" w:line="360" w:lineRule="auto"/>
        <w:jc w:val="center"/>
        <w:rPr>
          <w:rFonts w:ascii="GHEA Grapalat" w:eastAsia="Calibri" w:hAnsi="GHEA Grapalat"/>
          <w:lang w:val="hy-AM" w:eastAsia="en-US"/>
        </w:rPr>
      </w:pPr>
    </w:p>
    <w:p w:rsidR="00D266C9" w:rsidRPr="00BA64EE" w:rsidRDefault="00D266C9" w:rsidP="00D266C9">
      <w:pPr>
        <w:spacing w:after="120" w:line="360" w:lineRule="auto"/>
        <w:jc w:val="center"/>
        <w:rPr>
          <w:rFonts w:ascii="GHEA Grapalat" w:eastAsia="Calibri" w:hAnsi="GHEA Grapalat"/>
          <w:lang w:val="hy-AM" w:eastAsia="en-US"/>
        </w:rPr>
      </w:pPr>
    </w:p>
    <w:p w:rsidR="00D266C9" w:rsidRPr="00BA64EE" w:rsidRDefault="00D266C9" w:rsidP="00D266C9">
      <w:pPr>
        <w:spacing w:after="120" w:line="360" w:lineRule="auto"/>
        <w:ind w:firstLine="567"/>
        <w:jc w:val="both"/>
        <w:rPr>
          <w:rFonts w:ascii="GHEA Grapalat" w:eastAsia="Calibri" w:hAnsi="GHEA Grapalat"/>
          <w:lang w:val="hy-AM" w:eastAsia="en-US"/>
        </w:rPr>
      </w:pPr>
      <w:r w:rsidRPr="00BA64EE">
        <w:rPr>
          <w:rFonts w:ascii="GHEA Grapalat" w:eastAsia="Calibri" w:hAnsi="GHEA Grapalat"/>
          <w:lang w:val="hy-AM" w:eastAsia="en-US"/>
        </w:rPr>
        <w:t>Նախագծի ընդունման հետ կապված այլ իրավական ակտերի ընդունման անհրաժեշտություն չի առաջանում:</w:t>
      </w:r>
    </w:p>
    <w:p w:rsidR="00D266C9" w:rsidRPr="00BA64EE" w:rsidRDefault="00D266C9" w:rsidP="00D266C9">
      <w:pPr>
        <w:spacing w:after="120" w:line="360" w:lineRule="auto"/>
        <w:rPr>
          <w:rFonts w:ascii="GHEA Grapalat" w:eastAsia="Calibri" w:hAnsi="GHEA Grapalat" w:cs="Sylfaen"/>
          <w:lang w:val="hy-AM" w:eastAsia="en-US"/>
        </w:rPr>
      </w:pPr>
    </w:p>
    <w:p w:rsidR="00D266C9" w:rsidRPr="00BA64EE" w:rsidRDefault="00D266C9" w:rsidP="00D266C9">
      <w:pPr>
        <w:spacing w:after="120" w:line="360" w:lineRule="auto"/>
        <w:rPr>
          <w:rFonts w:ascii="GHEA Grapalat" w:eastAsia="Calibri" w:hAnsi="GHEA Grapalat" w:cs="Sylfaen"/>
          <w:lang w:val="hy-AM" w:eastAsia="en-US"/>
        </w:rPr>
      </w:pPr>
    </w:p>
    <w:p w:rsidR="00D266C9" w:rsidRPr="00BA64EE" w:rsidRDefault="00D266C9" w:rsidP="00D266C9">
      <w:pPr>
        <w:ind w:firstLine="375"/>
        <w:jc w:val="center"/>
        <w:rPr>
          <w:rFonts w:ascii="GHEA Grapalat" w:hAnsi="GHEA Grapalat"/>
          <w:b/>
          <w:bCs/>
          <w:lang w:val="hy-AM"/>
        </w:rPr>
      </w:pPr>
      <w:r w:rsidRPr="00BA64EE">
        <w:rPr>
          <w:rFonts w:ascii="GHEA Grapalat" w:hAnsi="GHEA Grapalat" w:cs="Sylfaen"/>
          <w:b/>
          <w:bCs/>
          <w:lang w:val="hy-AM"/>
        </w:rPr>
        <w:t>ՏԵՂԵԿԱՆՔ</w:t>
      </w:r>
    </w:p>
    <w:p w:rsidR="00D266C9" w:rsidRPr="00BA64EE" w:rsidRDefault="00D266C9" w:rsidP="00D266C9">
      <w:pPr>
        <w:ind w:firstLine="375"/>
        <w:jc w:val="center"/>
        <w:rPr>
          <w:rFonts w:ascii="GHEA Grapalat" w:hAnsi="GHEA Grapalat" w:cs="Sylfaen"/>
          <w:b/>
          <w:bCs/>
          <w:lang w:val="hy-AM"/>
        </w:rPr>
      </w:pPr>
      <w:r w:rsidRPr="00BA64EE">
        <w:rPr>
          <w:rFonts w:ascii="GHEA Grapalat" w:hAnsi="GHEA Grapalat" w:cs="Sylfaen"/>
          <w:b/>
          <w:bCs/>
          <w:lang w:val="hy-AM"/>
        </w:rPr>
        <w:t>«ՆԵՐԴՐՈՒՄԱՅԻՆ ԾՐԱԳՐԻ ՇՐՋԱՆԱԿՆԵՐՈՒՄ «</w:t>
      </w:r>
      <w:r w:rsidR="007C128C" w:rsidRPr="00BA64EE">
        <w:rPr>
          <w:rFonts w:ascii="GHEA Grapalat" w:hAnsi="GHEA Grapalat" w:cs="Sylfaen"/>
          <w:b/>
          <w:bCs/>
          <w:lang w:val="hy-AM"/>
        </w:rPr>
        <w:t>ԳՐԻՆ ՖԱՐՄԵՐ</w:t>
      </w:r>
      <w:r w:rsidRPr="00BA64EE">
        <w:rPr>
          <w:rFonts w:ascii="GHEA Grapalat" w:hAnsi="GHEA Grapalat" w:cs="Sylfaen"/>
          <w:b/>
          <w:bCs/>
          <w:lang w:val="hy-AM"/>
        </w:rPr>
        <w:t>» ՍԱՀՄԱՆԱՓԱԿ ՊԱՏԱՍԽԱՆԱՏՎՈՒԹՅԱՄԲ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D266C9" w:rsidRPr="00BA64EE" w:rsidRDefault="00D266C9" w:rsidP="00D266C9">
      <w:pPr>
        <w:ind w:firstLine="375"/>
        <w:jc w:val="center"/>
        <w:rPr>
          <w:rFonts w:ascii="GHEA Grapalat" w:hAnsi="GHEA Grapalat" w:cs="Sylfaen"/>
          <w:b/>
          <w:bCs/>
          <w:lang w:val="hy-AM"/>
        </w:rPr>
      </w:pPr>
    </w:p>
    <w:p w:rsidR="00D266C9" w:rsidRPr="00BA64EE" w:rsidRDefault="00D266C9" w:rsidP="00D266C9">
      <w:pPr>
        <w:ind w:firstLine="375"/>
        <w:jc w:val="center"/>
        <w:rPr>
          <w:rFonts w:ascii="GHEA Grapalat" w:hAnsi="GHEA Grapalat" w:cs="Sylfaen"/>
          <w:b/>
          <w:bCs/>
          <w:lang w:val="hy-AM"/>
        </w:rPr>
      </w:pPr>
    </w:p>
    <w:p w:rsidR="00D266C9" w:rsidRPr="00BA64EE" w:rsidRDefault="00D266C9" w:rsidP="00D266C9">
      <w:pPr>
        <w:ind w:firstLine="375"/>
        <w:jc w:val="center"/>
        <w:rPr>
          <w:rFonts w:ascii="GHEA Grapalat" w:hAnsi="GHEA Grapalat" w:cs="Sylfaen"/>
          <w:b/>
          <w:bCs/>
          <w:lang w:val="hy-AM"/>
        </w:rPr>
      </w:pPr>
    </w:p>
    <w:p w:rsidR="00D266C9" w:rsidRPr="00BA64EE" w:rsidRDefault="00D266C9" w:rsidP="00D266C9">
      <w:pPr>
        <w:ind w:firstLine="375"/>
        <w:jc w:val="center"/>
        <w:rPr>
          <w:rFonts w:ascii="GHEA Grapalat" w:hAnsi="GHEA Grapalat" w:cs="Sylfaen"/>
          <w:b/>
          <w:bCs/>
          <w:lang w:val="hy-AM"/>
        </w:rPr>
      </w:pPr>
    </w:p>
    <w:p w:rsidR="00D266C9" w:rsidRPr="00BA64EE" w:rsidRDefault="00D266C9" w:rsidP="00D266C9">
      <w:pPr>
        <w:ind w:firstLine="375"/>
        <w:jc w:val="center"/>
        <w:rPr>
          <w:rFonts w:ascii="GHEA Grapalat" w:hAnsi="GHEA Grapalat" w:cs="Sylfaen"/>
          <w:b/>
          <w:bCs/>
          <w:lang w:val="hy-AM"/>
        </w:rPr>
      </w:pPr>
    </w:p>
    <w:p w:rsidR="007C128C" w:rsidRPr="00BA64EE" w:rsidRDefault="00D266C9" w:rsidP="00D266C9">
      <w:pPr>
        <w:spacing w:after="120" w:line="360" w:lineRule="auto"/>
        <w:ind w:firstLine="567"/>
        <w:jc w:val="both"/>
        <w:rPr>
          <w:rFonts w:ascii="GHEA Grapalat" w:eastAsia="Calibri" w:hAnsi="GHEA Grapalat"/>
          <w:lang w:val="hy-AM" w:eastAsia="en-US"/>
        </w:rPr>
      </w:pPr>
      <w:r w:rsidRPr="00BA64EE">
        <w:rPr>
          <w:rFonts w:ascii="GHEA Grapalat" w:eastAsia="Calibri" w:hAnsi="GHEA Grapalat"/>
          <w:lang w:val="hy-AM" w:eastAsia="en-US"/>
        </w:rPr>
        <w:t>Նախագիծն ընդունելու կապակցությամբ պետական բյուջեում (կամ տեղական ինքնակառավարման մարմնի բյուջեում) ծախսերի կամ եկամուտների ավելացում կամ նվազեցում</w:t>
      </w:r>
      <w:r w:rsidR="007C128C" w:rsidRPr="00BA64EE">
        <w:rPr>
          <w:rFonts w:ascii="GHEA Grapalat" w:eastAsia="Calibri" w:hAnsi="GHEA Grapalat"/>
          <w:lang w:val="hy-AM" w:eastAsia="en-US"/>
        </w:rPr>
        <w:t xml:space="preserve"> չի նախատեսվում։</w:t>
      </w:r>
    </w:p>
    <w:p w:rsidR="000215B5" w:rsidRPr="00BA64EE" w:rsidRDefault="000215B5" w:rsidP="00D266C9">
      <w:pPr>
        <w:spacing w:after="120" w:line="360" w:lineRule="auto"/>
        <w:ind w:firstLine="567"/>
        <w:jc w:val="both"/>
        <w:rPr>
          <w:rFonts w:ascii="GHEA Grapalat" w:eastAsia="Calibri" w:hAnsi="GHEA Grapalat"/>
          <w:lang w:val="hy-AM" w:eastAsia="en-US"/>
        </w:rPr>
        <w:sectPr w:rsidR="000215B5" w:rsidRPr="00BA64EE" w:rsidSect="000215B5">
          <w:pgSz w:w="11907" w:h="16840" w:code="9"/>
          <w:pgMar w:top="851" w:right="851" w:bottom="1134" w:left="1134" w:header="720" w:footer="720" w:gutter="0"/>
          <w:cols w:space="720"/>
          <w:titlePg/>
          <w:docGrid w:linePitch="360"/>
        </w:sectPr>
      </w:pPr>
    </w:p>
    <w:p w:rsidR="00D266C9" w:rsidRPr="00BA64EE" w:rsidRDefault="00D266C9" w:rsidP="00D266C9">
      <w:pPr>
        <w:pStyle w:val="Header"/>
        <w:jc w:val="center"/>
        <w:rPr>
          <w:rFonts w:ascii="GHEA Grapalat" w:hAnsi="GHEA Grapalat"/>
          <w:lang w:val="hy-AM"/>
        </w:rPr>
      </w:pPr>
      <w:r w:rsidRPr="00BA64EE">
        <w:rPr>
          <w:rFonts w:ascii="GHEA Grapalat" w:hAnsi="GHEA Grapalat"/>
          <w:lang w:val="hy-AM"/>
        </w:rPr>
        <w:lastRenderedPageBreak/>
        <w:t>ԱՄՓՈՓԱԹԵՐԹ</w:t>
      </w:r>
    </w:p>
    <w:p w:rsidR="00D266C9" w:rsidRPr="00BA64EE" w:rsidRDefault="00D266C9" w:rsidP="00D266C9">
      <w:pPr>
        <w:pStyle w:val="Header"/>
        <w:jc w:val="center"/>
        <w:rPr>
          <w:rFonts w:ascii="GHEA Grapalat" w:hAnsi="GHEA Grapalat"/>
          <w:lang w:val="hy-AM"/>
        </w:rPr>
      </w:pPr>
      <w:r w:rsidRPr="00BA64EE">
        <w:rPr>
          <w:rFonts w:ascii="GHEA Grapalat" w:hAnsi="GHEA Grapalat" w:cs="Sylfaen"/>
          <w:lang w:val="hy-AM"/>
        </w:rPr>
        <w:t>«</w:t>
      </w:r>
      <w:r w:rsidR="002079A9" w:rsidRPr="00BA64EE">
        <w:rPr>
          <w:rFonts w:ascii="GHEA Grapalat" w:hAnsi="GHEA Grapalat" w:cs="Sylfaen"/>
          <w:lang w:val="hy-AM"/>
        </w:rPr>
        <w:t>ԳՐԻՆ ՖԱՐՄԵՐ</w:t>
      </w:r>
      <w:r w:rsidRPr="00BA64EE">
        <w:rPr>
          <w:rFonts w:ascii="GHEA Grapalat" w:hAnsi="GHEA Grapalat" w:cs="Sylfaen"/>
          <w:lang w:val="hy-AM"/>
        </w:rPr>
        <w:t>» ՍԱՀՄԱՆԱՓԱԿ ՊԱՏԱՍԽԱՆԱՏՎՈՒԹՅԱՄԲ ԸՆԿԵՐՈՒԹՅԱՆ ՆԵՐԴՐՈՒՄԱՅԻՆ ԾՐԱԳՐԻ ՎԵՐԱԲԵՐՅԱԼ</w:t>
      </w:r>
      <w:r w:rsidRPr="00BA64EE">
        <w:rPr>
          <w:rFonts w:ascii="GHEA Grapalat" w:hAnsi="GHEA Grapalat"/>
          <w:lang w:val="hy-AM"/>
        </w:rPr>
        <w:t xml:space="preserve"> ՇԱՀԱԳՐԳԻՌ ՄԱՐՄԻՆՆԵՐԻ ԱՌԱՐԿՈՒԹՅՈՒՆՆԵՐԻ ԵՎ ԱՌԱՋԱՐԿՈՒԹՅՈՒՆՆԵՐԻ</w:t>
      </w:r>
    </w:p>
    <w:p w:rsidR="00D266C9" w:rsidRPr="00BA64EE" w:rsidRDefault="00D266C9" w:rsidP="00D266C9">
      <w:pPr>
        <w:pStyle w:val="Header"/>
        <w:jc w:val="center"/>
        <w:rPr>
          <w:rFonts w:ascii="GHEA Grapalat" w:hAnsi="GHEA Grapalat"/>
          <w:lang w:val="hy-AM"/>
        </w:rPr>
      </w:pPr>
    </w:p>
    <w:tbl>
      <w:tblPr>
        <w:tblW w:w="16019" w:type="dxa"/>
        <w:tblInd w:w="-318" w:type="dxa"/>
        <w:tblLook w:val="04A0" w:firstRow="1" w:lastRow="0" w:firstColumn="1" w:lastColumn="0" w:noHBand="0" w:noVBand="1"/>
      </w:tblPr>
      <w:tblGrid>
        <w:gridCol w:w="614"/>
        <w:gridCol w:w="2865"/>
        <w:gridCol w:w="10123"/>
        <w:gridCol w:w="2450"/>
      </w:tblGrid>
      <w:tr w:rsidR="00D266C9" w:rsidRPr="00BA64EE" w:rsidTr="008C70BA">
        <w:trPr>
          <w:trHeight w:val="1281"/>
        </w:trPr>
        <w:tc>
          <w:tcPr>
            <w:tcW w:w="581" w:type="dxa"/>
            <w:tcBorders>
              <w:top w:val="single" w:sz="4" w:space="0" w:color="auto"/>
              <w:left w:val="single" w:sz="4" w:space="0" w:color="auto"/>
              <w:bottom w:val="single" w:sz="4" w:space="0" w:color="auto"/>
              <w:right w:val="single" w:sz="4" w:space="0" w:color="auto"/>
            </w:tcBorders>
            <w:noWrap/>
            <w:vAlign w:val="center"/>
            <w:hideMark/>
          </w:tcPr>
          <w:p w:rsidR="00D266C9" w:rsidRPr="00BA64EE" w:rsidRDefault="00D266C9" w:rsidP="00F15EC2">
            <w:pPr>
              <w:jc w:val="center"/>
              <w:rPr>
                <w:rFonts w:ascii="GHEA Grapalat" w:hAnsi="GHEA Grapalat"/>
                <w:lang w:val="hy-AM"/>
              </w:rPr>
            </w:pPr>
            <w:r w:rsidRPr="00BA64EE">
              <w:rPr>
                <w:rFonts w:ascii="GHEA Grapalat" w:hAnsi="GHEA Grapalat"/>
                <w:lang w:val="hy-AM"/>
              </w:rPr>
              <w:t>Հ/Հ</w:t>
            </w:r>
          </w:p>
        </w:tc>
        <w:tc>
          <w:tcPr>
            <w:tcW w:w="2865" w:type="dxa"/>
            <w:tcBorders>
              <w:top w:val="single" w:sz="4" w:space="0" w:color="auto"/>
              <w:left w:val="nil"/>
              <w:bottom w:val="single" w:sz="4" w:space="0" w:color="auto"/>
              <w:right w:val="single" w:sz="4" w:space="0" w:color="auto"/>
            </w:tcBorders>
            <w:noWrap/>
            <w:vAlign w:val="center"/>
            <w:hideMark/>
          </w:tcPr>
          <w:p w:rsidR="00D266C9" w:rsidRPr="00BA64EE" w:rsidRDefault="00D266C9" w:rsidP="00F15EC2">
            <w:pPr>
              <w:pStyle w:val="BodyText"/>
              <w:spacing w:after="0"/>
              <w:jc w:val="center"/>
              <w:rPr>
                <w:rFonts w:ascii="GHEA Grapalat" w:hAnsi="GHEA Grapalat"/>
                <w:lang w:val="hy-AM"/>
              </w:rPr>
            </w:pPr>
            <w:r w:rsidRPr="00BA64EE">
              <w:rPr>
                <w:rFonts w:ascii="GHEA Grapalat" w:hAnsi="GHEA Grapalat"/>
                <w:lang w:val="hy-AM"/>
              </w:rPr>
              <w:t>Առարկության, առաջարկության հեղինակը¸ գրության ստացման ամսաթիվը, համարը</w:t>
            </w:r>
          </w:p>
        </w:tc>
        <w:tc>
          <w:tcPr>
            <w:tcW w:w="10123" w:type="dxa"/>
            <w:tcBorders>
              <w:top w:val="single" w:sz="4" w:space="0" w:color="auto"/>
              <w:left w:val="nil"/>
              <w:bottom w:val="single" w:sz="4" w:space="0" w:color="auto"/>
              <w:right w:val="single" w:sz="4" w:space="0" w:color="auto"/>
            </w:tcBorders>
            <w:noWrap/>
            <w:vAlign w:val="center"/>
            <w:hideMark/>
          </w:tcPr>
          <w:p w:rsidR="00D266C9" w:rsidRPr="00BA64EE" w:rsidRDefault="00D266C9" w:rsidP="00F15EC2">
            <w:pPr>
              <w:jc w:val="center"/>
              <w:rPr>
                <w:rFonts w:ascii="GHEA Grapalat" w:hAnsi="GHEA Grapalat"/>
                <w:lang w:val="hy-AM"/>
              </w:rPr>
            </w:pPr>
            <w:r w:rsidRPr="00BA64EE">
              <w:rPr>
                <w:rFonts w:ascii="GHEA Grapalat" w:hAnsi="GHEA Grapalat"/>
                <w:lang w:val="hy-AM"/>
              </w:rPr>
              <w:t>Առարկության. առաջարկության բովանդակությունը</w:t>
            </w:r>
          </w:p>
        </w:tc>
        <w:tc>
          <w:tcPr>
            <w:tcW w:w="2450" w:type="dxa"/>
            <w:tcBorders>
              <w:top w:val="single" w:sz="4" w:space="0" w:color="auto"/>
              <w:left w:val="nil"/>
              <w:bottom w:val="single" w:sz="4" w:space="0" w:color="auto"/>
              <w:right w:val="single" w:sz="4" w:space="0" w:color="auto"/>
            </w:tcBorders>
            <w:noWrap/>
            <w:vAlign w:val="center"/>
            <w:hideMark/>
          </w:tcPr>
          <w:p w:rsidR="00D266C9" w:rsidRPr="00BA64EE" w:rsidRDefault="00D266C9" w:rsidP="00F15EC2">
            <w:pPr>
              <w:jc w:val="center"/>
              <w:rPr>
                <w:rFonts w:ascii="GHEA Grapalat" w:hAnsi="GHEA Grapalat"/>
                <w:lang w:val="hy-AM"/>
              </w:rPr>
            </w:pPr>
            <w:r w:rsidRPr="00BA64EE">
              <w:rPr>
                <w:rFonts w:ascii="GHEA Grapalat" w:hAnsi="GHEA Grapalat"/>
                <w:lang w:val="hy-AM"/>
              </w:rPr>
              <w:t>Եզրակացություն, կատարված փոփոխությունները</w:t>
            </w:r>
          </w:p>
        </w:tc>
      </w:tr>
      <w:tr w:rsidR="00D266C9" w:rsidRPr="00BA64EE" w:rsidTr="008C70BA">
        <w:trPr>
          <w:trHeight w:val="256"/>
        </w:trPr>
        <w:tc>
          <w:tcPr>
            <w:tcW w:w="581" w:type="dxa"/>
            <w:tcBorders>
              <w:top w:val="single" w:sz="4" w:space="0" w:color="auto"/>
              <w:left w:val="single" w:sz="4" w:space="0" w:color="auto"/>
              <w:bottom w:val="single" w:sz="4" w:space="0" w:color="auto"/>
              <w:right w:val="single" w:sz="4" w:space="0" w:color="auto"/>
            </w:tcBorders>
            <w:noWrap/>
            <w:vAlign w:val="center"/>
            <w:hideMark/>
          </w:tcPr>
          <w:p w:rsidR="00D266C9" w:rsidRPr="00BA64EE" w:rsidRDefault="00D266C9" w:rsidP="00F15EC2">
            <w:pPr>
              <w:jc w:val="center"/>
              <w:rPr>
                <w:rFonts w:ascii="GHEA Grapalat" w:hAnsi="GHEA Grapalat"/>
                <w:lang w:val="hy-AM"/>
              </w:rPr>
            </w:pPr>
          </w:p>
        </w:tc>
        <w:tc>
          <w:tcPr>
            <w:tcW w:w="2865" w:type="dxa"/>
            <w:tcBorders>
              <w:top w:val="single" w:sz="4" w:space="0" w:color="auto"/>
              <w:left w:val="nil"/>
              <w:bottom w:val="single" w:sz="4" w:space="0" w:color="auto"/>
              <w:right w:val="single" w:sz="4" w:space="0" w:color="auto"/>
            </w:tcBorders>
            <w:noWrap/>
            <w:vAlign w:val="center"/>
            <w:hideMark/>
          </w:tcPr>
          <w:p w:rsidR="00D266C9" w:rsidRPr="00BA64EE" w:rsidRDefault="00D266C9" w:rsidP="00F15EC2">
            <w:pPr>
              <w:pStyle w:val="BodyText"/>
              <w:spacing w:after="0"/>
              <w:jc w:val="center"/>
              <w:rPr>
                <w:rFonts w:ascii="GHEA Grapalat" w:hAnsi="GHEA Grapalat"/>
                <w:lang w:val="hy-AM"/>
              </w:rPr>
            </w:pPr>
            <w:r w:rsidRPr="00BA64EE">
              <w:rPr>
                <w:rFonts w:ascii="GHEA Grapalat" w:hAnsi="GHEA Grapalat"/>
                <w:lang w:val="hy-AM"/>
              </w:rPr>
              <w:t>1</w:t>
            </w:r>
          </w:p>
        </w:tc>
        <w:tc>
          <w:tcPr>
            <w:tcW w:w="10123" w:type="dxa"/>
            <w:tcBorders>
              <w:top w:val="single" w:sz="4" w:space="0" w:color="auto"/>
              <w:left w:val="nil"/>
              <w:bottom w:val="single" w:sz="4" w:space="0" w:color="auto"/>
              <w:right w:val="single" w:sz="4" w:space="0" w:color="auto"/>
            </w:tcBorders>
            <w:noWrap/>
            <w:vAlign w:val="center"/>
            <w:hideMark/>
          </w:tcPr>
          <w:p w:rsidR="00D266C9" w:rsidRPr="00BA64EE" w:rsidRDefault="00D266C9" w:rsidP="00F15EC2">
            <w:pPr>
              <w:jc w:val="center"/>
              <w:rPr>
                <w:rFonts w:ascii="GHEA Grapalat" w:hAnsi="GHEA Grapalat"/>
                <w:lang w:val="hy-AM"/>
              </w:rPr>
            </w:pPr>
            <w:r w:rsidRPr="00BA64EE">
              <w:rPr>
                <w:rFonts w:ascii="GHEA Grapalat" w:hAnsi="GHEA Grapalat"/>
                <w:lang w:val="hy-AM"/>
              </w:rPr>
              <w:t>2</w:t>
            </w:r>
          </w:p>
        </w:tc>
        <w:tc>
          <w:tcPr>
            <w:tcW w:w="2450" w:type="dxa"/>
            <w:tcBorders>
              <w:top w:val="single" w:sz="4" w:space="0" w:color="auto"/>
              <w:left w:val="nil"/>
              <w:bottom w:val="single" w:sz="4" w:space="0" w:color="auto"/>
              <w:right w:val="single" w:sz="4" w:space="0" w:color="auto"/>
            </w:tcBorders>
            <w:noWrap/>
            <w:vAlign w:val="center"/>
            <w:hideMark/>
          </w:tcPr>
          <w:p w:rsidR="00D266C9" w:rsidRPr="00BA64EE" w:rsidRDefault="00D266C9" w:rsidP="00F15EC2">
            <w:pPr>
              <w:jc w:val="center"/>
              <w:rPr>
                <w:rFonts w:ascii="GHEA Grapalat" w:hAnsi="GHEA Grapalat"/>
                <w:lang w:val="hy-AM"/>
              </w:rPr>
            </w:pPr>
            <w:r w:rsidRPr="00BA64EE">
              <w:rPr>
                <w:rFonts w:ascii="GHEA Grapalat" w:hAnsi="GHEA Grapalat"/>
                <w:lang w:val="hy-AM"/>
              </w:rPr>
              <w:t>3</w:t>
            </w:r>
          </w:p>
        </w:tc>
      </w:tr>
      <w:tr w:rsidR="00D266C9" w:rsidRPr="00BA64EE" w:rsidTr="008C70BA">
        <w:trPr>
          <w:trHeight w:val="256"/>
        </w:trPr>
        <w:tc>
          <w:tcPr>
            <w:tcW w:w="581" w:type="dxa"/>
            <w:tcBorders>
              <w:top w:val="single" w:sz="4" w:space="0" w:color="auto"/>
              <w:left w:val="single" w:sz="4" w:space="0" w:color="auto"/>
              <w:bottom w:val="single" w:sz="4" w:space="0" w:color="auto"/>
              <w:right w:val="single" w:sz="4" w:space="0" w:color="auto"/>
            </w:tcBorders>
            <w:noWrap/>
            <w:vAlign w:val="center"/>
          </w:tcPr>
          <w:p w:rsidR="00D266C9" w:rsidRPr="00BA64EE" w:rsidRDefault="00D266C9" w:rsidP="00F15EC2">
            <w:pPr>
              <w:jc w:val="center"/>
              <w:rPr>
                <w:rFonts w:ascii="GHEA Grapalat" w:hAnsi="GHEA Grapalat"/>
                <w:lang w:val="hy-AM"/>
              </w:rPr>
            </w:pPr>
            <w:r w:rsidRPr="00BA64EE">
              <w:rPr>
                <w:rFonts w:ascii="GHEA Grapalat" w:hAnsi="GHEA Grapalat"/>
                <w:lang w:val="hy-AM"/>
              </w:rPr>
              <w:t>1</w:t>
            </w:r>
          </w:p>
        </w:tc>
        <w:tc>
          <w:tcPr>
            <w:tcW w:w="2865" w:type="dxa"/>
            <w:tcBorders>
              <w:top w:val="single" w:sz="4" w:space="0" w:color="auto"/>
              <w:left w:val="nil"/>
              <w:bottom w:val="single" w:sz="4" w:space="0" w:color="auto"/>
              <w:right w:val="single" w:sz="4" w:space="0" w:color="auto"/>
            </w:tcBorders>
            <w:noWrap/>
          </w:tcPr>
          <w:p w:rsidR="00E25375" w:rsidRPr="00BA64EE" w:rsidRDefault="00D266C9" w:rsidP="008C70BA">
            <w:pPr>
              <w:pStyle w:val="BodyText"/>
              <w:spacing w:after="0"/>
              <w:rPr>
                <w:rFonts w:ascii="GHEA Grapalat" w:hAnsi="GHEA Grapalat"/>
                <w:color w:val="000000"/>
                <w:shd w:val="clear" w:color="auto" w:fill="FFFFFF"/>
                <w:lang w:val="hy-AM"/>
              </w:rPr>
            </w:pPr>
            <w:r w:rsidRPr="00BA64EE">
              <w:rPr>
                <w:rFonts w:ascii="GHEA Grapalat" w:hAnsi="GHEA Grapalat"/>
                <w:lang w:val="hy-AM"/>
              </w:rPr>
              <w:t xml:space="preserve">ՀՀ ֆինանսների նախարարություն </w:t>
            </w:r>
            <w:r w:rsidR="002E657C" w:rsidRPr="00BA64EE">
              <w:rPr>
                <w:rFonts w:ascii="GHEA Grapalat" w:hAnsi="GHEA Grapalat"/>
                <w:lang w:val="hy-AM"/>
              </w:rPr>
              <w:t xml:space="preserve">         </w:t>
            </w:r>
            <w:r w:rsidR="00E25375" w:rsidRPr="00BA64EE">
              <w:rPr>
                <w:rFonts w:ascii="GHEA Grapalat" w:hAnsi="GHEA Grapalat"/>
                <w:color w:val="000000"/>
                <w:shd w:val="clear" w:color="auto" w:fill="FFFFFF"/>
                <w:lang w:val="hy-AM"/>
              </w:rPr>
              <w:t>01/2-1/11709-18</w:t>
            </w:r>
          </w:p>
          <w:p w:rsidR="00D266C9" w:rsidRPr="00BA64EE" w:rsidRDefault="002E657C" w:rsidP="008C70BA">
            <w:pPr>
              <w:pStyle w:val="BodyText"/>
              <w:spacing w:after="0"/>
              <w:rPr>
                <w:rFonts w:ascii="GHEA Grapalat" w:hAnsi="GHEA Grapalat"/>
                <w:lang w:val="hy-AM"/>
              </w:rPr>
            </w:pPr>
            <w:r w:rsidRPr="00BA64EE">
              <w:rPr>
                <w:rFonts w:ascii="GHEA Grapalat" w:hAnsi="GHEA Grapalat"/>
                <w:lang w:val="hy-AM"/>
              </w:rPr>
              <w:t>2018-06-</w:t>
            </w:r>
            <w:r w:rsidR="00E25375" w:rsidRPr="00BA64EE">
              <w:rPr>
                <w:rFonts w:ascii="GHEA Grapalat" w:hAnsi="GHEA Grapalat"/>
                <w:lang w:val="hy-AM"/>
              </w:rPr>
              <w:t>27</w:t>
            </w:r>
            <w:r w:rsidR="00D266C9" w:rsidRPr="00BA64EE">
              <w:rPr>
                <w:rFonts w:ascii="GHEA Grapalat" w:hAnsi="GHEA Grapalat"/>
                <w:lang w:val="hy-AM"/>
              </w:rPr>
              <w:t xml:space="preserve">         </w:t>
            </w:r>
            <w:r w:rsidR="00D266C9" w:rsidRPr="00BA64EE">
              <w:rPr>
                <w:rFonts w:ascii="GHEA Grapalat" w:hAnsi="GHEA Grapalat"/>
                <w:lang w:val="hy-AM"/>
              </w:rPr>
              <w:br/>
            </w:r>
          </w:p>
        </w:tc>
        <w:tc>
          <w:tcPr>
            <w:tcW w:w="10123" w:type="dxa"/>
            <w:tcBorders>
              <w:top w:val="single" w:sz="4" w:space="0" w:color="auto"/>
              <w:left w:val="nil"/>
              <w:bottom w:val="single" w:sz="4" w:space="0" w:color="auto"/>
              <w:right w:val="single" w:sz="4" w:space="0" w:color="auto"/>
            </w:tcBorders>
            <w:noWrap/>
            <w:vAlign w:val="center"/>
          </w:tcPr>
          <w:p w:rsidR="00E25375" w:rsidRPr="00BA64EE" w:rsidRDefault="00E25375" w:rsidP="00E25375">
            <w:pPr>
              <w:spacing w:before="120"/>
              <w:ind w:firstLine="562"/>
              <w:jc w:val="both"/>
              <w:rPr>
                <w:rFonts w:ascii="GHEA Grapalat" w:hAnsi="GHEA Grapalat" w:cs="Sylfaen"/>
                <w:lang w:val="hy-AM"/>
              </w:rPr>
            </w:pPr>
            <w:r w:rsidRPr="00BA64EE">
              <w:rPr>
                <w:rFonts w:ascii="GHEA Grapalat" w:hAnsi="GHEA Grapalat" w:cs="Sylfaen"/>
                <w:lang w:val="hy-AM"/>
              </w:rPr>
              <w:t>ՀՀ ֆինանսների նախարարությունը քննարկել է «Գրին Ֆարմեր» սահմանափակ պատաս</w:t>
            </w:r>
            <w:r w:rsidRPr="00BA64EE">
              <w:rPr>
                <w:rFonts w:ascii="GHEA Grapalat" w:hAnsi="GHEA Grapalat" w:cs="Sylfaen"/>
                <w:lang w:val="hy-AM"/>
              </w:rPr>
              <w:softHyphen/>
            </w:r>
            <w:r w:rsidRPr="00BA64EE">
              <w:rPr>
                <w:rFonts w:ascii="GHEA Grapalat" w:hAnsi="GHEA Grapalat" w:cs="Sylfaen"/>
                <w:lang w:val="hy-AM"/>
              </w:rPr>
              <w:softHyphen/>
              <w:t>խա</w:t>
            </w:r>
            <w:r w:rsidRPr="00BA64EE">
              <w:rPr>
                <w:rFonts w:ascii="GHEA Grapalat" w:hAnsi="GHEA Grapalat" w:cs="Sylfaen"/>
                <w:lang w:val="hy-AM"/>
              </w:rPr>
              <w:softHyphen/>
            </w:r>
            <w:r w:rsidRPr="00BA64EE">
              <w:rPr>
                <w:rFonts w:ascii="GHEA Grapalat" w:hAnsi="GHEA Grapalat" w:cs="Sylfaen"/>
                <w:lang w:val="hy-AM"/>
              </w:rPr>
              <w:softHyphen/>
              <w:t>նա</w:t>
            </w:r>
            <w:r w:rsidRPr="00BA64EE">
              <w:rPr>
                <w:rFonts w:ascii="GHEA Grapalat" w:hAnsi="GHEA Grapalat" w:cs="Sylfaen"/>
                <w:lang w:val="hy-AM"/>
              </w:rPr>
              <w:softHyphen/>
              <w:t>տվությամբ ընկերության կողմից ներդրումային ծրա</w:t>
            </w:r>
            <w:r w:rsidRPr="00BA64EE">
              <w:rPr>
                <w:rFonts w:ascii="GHEA Grapalat" w:hAnsi="GHEA Grapalat" w:cs="Sylfaen"/>
                <w:lang w:val="hy-AM"/>
              </w:rPr>
              <w:softHyphen/>
              <w:t>գրի շրջանակում ապրանք–ների ներ</w:t>
            </w:r>
            <w:r w:rsidRPr="00BA64EE">
              <w:rPr>
                <w:rFonts w:ascii="GHEA Grapalat" w:hAnsi="GHEA Grapalat" w:cs="Sylfaen"/>
                <w:lang w:val="hy-AM"/>
              </w:rPr>
              <w:softHyphen/>
              <w:t>մուծ</w:t>
            </w:r>
            <w:r w:rsidRPr="00BA64EE">
              <w:rPr>
                <w:rFonts w:ascii="GHEA Grapalat" w:hAnsi="GHEA Grapalat" w:cs="Sylfaen"/>
                <w:lang w:val="hy-AM"/>
              </w:rPr>
              <w:softHyphen/>
            </w:r>
            <w:r w:rsidRPr="00BA64EE">
              <w:rPr>
                <w:rFonts w:ascii="GHEA Grapalat" w:hAnsi="GHEA Grapalat" w:cs="Sylfaen"/>
                <w:lang w:val="hy-AM"/>
              </w:rPr>
              <w:softHyphen/>
              <w:t>ման դեպքում հաշվարկված ԱԱՀ գումարների վճար</w:t>
            </w:r>
            <w:r w:rsidRPr="00BA64EE">
              <w:rPr>
                <w:rFonts w:ascii="GHEA Grapalat" w:hAnsi="GHEA Grapalat" w:cs="Sylfaen"/>
                <w:lang w:val="hy-AM"/>
              </w:rPr>
              <w:softHyphen/>
              <w:t>ման ժամկետը երեք տարով հետա</w:t>
            </w:r>
            <w:r w:rsidRPr="00BA64EE">
              <w:rPr>
                <w:rFonts w:ascii="GHEA Grapalat" w:hAnsi="GHEA Grapalat" w:cs="Sylfaen"/>
                <w:lang w:val="hy-AM"/>
              </w:rPr>
              <w:softHyphen/>
              <w:t>ձգելու վերա</w:t>
            </w:r>
            <w:r w:rsidRPr="00BA64EE">
              <w:rPr>
                <w:rFonts w:ascii="GHEA Grapalat" w:hAnsi="GHEA Grapalat" w:cs="Sylfaen"/>
                <w:lang w:val="hy-AM"/>
              </w:rPr>
              <w:softHyphen/>
            </w:r>
            <w:r w:rsidRPr="00BA64EE">
              <w:rPr>
                <w:rFonts w:ascii="GHEA Grapalat" w:hAnsi="GHEA Grapalat" w:cs="Sylfaen"/>
                <w:lang w:val="hy-AM"/>
              </w:rPr>
              <w:softHyphen/>
              <w:t>բերյալ ՀՀ վարչապետի աշխա</w:t>
            </w:r>
            <w:r w:rsidRPr="00BA64EE">
              <w:rPr>
                <w:rFonts w:ascii="GHEA Grapalat" w:hAnsi="GHEA Grapalat" w:cs="Sylfaen"/>
                <w:lang w:val="hy-AM"/>
              </w:rPr>
              <w:softHyphen/>
              <w:t>տա</w:t>
            </w:r>
            <w:r w:rsidRPr="00BA64EE">
              <w:rPr>
                <w:rFonts w:ascii="GHEA Grapalat" w:hAnsi="GHEA Grapalat" w:cs="Sylfaen"/>
                <w:lang w:val="hy-AM"/>
              </w:rPr>
              <w:softHyphen/>
              <w:t>կազմ ներ</w:t>
            </w:r>
            <w:r w:rsidRPr="00BA64EE">
              <w:rPr>
                <w:rFonts w:ascii="GHEA Grapalat" w:hAnsi="GHEA Grapalat" w:cs="Sylfaen"/>
                <w:lang w:val="hy-AM"/>
              </w:rPr>
              <w:softHyphen/>
              <w:t>կա</w:t>
            </w:r>
            <w:r w:rsidRPr="00BA64EE">
              <w:rPr>
                <w:rFonts w:ascii="GHEA Grapalat" w:hAnsi="GHEA Grapalat" w:cs="Sylfaen"/>
                <w:lang w:val="hy-AM"/>
              </w:rPr>
              <w:softHyphen/>
              <w:t>յացված հայտը, որի վերա</w:t>
            </w:r>
            <w:r w:rsidRPr="00BA64EE">
              <w:rPr>
                <w:rFonts w:ascii="GHEA Grapalat" w:hAnsi="GHEA Grapalat" w:cs="Sylfaen"/>
                <w:lang w:val="hy-AM"/>
              </w:rPr>
              <w:softHyphen/>
              <w:t>բեր</w:t>
            </w:r>
            <w:r w:rsidRPr="00BA64EE">
              <w:rPr>
                <w:rFonts w:ascii="GHEA Grapalat" w:hAnsi="GHEA Grapalat" w:cs="Sylfaen"/>
                <w:lang w:val="hy-AM"/>
              </w:rPr>
              <w:softHyphen/>
              <w:t>յալ հայտնում ենք, որ դիտողություններ և առաջարկություններ չկան:</w:t>
            </w:r>
          </w:p>
          <w:p w:rsidR="00D266C9" w:rsidRPr="00BA64EE" w:rsidRDefault="00E25375" w:rsidP="00E25375">
            <w:pPr>
              <w:spacing w:after="240"/>
              <w:ind w:firstLine="562"/>
              <w:jc w:val="both"/>
              <w:rPr>
                <w:rFonts w:ascii="GHEA Grapalat" w:hAnsi="GHEA Grapalat"/>
                <w:lang w:val="hy-AM"/>
              </w:rPr>
            </w:pPr>
            <w:r w:rsidRPr="00BA64EE">
              <w:rPr>
                <w:rFonts w:ascii="GHEA Grapalat" w:hAnsi="GHEA Grapalat" w:cs="Sylfaen"/>
                <w:lang w:val="hy-AM"/>
              </w:rPr>
              <w:t>Միաժամանակ, կից ներկայացնում ենք ՀՀ կառավարության 2017 թվականի հոկտեմբերի 5-ի թիվ 1225-Ն որոշմամբ հաստատված թիվ 1 հավելվածի 8-րդ կետով սահմանված չափո</w:t>
            </w:r>
            <w:r w:rsidRPr="00BA64EE">
              <w:rPr>
                <w:rFonts w:ascii="GHEA Grapalat" w:hAnsi="GHEA Grapalat" w:cs="Sylfaen"/>
                <w:lang w:val="hy-AM"/>
              </w:rPr>
              <w:softHyphen/>
              <w:t>րո</w:t>
            </w:r>
            <w:r w:rsidRPr="00BA64EE">
              <w:rPr>
                <w:rFonts w:ascii="GHEA Grapalat" w:hAnsi="GHEA Grapalat" w:cs="Sylfaen"/>
                <w:lang w:val="hy-AM"/>
              </w:rPr>
              <w:softHyphen/>
              <w:t>շիչ</w:t>
            </w:r>
            <w:r w:rsidRPr="00BA64EE">
              <w:rPr>
                <w:rFonts w:ascii="GHEA Grapalat" w:hAnsi="GHEA Grapalat" w:cs="Sylfaen"/>
                <w:lang w:val="hy-AM"/>
              </w:rPr>
              <w:softHyphen/>
            </w:r>
            <w:r w:rsidRPr="00BA64EE">
              <w:rPr>
                <w:rFonts w:ascii="GHEA Grapalat" w:hAnsi="GHEA Grapalat" w:cs="Sylfaen"/>
                <w:lang w:val="hy-AM"/>
              </w:rPr>
              <w:softHyphen/>
            </w:r>
            <w:r w:rsidRPr="00BA64EE">
              <w:rPr>
                <w:rFonts w:ascii="GHEA Grapalat" w:hAnsi="GHEA Grapalat" w:cs="Sylfaen"/>
                <w:lang w:val="hy-AM"/>
              </w:rPr>
              <w:softHyphen/>
              <w:t>ների գնահատականները:</w:t>
            </w:r>
          </w:p>
        </w:tc>
        <w:tc>
          <w:tcPr>
            <w:tcW w:w="2450" w:type="dxa"/>
            <w:tcBorders>
              <w:top w:val="single" w:sz="4" w:space="0" w:color="auto"/>
              <w:left w:val="nil"/>
              <w:bottom w:val="single" w:sz="4" w:space="0" w:color="auto"/>
              <w:right w:val="single" w:sz="4" w:space="0" w:color="auto"/>
            </w:tcBorders>
            <w:noWrap/>
            <w:vAlign w:val="center"/>
          </w:tcPr>
          <w:p w:rsidR="00D266C9" w:rsidRPr="00BA64EE" w:rsidRDefault="00D266C9" w:rsidP="00E25375">
            <w:pPr>
              <w:spacing w:after="240"/>
              <w:jc w:val="both"/>
              <w:rPr>
                <w:rFonts w:ascii="GHEA Grapalat" w:hAnsi="GHEA Grapalat" w:cs="Sylfaen"/>
                <w:lang w:val="hy-AM"/>
              </w:rPr>
            </w:pPr>
            <w:r w:rsidRPr="00BA64EE">
              <w:rPr>
                <w:rFonts w:ascii="GHEA Grapalat" w:hAnsi="GHEA Grapalat" w:cs="Sylfaen"/>
                <w:lang w:val="hy-AM"/>
              </w:rPr>
              <w:t>Ընդունվել է ի գիտություն։</w:t>
            </w:r>
          </w:p>
          <w:p w:rsidR="00D266C9" w:rsidRPr="00BA64EE" w:rsidRDefault="00D266C9" w:rsidP="00E25375">
            <w:pPr>
              <w:spacing w:after="240"/>
              <w:ind w:firstLine="562"/>
              <w:jc w:val="both"/>
              <w:rPr>
                <w:rFonts w:ascii="GHEA Grapalat" w:hAnsi="GHEA Grapalat" w:cs="Sylfaen"/>
                <w:lang w:val="hy-AM"/>
              </w:rPr>
            </w:pPr>
          </w:p>
        </w:tc>
      </w:tr>
      <w:tr w:rsidR="00E25375" w:rsidRPr="00BA64EE" w:rsidTr="008C70BA">
        <w:trPr>
          <w:trHeight w:val="256"/>
        </w:trPr>
        <w:tc>
          <w:tcPr>
            <w:tcW w:w="581" w:type="dxa"/>
            <w:tcBorders>
              <w:top w:val="single" w:sz="4" w:space="0" w:color="auto"/>
              <w:left w:val="single" w:sz="4" w:space="0" w:color="auto"/>
              <w:bottom w:val="single" w:sz="4" w:space="0" w:color="auto"/>
              <w:right w:val="single" w:sz="4" w:space="0" w:color="auto"/>
            </w:tcBorders>
            <w:noWrap/>
            <w:vAlign w:val="center"/>
          </w:tcPr>
          <w:p w:rsidR="00E25375" w:rsidRPr="00BA64EE" w:rsidRDefault="00E25375" w:rsidP="00F15EC2">
            <w:pPr>
              <w:jc w:val="center"/>
              <w:rPr>
                <w:rFonts w:ascii="GHEA Grapalat" w:hAnsi="GHEA Grapalat"/>
                <w:lang w:val="hy-AM"/>
              </w:rPr>
            </w:pPr>
            <w:r w:rsidRPr="00BA64EE">
              <w:rPr>
                <w:rFonts w:ascii="GHEA Grapalat" w:hAnsi="GHEA Grapalat"/>
                <w:lang w:val="hy-AM"/>
              </w:rPr>
              <w:t>2</w:t>
            </w:r>
          </w:p>
        </w:tc>
        <w:tc>
          <w:tcPr>
            <w:tcW w:w="2865" w:type="dxa"/>
            <w:tcBorders>
              <w:top w:val="single" w:sz="4" w:space="0" w:color="auto"/>
              <w:left w:val="nil"/>
              <w:bottom w:val="single" w:sz="4" w:space="0" w:color="auto"/>
              <w:right w:val="single" w:sz="4" w:space="0" w:color="auto"/>
            </w:tcBorders>
            <w:noWrap/>
          </w:tcPr>
          <w:p w:rsidR="008C70BA" w:rsidRPr="00BA64EE" w:rsidRDefault="00E25375" w:rsidP="008C70BA">
            <w:pPr>
              <w:pStyle w:val="BodyText"/>
              <w:spacing w:after="0"/>
              <w:rPr>
                <w:rFonts w:ascii="GHEA Grapalat" w:hAnsi="GHEA Grapalat"/>
                <w:lang w:val="hy-AM"/>
              </w:rPr>
            </w:pPr>
            <w:r w:rsidRPr="00BA64EE">
              <w:rPr>
                <w:rFonts w:ascii="GHEA Grapalat" w:hAnsi="GHEA Grapalat"/>
                <w:lang w:val="hy-AM"/>
              </w:rPr>
              <w:t xml:space="preserve">ՀՀ ԿԱ պետական եկամուտների կոմիտե </w:t>
            </w:r>
          </w:p>
          <w:p w:rsidR="00E25375" w:rsidRPr="00BA64EE" w:rsidRDefault="00E25375" w:rsidP="008C70BA">
            <w:pPr>
              <w:pStyle w:val="BodyText"/>
              <w:spacing w:after="0"/>
              <w:rPr>
                <w:rFonts w:ascii="GHEA Grapalat" w:hAnsi="GHEA Grapalat"/>
                <w:color w:val="000000"/>
                <w:shd w:val="clear" w:color="auto" w:fill="FFFFFF"/>
                <w:lang w:val="hy-AM"/>
              </w:rPr>
            </w:pPr>
            <w:r w:rsidRPr="00BA64EE">
              <w:rPr>
                <w:rFonts w:ascii="GHEA Grapalat" w:hAnsi="GHEA Grapalat"/>
                <w:lang w:val="hy-AM"/>
              </w:rPr>
              <w:t xml:space="preserve"> </w:t>
            </w:r>
            <w:r w:rsidRPr="00BA64EE">
              <w:rPr>
                <w:rFonts w:ascii="GHEA Grapalat" w:hAnsi="GHEA Grapalat"/>
                <w:color w:val="000000"/>
                <w:shd w:val="clear" w:color="auto" w:fill="FFFFFF"/>
                <w:lang w:val="hy-AM"/>
              </w:rPr>
              <w:t>01/3-2/36265-18</w:t>
            </w:r>
          </w:p>
          <w:p w:rsidR="00E25375" w:rsidRPr="00BA64EE" w:rsidRDefault="00E25375" w:rsidP="008C70BA">
            <w:pPr>
              <w:pStyle w:val="BodyText"/>
              <w:spacing w:after="0"/>
              <w:rPr>
                <w:rFonts w:ascii="GHEA Grapalat" w:hAnsi="GHEA Grapalat"/>
                <w:lang w:val="hy-AM"/>
              </w:rPr>
            </w:pPr>
            <w:r w:rsidRPr="00BA64EE">
              <w:rPr>
                <w:rFonts w:ascii="GHEA Grapalat" w:hAnsi="GHEA Grapalat"/>
                <w:lang w:val="hy-AM"/>
              </w:rPr>
              <w:t>2018-06-29</w:t>
            </w:r>
            <w:r w:rsidRPr="00BA64EE">
              <w:rPr>
                <w:rFonts w:ascii="GHEA Grapalat" w:hAnsi="GHEA Grapalat"/>
                <w:color w:val="000000"/>
                <w:shd w:val="clear" w:color="auto" w:fill="FFFFFF"/>
                <w:lang w:val="hy-AM"/>
              </w:rPr>
              <w:t xml:space="preserve"> </w:t>
            </w:r>
            <w:r w:rsidRPr="00BA64EE">
              <w:rPr>
                <w:rFonts w:ascii="GHEA Grapalat" w:hAnsi="GHEA Grapalat"/>
                <w:lang w:val="hy-AM"/>
              </w:rPr>
              <w:t xml:space="preserve">  </w:t>
            </w:r>
          </w:p>
          <w:p w:rsidR="00E25375" w:rsidRPr="00BA64EE" w:rsidRDefault="00E25375" w:rsidP="008C70BA">
            <w:pPr>
              <w:pStyle w:val="BodyText"/>
              <w:spacing w:after="0"/>
              <w:rPr>
                <w:rFonts w:ascii="GHEA Grapalat" w:hAnsi="GHEA Grapalat"/>
                <w:lang w:val="hy-AM"/>
              </w:rPr>
            </w:pPr>
          </w:p>
        </w:tc>
        <w:tc>
          <w:tcPr>
            <w:tcW w:w="10123" w:type="dxa"/>
            <w:tcBorders>
              <w:top w:val="single" w:sz="4" w:space="0" w:color="auto"/>
              <w:left w:val="nil"/>
              <w:bottom w:val="single" w:sz="4" w:space="0" w:color="auto"/>
              <w:right w:val="single" w:sz="4" w:space="0" w:color="auto"/>
            </w:tcBorders>
            <w:noWrap/>
            <w:vAlign w:val="center"/>
          </w:tcPr>
          <w:p w:rsidR="00E25375" w:rsidRPr="00BA64EE" w:rsidRDefault="00E25375" w:rsidP="00E25375">
            <w:pPr>
              <w:ind w:firstLine="562"/>
              <w:jc w:val="both"/>
              <w:rPr>
                <w:rFonts w:ascii="GHEA Grapalat" w:hAnsi="GHEA Grapalat" w:cs="Sylfaen"/>
                <w:lang w:val="hy-AM"/>
              </w:rPr>
            </w:pPr>
            <w:r w:rsidRPr="00BA64EE">
              <w:rPr>
                <w:rFonts w:ascii="GHEA Grapalat" w:hAnsi="GHEA Grapalat" w:cs="Sylfaen"/>
                <w:lang w:val="hy-AM"/>
              </w:rPr>
              <w:t>Հայտնում ենք, որ ՀՀ կառավարության 2017 թվականի հոկտեմբերի 5-ի թիվ  1225-Ն որոշման (այսուհետ` Որոշում) 1-ին կետով հաստատված հավելվածով սահմանված կար</w:t>
            </w:r>
            <w:r w:rsidRPr="00BA64EE">
              <w:rPr>
                <w:rFonts w:ascii="GHEA Grapalat" w:hAnsi="GHEA Grapalat" w:cs="Sylfaen"/>
                <w:lang w:val="hy-AM"/>
              </w:rPr>
              <w:softHyphen/>
              <w:t>գով «Գրին Ֆարմեր» ՍՊԸ կող</w:t>
            </w:r>
            <w:r w:rsidRPr="00BA64EE">
              <w:rPr>
                <w:rFonts w:ascii="GHEA Grapalat" w:hAnsi="GHEA Grapalat" w:cs="Sylfaen"/>
                <w:lang w:val="hy-AM"/>
              </w:rPr>
              <w:softHyphen/>
            </w:r>
            <w:r w:rsidRPr="00BA64EE">
              <w:rPr>
                <w:rFonts w:ascii="GHEA Grapalat" w:hAnsi="GHEA Grapalat" w:cs="Sylfaen"/>
                <w:lang w:val="hy-AM"/>
              </w:rPr>
              <w:softHyphen/>
              <w:t>մից ներ</w:t>
            </w:r>
            <w:r w:rsidRPr="00BA64EE">
              <w:rPr>
                <w:rFonts w:ascii="GHEA Grapalat" w:hAnsi="GHEA Grapalat" w:cs="Sylfaen"/>
                <w:lang w:val="hy-AM"/>
              </w:rPr>
              <w:softHyphen/>
              <w:t>կա</w:t>
            </w:r>
            <w:r w:rsidRPr="00BA64EE">
              <w:rPr>
                <w:rFonts w:ascii="GHEA Grapalat" w:hAnsi="GHEA Grapalat" w:cs="Sylfaen"/>
                <w:lang w:val="hy-AM"/>
              </w:rPr>
              <w:softHyphen/>
              <w:t>յաց</w:t>
            </w:r>
            <w:r w:rsidRPr="00BA64EE">
              <w:rPr>
                <w:rFonts w:ascii="GHEA Grapalat" w:hAnsi="GHEA Grapalat" w:cs="Sylfaen"/>
                <w:lang w:val="hy-AM"/>
              </w:rPr>
              <w:softHyphen/>
            </w:r>
            <w:r w:rsidRPr="00BA64EE">
              <w:rPr>
                <w:rFonts w:ascii="GHEA Grapalat" w:hAnsi="GHEA Grapalat" w:cs="Sylfaen"/>
                <w:lang w:val="hy-AM"/>
              </w:rPr>
              <w:softHyphen/>
              <w:t>ված` ներդրումային ծրագրի շրջանակներում ապրանքների ներ</w:t>
            </w:r>
            <w:r w:rsidRPr="00BA64EE">
              <w:rPr>
                <w:rFonts w:ascii="GHEA Grapalat" w:hAnsi="GHEA Grapalat" w:cs="Sylfaen"/>
                <w:lang w:val="hy-AM"/>
              </w:rPr>
              <w:softHyphen/>
              <w:t>մուծ</w:t>
            </w:r>
            <w:r w:rsidRPr="00BA64EE">
              <w:rPr>
                <w:rFonts w:ascii="GHEA Grapalat" w:hAnsi="GHEA Grapalat" w:cs="Sylfaen"/>
                <w:lang w:val="hy-AM"/>
              </w:rPr>
              <w:softHyphen/>
              <w:t>ման դեպ</w:t>
            </w:r>
            <w:r w:rsidRPr="00BA64EE">
              <w:rPr>
                <w:rFonts w:ascii="GHEA Grapalat" w:hAnsi="GHEA Grapalat" w:cs="Sylfaen"/>
                <w:lang w:val="hy-AM"/>
              </w:rPr>
              <w:softHyphen/>
            </w:r>
            <w:r w:rsidRPr="00BA64EE">
              <w:rPr>
                <w:rFonts w:ascii="GHEA Grapalat" w:hAnsi="GHEA Grapalat" w:cs="Sylfaen"/>
                <w:lang w:val="hy-AM"/>
              </w:rPr>
              <w:softHyphen/>
              <w:t>քում մաքսային և հարկային մարմինների կողմից հաշվարկված ավե</w:t>
            </w:r>
            <w:r w:rsidRPr="00BA64EE">
              <w:rPr>
                <w:rFonts w:ascii="GHEA Grapalat" w:hAnsi="GHEA Grapalat" w:cs="Sylfaen"/>
                <w:lang w:val="hy-AM"/>
              </w:rPr>
              <w:softHyphen/>
            </w:r>
            <w:r w:rsidRPr="00BA64EE">
              <w:rPr>
                <w:rFonts w:ascii="GHEA Grapalat" w:hAnsi="GHEA Grapalat" w:cs="Sylfaen"/>
                <w:lang w:val="hy-AM"/>
              </w:rPr>
              <w:softHyphen/>
              <w:t>լացված արժեքի հար</w:t>
            </w:r>
            <w:r w:rsidRPr="00BA64EE">
              <w:rPr>
                <w:rFonts w:ascii="GHEA Grapalat" w:hAnsi="GHEA Grapalat" w:cs="Sylfaen"/>
                <w:lang w:val="hy-AM"/>
              </w:rPr>
              <w:softHyphen/>
              <w:t>կի գումարների վճարման ժամկետի հետաձգ</w:t>
            </w:r>
            <w:r w:rsidRPr="00BA64EE">
              <w:rPr>
                <w:rFonts w:ascii="GHEA Grapalat" w:hAnsi="GHEA Grapalat" w:cs="Sylfaen"/>
                <w:lang w:val="hy-AM"/>
              </w:rPr>
              <w:softHyphen/>
              <w:t>ման դիմումի վերա</w:t>
            </w:r>
            <w:r w:rsidRPr="00BA64EE">
              <w:rPr>
                <w:rFonts w:ascii="GHEA Grapalat" w:hAnsi="GHEA Grapalat" w:cs="Sylfaen"/>
                <w:lang w:val="hy-AM"/>
              </w:rPr>
              <w:softHyphen/>
              <w:t>բերյալ առարկություններ և առաջարկություններ չունենք:</w:t>
            </w:r>
          </w:p>
          <w:p w:rsidR="00E25375" w:rsidRPr="00BA64EE" w:rsidRDefault="00E25375" w:rsidP="00E25375">
            <w:pPr>
              <w:ind w:firstLine="562"/>
              <w:jc w:val="both"/>
              <w:rPr>
                <w:rFonts w:ascii="GHEA Grapalat" w:hAnsi="GHEA Grapalat" w:cs="Sylfaen"/>
                <w:lang w:val="hy-AM"/>
              </w:rPr>
            </w:pPr>
            <w:r w:rsidRPr="00BA64EE">
              <w:rPr>
                <w:rFonts w:ascii="GHEA Grapalat" w:hAnsi="GHEA Grapalat" w:cs="Sylfaen"/>
                <w:lang w:val="hy-AM"/>
              </w:rPr>
              <w:t>Միաժամանակ, կից ներկայացնում ենք Որոշմամբ սահմանված չափորոշիչների գնահատականների վերաբերյալ տեղեկանք:</w:t>
            </w:r>
          </w:p>
          <w:p w:rsidR="00E25375" w:rsidRPr="00BA64EE" w:rsidRDefault="00E25375" w:rsidP="00E25375">
            <w:pPr>
              <w:pStyle w:val="BodyText"/>
              <w:spacing w:after="0"/>
              <w:ind w:firstLine="562"/>
              <w:jc w:val="both"/>
              <w:rPr>
                <w:rFonts w:ascii="GHEA Grapalat" w:hAnsi="GHEA Grapalat" w:cs="Sylfaen"/>
                <w:lang w:val="hy-AM"/>
              </w:rPr>
            </w:pPr>
            <w:r w:rsidRPr="00BA64EE">
              <w:rPr>
                <w:rFonts w:ascii="GHEA Grapalat" w:hAnsi="GHEA Grapalat" w:cs="Sylfaen"/>
                <w:lang w:val="hy-AM"/>
              </w:rPr>
              <w:t>Միաժամանակ, կից ներկայացնում ենք Որոշմամբ սահմանված չափորոշիչների գնահատականների վերաբերյալ տեղեկանք:</w:t>
            </w:r>
          </w:p>
        </w:tc>
        <w:tc>
          <w:tcPr>
            <w:tcW w:w="2450" w:type="dxa"/>
            <w:tcBorders>
              <w:top w:val="single" w:sz="4" w:space="0" w:color="auto"/>
              <w:left w:val="nil"/>
              <w:bottom w:val="single" w:sz="4" w:space="0" w:color="auto"/>
              <w:right w:val="single" w:sz="4" w:space="0" w:color="auto"/>
            </w:tcBorders>
            <w:noWrap/>
            <w:vAlign w:val="center"/>
          </w:tcPr>
          <w:p w:rsidR="00E25375" w:rsidRPr="00BA64EE" w:rsidRDefault="00E25375" w:rsidP="00223C68">
            <w:pPr>
              <w:spacing w:after="240"/>
              <w:jc w:val="both"/>
              <w:rPr>
                <w:rFonts w:ascii="GHEA Grapalat" w:hAnsi="GHEA Grapalat" w:cs="Sylfaen"/>
                <w:lang w:val="hy-AM"/>
              </w:rPr>
            </w:pPr>
            <w:r w:rsidRPr="00BA64EE">
              <w:rPr>
                <w:rFonts w:ascii="GHEA Grapalat" w:hAnsi="GHEA Grapalat" w:cs="Sylfaen"/>
                <w:lang w:val="hy-AM"/>
              </w:rPr>
              <w:t>Ընդունվել է ի գիտություն։</w:t>
            </w:r>
          </w:p>
          <w:p w:rsidR="00E25375" w:rsidRPr="00BA64EE" w:rsidRDefault="00E25375" w:rsidP="00223C68">
            <w:pPr>
              <w:spacing w:after="240"/>
              <w:ind w:firstLine="562"/>
              <w:jc w:val="both"/>
              <w:rPr>
                <w:rFonts w:ascii="GHEA Grapalat" w:hAnsi="GHEA Grapalat" w:cs="Sylfaen"/>
                <w:lang w:val="hy-AM"/>
              </w:rPr>
            </w:pPr>
          </w:p>
        </w:tc>
      </w:tr>
      <w:tr w:rsidR="00D266C9" w:rsidRPr="00BA64EE" w:rsidTr="008C70BA">
        <w:trPr>
          <w:trHeight w:val="256"/>
        </w:trPr>
        <w:tc>
          <w:tcPr>
            <w:tcW w:w="581" w:type="dxa"/>
            <w:tcBorders>
              <w:top w:val="single" w:sz="4" w:space="0" w:color="auto"/>
              <w:left w:val="single" w:sz="4" w:space="0" w:color="auto"/>
              <w:bottom w:val="single" w:sz="4" w:space="0" w:color="auto"/>
              <w:right w:val="single" w:sz="4" w:space="0" w:color="auto"/>
            </w:tcBorders>
            <w:noWrap/>
            <w:vAlign w:val="center"/>
          </w:tcPr>
          <w:p w:rsidR="00D266C9" w:rsidRPr="00BA64EE" w:rsidRDefault="00D266C9" w:rsidP="00F15EC2">
            <w:pPr>
              <w:jc w:val="center"/>
              <w:rPr>
                <w:rFonts w:ascii="GHEA Grapalat" w:hAnsi="GHEA Grapalat"/>
                <w:lang w:val="hy-AM"/>
              </w:rPr>
            </w:pPr>
            <w:r w:rsidRPr="00BA64EE">
              <w:rPr>
                <w:rFonts w:ascii="GHEA Grapalat" w:hAnsi="GHEA Grapalat"/>
                <w:lang w:val="hy-AM"/>
              </w:rPr>
              <w:lastRenderedPageBreak/>
              <w:t>3</w:t>
            </w:r>
          </w:p>
        </w:tc>
        <w:tc>
          <w:tcPr>
            <w:tcW w:w="2865" w:type="dxa"/>
            <w:tcBorders>
              <w:top w:val="single" w:sz="4" w:space="0" w:color="auto"/>
              <w:left w:val="nil"/>
              <w:bottom w:val="single" w:sz="4" w:space="0" w:color="auto"/>
              <w:right w:val="single" w:sz="4" w:space="0" w:color="auto"/>
            </w:tcBorders>
            <w:noWrap/>
          </w:tcPr>
          <w:p w:rsidR="008C70BA" w:rsidRPr="00BA64EE" w:rsidRDefault="002E657C" w:rsidP="008C70BA">
            <w:pPr>
              <w:ind w:firstLine="562"/>
              <w:rPr>
                <w:rFonts w:ascii="GHEA Grapalat" w:hAnsi="GHEA Grapalat" w:cs="Sylfaen"/>
                <w:lang w:val="hy-AM"/>
              </w:rPr>
            </w:pPr>
            <w:r w:rsidRPr="00BA64EE">
              <w:rPr>
                <w:rFonts w:ascii="GHEA Grapalat" w:hAnsi="GHEA Grapalat" w:cs="Sylfaen"/>
                <w:lang w:val="hy-AM"/>
              </w:rPr>
              <w:t xml:space="preserve">ՀՀ գյուղատնտեսության նախարարություն    </w:t>
            </w:r>
            <w:r w:rsidR="008C70BA" w:rsidRPr="00BA64EE">
              <w:rPr>
                <w:rFonts w:ascii="GHEA Grapalat" w:hAnsi="GHEA Grapalat" w:cs="Sylfaen"/>
                <w:lang w:val="hy-AM"/>
              </w:rPr>
              <w:t xml:space="preserve">ԱԽ/ՌՆ-2/5753-18 </w:t>
            </w:r>
          </w:p>
          <w:p w:rsidR="00BB77A5" w:rsidRPr="00BA64EE" w:rsidRDefault="002E657C" w:rsidP="008C70BA">
            <w:pPr>
              <w:ind w:firstLine="562"/>
              <w:rPr>
                <w:rFonts w:ascii="GHEA Grapalat" w:hAnsi="GHEA Grapalat" w:cs="Sylfaen"/>
                <w:lang w:val="hy-AM"/>
              </w:rPr>
            </w:pPr>
            <w:r w:rsidRPr="00BA64EE">
              <w:rPr>
                <w:rFonts w:ascii="GHEA Grapalat" w:hAnsi="GHEA Grapalat" w:cs="Sylfaen"/>
                <w:lang w:val="hy-AM"/>
              </w:rPr>
              <w:t>2018-06-</w:t>
            </w:r>
            <w:r w:rsidR="008C70BA" w:rsidRPr="00BA64EE">
              <w:rPr>
                <w:rFonts w:ascii="GHEA Grapalat" w:hAnsi="GHEA Grapalat" w:cs="Sylfaen"/>
                <w:lang w:val="hy-AM"/>
              </w:rPr>
              <w:t>28</w:t>
            </w:r>
          </w:p>
          <w:p w:rsidR="00D266C9" w:rsidRPr="00BA64EE" w:rsidRDefault="00D266C9" w:rsidP="008C70BA">
            <w:pPr>
              <w:ind w:firstLine="562"/>
              <w:rPr>
                <w:rFonts w:ascii="GHEA Grapalat" w:hAnsi="GHEA Grapalat" w:cs="Sylfaen"/>
                <w:lang w:val="hy-AM"/>
              </w:rPr>
            </w:pPr>
          </w:p>
        </w:tc>
        <w:tc>
          <w:tcPr>
            <w:tcW w:w="10123" w:type="dxa"/>
            <w:tcBorders>
              <w:top w:val="single" w:sz="4" w:space="0" w:color="auto"/>
              <w:left w:val="nil"/>
              <w:bottom w:val="single" w:sz="4" w:space="0" w:color="auto"/>
              <w:right w:val="single" w:sz="4" w:space="0" w:color="auto"/>
            </w:tcBorders>
            <w:noWrap/>
            <w:vAlign w:val="center"/>
          </w:tcPr>
          <w:p w:rsidR="008C70BA" w:rsidRPr="00BA64EE" w:rsidRDefault="008C70BA" w:rsidP="008C70BA">
            <w:pPr>
              <w:ind w:firstLine="562"/>
              <w:jc w:val="both"/>
              <w:rPr>
                <w:rFonts w:cs="Sylfaen"/>
                <w:lang w:val="hy-AM"/>
              </w:rPr>
            </w:pPr>
            <w:r w:rsidRPr="00BA64EE">
              <w:rPr>
                <w:rFonts w:ascii="GHEA Grapalat" w:hAnsi="GHEA Grapalat" w:cs="Sylfaen"/>
                <w:lang w:val="hy-AM"/>
              </w:rPr>
              <w:t>Ներկայացվում է «Գրին ֆարմեր» սահմանափակ պատասխանատվությամբ ընկերության ներդրումային ծրագրի գնահատականը, համաձայն ՀՀ կառավա</w:t>
            </w:r>
            <w:r w:rsidRPr="00BA64EE">
              <w:rPr>
                <w:rFonts w:ascii="GHEA Grapalat" w:hAnsi="GHEA Grapalat" w:cs="Sylfaen"/>
                <w:lang w:val="hy-AM"/>
              </w:rPr>
              <w:softHyphen/>
              <w:t>րության 2017 թվականի հոկտեմբերի 5-ի N 1225-Ն որոշման 1-ին հավելվածով հաստատված կարգի 8-րդ կետով սահ</w:t>
            </w:r>
            <w:r w:rsidRPr="00BA64EE">
              <w:rPr>
                <w:rFonts w:ascii="GHEA Grapalat" w:hAnsi="GHEA Grapalat" w:cs="Sylfaen"/>
                <w:lang w:val="hy-AM"/>
              </w:rPr>
              <w:softHyphen/>
              <w:t>ման</w:t>
            </w:r>
            <w:r w:rsidRPr="00BA64EE">
              <w:rPr>
                <w:rFonts w:ascii="GHEA Grapalat" w:hAnsi="GHEA Grapalat" w:cs="Sylfaen"/>
                <w:lang w:val="hy-AM"/>
              </w:rPr>
              <w:softHyphen/>
              <w:t>ված չափո</w:t>
            </w:r>
            <w:r w:rsidRPr="00BA64EE">
              <w:rPr>
                <w:rFonts w:ascii="GHEA Grapalat" w:hAnsi="GHEA Grapalat" w:cs="Sylfaen"/>
                <w:lang w:val="hy-AM"/>
              </w:rPr>
              <w:softHyphen/>
              <w:t>րո</w:t>
            </w:r>
            <w:r w:rsidRPr="00BA64EE">
              <w:rPr>
                <w:rFonts w:ascii="GHEA Grapalat" w:hAnsi="GHEA Grapalat" w:cs="Sylfaen"/>
                <w:lang w:val="hy-AM"/>
              </w:rPr>
              <w:softHyphen/>
              <w:t>շիչ</w:t>
            </w:r>
            <w:r w:rsidRPr="00BA64EE">
              <w:rPr>
                <w:rFonts w:ascii="GHEA Grapalat" w:hAnsi="GHEA Grapalat" w:cs="Sylfaen"/>
                <w:lang w:val="hy-AM"/>
              </w:rPr>
              <w:softHyphen/>
              <w:t>ների:</w:t>
            </w:r>
          </w:p>
          <w:p w:rsidR="00D266C9" w:rsidRPr="00BA64EE" w:rsidRDefault="00D266C9" w:rsidP="008C70BA">
            <w:pPr>
              <w:pStyle w:val="BodyText"/>
              <w:spacing w:after="0"/>
              <w:ind w:firstLine="562"/>
              <w:jc w:val="both"/>
              <w:rPr>
                <w:rFonts w:ascii="GHEA Grapalat" w:hAnsi="GHEA Grapalat" w:cs="Sylfaen"/>
                <w:lang w:val="hy-AM"/>
              </w:rPr>
            </w:pPr>
          </w:p>
        </w:tc>
        <w:tc>
          <w:tcPr>
            <w:tcW w:w="2450" w:type="dxa"/>
            <w:tcBorders>
              <w:top w:val="single" w:sz="4" w:space="0" w:color="auto"/>
              <w:left w:val="nil"/>
              <w:bottom w:val="single" w:sz="4" w:space="0" w:color="auto"/>
              <w:right w:val="single" w:sz="4" w:space="0" w:color="auto"/>
            </w:tcBorders>
            <w:noWrap/>
            <w:vAlign w:val="center"/>
          </w:tcPr>
          <w:p w:rsidR="00D266C9" w:rsidRPr="00BA64EE" w:rsidRDefault="008C70BA" w:rsidP="00F15EC2">
            <w:pPr>
              <w:jc w:val="both"/>
              <w:rPr>
                <w:rFonts w:ascii="GHEA Grapalat" w:hAnsi="GHEA Grapalat"/>
                <w:lang w:val="hy-AM"/>
              </w:rPr>
            </w:pPr>
            <w:r w:rsidRPr="00BA64EE">
              <w:rPr>
                <w:rFonts w:ascii="GHEA Grapalat" w:hAnsi="GHEA Grapalat" w:cs="Sylfaen"/>
                <w:lang w:val="hy-AM"/>
              </w:rPr>
              <w:t>Ընդունվել է ի գիտություն</w:t>
            </w:r>
            <w:r w:rsidRPr="00BA64EE">
              <w:rPr>
                <w:rFonts w:ascii="GHEA Grapalat" w:hAnsi="GHEA Grapalat"/>
                <w:lang w:val="hy-AM"/>
              </w:rPr>
              <w:t xml:space="preserve"> </w:t>
            </w:r>
          </w:p>
        </w:tc>
      </w:tr>
    </w:tbl>
    <w:p w:rsidR="00D266C9" w:rsidRPr="00BA64EE" w:rsidRDefault="00D266C9" w:rsidP="00D266C9">
      <w:pPr>
        <w:rPr>
          <w:rFonts w:ascii="GHEA Grapalat" w:hAnsi="GHEA Grapalat"/>
          <w:lang w:val="hy-AM"/>
        </w:rPr>
      </w:pPr>
    </w:p>
    <w:p w:rsidR="00D266C9" w:rsidRPr="00BA64EE" w:rsidRDefault="00D266C9" w:rsidP="00D266C9">
      <w:pPr>
        <w:rPr>
          <w:rFonts w:ascii="GHEA Grapalat" w:hAnsi="GHEA Grapalat"/>
          <w:lang w:val="hy-AM"/>
        </w:rPr>
      </w:pPr>
    </w:p>
    <w:p w:rsidR="00D266C9" w:rsidRPr="00BA64EE" w:rsidRDefault="00D266C9" w:rsidP="00D266C9">
      <w:pPr>
        <w:rPr>
          <w:rFonts w:ascii="GHEA Grapalat" w:hAnsi="GHEA Grapalat"/>
          <w:lang w:val="hy-AM"/>
        </w:rPr>
      </w:pPr>
    </w:p>
    <w:p w:rsidR="00D266C9" w:rsidRPr="00BA64EE" w:rsidRDefault="00D266C9" w:rsidP="00D266C9">
      <w:pPr>
        <w:rPr>
          <w:rFonts w:ascii="GHEA Grapalat" w:hAnsi="GHEA Grapalat"/>
          <w:lang w:val="hy-AM"/>
        </w:rPr>
      </w:pPr>
    </w:p>
    <w:p w:rsidR="00D266C9" w:rsidRPr="00BA64EE" w:rsidRDefault="00D266C9" w:rsidP="00D266C9">
      <w:pPr>
        <w:rPr>
          <w:rFonts w:ascii="GHEA Grapalat" w:hAnsi="GHEA Grapalat"/>
          <w:lang w:val="hy-AM"/>
        </w:rPr>
      </w:pPr>
    </w:p>
    <w:p w:rsidR="00D266C9" w:rsidRPr="00BA64EE" w:rsidRDefault="00D266C9" w:rsidP="0086716E">
      <w:pPr>
        <w:ind w:firstLine="567"/>
        <w:rPr>
          <w:rFonts w:ascii="GHEA Grapalat" w:hAnsi="GHEA Grapalat"/>
          <w:lang w:val="hy-AM"/>
        </w:rPr>
      </w:pPr>
      <w:r w:rsidRPr="00BA64EE">
        <w:rPr>
          <w:rFonts w:ascii="GHEA Grapalat" w:hAnsi="GHEA Grapalat"/>
          <w:lang w:val="hy-AM"/>
        </w:rPr>
        <w:t xml:space="preserve">ՀԱՅԱՍՏԱՆԻ ՀԱՆՐԱՊԵՏՈՒԹՅԱՆ </w:t>
      </w:r>
    </w:p>
    <w:p w:rsidR="00D266C9" w:rsidRPr="00BA64EE" w:rsidRDefault="00D266C9" w:rsidP="0086716E">
      <w:pPr>
        <w:ind w:firstLine="567"/>
        <w:rPr>
          <w:rFonts w:ascii="GHEA Grapalat" w:hAnsi="GHEA Grapalat"/>
          <w:lang w:val="hy-AM"/>
        </w:rPr>
      </w:pPr>
      <w:r w:rsidRPr="00BA64EE">
        <w:rPr>
          <w:rFonts w:ascii="GHEA Grapalat" w:hAnsi="GHEA Grapalat"/>
          <w:lang w:val="hy-AM"/>
        </w:rPr>
        <w:t>ՏՆՏԵՍԱԿԱՆ ԶԱՐԳԱՑՄԱՆ ԵՎ</w:t>
      </w:r>
    </w:p>
    <w:p w:rsidR="0086716E" w:rsidRPr="00BA64EE" w:rsidRDefault="00D266C9" w:rsidP="0086716E">
      <w:pPr>
        <w:jc w:val="right"/>
        <w:rPr>
          <w:rFonts w:ascii="GHEA Grapalat" w:hAnsi="GHEA Grapalat"/>
          <w:lang w:val="hy-AM"/>
        </w:rPr>
      </w:pPr>
      <w:r w:rsidRPr="00BA64EE">
        <w:rPr>
          <w:rFonts w:ascii="GHEA Grapalat" w:hAnsi="GHEA Grapalat"/>
          <w:lang w:val="hy-AM"/>
        </w:rPr>
        <w:t xml:space="preserve">ՆԵՐԴՐՈՒՄՆԵՐԻ ՆԱԽԱՐԱՐ                                                                                                                  </w:t>
      </w:r>
      <w:r w:rsidR="0086716E" w:rsidRPr="00BA64EE">
        <w:rPr>
          <w:rFonts w:ascii="GHEA Grapalat" w:hAnsi="GHEA Grapalat"/>
          <w:lang w:val="hy-AM"/>
        </w:rPr>
        <w:t>ԱՐԾՎԻԿ ՄԻՆԱՍՅԱՆ</w:t>
      </w:r>
    </w:p>
    <w:p w:rsidR="00D266C9" w:rsidRPr="00BA64EE" w:rsidRDefault="00D266C9" w:rsidP="00D266C9">
      <w:pPr>
        <w:rPr>
          <w:rFonts w:ascii="GHEA Grapalat" w:hAnsi="GHEA Grapalat"/>
          <w:lang w:val="hy-AM"/>
        </w:rPr>
      </w:pPr>
    </w:p>
    <w:p w:rsidR="00D266C9" w:rsidRPr="00BA64EE" w:rsidRDefault="00D266C9" w:rsidP="00D266C9">
      <w:pPr>
        <w:rPr>
          <w:rFonts w:ascii="GHEA Grapalat" w:hAnsi="GHEA Grapalat"/>
          <w:lang w:val="hy-AM"/>
        </w:rPr>
      </w:pPr>
    </w:p>
    <w:p w:rsidR="00D266C9" w:rsidRPr="00BA64EE" w:rsidRDefault="00D266C9" w:rsidP="00D266C9">
      <w:pPr>
        <w:rPr>
          <w:rFonts w:ascii="GHEA Grapalat" w:hAnsi="GHEA Grapalat"/>
          <w:lang w:val="hy-AM"/>
        </w:rPr>
      </w:pPr>
    </w:p>
    <w:p w:rsidR="00D266C9" w:rsidRPr="00BA64EE" w:rsidRDefault="00D266C9" w:rsidP="00D266C9">
      <w:pPr>
        <w:rPr>
          <w:rFonts w:ascii="GHEA Grapalat" w:hAnsi="GHEA Grapalat"/>
          <w:lang w:val="hy-AM"/>
        </w:rPr>
      </w:pPr>
    </w:p>
    <w:p w:rsidR="00D266C9" w:rsidRPr="00BA64EE" w:rsidRDefault="00D266C9" w:rsidP="00D266C9">
      <w:pPr>
        <w:rPr>
          <w:rFonts w:ascii="GHEA Grapalat" w:hAnsi="GHEA Grapalat"/>
          <w:highlight w:val="yellow"/>
          <w:lang w:val="hy-AM"/>
        </w:rPr>
      </w:pPr>
    </w:p>
    <w:p w:rsidR="00D266C9" w:rsidRPr="00BA64EE" w:rsidRDefault="00D266C9" w:rsidP="00D266C9">
      <w:pPr>
        <w:rPr>
          <w:rFonts w:ascii="GHEA Grapalat" w:hAnsi="GHEA Grapalat"/>
          <w:highlight w:val="yellow"/>
          <w:lang w:val="hy-AM"/>
        </w:rPr>
      </w:pPr>
    </w:p>
    <w:p w:rsidR="00D266C9" w:rsidRPr="00BA64EE" w:rsidRDefault="00D266C9" w:rsidP="00D266C9">
      <w:pPr>
        <w:rPr>
          <w:rFonts w:ascii="GHEA Grapalat" w:hAnsi="GHEA Grapalat"/>
          <w:highlight w:val="yellow"/>
          <w:lang w:val="hy-AM"/>
        </w:rPr>
      </w:pPr>
    </w:p>
    <w:p w:rsidR="00D266C9" w:rsidRPr="00BA64EE" w:rsidRDefault="00D266C9" w:rsidP="00D266C9">
      <w:pPr>
        <w:rPr>
          <w:rFonts w:ascii="GHEA Grapalat" w:hAnsi="GHEA Grapalat"/>
          <w:highlight w:val="yellow"/>
          <w:lang w:val="hy-AM"/>
        </w:rPr>
      </w:pPr>
    </w:p>
    <w:p w:rsidR="00D266C9" w:rsidRPr="00BA64EE" w:rsidRDefault="00D266C9" w:rsidP="00D266C9">
      <w:pPr>
        <w:rPr>
          <w:rFonts w:ascii="GHEA Grapalat" w:hAnsi="GHEA Grapalat"/>
          <w:highlight w:val="yellow"/>
          <w:lang w:val="hy-AM"/>
        </w:rPr>
      </w:pPr>
    </w:p>
    <w:p w:rsidR="00D266C9" w:rsidRPr="00BA64EE" w:rsidRDefault="00D266C9" w:rsidP="00D266C9">
      <w:pPr>
        <w:rPr>
          <w:rFonts w:ascii="GHEA Grapalat" w:hAnsi="GHEA Grapalat"/>
          <w:highlight w:val="yellow"/>
          <w:lang w:val="hy-AM"/>
        </w:rPr>
      </w:pPr>
    </w:p>
    <w:p w:rsidR="00D266C9" w:rsidRPr="00BA64EE" w:rsidRDefault="00D266C9" w:rsidP="00D266C9">
      <w:pPr>
        <w:rPr>
          <w:rFonts w:ascii="GHEA Grapalat" w:hAnsi="GHEA Grapalat"/>
          <w:highlight w:val="yellow"/>
          <w:lang w:val="hy-AM"/>
        </w:rPr>
      </w:pPr>
    </w:p>
    <w:p w:rsidR="008C70BA" w:rsidRPr="00BA64EE" w:rsidRDefault="008C70BA" w:rsidP="00D266C9">
      <w:pPr>
        <w:rPr>
          <w:rFonts w:ascii="GHEA Grapalat" w:hAnsi="GHEA Grapalat"/>
          <w:highlight w:val="yellow"/>
          <w:lang w:val="hy-AM"/>
        </w:rPr>
      </w:pPr>
    </w:p>
    <w:p w:rsidR="00D266C9" w:rsidRPr="00BA64EE" w:rsidRDefault="00D266C9" w:rsidP="00D266C9">
      <w:pPr>
        <w:rPr>
          <w:rFonts w:ascii="GHEA Grapalat" w:hAnsi="GHEA Grapalat"/>
          <w:highlight w:val="yellow"/>
          <w:lang w:val="hy-AM"/>
        </w:rPr>
      </w:pPr>
    </w:p>
    <w:p w:rsidR="00D266C9" w:rsidRPr="00BA64EE" w:rsidRDefault="00D266C9" w:rsidP="00D266C9">
      <w:pPr>
        <w:rPr>
          <w:rFonts w:ascii="GHEA Grapalat" w:hAnsi="GHEA Grapalat"/>
          <w:highlight w:val="yellow"/>
          <w:lang w:val="hy-AM"/>
        </w:rPr>
      </w:pPr>
    </w:p>
    <w:tbl>
      <w:tblPr>
        <w:tblW w:w="15183" w:type="dxa"/>
        <w:tblInd w:w="93" w:type="dxa"/>
        <w:tblLook w:val="04A0" w:firstRow="1" w:lastRow="0" w:firstColumn="1" w:lastColumn="0" w:noHBand="0" w:noVBand="1"/>
      </w:tblPr>
      <w:tblGrid>
        <w:gridCol w:w="5702"/>
        <w:gridCol w:w="2003"/>
        <w:gridCol w:w="2003"/>
        <w:gridCol w:w="1698"/>
        <w:gridCol w:w="2319"/>
        <w:gridCol w:w="1458"/>
      </w:tblGrid>
      <w:tr w:rsidR="00E25375" w:rsidRPr="000E281C" w:rsidTr="00B4161D">
        <w:trPr>
          <w:trHeight w:val="930"/>
        </w:trPr>
        <w:tc>
          <w:tcPr>
            <w:tcW w:w="1518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lastRenderedPageBreak/>
              <w:t>ՏԵՂԵԿԱՆՔ</w:t>
            </w:r>
            <w:r w:rsidRPr="00BA64EE">
              <w:rPr>
                <w:rFonts w:ascii="GHEA Grapalat" w:hAnsi="GHEA Grapalat"/>
                <w:color w:val="000000"/>
                <w:sz w:val="22"/>
                <w:szCs w:val="22"/>
                <w:lang w:val="hy-AM" w:eastAsia="en-GB"/>
              </w:rPr>
              <w:br/>
              <w:t xml:space="preserve">ՀՀ կառավարության </w:t>
            </w:r>
            <w:r w:rsidRPr="00BA64EE">
              <w:rPr>
                <w:rFonts w:ascii="GHEA Grapalat" w:hAnsi="GHEA Grapalat"/>
                <w:color w:val="000000"/>
                <w:sz w:val="22"/>
                <w:szCs w:val="22"/>
                <w:lang w:val="hy-AM" w:eastAsia="en-US"/>
              </w:rPr>
              <w:t xml:space="preserve">2017 թվականի հոկտեմբերի 5-ի N1225-Ն </w:t>
            </w:r>
            <w:r w:rsidRPr="00BA64EE">
              <w:rPr>
                <w:rFonts w:ascii="GHEA Grapalat" w:hAnsi="GHEA Grapalat"/>
                <w:color w:val="000000"/>
                <w:sz w:val="22"/>
                <w:szCs w:val="22"/>
                <w:lang w:val="hy-AM" w:eastAsia="en-GB"/>
              </w:rPr>
              <w:t>որոշման պահանջներին համաձայն ծրագրի գնահատականները և ՀՀ էկոնոմիկայի նախարարության կողմից ամփոփված միջին արդյունք</w:t>
            </w:r>
          </w:p>
        </w:tc>
      </w:tr>
      <w:tr w:rsidR="00E25375" w:rsidRPr="00BA64EE" w:rsidTr="00B4161D">
        <w:trPr>
          <w:trHeight w:val="465"/>
        </w:trPr>
        <w:tc>
          <w:tcPr>
            <w:tcW w:w="15183"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«ԳՐԻՆ ՖԱՐՄԵՐ» ՍՊԸ</w:t>
            </w:r>
          </w:p>
        </w:tc>
      </w:tr>
      <w:tr w:rsidR="00E25375" w:rsidRPr="00BA64EE" w:rsidTr="00B4161D">
        <w:trPr>
          <w:trHeight w:val="1131"/>
        </w:trPr>
        <w:tc>
          <w:tcPr>
            <w:tcW w:w="5702" w:type="dxa"/>
            <w:tcBorders>
              <w:top w:val="nil"/>
              <w:left w:val="single" w:sz="4" w:space="0" w:color="auto"/>
              <w:bottom w:val="nil"/>
              <w:right w:val="single" w:sz="4" w:space="0" w:color="auto"/>
            </w:tcBorders>
            <w:shd w:val="clear" w:color="auto" w:fill="auto"/>
            <w:noWrap/>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Գնահատման չափորոշիչներ</w:t>
            </w:r>
          </w:p>
        </w:tc>
        <w:tc>
          <w:tcPr>
            <w:tcW w:w="1963" w:type="dxa"/>
            <w:tcBorders>
              <w:top w:val="nil"/>
              <w:left w:val="nil"/>
              <w:bottom w:val="single" w:sz="4" w:space="0" w:color="auto"/>
              <w:right w:val="single" w:sz="4" w:space="0" w:color="auto"/>
            </w:tcBorders>
            <w:shd w:val="clear" w:color="auto" w:fill="auto"/>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ՀՀ տնտեսական զարգացման և ներդրումների նախարարություն</w:t>
            </w:r>
          </w:p>
        </w:tc>
        <w:tc>
          <w:tcPr>
            <w:tcW w:w="1964" w:type="dxa"/>
            <w:tcBorders>
              <w:top w:val="nil"/>
              <w:left w:val="nil"/>
              <w:bottom w:val="single" w:sz="4" w:space="0" w:color="auto"/>
              <w:right w:val="single" w:sz="4" w:space="0" w:color="auto"/>
            </w:tcBorders>
            <w:shd w:val="clear" w:color="auto" w:fill="auto"/>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ՀՀ ֆինանսների նախարարություն</w:t>
            </w:r>
          </w:p>
        </w:tc>
        <w:tc>
          <w:tcPr>
            <w:tcW w:w="1698" w:type="dxa"/>
            <w:tcBorders>
              <w:top w:val="nil"/>
              <w:left w:val="nil"/>
              <w:bottom w:val="single" w:sz="4" w:space="0" w:color="auto"/>
              <w:right w:val="single" w:sz="4" w:space="0" w:color="auto"/>
            </w:tcBorders>
            <w:shd w:val="clear" w:color="auto" w:fill="auto"/>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ՀՀ ԿԱ պետական եկամուտների կոմիտե</w:t>
            </w:r>
          </w:p>
        </w:tc>
        <w:tc>
          <w:tcPr>
            <w:tcW w:w="2273" w:type="dxa"/>
            <w:tcBorders>
              <w:top w:val="nil"/>
              <w:left w:val="nil"/>
              <w:bottom w:val="nil"/>
              <w:right w:val="nil"/>
            </w:tcBorders>
            <w:shd w:val="clear" w:color="auto" w:fill="auto"/>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ՀՀ գյուղատնտեսության նախարարություն</w:t>
            </w:r>
          </w:p>
        </w:tc>
        <w:tc>
          <w:tcPr>
            <w:tcW w:w="1583" w:type="dxa"/>
            <w:tcBorders>
              <w:top w:val="nil"/>
              <w:left w:val="single" w:sz="4" w:space="0" w:color="auto"/>
              <w:bottom w:val="single" w:sz="4" w:space="0" w:color="auto"/>
              <w:right w:val="single" w:sz="4" w:space="0" w:color="auto"/>
            </w:tcBorders>
            <w:shd w:val="clear" w:color="auto" w:fill="auto"/>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Ամփոփված արդյունք</w:t>
            </w:r>
          </w:p>
        </w:tc>
      </w:tr>
      <w:tr w:rsidR="00E25375" w:rsidRPr="00BA64EE" w:rsidTr="00B4161D">
        <w:trPr>
          <w:trHeight w:val="695"/>
        </w:trPr>
        <w:tc>
          <w:tcPr>
            <w:tcW w:w="5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Տնտեսության վրա մուլտիպլիկատիվ ազդեցություն (7)</w:t>
            </w:r>
          </w:p>
        </w:tc>
        <w:tc>
          <w:tcPr>
            <w:tcW w:w="1963"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5</w:t>
            </w:r>
          </w:p>
        </w:tc>
        <w:tc>
          <w:tcPr>
            <w:tcW w:w="1964"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5</w:t>
            </w:r>
          </w:p>
        </w:tc>
        <w:tc>
          <w:tcPr>
            <w:tcW w:w="1698"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3</w:t>
            </w:r>
          </w:p>
        </w:tc>
        <w:tc>
          <w:tcPr>
            <w:tcW w:w="2273" w:type="dxa"/>
            <w:tcBorders>
              <w:top w:val="single" w:sz="4" w:space="0" w:color="auto"/>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6</w:t>
            </w:r>
          </w:p>
        </w:tc>
        <w:tc>
          <w:tcPr>
            <w:tcW w:w="1583" w:type="dxa"/>
            <w:tcBorders>
              <w:top w:val="nil"/>
              <w:left w:val="nil"/>
              <w:bottom w:val="single" w:sz="4" w:space="0" w:color="auto"/>
              <w:right w:val="single" w:sz="4" w:space="0" w:color="auto"/>
            </w:tcBorders>
            <w:shd w:val="clear" w:color="auto" w:fill="auto"/>
            <w:vAlign w:val="center"/>
            <w:hideMark/>
          </w:tcPr>
          <w:p w:rsidR="00E25375" w:rsidRPr="00746511" w:rsidRDefault="00E25375" w:rsidP="00746511">
            <w:pPr>
              <w:jc w:val="center"/>
              <w:rPr>
                <w:rFonts w:ascii="GHEA Grapalat" w:hAnsi="GHEA Grapalat"/>
                <w:color w:val="000000"/>
                <w:sz w:val="22"/>
                <w:szCs w:val="22"/>
                <w:lang w:val="en-GB" w:eastAsia="en-GB"/>
              </w:rPr>
            </w:pPr>
            <w:r w:rsidRPr="00BA64EE">
              <w:rPr>
                <w:rFonts w:ascii="GHEA Grapalat" w:hAnsi="GHEA Grapalat"/>
                <w:color w:val="000000"/>
                <w:sz w:val="22"/>
                <w:szCs w:val="22"/>
                <w:lang w:val="hy-AM" w:eastAsia="en-GB"/>
              </w:rPr>
              <w:t>4.</w:t>
            </w:r>
            <w:r w:rsidR="00746511">
              <w:rPr>
                <w:rFonts w:ascii="GHEA Grapalat" w:hAnsi="GHEA Grapalat"/>
                <w:color w:val="000000"/>
                <w:sz w:val="22"/>
                <w:szCs w:val="22"/>
                <w:lang w:val="en-GB" w:eastAsia="en-GB"/>
              </w:rPr>
              <w:t>75</w:t>
            </w:r>
          </w:p>
        </w:tc>
      </w:tr>
      <w:tr w:rsidR="00E25375" w:rsidRPr="00BA64EE" w:rsidTr="00B4161D">
        <w:trPr>
          <w:trHeight w:val="563"/>
        </w:trPr>
        <w:tc>
          <w:tcPr>
            <w:tcW w:w="5702" w:type="dxa"/>
            <w:tcBorders>
              <w:top w:val="nil"/>
              <w:left w:val="single" w:sz="4" w:space="0" w:color="auto"/>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Զբաղվածության ընդլայնում (10)</w:t>
            </w:r>
          </w:p>
        </w:tc>
        <w:tc>
          <w:tcPr>
            <w:tcW w:w="1963"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7</w:t>
            </w:r>
          </w:p>
        </w:tc>
        <w:tc>
          <w:tcPr>
            <w:tcW w:w="1964"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5</w:t>
            </w:r>
          </w:p>
        </w:tc>
        <w:tc>
          <w:tcPr>
            <w:tcW w:w="1698"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5</w:t>
            </w:r>
          </w:p>
        </w:tc>
        <w:tc>
          <w:tcPr>
            <w:tcW w:w="2273"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8</w:t>
            </w:r>
          </w:p>
        </w:tc>
        <w:tc>
          <w:tcPr>
            <w:tcW w:w="1583" w:type="dxa"/>
            <w:tcBorders>
              <w:top w:val="nil"/>
              <w:left w:val="nil"/>
              <w:bottom w:val="single" w:sz="4" w:space="0" w:color="auto"/>
              <w:right w:val="single" w:sz="4" w:space="0" w:color="auto"/>
            </w:tcBorders>
            <w:shd w:val="clear" w:color="auto" w:fill="auto"/>
            <w:vAlign w:val="center"/>
            <w:hideMark/>
          </w:tcPr>
          <w:p w:rsidR="00E25375" w:rsidRPr="00746511" w:rsidRDefault="00E25375" w:rsidP="00746511">
            <w:pPr>
              <w:jc w:val="center"/>
              <w:rPr>
                <w:rFonts w:ascii="GHEA Grapalat" w:hAnsi="GHEA Grapalat"/>
                <w:color w:val="000000"/>
                <w:sz w:val="22"/>
                <w:szCs w:val="22"/>
                <w:lang w:val="en-GB" w:eastAsia="en-GB"/>
              </w:rPr>
            </w:pPr>
            <w:r w:rsidRPr="00BA64EE">
              <w:rPr>
                <w:rFonts w:ascii="GHEA Grapalat" w:hAnsi="GHEA Grapalat"/>
                <w:color w:val="000000"/>
                <w:sz w:val="22"/>
                <w:szCs w:val="22"/>
                <w:lang w:val="hy-AM" w:eastAsia="en-GB"/>
              </w:rPr>
              <w:t>6.</w:t>
            </w:r>
            <w:r w:rsidR="00746511">
              <w:rPr>
                <w:rFonts w:ascii="GHEA Grapalat" w:hAnsi="GHEA Grapalat"/>
                <w:color w:val="000000"/>
                <w:sz w:val="22"/>
                <w:szCs w:val="22"/>
                <w:lang w:val="en-GB" w:eastAsia="en-GB"/>
              </w:rPr>
              <w:t>25</w:t>
            </w:r>
          </w:p>
        </w:tc>
      </w:tr>
      <w:tr w:rsidR="00E25375" w:rsidRPr="00BA64EE" w:rsidTr="00B4161D">
        <w:trPr>
          <w:trHeight w:val="840"/>
        </w:trPr>
        <w:tc>
          <w:tcPr>
            <w:tcW w:w="5702" w:type="dxa"/>
            <w:tcBorders>
              <w:top w:val="nil"/>
              <w:left w:val="single" w:sz="4" w:space="0" w:color="auto"/>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Նորարարություն և արտադրողականության բարձրացում (10)</w:t>
            </w:r>
          </w:p>
        </w:tc>
        <w:tc>
          <w:tcPr>
            <w:tcW w:w="1963"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7</w:t>
            </w:r>
          </w:p>
        </w:tc>
        <w:tc>
          <w:tcPr>
            <w:tcW w:w="1964"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9</w:t>
            </w:r>
          </w:p>
        </w:tc>
        <w:tc>
          <w:tcPr>
            <w:tcW w:w="1698"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4</w:t>
            </w:r>
          </w:p>
        </w:tc>
        <w:tc>
          <w:tcPr>
            <w:tcW w:w="2273"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8</w:t>
            </w:r>
          </w:p>
        </w:tc>
        <w:tc>
          <w:tcPr>
            <w:tcW w:w="1583" w:type="dxa"/>
            <w:tcBorders>
              <w:top w:val="nil"/>
              <w:left w:val="nil"/>
              <w:bottom w:val="single" w:sz="4" w:space="0" w:color="auto"/>
              <w:right w:val="single" w:sz="4" w:space="0" w:color="auto"/>
            </w:tcBorders>
            <w:shd w:val="clear" w:color="auto" w:fill="auto"/>
            <w:vAlign w:val="center"/>
            <w:hideMark/>
          </w:tcPr>
          <w:p w:rsidR="00E25375" w:rsidRPr="00746511" w:rsidRDefault="00E25375" w:rsidP="00E25375">
            <w:pPr>
              <w:jc w:val="center"/>
              <w:rPr>
                <w:rFonts w:ascii="GHEA Grapalat" w:hAnsi="GHEA Grapalat"/>
                <w:color w:val="000000"/>
                <w:sz w:val="22"/>
                <w:szCs w:val="22"/>
                <w:lang w:val="en-GB" w:eastAsia="en-GB"/>
              </w:rPr>
            </w:pPr>
            <w:r w:rsidRPr="00BA64EE">
              <w:rPr>
                <w:rFonts w:ascii="GHEA Grapalat" w:hAnsi="GHEA Grapalat"/>
                <w:color w:val="000000"/>
                <w:sz w:val="22"/>
                <w:szCs w:val="22"/>
                <w:lang w:val="hy-AM" w:eastAsia="en-GB"/>
              </w:rPr>
              <w:t>7.0</w:t>
            </w:r>
            <w:r w:rsidR="00746511">
              <w:rPr>
                <w:rFonts w:ascii="GHEA Grapalat" w:hAnsi="GHEA Grapalat"/>
                <w:color w:val="000000"/>
                <w:sz w:val="22"/>
                <w:szCs w:val="22"/>
                <w:lang w:val="en-GB" w:eastAsia="en-GB"/>
              </w:rPr>
              <w:t>0</w:t>
            </w:r>
          </w:p>
        </w:tc>
      </w:tr>
      <w:tr w:rsidR="00E25375" w:rsidRPr="00BA64EE" w:rsidTr="00B4161D">
        <w:trPr>
          <w:trHeight w:val="554"/>
        </w:trPr>
        <w:tc>
          <w:tcPr>
            <w:tcW w:w="5702" w:type="dxa"/>
            <w:tcBorders>
              <w:top w:val="nil"/>
              <w:left w:val="single" w:sz="4" w:space="0" w:color="auto"/>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Արտահանման ուղղվածություն (10)</w:t>
            </w:r>
          </w:p>
        </w:tc>
        <w:tc>
          <w:tcPr>
            <w:tcW w:w="1963"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4</w:t>
            </w:r>
          </w:p>
        </w:tc>
        <w:tc>
          <w:tcPr>
            <w:tcW w:w="1964"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5</w:t>
            </w:r>
          </w:p>
        </w:tc>
        <w:tc>
          <w:tcPr>
            <w:tcW w:w="1698"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6</w:t>
            </w:r>
          </w:p>
        </w:tc>
        <w:tc>
          <w:tcPr>
            <w:tcW w:w="2273"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5</w:t>
            </w:r>
          </w:p>
        </w:tc>
        <w:tc>
          <w:tcPr>
            <w:tcW w:w="1583" w:type="dxa"/>
            <w:tcBorders>
              <w:top w:val="nil"/>
              <w:left w:val="nil"/>
              <w:bottom w:val="single" w:sz="4" w:space="0" w:color="auto"/>
              <w:right w:val="single" w:sz="4" w:space="0" w:color="auto"/>
            </w:tcBorders>
            <w:shd w:val="clear" w:color="auto" w:fill="auto"/>
            <w:vAlign w:val="center"/>
            <w:hideMark/>
          </w:tcPr>
          <w:p w:rsidR="00E25375" w:rsidRPr="00746511" w:rsidRDefault="00E25375" w:rsidP="00E25375">
            <w:pPr>
              <w:jc w:val="center"/>
              <w:rPr>
                <w:rFonts w:ascii="GHEA Grapalat" w:hAnsi="GHEA Grapalat"/>
                <w:color w:val="000000"/>
                <w:sz w:val="22"/>
                <w:szCs w:val="22"/>
                <w:lang w:val="en-GB" w:eastAsia="en-GB"/>
              </w:rPr>
            </w:pPr>
            <w:r w:rsidRPr="00BA64EE">
              <w:rPr>
                <w:rFonts w:ascii="GHEA Grapalat" w:hAnsi="GHEA Grapalat"/>
                <w:color w:val="000000"/>
                <w:sz w:val="22"/>
                <w:szCs w:val="22"/>
                <w:lang w:val="hy-AM" w:eastAsia="en-GB"/>
              </w:rPr>
              <w:t>5.0</w:t>
            </w:r>
            <w:r w:rsidR="00746511">
              <w:rPr>
                <w:rFonts w:ascii="GHEA Grapalat" w:hAnsi="GHEA Grapalat"/>
                <w:color w:val="000000"/>
                <w:sz w:val="22"/>
                <w:szCs w:val="22"/>
                <w:lang w:val="en-GB" w:eastAsia="en-GB"/>
              </w:rPr>
              <w:t>0</w:t>
            </w:r>
          </w:p>
        </w:tc>
      </w:tr>
      <w:tr w:rsidR="00E25375" w:rsidRPr="00BA64EE" w:rsidTr="00B4161D">
        <w:trPr>
          <w:trHeight w:val="832"/>
        </w:trPr>
        <w:tc>
          <w:tcPr>
            <w:tcW w:w="5702" w:type="dxa"/>
            <w:tcBorders>
              <w:top w:val="nil"/>
              <w:left w:val="single" w:sz="4" w:space="0" w:color="auto"/>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Ծրագրի իրականացման շրջանակներում տրվող միջին աշխատավարձ (10)</w:t>
            </w:r>
          </w:p>
        </w:tc>
        <w:tc>
          <w:tcPr>
            <w:tcW w:w="1963"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4</w:t>
            </w:r>
          </w:p>
        </w:tc>
        <w:tc>
          <w:tcPr>
            <w:tcW w:w="1964"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2</w:t>
            </w:r>
          </w:p>
        </w:tc>
        <w:tc>
          <w:tcPr>
            <w:tcW w:w="1698"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5</w:t>
            </w:r>
          </w:p>
        </w:tc>
        <w:tc>
          <w:tcPr>
            <w:tcW w:w="2273"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5</w:t>
            </w:r>
          </w:p>
        </w:tc>
        <w:tc>
          <w:tcPr>
            <w:tcW w:w="1583" w:type="dxa"/>
            <w:tcBorders>
              <w:top w:val="nil"/>
              <w:left w:val="nil"/>
              <w:bottom w:val="single" w:sz="4" w:space="0" w:color="auto"/>
              <w:right w:val="single" w:sz="4" w:space="0" w:color="auto"/>
            </w:tcBorders>
            <w:shd w:val="clear" w:color="auto" w:fill="auto"/>
            <w:vAlign w:val="center"/>
            <w:hideMark/>
          </w:tcPr>
          <w:p w:rsidR="00E25375" w:rsidRPr="00746511" w:rsidRDefault="00E25375" w:rsidP="00E25375">
            <w:pPr>
              <w:jc w:val="center"/>
              <w:rPr>
                <w:rFonts w:ascii="GHEA Grapalat" w:hAnsi="GHEA Grapalat"/>
                <w:color w:val="000000"/>
                <w:sz w:val="22"/>
                <w:szCs w:val="22"/>
                <w:lang w:val="en-GB" w:eastAsia="en-GB"/>
              </w:rPr>
            </w:pPr>
            <w:r w:rsidRPr="00BA64EE">
              <w:rPr>
                <w:rFonts w:ascii="GHEA Grapalat" w:hAnsi="GHEA Grapalat"/>
                <w:color w:val="000000"/>
                <w:sz w:val="22"/>
                <w:szCs w:val="22"/>
                <w:lang w:val="hy-AM" w:eastAsia="en-GB"/>
              </w:rPr>
              <w:t>4.0</w:t>
            </w:r>
            <w:r w:rsidR="00746511">
              <w:rPr>
                <w:rFonts w:ascii="GHEA Grapalat" w:hAnsi="GHEA Grapalat"/>
                <w:color w:val="000000"/>
                <w:sz w:val="22"/>
                <w:szCs w:val="22"/>
                <w:lang w:val="en-GB" w:eastAsia="en-GB"/>
              </w:rPr>
              <w:t>0</w:t>
            </w:r>
          </w:p>
        </w:tc>
      </w:tr>
      <w:tr w:rsidR="00E25375" w:rsidRPr="00BA64EE" w:rsidTr="00B4161D">
        <w:trPr>
          <w:trHeight w:val="1269"/>
        </w:trPr>
        <w:tc>
          <w:tcPr>
            <w:tcW w:w="5702" w:type="dxa"/>
            <w:tcBorders>
              <w:top w:val="nil"/>
              <w:left w:val="single" w:sz="4" w:space="0" w:color="auto"/>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Անձի համապատասխանությունը «Փոքր և միջին ձեռնարկատիրության պետական աջակցության մասին» Հայաստանի Հանրապետության օրենքով սահմանված դասակարգմանը (3)</w:t>
            </w:r>
          </w:p>
        </w:tc>
        <w:tc>
          <w:tcPr>
            <w:tcW w:w="1963"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2</w:t>
            </w:r>
          </w:p>
        </w:tc>
        <w:tc>
          <w:tcPr>
            <w:tcW w:w="1964"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2</w:t>
            </w:r>
          </w:p>
        </w:tc>
        <w:tc>
          <w:tcPr>
            <w:tcW w:w="1698"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3</w:t>
            </w:r>
          </w:p>
        </w:tc>
        <w:tc>
          <w:tcPr>
            <w:tcW w:w="2273"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3</w:t>
            </w:r>
          </w:p>
        </w:tc>
        <w:tc>
          <w:tcPr>
            <w:tcW w:w="1583" w:type="dxa"/>
            <w:tcBorders>
              <w:top w:val="nil"/>
              <w:left w:val="nil"/>
              <w:bottom w:val="single" w:sz="4" w:space="0" w:color="auto"/>
              <w:right w:val="single" w:sz="4" w:space="0" w:color="auto"/>
            </w:tcBorders>
            <w:shd w:val="clear" w:color="auto" w:fill="auto"/>
            <w:vAlign w:val="center"/>
            <w:hideMark/>
          </w:tcPr>
          <w:p w:rsidR="00E25375" w:rsidRPr="00746511" w:rsidRDefault="00E25375" w:rsidP="00E25375">
            <w:pPr>
              <w:jc w:val="center"/>
              <w:rPr>
                <w:rFonts w:ascii="GHEA Grapalat" w:hAnsi="GHEA Grapalat"/>
                <w:color w:val="000000"/>
                <w:sz w:val="22"/>
                <w:szCs w:val="22"/>
                <w:lang w:val="en-GB" w:eastAsia="en-GB"/>
              </w:rPr>
            </w:pPr>
            <w:r w:rsidRPr="00BA64EE">
              <w:rPr>
                <w:rFonts w:ascii="GHEA Grapalat" w:hAnsi="GHEA Grapalat"/>
                <w:color w:val="000000"/>
                <w:sz w:val="22"/>
                <w:szCs w:val="22"/>
                <w:lang w:val="hy-AM" w:eastAsia="en-GB"/>
              </w:rPr>
              <w:t>2.5</w:t>
            </w:r>
            <w:r w:rsidR="00746511">
              <w:rPr>
                <w:rFonts w:ascii="GHEA Grapalat" w:hAnsi="GHEA Grapalat"/>
                <w:color w:val="000000"/>
                <w:sz w:val="22"/>
                <w:szCs w:val="22"/>
                <w:lang w:val="en-GB" w:eastAsia="en-GB"/>
              </w:rPr>
              <w:t>0</w:t>
            </w:r>
          </w:p>
        </w:tc>
      </w:tr>
      <w:tr w:rsidR="00E25375" w:rsidRPr="00BA64EE" w:rsidTr="00B4161D">
        <w:trPr>
          <w:trHeight w:val="750"/>
        </w:trPr>
        <w:tc>
          <w:tcPr>
            <w:tcW w:w="5702" w:type="dxa"/>
            <w:tcBorders>
              <w:top w:val="nil"/>
              <w:left w:val="single" w:sz="4" w:space="0" w:color="auto"/>
              <w:bottom w:val="single" w:sz="4" w:space="0" w:color="auto"/>
              <w:right w:val="single" w:sz="4" w:space="0" w:color="auto"/>
            </w:tcBorders>
            <w:shd w:val="clear" w:color="auto" w:fill="auto"/>
            <w:noWrap/>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Ընդհամենը</w:t>
            </w:r>
            <w:r w:rsidR="008C70BA" w:rsidRPr="00BA64EE">
              <w:rPr>
                <w:rFonts w:ascii="GHEA Grapalat" w:hAnsi="GHEA Grapalat"/>
                <w:color w:val="000000"/>
                <w:sz w:val="22"/>
                <w:szCs w:val="22"/>
                <w:lang w:val="hy-AM" w:eastAsia="en-GB"/>
              </w:rPr>
              <w:t>՝</w:t>
            </w:r>
          </w:p>
        </w:tc>
        <w:tc>
          <w:tcPr>
            <w:tcW w:w="1963" w:type="dxa"/>
            <w:tcBorders>
              <w:top w:val="nil"/>
              <w:left w:val="nil"/>
              <w:bottom w:val="single" w:sz="4" w:space="0" w:color="auto"/>
              <w:right w:val="single" w:sz="4" w:space="0" w:color="auto"/>
            </w:tcBorders>
            <w:shd w:val="clear" w:color="auto" w:fill="auto"/>
            <w:noWrap/>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29</w:t>
            </w:r>
          </w:p>
        </w:tc>
        <w:tc>
          <w:tcPr>
            <w:tcW w:w="1964" w:type="dxa"/>
            <w:tcBorders>
              <w:top w:val="nil"/>
              <w:left w:val="nil"/>
              <w:bottom w:val="single" w:sz="4" w:space="0" w:color="auto"/>
              <w:right w:val="single" w:sz="4" w:space="0" w:color="auto"/>
            </w:tcBorders>
            <w:shd w:val="clear" w:color="auto" w:fill="auto"/>
            <w:noWrap/>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28</w:t>
            </w:r>
          </w:p>
        </w:tc>
        <w:tc>
          <w:tcPr>
            <w:tcW w:w="1698" w:type="dxa"/>
            <w:tcBorders>
              <w:top w:val="nil"/>
              <w:left w:val="nil"/>
              <w:bottom w:val="single" w:sz="4" w:space="0" w:color="auto"/>
              <w:right w:val="single" w:sz="4" w:space="0" w:color="auto"/>
            </w:tcBorders>
            <w:shd w:val="clear" w:color="auto" w:fill="auto"/>
            <w:noWrap/>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26</w:t>
            </w:r>
          </w:p>
        </w:tc>
        <w:tc>
          <w:tcPr>
            <w:tcW w:w="2273" w:type="dxa"/>
            <w:tcBorders>
              <w:top w:val="nil"/>
              <w:left w:val="nil"/>
              <w:bottom w:val="single" w:sz="4" w:space="0" w:color="auto"/>
              <w:right w:val="single" w:sz="4" w:space="0" w:color="auto"/>
            </w:tcBorders>
            <w:shd w:val="clear" w:color="auto" w:fill="auto"/>
            <w:noWrap/>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35</w:t>
            </w:r>
          </w:p>
        </w:tc>
        <w:tc>
          <w:tcPr>
            <w:tcW w:w="1583" w:type="dxa"/>
            <w:tcBorders>
              <w:top w:val="nil"/>
              <w:left w:val="nil"/>
              <w:bottom w:val="single" w:sz="4" w:space="0" w:color="auto"/>
              <w:right w:val="single" w:sz="4" w:space="0" w:color="auto"/>
            </w:tcBorders>
            <w:shd w:val="clear" w:color="auto" w:fill="auto"/>
            <w:vAlign w:val="center"/>
            <w:hideMark/>
          </w:tcPr>
          <w:p w:rsidR="00E25375" w:rsidRPr="00BA64EE" w:rsidRDefault="00E25375" w:rsidP="00E25375">
            <w:pPr>
              <w:jc w:val="center"/>
              <w:rPr>
                <w:rFonts w:ascii="GHEA Grapalat" w:hAnsi="GHEA Grapalat"/>
                <w:color w:val="000000"/>
                <w:sz w:val="22"/>
                <w:szCs w:val="22"/>
                <w:lang w:val="hy-AM" w:eastAsia="en-GB"/>
              </w:rPr>
            </w:pPr>
            <w:r w:rsidRPr="00BA64EE">
              <w:rPr>
                <w:rFonts w:ascii="GHEA Grapalat" w:hAnsi="GHEA Grapalat"/>
                <w:color w:val="000000"/>
                <w:sz w:val="22"/>
                <w:szCs w:val="22"/>
                <w:lang w:val="hy-AM" w:eastAsia="en-GB"/>
              </w:rPr>
              <w:t>29.5</w:t>
            </w:r>
          </w:p>
        </w:tc>
      </w:tr>
    </w:tbl>
    <w:p w:rsidR="00FC427E" w:rsidRPr="00BA64EE" w:rsidRDefault="00FC427E" w:rsidP="00E25375">
      <w:pPr>
        <w:rPr>
          <w:sz w:val="22"/>
          <w:szCs w:val="22"/>
          <w:lang w:val="hy-AM"/>
        </w:rPr>
      </w:pPr>
    </w:p>
    <w:sectPr w:rsidR="00FC427E" w:rsidRPr="00BA64EE" w:rsidSect="000215B5">
      <w:footerReference w:type="default" r:id="rId10"/>
      <w:footerReference w:type="first" r:id="rId11"/>
      <w:pgSz w:w="16840" w:h="11907" w:orient="landscape" w:code="9"/>
      <w:pgMar w:top="851" w:right="1134"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94F" w:rsidRDefault="00BB494F">
      <w:r>
        <w:separator/>
      </w:r>
    </w:p>
  </w:endnote>
  <w:endnote w:type="continuationSeparator" w:id="0">
    <w:p w:rsidR="00BB494F" w:rsidRDefault="00BB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 w:name="GHEAGrapalat">
    <w:panose1 w:val="00000000000000000000"/>
    <w:charset w:val="CC"/>
    <w:family w:val="auto"/>
    <w:notTrueType/>
    <w:pitch w:val="default"/>
    <w:sig w:usb0="00000201" w:usb1="00000000" w:usb2="00000000" w:usb3="00000000" w:csb0="00000004"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6C9" w:rsidRDefault="00D266C9">
    <w:pPr>
      <w:pStyle w:val="Footer"/>
    </w:pPr>
  </w:p>
  <w:p w:rsidR="00D266C9" w:rsidRDefault="00D266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6C9" w:rsidRPr="00453C9B" w:rsidRDefault="00D266C9">
    <w:pPr>
      <w:pStyle w:val="Footer"/>
      <w:rPr>
        <w:rFonts w:ascii="GHEA Grapalat" w:hAnsi="GHEA Grapala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37" w:rsidRDefault="00D92037">
    <w:pPr>
      <w:pStyle w:val="Footer"/>
    </w:pPr>
  </w:p>
  <w:p w:rsidR="00D92037" w:rsidRDefault="00D920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037" w:rsidRPr="00453C9B" w:rsidRDefault="00D92037">
    <w:pPr>
      <w:jc w:val="both"/>
      <w:rPr>
        <w:rFonts w:ascii="GHEA Grapalat" w:hAnsi="GHEA Grapalat" w:cs="Sylfaen"/>
        <w:sz w:val="16"/>
        <w:szCs w:val="16"/>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1" w:name="username"/>
    <w:bookmarkEnd w:id="1"/>
    <w:r w:rsidR="00F90EEF">
      <w:rPr>
        <w:rFonts w:ascii="GHEA Grapalat" w:hAnsi="GHEA Grapalat" w:cs="Sylfaen"/>
        <w:sz w:val="16"/>
        <w:szCs w:val="16"/>
      </w:rPr>
      <w:t xml:space="preserve">Ճյուղային տնտեսական քաղաքականություն Բալբաբյան </w:t>
    </w:r>
  </w:p>
  <w:p w:rsidR="00D92037" w:rsidRPr="00453C9B" w:rsidRDefault="00F90EEF">
    <w:pPr>
      <w:jc w:val="both"/>
      <w:rPr>
        <w:rFonts w:ascii="GHEA Grapalat" w:hAnsi="GHEA Grapalat" w:cs="Sylfaen"/>
        <w:sz w:val="16"/>
        <w:szCs w:val="16"/>
      </w:rPr>
    </w:pPr>
    <w:bookmarkStart w:id="2" w:name="phonenumber"/>
    <w:bookmarkEnd w:id="2"/>
    <w:r>
      <w:rPr>
        <w:rFonts w:ascii="GHEA Grapalat" w:hAnsi="GHEA Grapalat" w:cs="Sylfaen"/>
        <w:sz w:val="16"/>
        <w:szCs w:val="16"/>
      </w:rPr>
      <w:t>011597146</w:t>
    </w:r>
  </w:p>
  <w:p w:rsidR="00D92037" w:rsidRPr="00453C9B" w:rsidRDefault="00D92037">
    <w:pPr>
      <w:pStyle w:val="Footer"/>
      <w:rPr>
        <w:rFonts w:ascii="GHEA Grapalat" w:hAnsi="GHEA Grapal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94F" w:rsidRDefault="00BB494F">
      <w:r>
        <w:separator/>
      </w:r>
    </w:p>
  </w:footnote>
  <w:footnote w:type="continuationSeparator" w:id="0">
    <w:p w:rsidR="00BB494F" w:rsidRDefault="00BB49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BD096F"/>
    <w:multiLevelType w:val="hybridMultilevel"/>
    <w:tmpl w:val="857A0E7A"/>
    <w:lvl w:ilvl="0" w:tplc="AE1CF6A0">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C1"/>
    <w:rsid w:val="000070E1"/>
    <w:rsid w:val="000215B5"/>
    <w:rsid w:val="00075A13"/>
    <w:rsid w:val="0009525F"/>
    <w:rsid w:val="000A033A"/>
    <w:rsid w:val="000E170D"/>
    <w:rsid w:val="000E281C"/>
    <w:rsid w:val="00165259"/>
    <w:rsid w:val="001D6A99"/>
    <w:rsid w:val="001E5F99"/>
    <w:rsid w:val="00206BA6"/>
    <w:rsid w:val="002079A9"/>
    <w:rsid w:val="00294569"/>
    <w:rsid w:val="002E657C"/>
    <w:rsid w:val="0034531C"/>
    <w:rsid w:val="00361E23"/>
    <w:rsid w:val="00377C81"/>
    <w:rsid w:val="003A0382"/>
    <w:rsid w:val="003A334C"/>
    <w:rsid w:val="003C514B"/>
    <w:rsid w:val="00437A6E"/>
    <w:rsid w:val="004865C4"/>
    <w:rsid w:val="00487AD4"/>
    <w:rsid w:val="004950E1"/>
    <w:rsid w:val="004F1B0C"/>
    <w:rsid w:val="00500674"/>
    <w:rsid w:val="005063BE"/>
    <w:rsid w:val="005561C1"/>
    <w:rsid w:val="005C1F9A"/>
    <w:rsid w:val="006620C7"/>
    <w:rsid w:val="006F7521"/>
    <w:rsid w:val="00714677"/>
    <w:rsid w:val="00724131"/>
    <w:rsid w:val="00746511"/>
    <w:rsid w:val="0074680D"/>
    <w:rsid w:val="00781537"/>
    <w:rsid w:val="007933A8"/>
    <w:rsid w:val="007C128C"/>
    <w:rsid w:val="007C1EDA"/>
    <w:rsid w:val="00831144"/>
    <w:rsid w:val="0086716E"/>
    <w:rsid w:val="008C70BA"/>
    <w:rsid w:val="008D7DDD"/>
    <w:rsid w:val="00914192"/>
    <w:rsid w:val="00960DFD"/>
    <w:rsid w:val="0097688D"/>
    <w:rsid w:val="009B4807"/>
    <w:rsid w:val="009E20C1"/>
    <w:rsid w:val="00A0534A"/>
    <w:rsid w:val="00A54B85"/>
    <w:rsid w:val="00AB0C3B"/>
    <w:rsid w:val="00AE6BCB"/>
    <w:rsid w:val="00B4161D"/>
    <w:rsid w:val="00BA64EE"/>
    <w:rsid w:val="00BB494F"/>
    <w:rsid w:val="00BB77A5"/>
    <w:rsid w:val="00BF49AA"/>
    <w:rsid w:val="00C34BB9"/>
    <w:rsid w:val="00C759D7"/>
    <w:rsid w:val="00D115EA"/>
    <w:rsid w:val="00D266C9"/>
    <w:rsid w:val="00D50C22"/>
    <w:rsid w:val="00D54834"/>
    <w:rsid w:val="00D92037"/>
    <w:rsid w:val="00DC683A"/>
    <w:rsid w:val="00DE1CCD"/>
    <w:rsid w:val="00DF61C7"/>
    <w:rsid w:val="00E25375"/>
    <w:rsid w:val="00E446B7"/>
    <w:rsid w:val="00E542B4"/>
    <w:rsid w:val="00F77693"/>
    <w:rsid w:val="00F90EEF"/>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A52FB2-E533-494C-A49D-D8C9A5DE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61C1"/>
    <w:rPr>
      <w:rFonts w:ascii="Times Armenian" w:eastAsia="Times New Roman" w:hAnsi="Times Armenian" w:cs="Times New Roman"/>
      <w:sz w:val="24"/>
      <w:szCs w:val="20"/>
    </w:rPr>
  </w:style>
  <w:style w:type="character" w:customStyle="1" w:styleId="Heading5Char">
    <w:name w:val="Heading 5 Char"/>
    <w:basedOn w:val="DefaultParagraphFont"/>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basedOn w:val="DefaultParagraphFont"/>
    <w:link w:val="Footer"/>
    <w:rsid w:val="005561C1"/>
    <w:rPr>
      <w:rFonts w:ascii="Times New Roman" w:eastAsia="Times New Roman" w:hAnsi="Times New Roman" w:cs="Times New Roman"/>
      <w:sz w:val="20"/>
      <w:szCs w:val="20"/>
    </w:rPr>
  </w:style>
  <w:style w:type="character" w:styleId="Hyperlink">
    <w:name w:val="Hyperlink"/>
    <w:basedOn w:val="DefaultParagraphFont"/>
    <w:semiHidden/>
    <w:rsid w:val="005561C1"/>
    <w:rPr>
      <w:color w:val="0000FF"/>
      <w:u w:val="single"/>
    </w:rPr>
  </w:style>
  <w:style w:type="paragraph" w:styleId="Header">
    <w:name w:val="header"/>
    <w:basedOn w:val="Normal"/>
    <w:link w:val="HeaderChar"/>
    <w:uiPriority w:val="99"/>
    <w:unhideWhenUsed/>
    <w:rsid w:val="00D266C9"/>
    <w:pPr>
      <w:tabs>
        <w:tab w:val="center" w:pos="4513"/>
        <w:tab w:val="right" w:pos="9026"/>
      </w:tabs>
    </w:pPr>
  </w:style>
  <w:style w:type="character" w:customStyle="1" w:styleId="HeaderChar">
    <w:name w:val="Header Char"/>
    <w:basedOn w:val="DefaultParagraphFont"/>
    <w:link w:val="Header"/>
    <w:uiPriority w:val="99"/>
    <w:rsid w:val="00D266C9"/>
    <w:rPr>
      <w:rFonts w:ascii="Times New Roman" w:eastAsia="Times New Roman" w:hAnsi="Times New Roman"/>
      <w:sz w:val="24"/>
      <w:szCs w:val="24"/>
      <w:lang w:val="ru-RU" w:eastAsia="ru-RU"/>
    </w:rPr>
  </w:style>
  <w:style w:type="paragraph" w:styleId="ListParagraph">
    <w:name w:val="List Paragraph"/>
    <w:basedOn w:val="Normal"/>
    <w:uiPriority w:val="34"/>
    <w:qFormat/>
    <w:rsid w:val="00D266C9"/>
    <w:pPr>
      <w:spacing w:after="200" w:line="276" w:lineRule="auto"/>
      <w:ind w:left="720"/>
      <w:contextualSpacing/>
    </w:pPr>
    <w:rPr>
      <w:rFonts w:ascii="Calibri" w:eastAsia="Calibri" w:hAnsi="Calibri"/>
      <w:sz w:val="22"/>
      <w:szCs w:val="22"/>
      <w:lang w:val="hy-AM" w:eastAsia="en-US"/>
    </w:rPr>
  </w:style>
  <w:style w:type="paragraph" w:styleId="BodyText">
    <w:name w:val="Body Text"/>
    <w:basedOn w:val="Normal"/>
    <w:link w:val="BodyTextChar"/>
    <w:uiPriority w:val="99"/>
    <w:unhideWhenUsed/>
    <w:rsid w:val="00D266C9"/>
    <w:pPr>
      <w:spacing w:after="120"/>
    </w:pPr>
  </w:style>
  <w:style w:type="character" w:customStyle="1" w:styleId="BodyTextChar">
    <w:name w:val="Body Text Char"/>
    <w:basedOn w:val="DefaultParagraphFont"/>
    <w:link w:val="BodyText"/>
    <w:uiPriority w:val="99"/>
    <w:rsid w:val="00D266C9"/>
    <w:rPr>
      <w:rFonts w:ascii="Times New Roman" w:eastAsia="Times New Roman" w:hAnsi="Times New Roman"/>
      <w:sz w:val="24"/>
      <w:szCs w:val="24"/>
      <w:lang w:val="ru-RU" w:eastAsia="ru-RU"/>
    </w:rPr>
  </w:style>
  <w:style w:type="paragraph" w:styleId="BodyTextIndent">
    <w:name w:val="Body Text Indent"/>
    <w:basedOn w:val="Normal"/>
    <w:link w:val="BodyTextIndentChar"/>
    <w:uiPriority w:val="99"/>
    <w:semiHidden/>
    <w:unhideWhenUsed/>
    <w:rsid w:val="002E657C"/>
    <w:pPr>
      <w:spacing w:after="120"/>
      <w:ind w:left="283"/>
    </w:pPr>
  </w:style>
  <w:style w:type="character" w:customStyle="1" w:styleId="BodyTextIndentChar">
    <w:name w:val="Body Text Indent Char"/>
    <w:basedOn w:val="DefaultParagraphFont"/>
    <w:link w:val="BodyTextIndent"/>
    <w:uiPriority w:val="99"/>
    <w:semiHidden/>
    <w:rsid w:val="002E657C"/>
    <w:rPr>
      <w:rFonts w:ascii="Times New Roman" w:eastAsia="Times New Roman" w:hAnsi="Times New Roman"/>
      <w:sz w:val="24"/>
      <w:szCs w:val="24"/>
      <w:lang w:val="ru-RU" w:eastAsia="ru-RU"/>
    </w:rPr>
  </w:style>
  <w:style w:type="character" w:customStyle="1" w:styleId="apple-style-span">
    <w:name w:val="apple-style-span"/>
    <w:basedOn w:val="DefaultParagraphFont"/>
    <w:rsid w:val="008C7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921829">
      <w:bodyDiv w:val="1"/>
      <w:marLeft w:val="0"/>
      <w:marRight w:val="0"/>
      <w:marTop w:val="0"/>
      <w:marBottom w:val="0"/>
      <w:divBdr>
        <w:top w:val="none" w:sz="0" w:space="0" w:color="auto"/>
        <w:left w:val="none" w:sz="0" w:space="0" w:color="auto"/>
        <w:bottom w:val="none" w:sz="0" w:space="0" w:color="auto"/>
        <w:right w:val="none" w:sz="0" w:space="0" w:color="auto"/>
      </w:divBdr>
    </w:div>
    <w:div w:id="661616051">
      <w:bodyDiv w:val="1"/>
      <w:marLeft w:val="0"/>
      <w:marRight w:val="0"/>
      <w:marTop w:val="0"/>
      <w:marBottom w:val="0"/>
      <w:divBdr>
        <w:top w:val="none" w:sz="0" w:space="0" w:color="auto"/>
        <w:left w:val="none" w:sz="0" w:space="0" w:color="auto"/>
        <w:bottom w:val="none" w:sz="0" w:space="0" w:color="auto"/>
        <w:right w:val="none" w:sz="0" w:space="0" w:color="auto"/>
      </w:divBdr>
    </w:div>
    <w:div w:id="1365207775">
      <w:bodyDiv w:val="1"/>
      <w:marLeft w:val="0"/>
      <w:marRight w:val="0"/>
      <w:marTop w:val="0"/>
      <w:marBottom w:val="0"/>
      <w:divBdr>
        <w:top w:val="none" w:sz="0" w:space="0" w:color="auto"/>
        <w:left w:val="none" w:sz="0" w:space="0" w:color="auto"/>
        <w:bottom w:val="none" w:sz="0" w:space="0" w:color="auto"/>
        <w:right w:val="none" w:sz="0" w:space="0" w:color="auto"/>
      </w:divBdr>
    </w:div>
    <w:div w:id="1516840521">
      <w:bodyDiv w:val="1"/>
      <w:marLeft w:val="0"/>
      <w:marRight w:val="0"/>
      <w:marTop w:val="0"/>
      <w:marBottom w:val="0"/>
      <w:divBdr>
        <w:top w:val="none" w:sz="0" w:space="0" w:color="auto"/>
        <w:left w:val="none" w:sz="0" w:space="0" w:color="auto"/>
        <w:bottom w:val="none" w:sz="0" w:space="0" w:color="auto"/>
        <w:right w:val="none" w:sz="0" w:space="0" w:color="auto"/>
      </w:divBdr>
    </w:div>
    <w:div w:id="207697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C845F-9252-4E7E-B181-628D8E6DB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10586</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Anna Hayrapetyan</cp:lastModifiedBy>
  <cp:revision>3</cp:revision>
  <dcterms:created xsi:type="dcterms:W3CDTF">2018-07-13T08:46:00Z</dcterms:created>
  <dcterms:modified xsi:type="dcterms:W3CDTF">2018-07-18T10:50:00Z</dcterms:modified>
</cp:coreProperties>
</file>