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62A4" w:rsidRPr="001C62A4" w:rsidRDefault="001C62A4" w:rsidP="001C62A4">
      <w:pPr>
        <w:spacing w:line="240" w:lineRule="auto"/>
        <w:jc w:val="right"/>
        <w:rPr>
          <w:rFonts w:ascii="GHEA Grapalat" w:hAnsi="GHEA Grapalat"/>
          <w:i/>
          <w:sz w:val="20"/>
        </w:rPr>
      </w:pPr>
      <w:r w:rsidRPr="001C62A4">
        <w:rPr>
          <w:rFonts w:ascii="GHEA Grapalat" w:hAnsi="GHEA Grapalat"/>
          <w:i/>
          <w:sz w:val="20"/>
        </w:rPr>
        <w:t>Հավելված</w:t>
      </w:r>
    </w:p>
    <w:p w:rsidR="001C62A4" w:rsidRPr="001C62A4" w:rsidRDefault="001C62A4" w:rsidP="001C62A4">
      <w:pPr>
        <w:spacing w:line="240" w:lineRule="auto"/>
        <w:jc w:val="right"/>
        <w:rPr>
          <w:rFonts w:ascii="GHEA Grapalat" w:hAnsi="GHEA Grapalat" w:cs="Sylfaen"/>
          <w:i/>
          <w:sz w:val="20"/>
        </w:rPr>
      </w:pPr>
      <w:r w:rsidRPr="001C62A4">
        <w:rPr>
          <w:rFonts w:ascii="GHEA Grapalat" w:hAnsi="GHEA Grapalat"/>
          <w:i/>
          <w:sz w:val="20"/>
          <w:lang w:val="hy-AM"/>
        </w:rPr>
        <w:t>«</w:t>
      </w:r>
      <w:r w:rsidRPr="001C62A4">
        <w:rPr>
          <w:rFonts w:ascii="GHEA Grapalat" w:hAnsi="GHEA Grapalat" w:cs="Sylfaen"/>
          <w:i/>
          <w:sz w:val="20"/>
          <w:lang w:val="hy-AM"/>
        </w:rPr>
        <w:t xml:space="preserve">Հայաստանի Հանրապետության </w:t>
      </w:r>
      <w:r w:rsidRPr="001C62A4">
        <w:rPr>
          <w:rFonts w:ascii="GHEA Grapalat" w:hAnsi="GHEA Grapalat" w:cs="Sylfaen"/>
          <w:i/>
          <w:sz w:val="20"/>
        </w:rPr>
        <w:t xml:space="preserve">կառավարության </w:t>
      </w:r>
    </w:p>
    <w:p w:rsidR="001C62A4" w:rsidRPr="001C62A4" w:rsidRDefault="001C62A4" w:rsidP="001C62A4">
      <w:pPr>
        <w:spacing w:line="240" w:lineRule="auto"/>
        <w:jc w:val="right"/>
        <w:rPr>
          <w:rFonts w:ascii="GHEA Grapalat" w:hAnsi="GHEA Grapalat"/>
          <w:i/>
          <w:sz w:val="20"/>
        </w:rPr>
      </w:pPr>
      <w:r w:rsidRPr="001C62A4">
        <w:rPr>
          <w:rFonts w:ascii="GHEA Grapalat" w:hAnsi="GHEA Grapalat"/>
          <w:i/>
          <w:sz w:val="20"/>
        </w:rPr>
        <w:t>2015թ. հուլիսի…. N ….-Ա որոշման</w:t>
      </w:r>
    </w:p>
    <w:p w:rsidR="008A1F6F" w:rsidRPr="001C62A4" w:rsidRDefault="008A1F6F" w:rsidP="001C62A4">
      <w:pPr>
        <w:tabs>
          <w:tab w:val="center" w:pos="4513"/>
        </w:tabs>
        <w:jc w:val="right"/>
        <w:rPr>
          <w:rFonts w:ascii="GHEA Grapalat" w:hAnsi="GHEA Grapalat" w:cs="Arial"/>
          <w:b/>
          <w:spacing w:val="-3"/>
          <w:szCs w:val="22"/>
          <w:u w:val="single"/>
          <w:lang w:val="pt-BR"/>
        </w:rPr>
      </w:pPr>
    </w:p>
    <w:p w:rsidR="008A1F6F" w:rsidRPr="00AF0C15" w:rsidRDefault="00A45DC0" w:rsidP="004761EE">
      <w:pPr>
        <w:tabs>
          <w:tab w:val="center" w:pos="4513"/>
        </w:tabs>
        <w:jc w:val="center"/>
        <w:rPr>
          <w:rFonts w:ascii="GHEA Grapalat" w:hAnsi="GHEA Grapalat" w:cs="Arial"/>
          <w:b/>
          <w:spacing w:val="-3"/>
          <w:szCs w:val="22"/>
          <w:u w:val="single"/>
          <w:lang w:val="pt-BR"/>
        </w:rPr>
      </w:pPr>
      <w:r w:rsidRPr="00A45DC0">
        <w:rPr>
          <w:rFonts w:ascii="GHEA Grapalat" w:hAnsi="GHEA Grapalat" w:cs="Sylfaen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pt;height:108.3pt">
            <v:imagedata r:id="rId8" o:title=""/>
          </v:shape>
        </w:pict>
      </w:r>
    </w:p>
    <w:p w:rsidR="008A1F6F" w:rsidRDefault="008A1F6F" w:rsidP="00A45DC0">
      <w:pPr>
        <w:tabs>
          <w:tab w:val="center" w:pos="4513"/>
        </w:tabs>
        <w:rPr>
          <w:rFonts w:ascii="GHEA Grapalat" w:hAnsi="GHEA Grapalat" w:cs="Sylfaen"/>
          <w:b/>
          <w:spacing w:val="-3"/>
          <w:szCs w:val="22"/>
          <w:u w:val="single"/>
          <w:lang w:val="pt-BR"/>
        </w:rPr>
      </w:pPr>
    </w:p>
    <w:p w:rsidR="008A1F6F" w:rsidRPr="00AF0C15" w:rsidRDefault="008A1F6F" w:rsidP="004761EE">
      <w:pPr>
        <w:tabs>
          <w:tab w:val="center" w:pos="4513"/>
        </w:tabs>
        <w:jc w:val="center"/>
        <w:rPr>
          <w:rFonts w:ascii="GHEA Grapalat" w:hAnsi="GHEA Grapalat" w:cs="Sylfaen"/>
          <w:b/>
          <w:spacing w:val="-3"/>
          <w:szCs w:val="22"/>
          <w:u w:val="single"/>
          <w:lang w:val="pt-BR"/>
        </w:rPr>
      </w:pPr>
      <w:r w:rsidRPr="00AF0C15">
        <w:rPr>
          <w:rFonts w:ascii="GHEA Grapalat" w:hAnsi="GHEA Grapalat" w:cs="Sylfaen"/>
          <w:b/>
          <w:spacing w:val="-3"/>
          <w:szCs w:val="22"/>
          <w:u w:val="single"/>
          <w:lang w:val="pt-BR"/>
        </w:rPr>
        <w:t>Փոփոխություն թիվ</w:t>
      </w:r>
      <w:r>
        <w:rPr>
          <w:rFonts w:ascii="GHEA Grapalat" w:hAnsi="GHEA Grapalat" w:cs="Sylfaen"/>
          <w:b/>
          <w:spacing w:val="-3"/>
          <w:szCs w:val="22"/>
          <w:u w:val="single"/>
          <w:lang w:val="pt-BR"/>
        </w:rPr>
        <w:t xml:space="preserve"> 3</w:t>
      </w:r>
    </w:p>
    <w:p w:rsidR="008A1F6F" w:rsidRPr="00AF0C15" w:rsidRDefault="008A1F6F" w:rsidP="004761EE">
      <w:pPr>
        <w:jc w:val="center"/>
        <w:rPr>
          <w:rFonts w:ascii="GHEA Grapalat" w:hAnsi="GHEA Grapalat" w:cs="Arial"/>
          <w:b/>
          <w:bCs/>
          <w:szCs w:val="22"/>
          <w:lang w:val="pt-BR"/>
        </w:rPr>
      </w:pPr>
    </w:p>
    <w:p w:rsidR="008A1F6F" w:rsidRPr="00F479E5" w:rsidRDefault="008A1F6F" w:rsidP="004761EE">
      <w:pPr>
        <w:jc w:val="center"/>
        <w:rPr>
          <w:rFonts w:ascii="GHEA Grapalat" w:hAnsi="GHEA Grapalat" w:cs="Sylfaen"/>
          <w:b/>
          <w:bCs/>
          <w:szCs w:val="22"/>
          <w:lang w:val="pt-BR"/>
        </w:rPr>
      </w:pPr>
      <w:r>
        <w:rPr>
          <w:rFonts w:ascii="GHEA Grapalat" w:hAnsi="GHEA Grapalat" w:cs="Sylfaen"/>
          <w:b/>
          <w:bCs/>
          <w:szCs w:val="22"/>
          <w:lang w:val="en-GB"/>
        </w:rPr>
        <w:t>Վարկային</w:t>
      </w:r>
      <w:r w:rsidRPr="0023581A">
        <w:rPr>
          <w:rFonts w:ascii="GHEA Grapalat" w:hAnsi="GHEA Grapalat" w:cs="Sylfaen"/>
          <w:b/>
          <w:bCs/>
          <w:szCs w:val="22"/>
          <w:lang w:val="pt-BR"/>
        </w:rPr>
        <w:t xml:space="preserve"> </w:t>
      </w:r>
      <w:r w:rsidRPr="00AF0C15">
        <w:rPr>
          <w:rFonts w:ascii="GHEA Grapalat" w:hAnsi="GHEA Grapalat" w:cs="Sylfaen"/>
          <w:b/>
          <w:bCs/>
          <w:szCs w:val="22"/>
          <w:lang w:val="en-GB"/>
        </w:rPr>
        <w:t>համաձայնագրի</w:t>
      </w:r>
    </w:p>
    <w:p w:rsidR="008A1F6F" w:rsidRPr="00F479E5" w:rsidRDefault="008A1F6F" w:rsidP="004761EE">
      <w:pPr>
        <w:jc w:val="center"/>
        <w:rPr>
          <w:rFonts w:ascii="GHEA Grapalat" w:hAnsi="GHEA Grapalat" w:cs="Arial"/>
          <w:b/>
          <w:bCs/>
          <w:szCs w:val="22"/>
          <w:lang w:val="pt-BR"/>
        </w:rPr>
      </w:pPr>
    </w:p>
    <w:p w:rsidR="008A1F6F" w:rsidRPr="00F479E5" w:rsidRDefault="008A1F6F" w:rsidP="004761EE">
      <w:pPr>
        <w:tabs>
          <w:tab w:val="left" w:pos="2880"/>
        </w:tabs>
        <w:jc w:val="center"/>
        <w:rPr>
          <w:rFonts w:ascii="GHEA Grapalat" w:hAnsi="GHEA Grapalat" w:cs="Sylfaen"/>
          <w:b/>
          <w:bCs/>
          <w:szCs w:val="22"/>
          <w:lang w:val="pt-BR"/>
        </w:rPr>
      </w:pPr>
      <w:r w:rsidRPr="00AF0C15">
        <w:rPr>
          <w:rFonts w:ascii="GHEA Grapalat" w:hAnsi="GHEA Grapalat" w:cs="Sylfaen"/>
          <w:b/>
          <w:bCs/>
          <w:szCs w:val="22"/>
          <w:lang w:val="en-GB"/>
        </w:rPr>
        <w:t>Ստորագրված</w:t>
      </w:r>
      <w:r>
        <w:rPr>
          <w:rFonts w:ascii="GHEA Grapalat" w:hAnsi="GHEA Grapalat" w:cs="Sylfaen"/>
          <w:b/>
          <w:bCs/>
          <w:szCs w:val="22"/>
          <w:lang w:val="pt-BR"/>
        </w:rPr>
        <w:t xml:space="preserve"> 2010</w:t>
      </w:r>
      <w:r w:rsidRPr="00AF0C15">
        <w:rPr>
          <w:rFonts w:ascii="GHEA Grapalat" w:hAnsi="GHEA Grapalat" w:cs="Sylfaen"/>
          <w:b/>
          <w:bCs/>
          <w:szCs w:val="22"/>
          <w:lang w:val="en-GB"/>
        </w:rPr>
        <w:t>թ</w:t>
      </w:r>
      <w:r w:rsidRPr="00F479E5">
        <w:rPr>
          <w:rFonts w:ascii="GHEA Grapalat" w:hAnsi="GHEA Grapalat" w:cs="Sylfaen"/>
          <w:b/>
          <w:bCs/>
          <w:szCs w:val="22"/>
          <w:lang w:val="pt-BR"/>
        </w:rPr>
        <w:t>.</w:t>
      </w:r>
      <w:r w:rsidRPr="00AF0C15">
        <w:rPr>
          <w:rFonts w:ascii="GHEA Grapalat" w:hAnsi="GHEA Grapalat" w:cs="Sylfaen"/>
          <w:b/>
          <w:bCs/>
          <w:szCs w:val="22"/>
          <w:lang w:val="en-GB"/>
        </w:rPr>
        <w:t>նոյեմբերի</w:t>
      </w:r>
      <w:r>
        <w:rPr>
          <w:rFonts w:ascii="GHEA Grapalat" w:hAnsi="GHEA Grapalat" w:cs="Sylfaen"/>
          <w:b/>
          <w:bCs/>
          <w:szCs w:val="22"/>
          <w:lang w:val="pt-BR"/>
        </w:rPr>
        <w:t xml:space="preserve"> 23</w:t>
      </w:r>
      <w:r w:rsidRPr="00F479E5">
        <w:rPr>
          <w:rFonts w:ascii="GHEA Grapalat" w:hAnsi="GHEA Grapalat" w:cs="Sylfaen"/>
          <w:b/>
          <w:bCs/>
          <w:szCs w:val="22"/>
          <w:lang w:val="pt-BR"/>
        </w:rPr>
        <w:t>-</w:t>
      </w:r>
      <w:r w:rsidRPr="00AF0C15">
        <w:rPr>
          <w:rFonts w:ascii="GHEA Grapalat" w:hAnsi="GHEA Grapalat" w:cs="Sylfaen"/>
          <w:b/>
          <w:bCs/>
          <w:szCs w:val="22"/>
          <w:lang w:val="en-GB"/>
        </w:rPr>
        <w:t>ին</w:t>
      </w:r>
    </w:p>
    <w:p w:rsidR="008A1F6F" w:rsidRDefault="008A1F6F" w:rsidP="004761EE">
      <w:pPr>
        <w:tabs>
          <w:tab w:val="left" w:pos="2880"/>
        </w:tabs>
        <w:jc w:val="center"/>
        <w:rPr>
          <w:rFonts w:ascii="GHEA Grapalat" w:hAnsi="GHEA Grapalat" w:cs="Arial"/>
          <w:b/>
          <w:bCs/>
          <w:szCs w:val="22"/>
          <w:lang w:val="pt-BR"/>
        </w:rPr>
      </w:pPr>
    </w:p>
    <w:p w:rsidR="008A1F6F" w:rsidRDefault="008A1F6F" w:rsidP="004761EE">
      <w:pPr>
        <w:tabs>
          <w:tab w:val="left" w:pos="2880"/>
        </w:tabs>
        <w:jc w:val="center"/>
        <w:rPr>
          <w:rFonts w:ascii="GHEA Grapalat" w:hAnsi="GHEA Grapalat" w:cs="Arial"/>
          <w:b/>
          <w:bCs/>
          <w:szCs w:val="22"/>
          <w:lang w:val="pt-BR"/>
        </w:rPr>
      </w:pPr>
      <w:r>
        <w:rPr>
          <w:rFonts w:ascii="GHEA Grapalat" w:hAnsi="GHEA Grapalat" w:cs="Arial"/>
          <w:b/>
          <w:bCs/>
          <w:szCs w:val="22"/>
          <w:lang w:val="pt-BR"/>
        </w:rPr>
        <w:t>Փոփոխված Փոփոխություն 1-ով`</w:t>
      </w:r>
    </w:p>
    <w:p w:rsidR="008A1F6F" w:rsidRPr="00A40546" w:rsidRDefault="008A1F6F" w:rsidP="004761EE">
      <w:pPr>
        <w:tabs>
          <w:tab w:val="left" w:pos="2880"/>
        </w:tabs>
        <w:jc w:val="center"/>
        <w:rPr>
          <w:rFonts w:ascii="GHEA Grapalat" w:hAnsi="GHEA Grapalat" w:cs="Arial"/>
          <w:bCs/>
          <w:szCs w:val="22"/>
          <w:lang w:val="pt-BR"/>
        </w:rPr>
      </w:pPr>
      <w:r w:rsidRPr="00A40546">
        <w:rPr>
          <w:rFonts w:ascii="GHEA Grapalat" w:hAnsi="GHEA Grapalat" w:cs="Arial"/>
          <w:bCs/>
          <w:szCs w:val="22"/>
          <w:lang w:val="pt-BR"/>
        </w:rPr>
        <w:t>(Վարկի գումարի չափ</w:t>
      </w:r>
      <w:r>
        <w:rPr>
          <w:rFonts w:ascii="GHEA Grapalat" w:hAnsi="GHEA Grapalat" w:cs="Arial"/>
          <w:bCs/>
          <w:szCs w:val="22"/>
          <w:lang w:val="pt-BR"/>
        </w:rPr>
        <w:t>ի</w:t>
      </w:r>
      <w:r w:rsidRPr="00A40546">
        <w:rPr>
          <w:rFonts w:ascii="GHEA Grapalat" w:hAnsi="GHEA Grapalat" w:cs="Arial"/>
          <w:bCs/>
          <w:szCs w:val="22"/>
          <w:lang w:val="pt-BR"/>
        </w:rPr>
        <w:t xml:space="preserve"> 5,374,691.46 եվրոյի չափով ավելացում)</w:t>
      </w:r>
    </w:p>
    <w:p w:rsidR="008A1F6F" w:rsidRDefault="008A1F6F" w:rsidP="004761EE">
      <w:pPr>
        <w:tabs>
          <w:tab w:val="left" w:pos="2880"/>
        </w:tabs>
        <w:jc w:val="center"/>
        <w:rPr>
          <w:rFonts w:ascii="GHEA Grapalat" w:hAnsi="GHEA Grapalat" w:cs="Arial"/>
          <w:b/>
          <w:bCs/>
          <w:szCs w:val="22"/>
          <w:lang w:val="pt-BR"/>
        </w:rPr>
      </w:pPr>
      <w:r>
        <w:rPr>
          <w:rFonts w:ascii="GHEA Grapalat" w:hAnsi="GHEA Grapalat" w:cs="Arial"/>
          <w:b/>
          <w:bCs/>
          <w:szCs w:val="22"/>
          <w:lang w:val="pt-BR"/>
        </w:rPr>
        <w:t xml:space="preserve">և </w:t>
      </w:r>
    </w:p>
    <w:p w:rsidR="008A1F6F" w:rsidRDefault="008A1F6F" w:rsidP="008C0D37">
      <w:pPr>
        <w:tabs>
          <w:tab w:val="left" w:pos="2880"/>
        </w:tabs>
        <w:jc w:val="center"/>
        <w:rPr>
          <w:rFonts w:ascii="GHEA Grapalat" w:hAnsi="GHEA Grapalat" w:cs="Arial"/>
          <w:b/>
          <w:bCs/>
          <w:szCs w:val="22"/>
          <w:lang w:val="pt-BR"/>
        </w:rPr>
      </w:pPr>
      <w:r>
        <w:rPr>
          <w:rFonts w:ascii="GHEA Grapalat" w:hAnsi="GHEA Grapalat" w:cs="Arial"/>
          <w:b/>
          <w:bCs/>
          <w:szCs w:val="22"/>
          <w:lang w:val="pt-BR"/>
        </w:rPr>
        <w:t>Փոփոխված Փոփոխություն 2-ով`</w:t>
      </w:r>
    </w:p>
    <w:p w:rsidR="008A1F6F" w:rsidRPr="00A40546" w:rsidRDefault="008A1F6F" w:rsidP="008C0D37">
      <w:pPr>
        <w:tabs>
          <w:tab w:val="left" w:pos="2880"/>
        </w:tabs>
        <w:jc w:val="center"/>
        <w:rPr>
          <w:rFonts w:ascii="GHEA Grapalat" w:hAnsi="GHEA Grapalat" w:cs="Arial"/>
          <w:bCs/>
          <w:szCs w:val="22"/>
          <w:lang w:val="pt-BR"/>
        </w:rPr>
      </w:pPr>
      <w:r w:rsidRPr="00A40546">
        <w:rPr>
          <w:rFonts w:ascii="GHEA Grapalat" w:hAnsi="GHEA Grapalat" w:cs="Arial"/>
          <w:bCs/>
          <w:szCs w:val="22"/>
          <w:lang w:val="pt-BR"/>
        </w:rPr>
        <w:t>(Վարկի վերջնական մասհանման ժամկետի երկարաձգում)</w:t>
      </w:r>
    </w:p>
    <w:p w:rsidR="008A1F6F" w:rsidRPr="00F479E5" w:rsidRDefault="008A1F6F" w:rsidP="004761EE">
      <w:pPr>
        <w:tabs>
          <w:tab w:val="left" w:pos="2880"/>
        </w:tabs>
        <w:jc w:val="center"/>
        <w:rPr>
          <w:rFonts w:ascii="GHEA Grapalat" w:hAnsi="GHEA Grapalat" w:cs="Arial"/>
          <w:b/>
          <w:bCs/>
          <w:szCs w:val="22"/>
          <w:lang w:val="pt-BR"/>
        </w:rPr>
      </w:pPr>
    </w:p>
    <w:p w:rsidR="008A1F6F" w:rsidRDefault="008A1F6F" w:rsidP="004761EE">
      <w:pPr>
        <w:jc w:val="center"/>
        <w:rPr>
          <w:rFonts w:ascii="GHEA Grapalat" w:hAnsi="GHEA Grapalat" w:cs="Arial"/>
          <w:b/>
          <w:bCs/>
          <w:szCs w:val="22"/>
          <w:lang w:val="pt-BR"/>
        </w:rPr>
      </w:pPr>
      <w:r>
        <w:rPr>
          <w:rFonts w:ascii="GHEA Grapalat" w:hAnsi="GHEA Grapalat" w:cs="Arial"/>
          <w:b/>
          <w:bCs/>
          <w:szCs w:val="22"/>
          <w:lang w:val="pt-BR"/>
        </w:rPr>
        <w:t>Հայաստանի Հանրապետության` ի դեմս</w:t>
      </w:r>
    </w:p>
    <w:p w:rsidR="008A1F6F" w:rsidRPr="00F479E5" w:rsidRDefault="008A1F6F" w:rsidP="004761EE">
      <w:pPr>
        <w:jc w:val="center"/>
        <w:rPr>
          <w:rFonts w:ascii="GHEA Grapalat" w:hAnsi="GHEA Grapalat" w:cs="Arial"/>
          <w:b/>
          <w:bCs/>
          <w:szCs w:val="22"/>
          <w:lang w:val="pt-BR"/>
        </w:rPr>
      </w:pPr>
      <w:r>
        <w:rPr>
          <w:rFonts w:ascii="GHEA Grapalat" w:hAnsi="GHEA Grapalat" w:cs="Arial"/>
          <w:b/>
          <w:bCs/>
          <w:szCs w:val="22"/>
          <w:lang w:val="pt-BR"/>
        </w:rPr>
        <w:t xml:space="preserve"> ՀՀ ֆինանսների նախարարության</w:t>
      </w:r>
    </w:p>
    <w:p w:rsidR="008A1F6F" w:rsidRPr="00A40546" w:rsidRDefault="008A1F6F" w:rsidP="004761EE">
      <w:pPr>
        <w:jc w:val="center"/>
        <w:rPr>
          <w:rFonts w:ascii="GHEA Grapalat" w:hAnsi="GHEA Grapalat" w:cs="Arial"/>
          <w:bCs/>
          <w:szCs w:val="22"/>
          <w:lang w:val="pt-BR"/>
        </w:rPr>
      </w:pPr>
      <w:r w:rsidRPr="00A40546">
        <w:rPr>
          <w:rFonts w:ascii="GHEA Grapalat" w:hAnsi="GHEA Grapalat" w:cs="Arial"/>
          <w:bCs/>
          <w:szCs w:val="22"/>
          <w:lang w:val="pt-BR"/>
        </w:rPr>
        <w:t>(</w:t>
      </w:r>
      <w:r>
        <w:rPr>
          <w:rFonts w:ascii="GHEA Grapalat" w:hAnsi="GHEA Grapalat" w:cs="Arial"/>
          <w:bCs/>
          <w:szCs w:val="22"/>
          <w:lang w:val="pt-BR"/>
        </w:rPr>
        <w:t>որպես</w:t>
      </w:r>
      <w:r w:rsidRPr="00A40546">
        <w:rPr>
          <w:rFonts w:ascii="GHEA Grapalat" w:hAnsi="GHEA Grapalat" w:cs="Arial"/>
          <w:bCs/>
          <w:szCs w:val="22"/>
          <w:lang w:val="pt-BR"/>
        </w:rPr>
        <w:t xml:space="preserve"> Վարկառու)</w:t>
      </w:r>
    </w:p>
    <w:p w:rsidR="008A1F6F" w:rsidRDefault="008A1F6F" w:rsidP="004761EE">
      <w:pPr>
        <w:jc w:val="center"/>
        <w:rPr>
          <w:rFonts w:ascii="GHEA Grapalat" w:hAnsi="GHEA Grapalat" w:cs="Arial"/>
          <w:b/>
          <w:bCs/>
          <w:szCs w:val="22"/>
          <w:lang w:val="pt-BR"/>
        </w:rPr>
      </w:pPr>
    </w:p>
    <w:p w:rsidR="008A1F6F" w:rsidRDefault="008A1F6F" w:rsidP="00A45DC0">
      <w:pPr>
        <w:jc w:val="center"/>
        <w:rPr>
          <w:rFonts w:ascii="GHEA Grapalat" w:hAnsi="GHEA Grapalat" w:cs="Arial"/>
          <w:b/>
          <w:bCs/>
          <w:szCs w:val="22"/>
          <w:lang w:val="pt-BR"/>
        </w:rPr>
      </w:pPr>
      <w:r>
        <w:rPr>
          <w:rFonts w:ascii="GHEA Grapalat" w:hAnsi="GHEA Grapalat" w:cs="Arial"/>
          <w:b/>
          <w:bCs/>
          <w:szCs w:val="22"/>
          <w:lang w:val="pt-BR"/>
        </w:rPr>
        <w:t xml:space="preserve">և </w:t>
      </w:r>
    </w:p>
    <w:p w:rsidR="00A45DC0" w:rsidRDefault="008A1F6F" w:rsidP="00A45DC0">
      <w:pPr>
        <w:jc w:val="center"/>
        <w:rPr>
          <w:rFonts w:ascii="GHEA Grapalat" w:hAnsi="GHEA Grapalat" w:cs="Arial"/>
          <w:b/>
          <w:bCs/>
          <w:szCs w:val="22"/>
          <w:lang w:val="pt-BR"/>
        </w:rPr>
      </w:pPr>
      <w:r>
        <w:rPr>
          <w:rFonts w:ascii="GHEA Grapalat" w:hAnsi="GHEA Grapalat" w:cs="Arial"/>
          <w:b/>
          <w:bCs/>
          <w:szCs w:val="22"/>
          <w:lang w:val="pt-BR"/>
        </w:rPr>
        <w:t>«Քեյ-Բի-Սի» բանկի</w:t>
      </w:r>
    </w:p>
    <w:p w:rsidR="008A1F6F" w:rsidRPr="00A45DC0" w:rsidRDefault="008A1F6F" w:rsidP="00A45DC0">
      <w:pPr>
        <w:jc w:val="center"/>
        <w:rPr>
          <w:rFonts w:ascii="GHEA Grapalat" w:hAnsi="GHEA Grapalat" w:cs="Arial"/>
          <w:b/>
          <w:bCs/>
          <w:szCs w:val="22"/>
          <w:lang w:val="pt-BR"/>
        </w:rPr>
      </w:pPr>
      <w:r w:rsidRPr="00A40546">
        <w:rPr>
          <w:rFonts w:ascii="GHEA Grapalat" w:hAnsi="GHEA Grapalat" w:cs="Arial"/>
          <w:bCs/>
          <w:szCs w:val="22"/>
          <w:lang w:val="pt-BR"/>
        </w:rPr>
        <w:t>(</w:t>
      </w:r>
      <w:r w:rsidRPr="00A40546">
        <w:rPr>
          <w:rFonts w:ascii="GHEA Grapalat" w:hAnsi="GHEA Grapalat" w:cs="Sylfaen"/>
          <w:bCs/>
          <w:szCs w:val="22"/>
          <w:lang w:val="en-GB"/>
        </w:rPr>
        <w:t>որպես</w:t>
      </w:r>
      <w:r w:rsidR="001C62A4" w:rsidRPr="00A45DC0">
        <w:rPr>
          <w:rFonts w:ascii="GHEA Grapalat" w:hAnsi="GHEA Grapalat" w:cs="Sylfaen"/>
          <w:bCs/>
          <w:szCs w:val="22"/>
          <w:lang w:val="pt-BR"/>
        </w:rPr>
        <w:t xml:space="preserve"> </w:t>
      </w:r>
      <w:r w:rsidRPr="00A40546">
        <w:rPr>
          <w:rFonts w:ascii="GHEA Grapalat" w:hAnsi="GHEA Grapalat" w:cs="Sylfaen"/>
          <w:bCs/>
          <w:szCs w:val="22"/>
          <w:lang w:val="en-GB"/>
        </w:rPr>
        <w:t>Վարկատու</w:t>
      </w:r>
      <w:r w:rsidRPr="00A40546">
        <w:rPr>
          <w:rFonts w:ascii="GHEA Grapalat" w:hAnsi="GHEA Grapalat" w:cs="Sylfaen"/>
          <w:bCs/>
          <w:szCs w:val="22"/>
          <w:lang w:val="pt-BR"/>
        </w:rPr>
        <w:t>)</w:t>
      </w:r>
    </w:p>
    <w:p w:rsidR="008A1F6F" w:rsidRDefault="008A1F6F" w:rsidP="004761EE">
      <w:pPr>
        <w:jc w:val="center"/>
        <w:rPr>
          <w:rFonts w:ascii="GHEA Grapalat" w:hAnsi="GHEA Grapalat" w:cs="Arial"/>
          <w:b/>
          <w:bCs/>
          <w:szCs w:val="22"/>
          <w:lang w:val="pt-BR"/>
        </w:rPr>
      </w:pPr>
    </w:p>
    <w:p w:rsidR="008A1F6F" w:rsidRPr="008C0D37" w:rsidRDefault="008A1F6F" w:rsidP="008C0D37">
      <w:pPr>
        <w:jc w:val="center"/>
        <w:rPr>
          <w:rFonts w:ascii="GHEA Grapalat" w:hAnsi="GHEA Grapalat" w:cs="Arial"/>
          <w:b/>
          <w:bCs/>
          <w:szCs w:val="22"/>
          <w:lang w:val="pt-BR"/>
        </w:rPr>
      </w:pPr>
      <w:r>
        <w:rPr>
          <w:rFonts w:ascii="GHEA Grapalat" w:hAnsi="GHEA Grapalat" w:cs="Arial"/>
          <w:b/>
          <w:bCs/>
          <w:szCs w:val="22"/>
          <w:lang w:val="pt-BR"/>
        </w:rPr>
        <w:t>միջև</w:t>
      </w:r>
      <w:r w:rsidRPr="00F479E5">
        <w:rPr>
          <w:rFonts w:ascii="GHEA Grapalat" w:hAnsi="GHEA Grapalat"/>
          <w:lang w:val="pt-BR"/>
        </w:rPr>
        <w:br w:type="page"/>
      </w:r>
      <w:r w:rsidRPr="00AF0C15">
        <w:rPr>
          <w:rFonts w:ascii="GHEA Grapalat" w:hAnsi="GHEA Grapalat" w:cs="Sylfaen"/>
          <w:spacing w:val="-2"/>
          <w:szCs w:val="22"/>
          <w:lang w:val="en-GB"/>
        </w:rPr>
        <w:lastRenderedPageBreak/>
        <w:t>Սույն</w:t>
      </w:r>
      <w:r w:rsidR="00A45DC0" w:rsidRPr="00A45DC0">
        <w:rPr>
          <w:rFonts w:ascii="GHEA Grapalat" w:hAnsi="GHEA Grapalat" w:cs="Sylfaen"/>
          <w:spacing w:val="-2"/>
          <w:szCs w:val="22"/>
          <w:lang w:val="pt-BR"/>
        </w:rPr>
        <w:t xml:space="preserve"> </w:t>
      </w:r>
      <w:r w:rsidRPr="00AF0C15">
        <w:rPr>
          <w:rFonts w:ascii="GHEA Grapalat" w:hAnsi="GHEA Grapalat" w:cs="Sylfaen"/>
          <w:spacing w:val="-2"/>
          <w:szCs w:val="22"/>
          <w:lang w:val="en-GB"/>
        </w:rPr>
        <w:t>թիվ</w:t>
      </w:r>
      <w:r>
        <w:rPr>
          <w:rFonts w:ascii="GHEA Grapalat" w:hAnsi="GHEA Grapalat" w:cs="Sylfaen"/>
          <w:spacing w:val="-2"/>
          <w:szCs w:val="22"/>
          <w:lang w:val="pt-BR"/>
        </w:rPr>
        <w:t xml:space="preserve"> 3</w:t>
      </w:r>
      <w:r w:rsidR="00A45DC0">
        <w:rPr>
          <w:rFonts w:ascii="GHEA Grapalat" w:hAnsi="GHEA Grapalat" w:cs="Sylfaen"/>
          <w:spacing w:val="-2"/>
          <w:szCs w:val="22"/>
          <w:lang w:val="pt-BR"/>
        </w:rPr>
        <w:t xml:space="preserve"> </w:t>
      </w:r>
      <w:r w:rsidRPr="00AF0C15">
        <w:rPr>
          <w:rFonts w:ascii="GHEA Grapalat" w:hAnsi="GHEA Grapalat" w:cs="Sylfaen"/>
          <w:spacing w:val="-2"/>
          <w:szCs w:val="22"/>
          <w:lang w:val="en-GB"/>
        </w:rPr>
        <w:t>Փոփոխությունը</w:t>
      </w:r>
      <w:r w:rsidRPr="0093450C">
        <w:rPr>
          <w:rFonts w:ascii="GHEA Grapalat" w:hAnsi="GHEA Grapalat" w:cs="Sylfaen"/>
          <w:spacing w:val="-2"/>
          <w:szCs w:val="22"/>
          <w:lang w:val="pt-BR"/>
        </w:rPr>
        <w:t xml:space="preserve"> </w:t>
      </w:r>
      <w:r w:rsidRPr="00AF0C15">
        <w:rPr>
          <w:rFonts w:ascii="GHEA Grapalat" w:hAnsi="GHEA Grapalat" w:cs="Sylfaen"/>
          <w:spacing w:val="-2"/>
          <w:szCs w:val="22"/>
          <w:lang w:val="en-GB"/>
        </w:rPr>
        <w:t>ստորագրված</w:t>
      </w:r>
      <w:r w:rsidRPr="0093450C">
        <w:rPr>
          <w:rFonts w:ascii="GHEA Grapalat" w:hAnsi="GHEA Grapalat" w:cs="Sylfaen"/>
          <w:spacing w:val="-2"/>
          <w:szCs w:val="22"/>
          <w:lang w:val="pt-BR"/>
        </w:rPr>
        <w:t xml:space="preserve"> </w:t>
      </w:r>
      <w:r w:rsidRPr="00AF0C15">
        <w:rPr>
          <w:rFonts w:ascii="GHEA Grapalat" w:hAnsi="GHEA Grapalat" w:cs="Sylfaen"/>
          <w:spacing w:val="-2"/>
          <w:szCs w:val="22"/>
          <w:lang w:val="en-GB"/>
        </w:rPr>
        <w:t>է</w:t>
      </w:r>
      <w:r w:rsidRPr="00F479E5">
        <w:rPr>
          <w:rFonts w:ascii="GHEA Grapalat" w:hAnsi="GHEA Grapalat" w:cs="Arial"/>
          <w:spacing w:val="-2"/>
          <w:szCs w:val="22"/>
          <w:lang w:val="pt-BR"/>
        </w:rPr>
        <w:t>________ 2015</w:t>
      </w:r>
      <w:r w:rsidRPr="00AF0C15">
        <w:rPr>
          <w:rFonts w:ascii="GHEA Grapalat" w:hAnsi="GHEA Grapalat" w:cs="Arial"/>
          <w:spacing w:val="-2"/>
          <w:szCs w:val="22"/>
          <w:lang w:val="en-GB"/>
        </w:rPr>
        <w:t>թ</w:t>
      </w:r>
      <w:r w:rsidRPr="00F479E5">
        <w:rPr>
          <w:rFonts w:ascii="GHEA Grapalat" w:hAnsi="GHEA Grapalat" w:cs="Arial"/>
          <w:spacing w:val="-2"/>
          <w:szCs w:val="22"/>
          <w:lang w:val="pt-BR"/>
        </w:rPr>
        <w:t>.</w:t>
      </w:r>
      <w:r>
        <w:rPr>
          <w:rFonts w:ascii="GHEA Grapalat" w:hAnsi="GHEA Grapalat" w:cs="Arial"/>
          <w:spacing w:val="-2"/>
          <w:szCs w:val="22"/>
          <w:lang w:val="pt-BR"/>
        </w:rPr>
        <w:t xml:space="preserve"> </w:t>
      </w:r>
      <w:r w:rsidRPr="00AF0C15">
        <w:rPr>
          <w:rFonts w:ascii="GHEA Grapalat" w:hAnsi="GHEA Grapalat" w:cs="Arial"/>
          <w:spacing w:val="-2"/>
          <w:szCs w:val="22"/>
          <w:lang w:val="en-GB"/>
        </w:rPr>
        <w:t>և</w:t>
      </w:r>
      <w:r w:rsidRPr="0093450C">
        <w:rPr>
          <w:rFonts w:ascii="GHEA Grapalat" w:hAnsi="GHEA Grapalat" w:cs="Arial"/>
          <w:spacing w:val="-2"/>
          <w:szCs w:val="22"/>
          <w:lang w:val="pt-BR"/>
        </w:rPr>
        <w:t xml:space="preserve"> </w:t>
      </w:r>
      <w:r w:rsidRPr="00AF0C15">
        <w:rPr>
          <w:rFonts w:ascii="GHEA Grapalat" w:hAnsi="GHEA Grapalat" w:cs="Arial"/>
          <w:spacing w:val="-2"/>
          <w:szCs w:val="22"/>
          <w:lang w:val="en-GB"/>
        </w:rPr>
        <w:t>կատարված</w:t>
      </w:r>
      <w:r w:rsidRPr="0093450C">
        <w:rPr>
          <w:rFonts w:ascii="GHEA Grapalat" w:hAnsi="GHEA Grapalat" w:cs="Arial"/>
          <w:spacing w:val="-2"/>
          <w:szCs w:val="22"/>
          <w:lang w:val="pt-BR"/>
        </w:rPr>
        <w:t xml:space="preserve"> </w:t>
      </w:r>
      <w:r w:rsidRPr="00AF0C15">
        <w:rPr>
          <w:rFonts w:ascii="GHEA Grapalat" w:hAnsi="GHEA Grapalat" w:cs="Arial"/>
          <w:spacing w:val="-2"/>
          <w:szCs w:val="22"/>
          <w:lang w:val="en-GB"/>
        </w:rPr>
        <w:t>է</w:t>
      </w:r>
    </w:p>
    <w:p w:rsidR="008A1F6F" w:rsidRPr="00F479E5" w:rsidRDefault="008A1F6F" w:rsidP="004761EE">
      <w:pPr>
        <w:tabs>
          <w:tab w:val="left" w:pos="-720"/>
        </w:tabs>
        <w:spacing w:line="288" w:lineRule="auto"/>
        <w:jc w:val="both"/>
        <w:rPr>
          <w:rFonts w:ascii="GHEA Grapalat" w:hAnsi="GHEA Grapalat" w:cs="Arial"/>
          <w:spacing w:val="-2"/>
          <w:szCs w:val="22"/>
          <w:lang w:val="pt-BR"/>
        </w:rPr>
      </w:pPr>
    </w:p>
    <w:p w:rsidR="008A1F6F" w:rsidRPr="00A40546" w:rsidRDefault="008A1F6F" w:rsidP="00F4163F">
      <w:pPr>
        <w:jc w:val="both"/>
        <w:rPr>
          <w:rFonts w:ascii="GHEA Grapalat" w:hAnsi="GHEA Grapalat"/>
          <w:lang w:val="pt-BR"/>
        </w:rPr>
      </w:pPr>
      <w:bookmarkStart w:id="0" w:name="_Toc242067132"/>
      <w:r w:rsidRPr="00EA75D6">
        <w:rPr>
          <w:rFonts w:ascii="GHEA Grapalat" w:hAnsi="GHEA Grapalat" w:cs="Sylfaen"/>
        </w:rPr>
        <w:t>Հայաստանի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Հանրապետության</w:t>
      </w:r>
      <w:r w:rsidRPr="00F4163F"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 w:cs="Sylfaen"/>
        </w:rPr>
        <w:t>ի</w:t>
      </w:r>
      <w:r w:rsidRPr="0093450C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դեմս</w:t>
      </w:r>
      <w:r w:rsidRPr="00F4163F">
        <w:rPr>
          <w:rFonts w:ascii="GHEA Grapalat" w:hAnsi="GHEA Grapalat" w:cs="Sylfaen"/>
          <w:lang w:val="pt-BR"/>
        </w:rPr>
        <w:t>`</w:t>
      </w:r>
      <w:r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Ֆինանսների</w:t>
      </w:r>
      <w:r w:rsidRPr="0093450C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նախարարության</w:t>
      </w:r>
      <w:r w:rsidRPr="00F4163F">
        <w:rPr>
          <w:rFonts w:ascii="GHEA Grapalat" w:hAnsi="GHEA Grapalat"/>
          <w:lang w:val="pt-BR"/>
        </w:rPr>
        <w:t xml:space="preserve">, </w:t>
      </w:r>
      <w:r w:rsidRPr="00EA75D6">
        <w:rPr>
          <w:rFonts w:ascii="GHEA Grapalat" w:hAnsi="GHEA Grapalat" w:cs="Sylfaen"/>
        </w:rPr>
        <w:t>որի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գրանցված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գրասենյակը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գտնվում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է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Հայաստանի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Հանրապետություն</w:t>
      </w:r>
      <w:r w:rsidRPr="00F4163F">
        <w:rPr>
          <w:rFonts w:ascii="GHEA Grapalat" w:hAnsi="GHEA Grapalat"/>
          <w:lang w:val="pt-BR"/>
        </w:rPr>
        <w:t xml:space="preserve">, </w:t>
      </w:r>
      <w:r w:rsidRPr="00EA75D6">
        <w:rPr>
          <w:rFonts w:ascii="GHEA Grapalat" w:hAnsi="GHEA Grapalat" w:cs="Sylfaen"/>
        </w:rPr>
        <w:t>Երևան</w:t>
      </w:r>
      <w:r w:rsidRPr="00F4163F">
        <w:rPr>
          <w:rFonts w:ascii="GHEA Grapalat" w:hAnsi="GHEA Grapalat"/>
          <w:lang w:val="pt-BR"/>
        </w:rPr>
        <w:t xml:space="preserve"> 0010, </w:t>
      </w:r>
      <w:r>
        <w:rPr>
          <w:rFonts w:ascii="GHEA Grapalat" w:hAnsi="GHEA Grapalat" w:cs="Sylfaen"/>
        </w:rPr>
        <w:t>Մ</w:t>
      </w:r>
      <w:r w:rsidRPr="00EA75D6">
        <w:rPr>
          <w:rFonts w:ascii="GHEA Grapalat" w:hAnsi="GHEA Grapalat" w:cs="Sylfaen"/>
        </w:rPr>
        <w:t>ելիք</w:t>
      </w:r>
      <w:r w:rsidRPr="0093450C">
        <w:rPr>
          <w:rFonts w:ascii="GHEA Grapalat" w:hAnsi="GHEA Grapalat" w:cs="Sylfaen"/>
          <w:lang w:val="pt-BR"/>
        </w:rPr>
        <w:t>-</w:t>
      </w:r>
      <w:r w:rsidRPr="00EA75D6">
        <w:rPr>
          <w:rFonts w:ascii="GHEA Grapalat" w:hAnsi="GHEA Grapalat" w:cs="Sylfaen"/>
        </w:rPr>
        <w:t>Ադամյանփողոց</w:t>
      </w:r>
      <w:r w:rsidRPr="00F4163F">
        <w:rPr>
          <w:rFonts w:ascii="GHEA Grapalat" w:hAnsi="GHEA Grapalat"/>
          <w:lang w:val="pt-BR"/>
        </w:rPr>
        <w:t xml:space="preserve"> 1 </w:t>
      </w:r>
      <w:r>
        <w:rPr>
          <w:rFonts w:ascii="GHEA Grapalat" w:hAnsi="GHEA Grapalat" w:cs="Sylfaen"/>
        </w:rPr>
        <w:t>հասցեում</w:t>
      </w:r>
      <w:r w:rsidRPr="00F4163F">
        <w:rPr>
          <w:rFonts w:ascii="GHEA Grapalat" w:hAnsi="GHEA Grapalat"/>
          <w:lang w:val="pt-BR"/>
        </w:rPr>
        <w:t xml:space="preserve"> (</w:t>
      </w:r>
      <w:r w:rsidRPr="00EA75D6">
        <w:rPr>
          <w:rFonts w:ascii="GHEA Grapalat" w:hAnsi="GHEA Grapalat" w:cs="Sylfaen"/>
        </w:rPr>
        <w:t>այսուհետ՝</w:t>
      </w:r>
      <w:r w:rsidRPr="00F4163F">
        <w:rPr>
          <w:rFonts w:ascii="GHEA Grapalat" w:hAnsi="GHEA Grapalat"/>
          <w:lang w:val="pt-BR"/>
        </w:rPr>
        <w:t xml:space="preserve"> «</w:t>
      </w:r>
      <w:r w:rsidRPr="00EA75D6">
        <w:rPr>
          <w:rFonts w:ascii="GHEA Grapalat" w:hAnsi="GHEA Grapalat" w:cs="Sylfaen"/>
        </w:rPr>
        <w:t>Վարկառու</w:t>
      </w:r>
      <w:r w:rsidRPr="00F4163F">
        <w:rPr>
          <w:rFonts w:ascii="GHEA Grapalat" w:hAnsi="GHEA Grapalat"/>
          <w:lang w:val="pt-BR"/>
        </w:rPr>
        <w:t>».)</w:t>
      </w:r>
      <w:r w:rsidRPr="00EA75D6">
        <w:rPr>
          <w:rFonts w:ascii="GHEA Grapalat" w:hAnsi="GHEA Grapalat" w:cs="Sylfaen"/>
        </w:rPr>
        <w:t>՝</w:t>
      </w:r>
      <w:r w:rsidRPr="0093450C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սույնով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պատշաճ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կերպով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ներկայացված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նախարար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պրն</w:t>
      </w:r>
      <w:r w:rsidRPr="00F4163F">
        <w:rPr>
          <w:rFonts w:ascii="GHEA Grapalat" w:hAnsi="GHEA Grapalat"/>
          <w:lang w:val="pt-BR"/>
        </w:rPr>
        <w:t xml:space="preserve">. </w:t>
      </w:r>
      <w:r w:rsidRPr="00EA75D6">
        <w:rPr>
          <w:rFonts w:ascii="GHEA Grapalat" w:hAnsi="GHEA Grapalat" w:cs="Sylfaen"/>
        </w:rPr>
        <w:t>Գագիկ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Խաչատրյանի</w:t>
      </w:r>
      <w:r w:rsidRPr="0023581A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կողմից</w:t>
      </w:r>
    </w:p>
    <w:p w:rsidR="008A1F6F" w:rsidRPr="00A40546" w:rsidRDefault="008A1F6F" w:rsidP="00F4163F">
      <w:pPr>
        <w:jc w:val="both"/>
        <w:rPr>
          <w:rFonts w:ascii="GHEA Grapalat" w:hAnsi="GHEA Grapalat" w:cs="Sylfaen"/>
          <w:lang w:val="pt-BR"/>
        </w:rPr>
      </w:pPr>
    </w:p>
    <w:p w:rsidR="008A1F6F" w:rsidRPr="00A40546" w:rsidRDefault="008A1F6F" w:rsidP="00F4163F">
      <w:pPr>
        <w:jc w:val="both"/>
        <w:rPr>
          <w:rFonts w:ascii="GHEA Grapalat" w:hAnsi="GHEA Grapalat" w:cs="Sylfaen"/>
          <w:lang w:val="pt-BR"/>
        </w:rPr>
      </w:pPr>
      <w:r w:rsidRPr="00EA75D6">
        <w:rPr>
          <w:rFonts w:ascii="GHEA Grapalat" w:hAnsi="GHEA Grapalat" w:cs="Sylfaen"/>
        </w:rPr>
        <w:t>և</w:t>
      </w:r>
    </w:p>
    <w:p w:rsidR="008A1F6F" w:rsidRPr="00A40546" w:rsidRDefault="008A1F6F" w:rsidP="00F4163F">
      <w:pPr>
        <w:jc w:val="both"/>
        <w:rPr>
          <w:rFonts w:ascii="GHEA Grapalat" w:hAnsi="GHEA Grapalat"/>
          <w:lang w:val="pt-BR"/>
        </w:rPr>
      </w:pPr>
    </w:p>
    <w:p w:rsidR="008A1F6F" w:rsidRPr="00A40546" w:rsidRDefault="008A1F6F" w:rsidP="00F4163F">
      <w:pPr>
        <w:jc w:val="both"/>
        <w:rPr>
          <w:rFonts w:ascii="GHEA Grapalat" w:hAnsi="GHEA Grapalat" w:cs="Sylfaen"/>
          <w:lang w:val="pt-BR"/>
        </w:rPr>
      </w:pPr>
      <w:r w:rsidRPr="00A40546">
        <w:rPr>
          <w:rFonts w:ascii="GHEA Grapalat" w:hAnsi="GHEA Grapalat"/>
          <w:lang w:val="pt-BR"/>
        </w:rPr>
        <w:tab/>
        <w:t>«KBC BANK NV»–</w:t>
      </w:r>
      <w:r w:rsidRPr="00EA75D6">
        <w:rPr>
          <w:rFonts w:ascii="GHEA Grapalat" w:hAnsi="GHEA Grapalat" w:cs="Sylfaen"/>
        </w:rPr>
        <w:t>ի</w:t>
      </w:r>
      <w:r w:rsidRPr="00A40546">
        <w:rPr>
          <w:rFonts w:ascii="GHEA Grapalat" w:hAnsi="GHEA Grapalat"/>
          <w:lang w:val="pt-BR"/>
        </w:rPr>
        <w:t xml:space="preserve">, </w:t>
      </w:r>
      <w:r w:rsidRPr="00EA75D6">
        <w:rPr>
          <w:rFonts w:ascii="GHEA Grapalat" w:hAnsi="GHEA Grapalat" w:cs="Sylfaen"/>
        </w:rPr>
        <w:t>որի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գրանցված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գրասենյակը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գտնվումէ</w:t>
      </w:r>
      <w:r w:rsidRPr="00A40546">
        <w:rPr>
          <w:rFonts w:ascii="GHEA Grapalat" w:hAnsi="GHEA Grapalat"/>
          <w:lang w:val="pt-BR"/>
        </w:rPr>
        <w:t xml:space="preserve"> Havenalaan 2, 1080 Brussels, Belgium </w:t>
      </w:r>
      <w:r w:rsidRPr="00EA75D6">
        <w:rPr>
          <w:rFonts w:ascii="GHEA Grapalat" w:hAnsi="GHEA Grapalat" w:cs="Sylfaen"/>
        </w:rPr>
        <w:t>հասցեով</w:t>
      </w:r>
      <w:r w:rsidRPr="00A40546">
        <w:rPr>
          <w:rFonts w:ascii="GHEA Grapalat" w:hAnsi="GHEA Grapalat"/>
          <w:lang w:val="pt-BR"/>
        </w:rPr>
        <w:t xml:space="preserve">, </w:t>
      </w:r>
      <w:r w:rsidRPr="00EA75D6">
        <w:rPr>
          <w:rFonts w:ascii="GHEA Grapalat" w:hAnsi="GHEA Grapalat" w:cs="Sylfaen"/>
        </w:rPr>
        <w:t>ձեռնարկության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համար</w:t>
      </w:r>
      <w:r w:rsidRPr="00A40546">
        <w:rPr>
          <w:rFonts w:ascii="GHEA Grapalat" w:hAnsi="GHEA Grapalat"/>
          <w:lang w:val="pt-BR"/>
        </w:rPr>
        <w:t xml:space="preserve"> VAT BE 0460.292.226, RPM Brussels, CBFA 026256, (</w:t>
      </w:r>
      <w:r w:rsidRPr="00EA75D6">
        <w:rPr>
          <w:rFonts w:ascii="GHEA Grapalat" w:hAnsi="GHEA Grapalat" w:cs="Sylfaen"/>
        </w:rPr>
        <w:t>այսուհետ՝</w:t>
      </w:r>
      <w:r w:rsidRPr="00A40546">
        <w:rPr>
          <w:rFonts w:ascii="GHEA Grapalat" w:hAnsi="GHEA Grapalat"/>
          <w:lang w:val="pt-BR"/>
        </w:rPr>
        <w:t xml:space="preserve"> «</w:t>
      </w:r>
      <w:r w:rsidRPr="00495921">
        <w:rPr>
          <w:rFonts w:ascii="GHEA Grapalat" w:hAnsi="GHEA Grapalat" w:cs="Sylfaen"/>
          <w:b/>
        </w:rPr>
        <w:t>Վարկատու</w:t>
      </w:r>
      <w:r w:rsidRPr="00A40546">
        <w:rPr>
          <w:rFonts w:ascii="GHEA Grapalat" w:hAnsi="GHEA Grapalat"/>
          <w:lang w:val="pt-BR"/>
        </w:rPr>
        <w:t>»)</w:t>
      </w:r>
      <w:r w:rsidRPr="00EA75D6">
        <w:rPr>
          <w:rFonts w:ascii="GHEA Grapalat" w:hAnsi="GHEA Grapalat" w:cs="Sylfaen"/>
        </w:rPr>
        <w:t>՝</w:t>
      </w:r>
      <w:r>
        <w:rPr>
          <w:rFonts w:ascii="GHEA Grapalat" w:hAnsi="GHEA Grapalat" w:cs="Sylfaen"/>
        </w:rPr>
        <w:t>սույնով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պատշաճ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կերպով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ներկայացված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տիկին</w:t>
      </w:r>
      <w:r w:rsidRPr="0093450C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Միլենա</w:t>
      </w:r>
      <w:r w:rsidRPr="0023581A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Բո</w:t>
      </w:r>
      <w:r w:rsidRPr="00EA75D6">
        <w:rPr>
          <w:rFonts w:ascii="GHEA Grapalat" w:hAnsi="GHEA Grapalat" w:cs="Sylfaen"/>
        </w:rPr>
        <w:t>գերցի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և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տիկին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Վիկի</w:t>
      </w:r>
      <w:r w:rsidRPr="0023581A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Հո</w:t>
      </w:r>
      <w:r w:rsidRPr="00EA75D6">
        <w:rPr>
          <w:rFonts w:ascii="GHEA Grapalat" w:hAnsi="GHEA Grapalat" w:cs="Sylfaen"/>
        </w:rPr>
        <w:t>բուրդինի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EA75D6">
        <w:rPr>
          <w:rFonts w:ascii="GHEA Grapalat" w:hAnsi="GHEA Grapalat" w:cs="Sylfaen"/>
        </w:rPr>
        <w:t>միջև</w:t>
      </w:r>
    </w:p>
    <w:p w:rsidR="008A1F6F" w:rsidRPr="000210F0" w:rsidRDefault="008A1F6F" w:rsidP="004761EE">
      <w:pPr>
        <w:tabs>
          <w:tab w:val="left" w:pos="-720"/>
        </w:tabs>
        <w:spacing w:line="288" w:lineRule="auto"/>
        <w:jc w:val="both"/>
        <w:rPr>
          <w:rFonts w:ascii="GHEA Grapalat" w:hAnsi="GHEA Grapalat" w:cs="Arial"/>
          <w:spacing w:val="-2"/>
          <w:szCs w:val="22"/>
          <w:lang w:val="pt-BR"/>
        </w:rPr>
      </w:pPr>
    </w:p>
    <w:p w:rsidR="008A1F6F" w:rsidRPr="000210F0" w:rsidRDefault="008A1F6F" w:rsidP="004761EE">
      <w:pPr>
        <w:tabs>
          <w:tab w:val="left" w:pos="-720"/>
        </w:tabs>
        <w:spacing w:line="288" w:lineRule="auto"/>
        <w:jc w:val="both"/>
        <w:rPr>
          <w:rFonts w:ascii="GHEA Grapalat" w:hAnsi="GHEA Grapalat" w:cs="Arial"/>
          <w:b/>
          <w:spacing w:val="-2"/>
          <w:szCs w:val="22"/>
          <w:lang w:val="pt-BR"/>
        </w:rPr>
      </w:pPr>
      <w:r w:rsidRPr="000210F0">
        <w:rPr>
          <w:rFonts w:ascii="GHEA Grapalat" w:hAnsi="GHEA Grapalat" w:cs="Arial"/>
          <w:b/>
          <w:spacing w:val="-2"/>
          <w:szCs w:val="22"/>
          <w:lang w:val="en-GB"/>
        </w:rPr>
        <w:t>Քանի</w:t>
      </w:r>
      <w:r w:rsidR="00A45DC0" w:rsidRPr="00A45DC0">
        <w:rPr>
          <w:rFonts w:ascii="GHEA Grapalat" w:hAnsi="GHEA Grapalat" w:cs="Arial"/>
          <w:b/>
          <w:spacing w:val="-2"/>
          <w:szCs w:val="22"/>
          <w:lang w:val="pt-BR"/>
        </w:rPr>
        <w:t xml:space="preserve"> </w:t>
      </w:r>
      <w:r w:rsidRPr="000210F0">
        <w:rPr>
          <w:rFonts w:ascii="GHEA Grapalat" w:hAnsi="GHEA Grapalat" w:cs="Arial"/>
          <w:b/>
          <w:spacing w:val="-2"/>
          <w:szCs w:val="22"/>
          <w:lang w:val="en-GB"/>
        </w:rPr>
        <w:t>որ</w:t>
      </w:r>
      <w:r w:rsidRPr="000210F0">
        <w:rPr>
          <w:rFonts w:ascii="GHEA Grapalat" w:hAnsi="GHEA Grapalat" w:cs="Arial"/>
          <w:b/>
          <w:spacing w:val="-2"/>
          <w:szCs w:val="22"/>
          <w:lang w:val="pt-BR"/>
        </w:rPr>
        <w:t>:</w:t>
      </w:r>
    </w:p>
    <w:p w:rsidR="008A1F6F" w:rsidRPr="00F479E5" w:rsidRDefault="008A1F6F" w:rsidP="004761EE">
      <w:pPr>
        <w:tabs>
          <w:tab w:val="left" w:pos="-720"/>
        </w:tabs>
        <w:spacing w:line="288" w:lineRule="auto"/>
        <w:jc w:val="both"/>
        <w:rPr>
          <w:rFonts w:ascii="GHEA Grapalat" w:hAnsi="GHEA Grapalat" w:cs="Arial"/>
          <w:spacing w:val="-2"/>
          <w:szCs w:val="22"/>
          <w:lang w:val="pt-BR"/>
        </w:rPr>
      </w:pPr>
    </w:p>
    <w:p w:rsidR="008A1F6F" w:rsidRDefault="008A1F6F" w:rsidP="00F4163F">
      <w:pPr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Հայաստանի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Հանրապետությունը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Էկոնոմիկայի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նախարարության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անունից</w:t>
      </w:r>
      <w:r w:rsidRPr="00F4163F">
        <w:rPr>
          <w:rFonts w:ascii="GHEA Grapalat" w:hAnsi="GHEA Grapalat"/>
          <w:lang w:val="pt-BR"/>
        </w:rPr>
        <w:t xml:space="preserve"> (</w:t>
      </w:r>
      <w:r>
        <w:rPr>
          <w:rFonts w:ascii="GHEA Grapalat" w:hAnsi="GHEA Grapalat"/>
        </w:rPr>
        <w:t>այսուհետ</w:t>
      </w:r>
      <w:r w:rsidRPr="00F4163F">
        <w:rPr>
          <w:rFonts w:ascii="GHEA Grapalat" w:hAnsi="GHEA Grapalat"/>
          <w:lang w:val="pt-BR"/>
        </w:rPr>
        <w:t xml:space="preserve">` </w:t>
      </w:r>
      <w:r>
        <w:rPr>
          <w:rFonts w:ascii="GHEA Grapalat" w:hAnsi="GHEA Grapalat"/>
        </w:rPr>
        <w:t></w:t>
      </w:r>
      <w:r w:rsidRPr="00495921">
        <w:rPr>
          <w:rFonts w:ascii="GHEA Grapalat" w:hAnsi="GHEA Grapalat"/>
          <w:b/>
        </w:rPr>
        <w:t>Գնորդ</w:t>
      </w:r>
      <w:r>
        <w:rPr>
          <w:rFonts w:ascii="GHEA Grapalat" w:hAnsi="GHEA Grapalat"/>
        </w:rPr>
        <w:t></w:t>
      </w:r>
      <w:r w:rsidRPr="00F4163F">
        <w:rPr>
          <w:rFonts w:ascii="GHEA Grapalat" w:hAnsi="GHEA Grapalat"/>
          <w:lang w:val="pt-BR"/>
        </w:rPr>
        <w:t>) 2010</w:t>
      </w:r>
      <w:r>
        <w:rPr>
          <w:rFonts w:ascii="GHEA Grapalat" w:hAnsi="GHEA Grapalat"/>
        </w:rPr>
        <w:t>թ</w:t>
      </w:r>
      <w:r w:rsidRPr="00F4163F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նոյեմբերի</w:t>
      </w:r>
      <w:r w:rsidRPr="00F4163F">
        <w:rPr>
          <w:rFonts w:ascii="GHEA Grapalat" w:hAnsi="GHEA Grapalat"/>
          <w:lang w:val="pt-BR"/>
        </w:rPr>
        <w:t xml:space="preserve"> 23-</w:t>
      </w:r>
      <w:r>
        <w:rPr>
          <w:rFonts w:ascii="GHEA Grapalat" w:hAnsi="GHEA Grapalat"/>
        </w:rPr>
        <w:t>ին</w:t>
      </w:r>
      <w:r>
        <w:rPr>
          <w:rFonts w:ascii="GHEA Grapalat" w:hAnsi="GHEA Grapalat"/>
          <w:lang w:val="pt-BR"/>
        </w:rPr>
        <w:t xml:space="preserve"> 4,808,</w:t>
      </w:r>
      <w:r w:rsidRPr="00F4163F">
        <w:rPr>
          <w:rFonts w:ascii="GHEA Grapalat" w:hAnsi="GHEA Grapalat"/>
          <w:lang w:val="pt-BR"/>
        </w:rPr>
        <w:t xml:space="preserve">142 </w:t>
      </w:r>
      <w:r>
        <w:rPr>
          <w:rFonts w:ascii="GHEA Grapalat" w:hAnsi="GHEA Grapalat"/>
        </w:rPr>
        <w:t>Եվրո</w:t>
      </w:r>
      <w:r>
        <w:rPr>
          <w:rFonts w:ascii="GHEA Grapalat" w:hAnsi="GHEA Grapalat"/>
          <w:lang w:val="pt-BR"/>
        </w:rPr>
        <w:t xml:space="preserve"> (</w:t>
      </w:r>
      <w:r>
        <w:rPr>
          <w:rFonts w:ascii="GHEA Grapalat" w:hAnsi="GHEA Grapalat"/>
        </w:rPr>
        <w:t>չորս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միլլիոն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ութ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հարյուր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ութ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հազար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հարյուր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քառասուներկու</w:t>
      </w:r>
      <w:r w:rsidRPr="0023581A">
        <w:rPr>
          <w:rFonts w:ascii="GHEA Grapalat" w:hAnsi="GHEA Grapalat"/>
          <w:lang w:val="pt-BR"/>
        </w:rPr>
        <w:t xml:space="preserve"> </w:t>
      </w:r>
      <w:r w:rsidR="00A45DC0">
        <w:rPr>
          <w:rFonts w:ascii="GHEA Grapalat" w:hAnsi="GHEA Grapalat"/>
        </w:rPr>
        <w:t>ե</w:t>
      </w:r>
      <w:r>
        <w:rPr>
          <w:rFonts w:ascii="GHEA Grapalat" w:hAnsi="GHEA Grapalat"/>
        </w:rPr>
        <w:t>վրո</w:t>
      </w:r>
      <w:r w:rsidRPr="00F4163F">
        <w:rPr>
          <w:rFonts w:ascii="GHEA Grapalat" w:hAnsi="GHEA Grapalat"/>
          <w:lang w:val="pt-BR"/>
        </w:rPr>
        <w:t xml:space="preserve">) </w:t>
      </w:r>
      <w:r>
        <w:rPr>
          <w:rFonts w:ascii="GHEA Grapalat" w:hAnsi="GHEA Grapalat"/>
        </w:rPr>
        <w:t>արժողությամբ</w:t>
      </w:r>
      <w:r w:rsidRPr="00F4163F">
        <w:rPr>
          <w:rFonts w:ascii="GHEA Grapalat" w:hAnsi="GHEA Grapalat"/>
          <w:lang w:val="pt-BR"/>
        </w:rPr>
        <w:t xml:space="preserve"> (</w:t>
      </w:r>
      <w:r>
        <w:rPr>
          <w:rFonts w:ascii="GHEA Grapalat" w:hAnsi="GHEA Grapalat"/>
        </w:rPr>
        <w:t>այսուհետ</w:t>
      </w:r>
      <w:r w:rsidRPr="00F4163F">
        <w:rPr>
          <w:rFonts w:ascii="GHEA Grapalat" w:hAnsi="GHEA Grapalat"/>
          <w:lang w:val="pt-BR"/>
        </w:rPr>
        <w:t xml:space="preserve">` </w:t>
      </w:r>
      <w:r w:rsidRPr="00495921">
        <w:rPr>
          <w:rFonts w:ascii="GHEA Grapalat" w:hAnsi="GHEA Grapalat"/>
          <w:b/>
        </w:rPr>
        <w:t>Պայմանագրի</w:t>
      </w:r>
      <w:r w:rsidRPr="0023581A">
        <w:rPr>
          <w:rFonts w:ascii="GHEA Grapalat" w:hAnsi="GHEA Grapalat"/>
          <w:b/>
          <w:lang w:val="pt-BR"/>
        </w:rPr>
        <w:t xml:space="preserve"> </w:t>
      </w:r>
      <w:r w:rsidRPr="00495921">
        <w:rPr>
          <w:rFonts w:ascii="GHEA Grapalat" w:hAnsi="GHEA Grapalat"/>
          <w:b/>
        </w:rPr>
        <w:t>գին</w:t>
      </w:r>
      <w:r w:rsidRPr="00F4163F">
        <w:rPr>
          <w:rFonts w:ascii="GHEA Grapalat" w:hAnsi="GHEA Grapalat"/>
          <w:lang w:val="pt-BR"/>
        </w:rPr>
        <w:t xml:space="preserve">)  </w:t>
      </w:r>
      <w:r>
        <w:rPr>
          <w:rFonts w:ascii="GHEA Grapalat" w:hAnsi="GHEA Grapalat"/>
        </w:rPr>
        <w:t>պայմանագիր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կնքել</w:t>
      </w:r>
      <w:r w:rsidRPr="00F4163F">
        <w:rPr>
          <w:rFonts w:ascii="GHEA Grapalat" w:hAnsi="GHEA Grapalat"/>
          <w:lang w:val="pt-BR"/>
        </w:rPr>
        <w:t xml:space="preserve"> (</w:t>
      </w:r>
      <w:r>
        <w:rPr>
          <w:rFonts w:ascii="GHEA Grapalat" w:hAnsi="GHEA Grapalat"/>
        </w:rPr>
        <w:t>այսուհետ</w:t>
      </w:r>
      <w:r w:rsidRPr="00F4163F">
        <w:rPr>
          <w:rFonts w:ascii="GHEA Grapalat" w:hAnsi="GHEA Grapalat"/>
          <w:lang w:val="pt-BR"/>
        </w:rPr>
        <w:t xml:space="preserve">` </w:t>
      </w:r>
      <w:r>
        <w:rPr>
          <w:rFonts w:ascii="GHEA Grapalat" w:hAnsi="GHEA Grapalat"/>
        </w:rPr>
        <w:t></w:t>
      </w:r>
      <w:r w:rsidRPr="00495921">
        <w:rPr>
          <w:rFonts w:ascii="GHEA Grapalat" w:hAnsi="GHEA Grapalat"/>
          <w:b/>
        </w:rPr>
        <w:t>Պայմանագիր</w:t>
      </w:r>
      <w:r>
        <w:rPr>
          <w:rFonts w:ascii="GHEA Grapalat" w:hAnsi="GHEA Grapalat"/>
        </w:rPr>
        <w:t></w:t>
      </w:r>
      <w:r w:rsidRPr="00F4163F">
        <w:rPr>
          <w:rFonts w:ascii="GHEA Grapalat" w:hAnsi="GHEA Grapalat"/>
          <w:lang w:val="pt-BR"/>
        </w:rPr>
        <w:t>) «ION BEAM APPLICATIONS SA»–</w:t>
      </w:r>
      <w:r w:rsidRPr="00EA75D6">
        <w:rPr>
          <w:rFonts w:ascii="GHEA Grapalat" w:hAnsi="GHEA Grapalat"/>
        </w:rPr>
        <w:t>ի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հետ</w:t>
      </w:r>
      <w:r w:rsidRPr="00F4163F">
        <w:rPr>
          <w:rFonts w:ascii="GHEA Grapalat" w:hAnsi="GHEA Grapalat"/>
          <w:lang w:val="pt-BR"/>
        </w:rPr>
        <w:t xml:space="preserve"> (</w:t>
      </w:r>
      <w:r>
        <w:rPr>
          <w:rFonts w:ascii="GHEA Grapalat" w:hAnsi="GHEA Grapalat"/>
        </w:rPr>
        <w:t>այսուհետ</w:t>
      </w:r>
      <w:r w:rsidRPr="00F4163F">
        <w:rPr>
          <w:rFonts w:ascii="GHEA Grapalat" w:hAnsi="GHEA Grapalat"/>
          <w:lang w:val="pt-BR"/>
        </w:rPr>
        <w:t xml:space="preserve">` </w:t>
      </w:r>
      <w:r>
        <w:rPr>
          <w:rFonts w:ascii="GHEA Grapalat" w:hAnsi="GHEA Grapalat"/>
        </w:rPr>
        <w:t></w:t>
      </w:r>
      <w:r w:rsidRPr="00495921">
        <w:rPr>
          <w:rFonts w:ascii="GHEA Grapalat" w:hAnsi="GHEA Grapalat"/>
          <w:b/>
        </w:rPr>
        <w:t>Մատակարար</w:t>
      </w:r>
      <w:r>
        <w:rPr>
          <w:rFonts w:ascii="GHEA Grapalat" w:hAnsi="GHEA Grapalat"/>
        </w:rPr>
        <w:t></w:t>
      </w:r>
      <w:r w:rsidRPr="00F4163F">
        <w:rPr>
          <w:rFonts w:ascii="GHEA Grapalat" w:hAnsi="GHEA Grapalat"/>
          <w:lang w:val="pt-BR"/>
        </w:rPr>
        <w:t xml:space="preserve">), </w:t>
      </w:r>
      <w:r w:rsidRPr="00EA75D6">
        <w:rPr>
          <w:rFonts w:ascii="GHEA Grapalat" w:hAnsi="GHEA Grapalat"/>
        </w:rPr>
        <w:t>որի</w:t>
      </w:r>
      <w:r w:rsidRPr="0023581A">
        <w:rPr>
          <w:rFonts w:ascii="GHEA Grapalat" w:hAnsi="GHEA Grapalat"/>
          <w:lang w:val="pt-BR"/>
        </w:rPr>
        <w:t xml:space="preserve"> </w:t>
      </w:r>
      <w:r w:rsidRPr="00EA75D6">
        <w:rPr>
          <w:rFonts w:ascii="GHEA Grapalat" w:hAnsi="GHEA Grapalat"/>
        </w:rPr>
        <w:t>գրանցված</w:t>
      </w:r>
      <w:r w:rsidRPr="0023581A">
        <w:rPr>
          <w:rFonts w:ascii="GHEA Grapalat" w:hAnsi="GHEA Grapalat"/>
          <w:lang w:val="pt-BR"/>
        </w:rPr>
        <w:t xml:space="preserve"> </w:t>
      </w:r>
      <w:r w:rsidRPr="00EA75D6">
        <w:rPr>
          <w:rFonts w:ascii="GHEA Grapalat" w:hAnsi="GHEA Grapalat"/>
        </w:rPr>
        <w:t>գրասենյակը</w:t>
      </w:r>
      <w:r w:rsidRPr="0023581A">
        <w:rPr>
          <w:rFonts w:ascii="GHEA Grapalat" w:hAnsi="GHEA Grapalat"/>
          <w:lang w:val="pt-BR"/>
        </w:rPr>
        <w:t xml:space="preserve"> </w:t>
      </w:r>
      <w:r w:rsidRPr="00EA75D6">
        <w:rPr>
          <w:rFonts w:ascii="GHEA Grapalat" w:hAnsi="GHEA Grapalat"/>
        </w:rPr>
        <w:t>գտնվում</w:t>
      </w:r>
      <w:r w:rsidRPr="0023581A">
        <w:rPr>
          <w:rFonts w:ascii="GHEA Grapalat" w:hAnsi="GHEA Grapalat"/>
          <w:lang w:val="pt-BR"/>
        </w:rPr>
        <w:t xml:space="preserve"> </w:t>
      </w:r>
      <w:r w:rsidRPr="00EA75D6">
        <w:rPr>
          <w:rFonts w:ascii="GHEA Grapalat" w:hAnsi="GHEA Grapalat"/>
        </w:rPr>
        <w:t>է</w:t>
      </w:r>
      <w:r w:rsidRPr="00F4163F">
        <w:rPr>
          <w:rFonts w:ascii="GHEA Grapalat" w:hAnsi="GHEA Grapalat"/>
          <w:lang w:val="pt-BR"/>
        </w:rPr>
        <w:t xml:space="preserve"> Avenue Einstein 4, 1348 Louvain-La-Neuve, Belgium </w:t>
      </w:r>
      <w:r>
        <w:rPr>
          <w:rFonts w:ascii="GHEA Grapalat" w:hAnsi="GHEA Grapalat"/>
        </w:rPr>
        <w:t>հասցեով</w:t>
      </w:r>
      <w:r w:rsidRPr="00F4163F">
        <w:rPr>
          <w:rFonts w:ascii="GHEA Grapalat" w:hAnsi="GHEA Grapalat"/>
          <w:lang w:val="pt-BR"/>
        </w:rPr>
        <w:t>.</w:t>
      </w:r>
    </w:p>
    <w:p w:rsidR="008A1F6F" w:rsidRPr="00F4163F" w:rsidRDefault="008A1F6F" w:rsidP="00F4163F">
      <w:pPr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</w:rPr>
        <w:t>Պայմանագիրը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բաղկացած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է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ռադիոիզոտոպների</w:t>
      </w:r>
      <w:r w:rsidRPr="00F4163F">
        <w:rPr>
          <w:rFonts w:ascii="GHEA Grapalat" w:hAnsi="GHEA Grapalat"/>
          <w:lang w:val="pt-BR"/>
        </w:rPr>
        <w:t xml:space="preserve">` </w:t>
      </w:r>
      <w:r>
        <w:rPr>
          <w:rFonts w:ascii="GHEA Grapalat" w:hAnsi="GHEA Grapalat"/>
        </w:rPr>
        <w:t>ցիկլոտրոնի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արտադրանքի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առաքումից</w:t>
      </w:r>
      <w:r w:rsidRPr="00F4163F">
        <w:rPr>
          <w:rFonts w:ascii="GHEA Grapalat" w:hAnsi="GHEA Grapalat"/>
          <w:lang w:val="pt-BR"/>
        </w:rPr>
        <w:t xml:space="preserve">` </w:t>
      </w:r>
      <w:r>
        <w:rPr>
          <w:rFonts w:ascii="GHEA Grapalat" w:hAnsi="GHEA Grapalat"/>
        </w:rPr>
        <w:t>արտադրվող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</w:t>
      </w:r>
      <w:r w:rsidRPr="00F4163F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</w:rPr>
        <w:t>Ի</w:t>
      </w:r>
      <w:r w:rsidRPr="00F4163F">
        <w:rPr>
          <w:rFonts w:ascii="GHEA Grapalat" w:hAnsi="GHEA Grapalat"/>
          <w:lang w:val="pt-BR"/>
        </w:rPr>
        <w:t xml:space="preserve">. </w:t>
      </w:r>
      <w:r>
        <w:rPr>
          <w:rFonts w:ascii="GHEA Grapalat" w:hAnsi="GHEA Grapalat"/>
        </w:rPr>
        <w:t>Ալիխանյանի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անվ</w:t>
      </w:r>
      <w:r w:rsidRPr="00F4163F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Ազգային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գիտական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լաբորատորիայի</w:t>
      </w:r>
      <w:r w:rsidRPr="0023581A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կողմից</w:t>
      </w:r>
      <w:r w:rsidRPr="00F4163F">
        <w:rPr>
          <w:rFonts w:ascii="GHEA Grapalat" w:hAnsi="GHEA Grapalat"/>
          <w:lang w:val="pt-BR"/>
        </w:rPr>
        <w:t>:</w:t>
      </w:r>
    </w:p>
    <w:p w:rsidR="008A1F6F" w:rsidRPr="00F4163F" w:rsidRDefault="008A1F6F" w:rsidP="00F4163F">
      <w:pPr>
        <w:jc w:val="both"/>
        <w:rPr>
          <w:rFonts w:ascii="GHEA Grapalat" w:hAnsi="GHEA Grapalat"/>
          <w:lang w:val="pt-BR"/>
        </w:rPr>
      </w:pPr>
      <w:r w:rsidRPr="00F4163F">
        <w:rPr>
          <w:rFonts w:ascii="GHEA Grapalat" w:hAnsi="GHEA Grapalat"/>
        </w:rPr>
        <w:t>Վարկառուն</w:t>
      </w:r>
      <w:r w:rsidRPr="00F4163F">
        <w:rPr>
          <w:rFonts w:ascii="GHEA Grapalat" w:hAnsi="GHEA Grapalat"/>
          <w:lang w:val="pt-BR"/>
        </w:rPr>
        <w:t xml:space="preserve">, </w:t>
      </w:r>
      <w:r w:rsidRPr="00F4163F">
        <w:rPr>
          <w:rFonts w:ascii="GHEA Grapalat" w:hAnsi="GHEA Grapalat"/>
        </w:rPr>
        <w:t>Պայմանագրի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համաձայն</w:t>
      </w:r>
      <w:r w:rsidRPr="00F4163F">
        <w:rPr>
          <w:rFonts w:ascii="GHEA Grapalat" w:hAnsi="GHEA Grapalat"/>
          <w:lang w:val="pt-BR"/>
        </w:rPr>
        <w:t xml:space="preserve">, </w:t>
      </w:r>
      <w:r w:rsidRPr="00F4163F">
        <w:rPr>
          <w:rFonts w:ascii="GHEA Grapalat" w:hAnsi="GHEA Grapalat"/>
        </w:rPr>
        <w:t>ցանկանում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է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ձեռք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բերել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ֆինանսավորման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միջոցներ</w:t>
      </w:r>
      <w:r w:rsidRPr="00F4163F">
        <w:rPr>
          <w:rFonts w:ascii="GHEA Grapalat" w:hAnsi="GHEA Grapalat"/>
          <w:lang w:val="pt-BR"/>
        </w:rPr>
        <w:t xml:space="preserve">` </w:t>
      </w:r>
      <w:r w:rsidRPr="00F4163F">
        <w:rPr>
          <w:rFonts w:ascii="GHEA Grapalat" w:hAnsi="GHEA Grapalat"/>
        </w:rPr>
        <w:t>ֆինանսավորելու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համար</w:t>
      </w:r>
      <w:r w:rsidRPr="00F4163F">
        <w:rPr>
          <w:rFonts w:ascii="GHEA Grapalat" w:hAnsi="GHEA Grapalat"/>
          <w:lang w:val="pt-BR"/>
        </w:rPr>
        <w:t>`</w:t>
      </w:r>
    </w:p>
    <w:p w:rsidR="008A1F6F" w:rsidRPr="00F4163F" w:rsidRDefault="008A1F6F" w:rsidP="00F4163F">
      <w:pPr>
        <w:jc w:val="both"/>
        <w:rPr>
          <w:rFonts w:ascii="GHEA Grapalat" w:hAnsi="GHEA Grapalat"/>
          <w:lang w:val="pt-BR"/>
        </w:rPr>
      </w:pPr>
      <w:r w:rsidRPr="00F4163F">
        <w:rPr>
          <w:rFonts w:ascii="GHEA Grapalat" w:hAnsi="GHEA Grapalat"/>
          <w:lang w:val="pt-BR"/>
        </w:rPr>
        <w:t>•</w:t>
      </w:r>
      <w:r w:rsidRPr="00F4163F">
        <w:rPr>
          <w:rFonts w:ascii="GHEA Grapalat" w:hAnsi="GHEA Grapalat"/>
          <w:lang w:val="pt-BR"/>
        </w:rPr>
        <w:tab/>
      </w:r>
      <w:r w:rsidRPr="00F4163F">
        <w:rPr>
          <w:rFonts w:ascii="GHEA Grapalat" w:hAnsi="GHEA Grapalat"/>
        </w:rPr>
        <w:t>Պայմանագրի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գնի</w:t>
      </w:r>
      <w:r w:rsidRPr="00F4163F">
        <w:rPr>
          <w:rFonts w:ascii="GHEA Grapalat" w:hAnsi="GHEA Grapalat"/>
          <w:lang w:val="pt-BR"/>
        </w:rPr>
        <w:t xml:space="preserve"> 95.30%-</w:t>
      </w:r>
      <w:r w:rsidRPr="00F4163F">
        <w:rPr>
          <w:rFonts w:ascii="GHEA Grapalat" w:hAnsi="GHEA Grapalat"/>
        </w:rPr>
        <w:t>ը</w:t>
      </w:r>
      <w:r w:rsidRPr="00F4163F">
        <w:rPr>
          <w:rFonts w:ascii="GHEA Grapalat" w:hAnsi="GHEA Grapalat"/>
          <w:lang w:val="pt-BR"/>
        </w:rPr>
        <w:t xml:space="preserve"> (</w:t>
      </w:r>
      <w:r w:rsidRPr="00F4163F">
        <w:rPr>
          <w:rFonts w:ascii="GHEA Grapalat" w:hAnsi="GHEA Grapalat"/>
        </w:rPr>
        <w:t>իննսունհինգ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ամբողջ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երեսուն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տոկոսը</w:t>
      </w:r>
      <w:r w:rsidRPr="00F4163F">
        <w:rPr>
          <w:rFonts w:ascii="GHEA Grapalat" w:hAnsi="GHEA Grapalat"/>
          <w:lang w:val="pt-BR"/>
        </w:rPr>
        <w:t xml:space="preserve">), </w:t>
      </w:r>
      <w:r w:rsidRPr="00F4163F">
        <w:rPr>
          <w:rFonts w:ascii="GHEA Grapalat" w:hAnsi="GHEA Grapalat"/>
        </w:rPr>
        <w:t>այսինքն</w:t>
      </w:r>
      <w:r>
        <w:rPr>
          <w:rFonts w:ascii="GHEA Grapalat" w:hAnsi="GHEA Grapalat"/>
          <w:lang w:val="pt-BR"/>
        </w:rPr>
        <w:t xml:space="preserve"> 4,581,</w:t>
      </w:r>
      <w:r w:rsidRPr="00F4163F">
        <w:rPr>
          <w:rFonts w:ascii="GHEA Grapalat" w:hAnsi="GHEA Grapalat"/>
          <w:lang w:val="pt-BR"/>
        </w:rPr>
        <w:t>970 EUR (</w:t>
      </w:r>
      <w:r w:rsidRPr="00F4163F">
        <w:rPr>
          <w:rFonts w:ascii="GHEA Grapalat" w:hAnsi="GHEA Grapalat"/>
        </w:rPr>
        <w:t>չորս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միլիոն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հինգ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հարյուր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ութսունմեկ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հազար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ինը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հարյուր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յոթանասուն</w:t>
      </w:r>
      <w:r w:rsidRPr="0023581A">
        <w:rPr>
          <w:rFonts w:ascii="GHEA Grapalat" w:hAnsi="GHEA Grapalat"/>
          <w:lang w:val="pt-BR"/>
        </w:rPr>
        <w:t xml:space="preserve"> </w:t>
      </w:r>
      <w:r w:rsidR="00A45DC0">
        <w:rPr>
          <w:rFonts w:ascii="GHEA Grapalat" w:hAnsi="GHEA Grapalat"/>
        </w:rPr>
        <w:t>ե</w:t>
      </w:r>
      <w:r w:rsidRPr="00F4163F">
        <w:rPr>
          <w:rFonts w:ascii="GHEA Grapalat" w:hAnsi="GHEA Grapalat"/>
        </w:rPr>
        <w:t>վրո</w:t>
      </w:r>
      <w:r w:rsidRPr="00F4163F">
        <w:rPr>
          <w:rFonts w:ascii="GHEA Grapalat" w:hAnsi="GHEA Grapalat"/>
          <w:lang w:val="pt-BR"/>
        </w:rPr>
        <w:t xml:space="preserve">) </w:t>
      </w:r>
      <w:r w:rsidRPr="00F4163F">
        <w:rPr>
          <w:rFonts w:ascii="GHEA Grapalat" w:hAnsi="GHEA Grapalat"/>
        </w:rPr>
        <w:t>և</w:t>
      </w:r>
    </w:p>
    <w:p w:rsidR="008A1F6F" w:rsidRPr="00F4163F" w:rsidRDefault="008A1F6F" w:rsidP="00F4163F">
      <w:pPr>
        <w:jc w:val="both"/>
        <w:rPr>
          <w:rFonts w:ascii="GHEA Grapalat" w:hAnsi="GHEA Grapalat"/>
          <w:lang w:val="pt-BR"/>
        </w:rPr>
      </w:pPr>
      <w:r w:rsidRPr="00F4163F">
        <w:rPr>
          <w:rFonts w:ascii="GHEA Grapalat" w:hAnsi="GHEA Grapalat"/>
          <w:lang w:val="pt-BR"/>
        </w:rPr>
        <w:lastRenderedPageBreak/>
        <w:t>•</w:t>
      </w:r>
      <w:r w:rsidRPr="00F4163F">
        <w:rPr>
          <w:rFonts w:ascii="GHEA Grapalat" w:hAnsi="GHEA Grapalat"/>
          <w:lang w:val="pt-BR"/>
        </w:rPr>
        <w:tab/>
        <w:t>100% (</w:t>
      </w:r>
      <w:r w:rsidRPr="00F4163F">
        <w:rPr>
          <w:rFonts w:ascii="GHEA Grapalat" w:hAnsi="GHEA Grapalat"/>
        </w:rPr>
        <w:t>հարյուր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տոկոս</w:t>
      </w:r>
      <w:r w:rsidRPr="00F4163F">
        <w:rPr>
          <w:rFonts w:ascii="GHEA Grapalat" w:hAnsi="GHEA Grapalat"/>
          <w:lang w:val="pt-BR"/>
        </w:rPr>
        <w:t xml:space="preserve">) National Du Ducroire (ONDD) </w:t>
      </w:r>
      <w:r w:rsidRPr="00F4163F">
        <w:rPr>
          <w:rFonts w:ascii="GHEA Grapalat" w:hAnsi="GHEA Grapalat"/>
        </w:rPr>
        <w:t>գրասենյակի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վարկային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ապհովագրավճարը</w:t>
      </w:r>
      <w:r w:rsidRPr="00F4163F">
        <w:rPr>
          <w:rFonts w:ascii="GHEA Grapalat" w:hAnsi="GHEA Grapalat"/>
          <w:lang w:val="pt-BR"/>
        </w:rPr>
        <w:t xml:space="preserve">` </w:t>
      </w:r>
      <w:r w:rsidRPr="00F4163F">
        <w:rPr>
          <w:rFonts w:ascii="GHEA Grapalat" w:hAnsi="GHEA Grapalat"/>
        </w:rPr>
        <w:t>գնահատված</w:t>
      </w:r>
      <w:r>
        <w:rPr>
          <w:rFonts w:ascii="GHEA Grapalat" w:hAnsi="GHEA Grapalat"/>
          <w:lang w:val="pt-BR"/>
        </w:rPr>
        <w:t xml:space="preserve"> 498,</w:t>
      </w:r>
      <w:r w:rsidRPr="00F4163F">
        <w:rPr>
          <w:rFonts w:ascii="GHEA Grapalat" w:hAnsi="GHEA Grapalat"/>
          <w:lang w:val="pt-BR"/>
        </w:rPr>
        <w:t>659.52 EUR (</w:t>
      </w:r>
      <w:r w:rsidRPr="00F4163F">
        <w:rPr>
          <w:rFonts w:ascii="GHEA Grapalat" w:hAnsi="GHEA Grapalat"/>
        </w:rPr>
        <w:t>չորս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հարյուր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իննսունութ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հազար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վեց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հարյուր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հիսունինը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ամբողջ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հիսուներկու</w:t>
      </w:r>
      <w:r w:rsidRPr="0023581A">
        <w:rPr>
          <w:rFonts w:ascii="GHEA Grapalat" w:hAnsi="GHEA Grapalat"/>
          <w:lang w:val="pt-BR"/>
        </w:rPr>
        <w:t xml:space="preserve"> </w:t>
      </w:r>
      <w:r w:rsidR="00A45DC0">
        <w:rPr>
          <w:rFonts w:ascii="GHEA Grapalat" w:hAnsi="GHEA Grapalat"/>
        </w:rPr>
        <w:t>ե</w:t>
      </w:r>
      <w:r w:rsidRPr="00F4163F">
        <w:rPr>
          <w:rFonts w:ascii="GHEA Grapalat" w:hAnsi="GHEA Grapalat"/>
        </w:rPr>
        <w:t>վրո</w:t>
      </w:r>
      <w:r w:rsidRPr="00F4163F">
        <w:rPr>
          <w:rFonts w:ascii="GHEA Grapalat" w:hAnsi="GHEA Grapalat"/>
          <w:lang w:val="pt-BR"/>
        </w:rPr>
        <w:t>):</w:t>
      </w:r>
    </w:p>
    <w:p w:rsidR="008A1F6F" w:rsidRPr="00A40546" w:rsidRDefault="008A1F6F" w:rsidP="00F4163F">
      <w:pPr>
        <w:jc w:val="both"/>
        <w:rPr>
          <w:rFonts w:ascii="GHEA Grapalat" w:hAnsi="GHEA Grapalat"/>
          <w:lang w:val="pt-BR"/>
        </w:rPr>
      </w:pPr>
      <w:r w:rsidRPr="00F4163F">
        <w:rPr>
          <w:rFonts w:ascii="GHEA Grapalat" w:hAnsi="GHEA Grapalat"/>
        </w:rPr>
        <w:t>Վարկատուն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համաձայ</w:t>
      </w:r>
      <w:r>
        <w:rPr>
          <w:rFonts w:ascii="GHEA Grapalat" w:hAnsi="GHEA Grapalat"/>
        </w:rPr>
        <w:t>ն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է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շնորհել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նման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հնարավորություններ</w:t>
      </w:r>
      <w:r w:rsidRPr="00A40546">
        <w:rPr>
          <w:rFonts w:ascii="GHEA Grapalat" w:hAnsi="GHEA Grapalat"/>
          <w:lang w:val="pt-BR"/>
        </w:rPr>
        <w:t xml:space="preserve"> 2010</w:t>
      </w:r>
      <w:r w:rsidRPr="00F4163F">
        <w:rPr>
          <w:rFonts w:ascii="GHEA Grapalat" w:hAnsi="GHEA Grapalat"/>
        </w:rPr>
        <w:t>թ</w:t>
      </w:r>
      <w:r w:rsidRPr="00A40546">
        <w:rPr>
          <w:rFonts w:ascii="GHEA Grapalat" w:hAnsi="GHEA Grapalat"/>
          <w:lang w:val="pt-BR"/>
        </w:rPr>
        <w:t>.</w:t>
      </w:r>
      <w:r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նոյեմբերի</w:t>
      </w:r>
      <w:r w:rsidRPr="00A40546">
        <w:rPr>
          <w:rFonts w:ascii="GHEA Grapalat" w:hAnsi="GHEA Grapalat"/>
          <w:lang w:val="pt-BR"/>
        </w:rPr>
        <w:t xml:space="preserve"> 23-</w:t>
      </w:r>
      <w:r w:rsidRPr="00F4163F">
        <w:rPr>
          <w:rFonts w:ascii="GHEA Grapalat" w:hAnsi="GHEA Grapalat"/>
        </w:rPr>
        <w:t>ին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ստորագրված</w:t>
      </w:r>
      <w:r w:rsidR="00A45DC0" w:rsidRPr="00A45DC0">
        <w:rPr>
          <w:rFonts w:ascii="GHEA Grapalat" w:hAnsi="GHEA Grapalat"/>
          <w:lang w:val="pt-BR"/>
        </w:rPr>
        <w:t xml:space="preserve"> 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Վարկային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համաձայնագրի</w:t>
      </w:r>
      <w:r w:rsidRPr="00A40546">
        <w:rPr>
          <w:rFonts w:ascii="GHEA Grapalat" w:hAnsi="GHEA Grapalat"/>
          <w:lang w:val="pt-BR"/>
        </w:rPr>
        <w:t xml:space="preserve"> (</w:t>
      </w:r>
      <w:r w:rsidRPr="00F4163F">
        <w:rPr>
          <w:rFonts w:ascii="GHEA Grapalat" w:hAnsi="GHEA Grapalat"/>
        </w:rPr>
        <w:t>այսուհետ</w:t>
      </w:r>
      <w:r w:rsidRPr="00A40546">
        <w:rPr>
          <w:rFonts w:ascii="GHEA Grapalat" w:hAnsi="GHEA Grapalat"/>
          <w:lang w:val="pt-BR"/>
        </w:rPr>
        <w:t xml:space="preserve">` </w:t>
      </w:r>
      <w:r w:rsidRPr="00F4163F">
        <w:rPr>
          <w:rFonts w:ascii="GHEA Grapalat" w:hAnsi="GHEA Grapalat"/>
        </w:rPr>
        <w:t>Համաձայնագիր</w:t>
      </w:r>
      <w:r w:rsidRPr="00A40546">
        <w:rPr>
          <w:rFonts w:ascii="GHEA Grapalat" w:hAnsi="GHEA Grapalat"/>
          <w:lang w:val="pt-BR"/>
        </w:rPr>
        <w:t xml:space="preserve">) </w:t>
      </w:r>
      <w:r w:rsidRPr="00F4163F">
        <w:rPr>
          <w:rFonts w:ascii="GHEA Grapalat" w:hAnsi="GHEA Grapalat"/>
        </w:rPr>
        <w:t>պայմաններով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և</w:t>
      </w:r>
      <w:r w:rsidRPr="0023581A">
        <w:rPr>
          <w:rFonts w:ascii="GHEA Grapalat" w:hAnsi="GHEA Grapalat"/>
          <w:lang w:val="pt-BR"/>
        </w:rPr>
        <w:t xml:space="preserve"> </w:t>
      </w:r>
      <w:r w:rsidRPr="00F4163F">
        <w:rPr>
          <w:rFonts w:ascii="GHEA Grapalat" w:hAnsi="GHEA Grapalat"/>
        </w:rPr>
        <w:t>սահմանումներով</w:t>
      </w:r>
      <w:r w:rsidRPr="00A40546">
        <w:rPr>
          <w:rFonts w:ascii="GHEA Grapalat" w:hAnsi="GHEA Grapalat"/>
          <w:lang w:val="pt-BR"/>
        </w:rPr>
        <w:t>:</w:t>
      </w:r>
    </w:p>
    <w:p w:rsidR="008A1F6F" w:rsidRPr="00A40546" w:rsidRDefault="008A1F6F" w:rsidP="00F4163F">
      <w:pPr>
        <w:jc w:val="both"/>
        <w:rPr>
          <w:rFonts w:ascii="GHEA Grapalat" w:hAnsi="GHEA Grapalat" w:cs="Arial"/>
          <w:lang w:val="pt-BR"/>
        </w:rPr>
      </w:pPr>
      <w:r>
        <w:rPr>
          <w:rFonts w:ascii="GHEA Grapalat" w:hAnsi="GHEA Grapalat"/>
          <w:lang w:val="pt-BR"/>
        </w:rPr>
        <w:tab/>
      </w:r>
      <w:r w:rsidRPr="00A40546">
        <w:rPr>
          <w:rFonts w:ascii="GHEA Grapalat" w:hAnsi="GHEA Grapalat"/>
          <w:lang w:val="pt-BR"/>
        </w:rPr>
        <w:t>2013</w:t>
      </w:r>
      <w:r w:rsidRPr="00F4163F">
        <w:rPr>
          <w:rFonts w:ascii="GHEA Grapalat" w:hAnsi="GHEA Grapalat" w:cs="Sylfaen"/>
        </w:rPr>
        <w:t>թ</w:t>
      </w:r>
      <w:r w:rsidRPr="00A40546">
        <w:rPr>
          <w:rFonts w:ascii="GHEA Grapalat" w:hAnsi="GHEA Grapalat" w:cs="Arial"/>
          <w:lang w:val="pt-BR"/>
        </w:rPr>
        <w:t xml:space="preserve">. </w:t>
      </w:r>
      <w:r w:rsidRPr="00F4163F">
        <w:rPr>
          <w:rFonts w:ascii="GHEA Grapalat" w:hAnsi="GHEA Grapalat" w:cs="Sylfaen"/>
        </w:rPr>
        <w:t>օգոստոսի</w:t>
      </w:r>
      <w:r w:rsidRPr="00A40546">
        <w:rPr>
          <w:rFonts w:ascii="GHEA Grapalat" w:hAnsi="GHEA Grapalat" w:cs="Arial"/>
          <w:lang w:val="pt-BR"/>
        </w:rPr>
        <w:t xml:space="preserve"> 1-</w:t>
      </w:r>
      <w:r w:rsidRPr="00F4163F">
        <w:rPr>
          <w:rFonts w:ascii="GHEA Grapalat" w:hAnsi="GHEA Grapalat" w:cs="Sylfaen"/>
        </w:rPr>
        <w:t>ին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F4163F">
        <w:rPr>
          <w:rFonts w:ascii="GHEA Grapalat" w:hAnsi="GHEA Grapalat" w:cs="Sylfaen"/>
        </w:rPr>
        <w:t>Վարկառուն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և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Մատակարարը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կատարել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են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Պայմանագրի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թիվ</w:t>
      </w:r>
      <w:r w:rsidRPr="00A40546">
        <w:rPr>
          <w:rFonts w:ascii="GHEA Grapalat" w:hAnsi="GHEA Grapalat" w:cs="Arial"/>
          <w:lang w:val="pt-BR"/>
        </w:rPr>
        <w:t xml:space="preserve"> 2 </w:t>
      </w:r>
      <w:r w:rsidRPr="00F4163F">
        <w:rPr>
          <w:rFonts w:ascii="GHEA Grapalat" w:hAnsi="GHEA Grapalat" w:cs="Sylfaen"/>
        </w:rPr>
        <w:t>փոփոխությունը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F4163F">
        <w:rPr>
          <w:rFonts w:ascii="GHEA Grapalat" w:hAnsi="GHEA Grapalat" w:cs="Sylfaen"/>
        </w:rPr>
        <w:t>հետևյալ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բովանդակությունն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ավելացնելու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համար</w:t>
      </w:r>
      <w:r w:rsidRPr="00A40546">
        <w:rPr>
          <w:rFonts w:ascii="GHEA Grapalat" w:hAnsi="GHEA Grapalat" w:cs="Arial"/>
          <w:lang w:val="pt-BR"/>
        </w:rPr>
        <w:t>` 265.200 EUR (</w:t>
      </w:r>
      <w:r w:rsidRPr="00F4163F">
        <w:rPr>
          <w:rFonts w:ascii="GHEA Grapalat" w:hAnsi="GHEA Grapalat" w:cs="Sylfaen"/>
        </w:rPr>
        <w:t>երկու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հարյուր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վաթսունհինգ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հազար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երկու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հարյուր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Եվրո</w:t>
      </w:r>
      <w:r w:rsidRPr="00A40546">
        <w:rPr>
          <w:rFonts w:ascii="GHEA Grapalat" w:hAnsi="GHEA Grapalat" w:cs="Arial"/>
          <w:lang w:val="pt-BR"/>
        </w:rPr>
        <w:t xml:space="preserve">) </w:t>
      </w:r>
      <w:r w:rsidRPr="00F4163F">
        <w:rPr>
          <w:rFonts w:ascii="GHEA Grapalat" w:hAnsi="GHEA Grapalat" w:cs="Sylfaen"/>
        </w:rPr>
        <w:t>արժողությամբ</w:t>
      </w:r>
      <w:r w:rsidRPr="00A40546">
        <w:rPr>
          <w:rFonts w:ascii="GHEA Grapalat" w:hAnsi="GHEA Grapalat" w:cs="Arial"/>
          <w:lang w:val="pt-BR"/>
        </w:rPr>
        <w:t xml:space="preserve"> 1 Vectio Transport Line (</w:t>
      </w:r>
      <w:r w:rsidRPr="00F4163F">
        <w:rPr>
          <w:rFonts w:ascii="GHEA Grapalat" w:hAnsi="GHEA Grapalat" w:cs="Sylfaen"/>
        </w:rPr>
        <w:t>այսուհետ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F4163F">
        <w:rPr>
          <w:rFonts w:ascii="GHEA Grapalat" w:hAnsi="GHEA Grapalat" w:cs="Sylfaen"/>
        </w:rPr>
        <w:t>Պայմանագրի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լրացուցիչ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գին</w:t>
      </w:r>
      <w:r w:rsidRPr="00A40546">
        <w:rPr>
          <w:rFonts w:ascii="GHEA Grapalat" w:hAnsi="GHEA Grapalat" w:cs="Arial"/>
          <w:lang w:val="pt-BR"/>
        </w:rPr>
        <w:t xml:space="preserve">), </w:t>
      </w:r>
      <w:r w:rsidRPr="00F4163F">
        <w:rPr>
          <w:rFonts w:ascii="GHEA Grapalat" w:hAnsi="GHEA Grapalat" w:cs="Sylfaen"/>
        </w:rPr>
        <w:t>որի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արդյունքում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Պայմանագրի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գինը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A40546">
        <w:rPr>
          <w:rFonts w:ascii="GHEA Grapalat" w:hAnsi="GHEA Grapalat"/>
          <w:lang w:val="pt-BR"/>
        </w:rPr>
        <w:t>4.808.142 EUR-</w:t>
      </w:r>
      <w:r w:rsidRPr="00F4163F">
        <w:rPr>
          <w:rFonts w:ascii="GHEA Grapalat" w:hAnsi="GHEA Grapalat" w:cs="Sylfaen"/>
        </w:rPr>
        <w:t>ից</w:t>
      </w:r>
      <w:r w:rsidRPr="00A40546">
        <w:rPr>
          <w:rFonts w:ascii="GHEA Grapalat" w:hAnsi="GHEA Grapalat" w:cs="Arial"/>
          <w:lang w:val="pt-BR"/>
        </w:rPr>
        <w:t xml:space="preserve"> (</w:t>
      </w:r>
      <w:r w:rsidRPr="00F4163F">
        <w:rPr>
          <w:rFonts w:ascii="GHEA Grapalat" w:hAnsi="GHEA Grapalat" w:cs="Sylfaen"/>
        </w:rPr>
        <w:t>այսուհետ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F4163F">
        <w:rPr>
          <w:rFonts w:ascii="GHEA Grapalat" w:hAnsi="GHEA Grapalat" w:cs="Sylfaen"/>
        </w:rPr>
        <w:t>Պայմանագրի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իրական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գին</w:t>
      </w:r>
      <w:r w:rsidRPr="00A40546">
        <w:rPr>
          <w:rFonts w:ascii="GHEA Grapalat" w:hAnsi="GHEA Grapalat" w:cs="Arial"/>
          <w:lang w:val="pt-BR"/>
        </w:rPr>
        <w:t xml:space="preserve">) </w:t>
      </w:r>
      <w:r w:rsidRPr="00F4163F">
        <w:rPr>
          <w:rFonts w:ascii="GHEA Grapalat" w:hAnsi="GHEA Grapalat" w:cs="Sylfaen"/>
        </w:rPr>
        <w:t>բարձրացել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է</w:t>
      </w:r>
      <w:r>
        <w:rPr>
          <w:rFonts w:ascii="GHEA Grapalat" w:hAnsi="GHEA Grapalat" w:cs="Arial"/>
          <w:lang w:val="pt-BR"/>
        </w:rPr>
        <w:t xml:space="preserve"> 5,073,</w:t>
      </w:r>
      <w:r w:rsidRPr="00A40546">
        <w:rPr>
          <w:rFonts w:ascii="GHEA Grapalat" w:hAnsi="GHEA Grapalat" w:cs="Arial"/>
          <w:lang w:val="pt-BR"/>
        </w:rPr>
        <w:t xml:space="preserve">342 </w:t>
      </w:r>
      <w:r w:rsidRPr="00F4163F">
        <w:rPr>
          <w:rFonts w:ascii="GHEA Grapalat" w:hAnsi="GHEA Grapalat" w:cs="Sylfaen"/>
        </w:rPr>
        <w:t>եվրոյով</w:t>
      </w:r>
      <w:r w:rsidRPr="00A40546">
        <w:rPr>
          <w:rFonts w:ascii="GHEA Grapalat" w:hAnsi="GHEA Grapalat" w:cs="Arial"/>
          <w:lang w:val="pt-BR"/>
        </w:rPr>
        <w:t xml:space="preserve"> (</w:t>
      </w:r>
      <w:r w:rsidRPr="00F4163F">
        <w:rPr>
          <w:rFonts w:ascii="GHEA Grapalat" w:hAnsi="GHEA Grapalat" w:cs="Sylfaen"/>
        </w:rPr>
        <w:t>այսուհետ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F4163F">
        <w:rPr>
          <w:rFonts w:ascii="GHEA Grapalat" w:hAnsi="GHEA Grapalat" w:cs="Sylfaen"/>
        </w:rPr>
        <w:t>Պայմանագրի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նոր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գին</w:t>
      </w:r>
      <w:r w:rsidRPr="00A40546">
        <w:rPr>
          <w:rFonts w:ascii="GHEA Grapalat" w:hAnsi="GHEA Grapalat" w:cs="Arial"/>
          <w:lang w:val="pt-BR"/>
        </w:rPr>
        <w:t>):</w:t>
      </w:r>
    </w:p>
    <w:p w:rsidR="008A1F6F" w:rsidRPr="00A40546" w:rsidRDefault="008A1F6F" w:rsidP="00F4163F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ab/>
      </w:r>
      <w:r w:rsidRPr="00F4163F">
        <w:rPr>
          <w:rFonts w:ascii="GHEA Grapalat" w:hAnsi="GHEA Grapalat" w:cs="Sylfaen"/>
        </w:rPr>
        <w:t>Բելգիայի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իշխանությունները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որոշել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են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աջակցել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այս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նախագծին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F4163F">
        <w:rPr>
          <w:rFonts w:ascii="GHEA Grapalat" w:hAnsi="GHEA Grapalat" w:cs="Sylfaen"/>
        </w:rPr>
        <w:t>շնորհելով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տոկոսադրույքային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լրավճար</w:t>
      </w:r>
      <w:r w:rsidRPr="00A40546">
        <w:rPr>
          <w:rFonts w:ascii="GHEA Grapalat" w:hAnsi="GHEA Grapalat" w:cs="Arial"/>
          <w:lang w:val="pt-BR"/>
        </w:rPr>
        <w:t xml:space="preserve">: </w:t>
      </w:r>
      <w:r w:rsidRPr="00F4163F">
        <w:rPr>
          <w:rFonts w:ascii="GHEA Grapalat" w:hAnsi="GHEA Grapalat" w:cs="Sylfaen"/>
        </w:rPr>
        <w:t>Վերջինս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կազմված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է</w:t>
      </w:r>
      <w:r w:rsidRPr="00A40546">
        <w:rPr>
          <w:rFonts w:ascii="GHEA Grapalat" w:hAnsi="GHEA Grapalat" w:cs="Arial"/>
          <w:lang w:val="pt-BR"/>
        </w:rPr>
        <w:t>`</w:t>
      </w:r>
    </w:p>
    <w:p w:rsidR="008A1F6F" w:rsidRPr="00A40546" w:rsidRDefault="008A1F6F" w:rsidP="00F4163F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•</w:t>
      </w:r>
      <w:r w:rsidRPr="00A40546">
        <w:rPr>
          <w:rFonts w:ascii="GHEA Grapalat" w:hAnsi="GHEA Grapalat"/>
          <w:lang w:val="pt-BR"/>
        </w:rPr>
        <w:tab/>
      </w:r>
      <w:r w:rsidRPr="00F4163F">
        <w:rPr>
          <w:rFonts w:ascii="GHEA Grapalat" w:hAnsi="GHEA Grapalat" w:cs="Sylfaen"/>
        </w:rPr>
        <w:t>Բելգիական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իշխանությունների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կողմից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ուղղակի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դրամաշնորհ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F4163F">
        <w:rPr>
          <w:rFonts w:ascii="GHEA Grapalat" w:hAnsi="GHEA Grapalat" w:cs="Sylfaen"/>
        </w:rPr>
        <w:t>Պայմանագրի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գնի</w:t>
      </w:r>
      <w:r>
        <w:rPr>
          <w:rFonts w:ascii="GHEA Grapalat" w:hAnsi="GHEA Grapalat" w:cs="Arial"/>
          <w:lang w:val="pt-BR"/>
        </w:rPr>
        <w:t xml:space="preserve"> 226,</w:t>
      </w:r>
      <w:r w:rsidRPr="00A40546">
        <w:rPr>
          <w:rFonts w:ascii="GHEA Grapalat" w:hAnsi="GHEA Grapalat" w:cs="Arial"/>
          <w:lang w:val="pt-BR"/>
        </w:rPr>
        <w:t xml:space="preserve">172 EUR </w:t>
      </w:r>
      <w:r w:rsidRPr="00F4163F">
        <w:rPr>
          <w:rFonts w:ascii="GHEA Grapalat" w:hAnsi="GHEA Grapalat" w:cs="Sylfaen"/>
        </w:rPr>
        <w:t>արժողությամբ</w:t>
      </w:r>
      <w:r w:rsidRPr="00A40546">
        <w:rPr>
          <w:rFonts w:ascii="GHEA Grapalat" w:hAnsi="GHEA Grapalat" w:cs="Arial"/>
          <w:lang w:val="pt-BR"/>
        </w:rPr>
        <w:t xml:space="preserve"> (</w:t>
      </w:r>
      <w:r w:rsidRPr="00F4163F">
        <w:rPr>
          <w:rFonts w:ascii="GHEA Grapalat" w:hAnsi="GHEA Grapalat" w:cs="Sylfaen"/>
        </w:rPr>
        <w:t>երկու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հարյուր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քսանվեց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հազար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հարյուր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յոթանասուներկու</w:t>
      </w:r>
      <w:r w:rsidRPr="0023581A">
        <w:rPr>
          <w:rFonts w:ascii="GHEA Grapalat" w:hAnsi="GHEA Grapalat" w:cs="Sylfaen"/>
          <w:lang w:val="pt-BR"/>
        </w:rPr>
        <w:t xml:space="preserve"> </w:t>
      </w:r>
      <w:r w:rsidR="00A45DC0">
        <w:rPr>
          <w:rFonts w:ascii="GHEA Grapalat" w:hAnsi="GHEA Grapalat" w:cs="Sylfaen"/>
        </w:rPr>
        <w:t>ե</w:t>
      </w:r>
      <w:r w:rsidRPr="00F4163F">
        <w:rPr>
          <w:rFonts w:ascii="GHEA Grapalat" w:hAnsi="GHEA Grapalat" w:cs="Sylfaen"/>
        </w:rPr>
        <w:t>վրո</w:t>
      </w:r>
      <w:r w:rsidRPr="00A40546">
        <w:rPr>
          <w:rFonts w:ascii="GHEA Grapalat" w:hAnsi="GHEA Grapalat" w:cs="Arial"/>
          <w:lang w:val="pt-BR"/>
        </w:rPr>
        <w:t xml:space="preserve">)` </w:t>
      </w:r>
      <w:r w:rsidR="00A45DC0">
        <w:rPr>
          <w:rFonts w:ascii="GHEA Grapalat" w:hAnsi="GHEA Grapalat" w:cs="Arial"/>
          <w:lang w:val="pt-BR"/>
        </w:rPr>
        <w:t xml:space="preserve"> </w:t>
      </w:r>
      <w:r w:rsidRPr="00F4163F">
        <w:rPr>
          <w:rFonts w:ascii="GHEA Grapalat" w:hAnsi="GHEA Grapalat" w:cs="Sylfaen"/>
        </w:rPr>
        <w:t>և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կանխավճարի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բաղկացուցիչ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մաս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F4163F">
        <w:rPr>
          <w:rFonts w:ascii="GHEA Grapalat" w:hAnsi="GHEA Grapalat" w:cs="Sylfaen"/>
        </w:rPr>
        <w:t>Մատակարարին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վճարման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ենթակա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F4163F">
        <w:rPr>
          <w:rFonts w:ascii="GHEA Grapalat" w:hAnsi="GHEA Grapalat" w:cs="Sylfaen"/>
        </w:rPr>
        <w:t>ինչպես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նաև</w:t>
      </w:r>
    </w:p>
    <w:p w:rsidR="008A1F6F" w:rsidRPr="00A40546" w:rsidRDefault="008A1F6F" w:rsidP="00F4163F">
      <w:pPr>
        <w:jc w:val="both"/>
        <w:rPr>
          <w:rFonts w:ascii="GHEA Grapalat" w:hAnsi="GHEA Grapalat" w:cs="Arial"/>
          <w:lang w:val="pt-BR"/>
        </w:rPr>
      </w:pPr>
      <w:r>
        <w:rPr>
          <w:rFonts w:ascii="GHEA Grapalat" w:hAnsi="GHEA Grapalat"/>
          <w:lang w:val="pt-BR"/>
        </w:rPr>
        <w:t>•</w:t>
      </w:r>
      <w:r>
        <w:rPr>
          <w:rFonts w:ascii="GHEA Grapalat" w:hAnsi="GHEA Grapalat"/>
          <w:lang w:val="pt-BR"/>
        </w:rPr>
        <w:tab/>
        <w:t>4,847,</w:t>
      </w:r>
      <w:r w:rsidRPr="00A40546">
        <w:rPr>
          <w:rFonts w:ascii="GHEA Grapalat" w:hAnsi="GHEA Grapalat"/>
          <w:lang w:val="pt-BR"/>
        </w:rPr>
        <w:t>170 EUR (</w:t>
      </w:r>
      <w:r w:rsidRPr="00F4163F">
        <w:rPr>
          <w:rFonts w:ascii="GHEA Grapalat" w:hAnsi="GHEA Grapalat" w:cs="Sylfaen"/>
        </w:rPr>
        <w:t>չորս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միլիոն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ութ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հարյուր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քառաունյոթ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հազար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հարյուր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յոթանասուն</w:t>
      </w:r>
      <w:r w:rsidRPr="00A40546">
        <w:rPr>
          <w:rFonts w:ascii="GHEA Grapalat" w:hAnsi="GHEA Grapalat" w:cs="Arial"/>
          <w:lang w:val="pt-BR"/>
        </w:rPr>
        <w:t xml:space="preserve">) </w:t>
      </w:r>
      <w:r w:rsidRPr="00F4163F">
        <w:rPr>
          <w:rFonts w:ascii="GHEA Grapalat" w:hAnsi="GHEA Grapalat" w:cs="Sylfaen"/>
        </w:rPr>
        <w:t>բարձրացնելով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մինչև</w:t>
      </w:r>
      <w:r w:rsidRPr="00A40546">
        <w:rPr>
          <w:rFonts w:ascii="GHEA Grapalat" w:hAnsi="GHEA Grapalat" w:cs="Arial"/>
          <w:lang w:val="pt-BR"/>
        </w:rPr>
        <w:t xml:space="preserve"> 100%` ONDD </w:t>
      </w:r>
      <w:r w:rsidRPr="00F4163F">
        <w:rPr>
          <w:rFonts w:ascii="GHEA Grapalat" w:hAnsi="GHEA Grapalat" w:cs="Sylfaen"/>
        </w:rPr>
        <w:t>հավելավճար</w:t>
      </w:r>
    </w:p>
    <w:p w:rsidR="008A1F6F" w:rsidRDefault="008A1F6F" w:rsidP="00F4163F">
      <w:pPr>
        <w:jc w:val="both"/>
        <w:rPr>
          <w:rFonts w:ascii="GHEA Grapalat" w:hAnsi="GHEA Grapalat" w:cs="Sylfaen"/>
          <w:lang w:val="pt-BR"/>
        </w:rPr>
      </w:pPr>
      <w:r w:rsidRPr="00A40546">
        <w:rPr>
          <w:rFonts w:ascii="GHEA Grapalat" w:hAnsi="GHEA Grapalat"/>
          <w:lang w:val="pt-BR"/>
        </w:rPr>
        <w:t>•</w:t>
      </w:r>
      <w:r w:rsidRPr="00A40546">
        <w:rPr>
          <w:rFonts w:ascii="GHEA Grapalat" w:hAnsi="GHEA Grapalat"/>
          <w:lang w:val="pt-BR"/>
        </w:rPr>
        <w:tab/>
      </w:r>
      <w:r w:rsidRPr="00F4163F">
        <w:rPr>
          <w:rFonts w:ascii="GHEA Grapalat" w:hAnsi="GHEA Grapalat" w:cs="Sylfaen"/>
        </w:rPr>
        <w:t>Պահանջվող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ֆինանսավորման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տոկոսադրույքի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մինչև</w:t>
      </w:r>
      <w:r w:rsidRPr="00A40546">
        <w:rPr>
          <w:rFonts w:ascii="GHEA Grapalat" w:hAnsi="GHEA Grapalat" w:cs="Arial"/>
          <w:lang w:val="pt-BR"/>
        </w:rPr>
        <w:t xml:space="preserve"> 0% (</w:t>
      </w:r>
      <w:r w:rsidRPr="00F4163F">
        <w:rPr>
          <w:rFonts w:ascii="GHEA Grapalat" w:hAnsi="GHEA Grapalat" w:cs="Sylfaen"/>
        </w:rPr>
        <w:t>զրո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տոկոս</w:t>
      </w:r>
      <w:r w:rsidRPr="00A40546">
        <w:rPr>
          <w:rFonts w:ascii="GHEA Grapalat" w:hAnsi="GHEA Grapalat" w:cs="Arial"/>
          <w:lang w:val="pt-BR"/>
        </w:rPr>
        <w:t xml:space="preserve">) </w:t>
      </w:r>
      <w:r w:rsidRPr="00F4163F">
        <w:rPr>
          <w:rFonts w:ascii="GHEA Grapalat" w:hAnsi="GHEA Grapalat" w:cs="Sylfaen"/>
        </w:rPr>
        <w:t>տոկոսադրույքի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կրճատում</w:t>
      </w:r>
    </w:p>
    <w:p w:rsidR="00A45DC0" w:rsidRPr="00060270" w:rsidRDefault="00A45DC0" w:rsidP="00F4163F">
      <w:pPr>
        <w:jc w:val="both"/>
        <w:rPr>
          <w:rFonts w:ascii="GHEA Grapalat" w:hAnsi="GHEA Grapalat" w:cs="Sylfaen"/>
          <w:lang w:val="pt-BR"/>
        </w:rPr>
      </w:pPr>
    </w:p>
    <w:p w:rsidR="008A1F6F" w:rsidRPr="00A40546" w:rsidRDefault="00A45DC0" w:rsidP="00F4163F">
      <w:pPr>
        <w:jc w:val="both"/>
        <w:rPr>
          <w:rFonts w:ascii="GHEA Grapalat" w:hAnsi="GHEA Grapalat" w:cs="Arial"/>
          <w:lang w:val="pt-BR"/>
        </w:rPr>
      </w:pPr>
      <w:r w:rsidRPr="00A45DC0">
        <w:rPr>
          <w:rFonts w:ascii="GHEA Grapalat" w:hAnsi="GHEA Grapalat" w:cs="Sylfaen"/>
          <w:lang w:val="pt-BR"/>
        </w:rPr>
        <w:t xml:space="preserve">     </w:t>
      </w:r>
      <w:r w:rsidR="008A1F6F" w:rsidRPr="00F4163F">
        <w:rPr>
          <w:rFonts w:ascii="GHEA Grapalat" w:hAnsi="GHEA Grapalat" w:cs="Sylfaen"/>
        </w:rPr>
        <w:t>Վարկառուն</w:t>
      </w:r>
      <w:r w:rsidR="008A1F6F" w:rsidRPr="00A40546">
        <w:rPr>
          <w:rFonts w:ascii="GHEA Grapalat" w:hAnsi="GHEA Grapalat" w:cs="Arial"/>
          <w:lang w:val="pt-BR"/>
        </w:rPr>
        <w:t xml:space="preserve">, </w:t>
      </w:r>
      <w:r w:rsidR="008A1F6F" w:rsidRPr="00F4163F">
        <w:rPr>
          <w:rFonts w:ascii="GHEA Grapalat" w:hAnsi="GHEA Grapalat" w:cs="Sylfaen"/>
        </w:rPr>
        <w:t>Պայմանագրի</w:t>
      </w:r>
      <w:r w:rsidR="008A1F6F" w:rsidRPr="0023581A">
        <w:rPr>
          <w:rFonts w:ascii="GHEA Grapalat" w:hAnsi="GHEA Grapalat" w:cs="Sylfaen"/>
          <w:lang w:val="pt-BR"/>
        </w:rPr>
        <w:t xml:space="preserve"> </w:t>
      </w:r>
      <w:r w:rsidR="008A1F6F" w:rsidRPr="00F4163F">
        <w:rPr>
          <w:rFonts w:ascii="GHEA Grapalat" w:hAnsi="GHEA Grapalat" w:cs="Sylfaen"/>
        </w:rPr>
        <w:t>համաձայն</w:t>
      </w:r>
      <w:r w:rsidR="008A1F6F" w:rsidRPr="00A40546">
        <w:rPr>
          <w:rFonts w:ascii="GHEA Grapalat" w:hAnsi="GHEA Grapalat" w:cs="Arial"/>
          <w:lang w:val="pt-BR"/>
        </w:rPr>
        <w:t xml:space="preserve">, </w:t>
      </w:r>
      <w:r w:rsidR="008A1F6F" w:rsidRPr="00F4163F">
        <w:rPr>
          <w:rFonts w:ascii="GHEA Grapalat" w:hAnsi="GHEA Grapalat" w:cs="Sylfaen"/>
        </w:rPr>
        <w:t>ցանկանում</w:t>
      </w:r>
      <w:r w:rsidR="008A1F6F" w:rsidRPr="0023581A">
        <w:rPr>
          <w:rFonts w:ascii="GHEA Grapalat" w:hAnsi="GHEA Grapalat" w:cs="Sylfaen"/>
          <w:lang w:val="pt-BR"/>
        </w:rPr>
        <w:t xml:space="preserve"> </w:t>
      </w:r>
      <w:r w:rsidR="008A1F6F" w:rsidRPr="00F4163F">
        <w:rPr>
          <w:rFonts w:ascii="GHEA Grapalat" w:hAnsi="GHEA Grapalat" w:cs="Sylfaen"/>
        </w:rPr>
        <w:t>է</w:t>
      </w:r>
      <w:r w:rsidR="008A1F6F" w:rsidRPr="0023581A">
        <w:rPr>
          <w:rFonts w:ascii="GHEA Grapalat" w:hAnsi="GHEA Grapalat" w:cs="Sylfaen"/>
          <w:lang w:val="pt-BR"/>
        </w:rPr>
        <w:t xml:space="preserve"> </w:t>
      </w:r>
      <w:r w:rsidR="008A1F6F" w:rsidRPr="00F4163F">
        <w:rPr>
          <w:rFonts w:ascii="GHEA Grapalat" w:hAnsi="GHEA Grapalat" w:cs="Sylfaen"/>
        </w:rPr>
        <w:t>ձեռք</w:t>
      </w:r>
      <w:r w:rsidR="008A1F6F" w:rsidRPr="0023581A">
        <w:rPr>
          <w:rFonts w:ascii="GHEA Grapalat" w:hAnsi="GHEA Grapalat" w:cs="Sylfaen"/>
          <w:lang w:val="pt-BR"/>
        </w:rPr>
        <w:t xml:space="preserve"> </w:t>
      </w:r>
      <w:r w:rsidR="008A1F6F" w:rsidRPr="00F4163F">
        <w:rPr>
          <w:rFonts w:ascii="GHEA Grapalat" w:hAnsi="GHEA Grapalat" w:cs="Sylfaen"/>
        </w:rPr>
        <w:t>բերել</w:t>
      </w:r>
      <w:r w:rsidR="008A1F6F" w:rsidRPr="0023581A">
        <w:rPr>
          <w:rFonts w:ascii="GHEA Grapalat" w:hAnsi="GHEA Grapalat" w:cs="Sylfaen"/>
          <w:lang w:val="pt-BR"/>
        </w:rPr>
        <w:t xml:space="preserve"> </w:t>
      </w:r>
      <w:r w:rsidR="008A1F6F" w:rsidRPr="00F4163F">
        <w:rPr>
          <w:rFonts w:ascii="GHEA Grapalat" w:hAnsi="GHEA Grapalat" w:cs="Sylfaen"/>
        </w:rPr>
        <w:t>ֆինանսավորման</w:t>
      </w:r>
      <w:r w:rsidR="008A1F6F" w:rsidRPr="0023581A">
        <w:rPr>
          <w:rFonts w:ascii="GHEA Grapalat" w:hAnsi="GHEA Grapalat" w:cs="Sylfaen"/>
          <w:lang w:val="pt-BR"/>
        </w:rPr>
        <w:t xml:space="preserve"> </w:t>
      </w:r>
      <w:r w:rsidR="008A1F6F" w:rsidRPr="00F4163F">
        <w:rPr>
          <w:rFonts w:ascii="GHEA Grapalat" w:hAnsi="GHEA Grapalat" w:cs="Sylfaen"/>
        </w:rPr>
        <w:t>միջոցներ</w:t>
      </w:r>
      <w:r w:rsidR="008A1F6F" w:rsidRPr="00A40546">
        <w:rPr>
          <w:rFonts w:ascii="GHEA Grapalat" w:hAnsi="GHEA Grapalat" w:cs="Arial"/>
          <w:lang w:val="pt-BR"/>
        </w:rPr>
        <w:t xml:space="preserve">` </w:t>
      </w:r>
      <w:r w:rsidR="008A1F6F" w:rsidRPr="00F4163F">
        <w:rPr>
          <w:rFonts w:ascii="GHEA Grapalat" w:hAnsi="GHEA Grapalat" w:cs="Sylfaen"/>
        </w:rPr>
        <w:t>ֆինանսավորելու</w:t>
      </w:r>
      <w:r w:rsidR="008A1F6F" w:rsidRPr="0023581A">
        <w:rPr>
          <w:rFonts w:ascii="GHEA Grapalat" w:hAnsi="GHEA Grapalat" w:cs="Sylfaen"/>
          <w:lang w:val="pt-BR"/>
        </w:rPr>
        <w:t xml:space="preserve"> </w:t>
      </w:r>
      <w:r w:rsidR="008A1F6F" w:rsidRPr="00F4163F">
        <w:rPr>
          <w:rFonts w:ascii="GHEA Grapalat" w:hAnsi="GHEA Grapalat" w:cs="Sylfaen"/>
        </w:rPr>
        <w:t>համար</w:t>
      </w:r>
      <w:r w:rsidR="008A1F6F" w:rsidRPr="00A40546">
        <w:rPr>
          <w:rFonts w:ascii="GHEA Grapalat" w:hAnsi="GHEA Grapalat" w:cs="Arial"/>
          <w:lang w:val="pt-BR"/>
        </w:rPr>
        <w:t>`</w:t>
      </w:r>
    </w:p>
    <w:p w:rsidR="008A1F6F" w:rsidRPr="00A40546" w:rsidRDefault="008A1F6F" w:rsidP="00F4163F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•</w:t>
      </w:r>
      <w:r w:rsidRPr="00A40546">
        <w:rPr>
          <w:rFonts w:ascii="GHEA Grapalat" w:hAnsi="GHEA Grapalat"/>
          <w:lang w:val="pt-BR"/>
        </w:rPr>
        <w:tab/>
      </w:r>
      <w:r w:rsidRPr="00F4163F">
        <w:rPr>
          <w:rFonts w:ascii="GHEA Grapalat" w:hAnsi="GHEA Grapalat" w:cs="Sylfaen"/>
        </w:rPr>
        <w:t>Պայմանագրի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գնի</w:t>
      </w:r>
      <w:r w:rsidRPr="00A40546">
        <w:rPr>
          <w:rFonts w:ascii="GHEA Grapalat" w:hAnsi="GHEA Grapalat" w:cs="Arial"/>
          <w:lang w:val="pt-BR"/>
        </w:rPr>
        <w:t xml:space="preserve"> 95.542%-</w:t>
      </w:r>
      <w:r w:rsidRPr="00F4163F">
        <w:rPr>
          <w:rFonts w:ascii="GHEA Grapalat" w:hAnsi="GHEA Grapalat" w:cs="Sylfaen"/>
        </w:rPr>
        <w:t>ը</w:t>
      </w:r>
      <w:r w:rsidRPr="00A40546">
        <w:rPr>
          <w:rFonts w:ascii="GHEA Grapalat" w:hAnsi="GHEA Grapalat" w:cs="Arial"/>
          <w:lang w:val="pt-BR"/>
        </w:rPr>
        <w:t xml:space="preserve"> (</w:t>
      </w:r>
      <w:r w:rsidRPr="00F4163F">
        <w:rPr>
          <w:rFonts w:ascii="GHEA Grapalat" w:hAnsi="GHEA Grapalat" w:cs="Sylfaen"/>
        </w:rPr>
        <w:t>ինիսունհինգ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ամբողջ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հինգ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հարյուր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քառասուներկու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տոկոսը</w:t>
      </w:r>
      <w:r w:rsidRPr="00A40546">
        <w:rPr>
          <w:rFonts w:ascii="GHEA Grapalat" w:hAnsi="GHEA Grapalat" w:cs="Arial"/>
          <w:lang w:val="pt-BR"/>
        </w:rPr>
        <w:t xml:space="preserve">), </w:t>
      </w:r>
      <w:r w:rsidRPr="00F4163F">
        <w:rPr>
          <w:rFonts w:ascii="GHEA Grapalat" w:hAnsi="GHEA Grapalat" w:cs="Sylfaen"/>
        </w:rPr>
        <w:t>այսինքն</w:t>
      </w:r>
      <w:r>
        <w:rPr>
          <w:rFonts w:ascii="GHEA Grapalat" w:hAnsi="GHEA Grapalat" w:cs="Arial"/>
          <w:lang w:val="pt-BR"/>
        </w:rPr>
        <w:t xml:space="preserve"> 4,847,</w:t>
      </w:r>
      <w:r w:rsidRPr="00A40546">
        <w:rPr>
          <w:rFonts w:ascii="GHEA Grapalat" w:hAnsi="GHEA Grapalat" w:cs="Arial"/>
          <w:lang w:val="pt-BR"/>
        </w:rPr>
        <w:t>170</w:t>
      </w:r>
      <w:r>
        <w:rPr>
          <w:rFonts w:ascii="GHEA Grapalat" w:hAnsi="GHEA Grapalat" w:cs="Arial"/>
          <w:lang w:val="pt-BR"/>
        </w:rPr>
        <w:t>.0</w:t>
      </w:r>
      <w:r w:rsidRPr="00A40546">
        <w:rPr>
          <w:rFonts w:ascii="GHEA Grapalat" w:hAnsi="GHEA Grapalat" w:cs="Arial"/>
          <w:lang w:val="pt-BR"/>
        </w:rPr>
        <w:t xml:space="preserve"> EUR (</w:t>
      </w:r>
      <w:r w:rsidRPr="00F4163F">
        <w:rPr>
          <w:rFonts w:ascii="GHEA Grapalat" w:hAnsi="GHEA Grapalat" w:cs="Sylfaen"/>
        </w:rPr>
        <w:t>չորս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միլիոն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ութ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հարյուր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քառաունյոթ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հազար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հարյուր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յոթանասուն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="00A45DC0">
        <w:rPr>
          <w:rFonts w:ascii="GHEA Grapalat" w:hAnsi="GHEA Grapalat" w:cs="Sylfaen"/>
        </w:rPr>
        <w:t>ե</w:t>
      </w:r>
      <w:r w:rsidRPr="00F4163F">
        <w:rPr>
          <w:rFonts w:ascii="GHEA Grapalat" w:hAnsi="GHEA Grapalat" w:cs="Sylfaen"/>
        </w:rPr>
        <w:t>վրո</w:t>
      </w:r>
      <w:r w:rsidRPr="00A40546">
        <w:rPr>
          <w:rFonts w:ascii="GHEA Grapalat" w:hAnsi="GHEA Grapalat" w:cs="Arial"/>
          <w:lang w:val="pt-BR"/>
        </w:rPr>
        <w:t xml:space="preserve">) </w:t>
      </w:r>
      <w:r w:rsidRPr="00F4163F">
        <w:rPr>
          <w:rFonts w:ascii="GHEA Grapalat" w:hAnsi="GHEA Grapalat" w:cs="Sylfaen"/>
        </w:rPr>
        <w:t>և</w:t>
      </w:r>
    </w:p>
    <w:p w:rsidR="008A1F6F" w:rsidRPr="00A40546" w:rsidRDefault="008A1F6F" w:rsidP="00F4163F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•</w:t>
      </w:r>
      <w:r w:rsidRPr="00A40546">
        <w:rPr>
          <w:rFonts w:ascii="GHEA Grapalat" w:hAnsi="GHEA Grapalat"/>
          <w:lang w:val="pt-BR"/>
        </w:rPr>
        <w:tab/>
        <w:t>100% (</w:t>
      </w:r>
      <w:r w:rsidRPr="00F4163F">
        <w:rPr>
          <w:rFonts w:ascii="GHEA Grapalat" w:hAnsi="GHEA Grapalat" w:cs="Sylfaen"/>
        </w:rPr>
        <w:t>հարյուր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տոկոս</w:t>
      </w:r>
      <w:r w:rsidRPr="00A40546">
        <w:rPr>
          <w:rFonts w:ascii="GHEA Grapalat" w:hAnsi="GHEA Grapalat" w:cs="Arial"/>
          <w:lang w:val="pt-BR"/>
        </w:rPr>
        <w:t xml:space="preserve">) National Du Ducroire (ONDD) </w:t>
      </w:r>
      <w:r w:rsidRPr="00F4163F">
        <w:rPr>
          <w:rFonts w:ascii="GHEA Grapalat" w:hAnsi="GHEA Grapalat" w:cs="Sylfaen"/>
        </w:rPr>
        <w:t>գրասենյակի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վարկային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lastRenderedPageBreak/>
        <w:t>ապահովագրավճարը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F4163F">
        <w:rPr>
          <w:rFonts w:ascii="GHEA Grapalat" w:hAnsi="GHEA Grapalat" w:cs="Sylfaen"/>
        </w:rPr>
        <w:t>գնահատված</w:t>
      </w:r>
      <w:r>
        <w:rPr>
          <w:rFonts w:ascii="GHEA Grapalat" w:hAnsi="GHEA Grapalat" w:cs="Arial"/>
          <w:lang w:val="pt-BR"/>
        </w:rPr>
        <w:t xml:space="preserve"> 527,</w:t>
      </w:r>
      <w:r w:rsidRPr="00A40546">
        <w:rPr>
          <w:rFonts w:ascii="GHEA Grapalat" w:hAnsi="GHEA Grapalat" w:cs="Arial"/>
          <w:lang w:val="pt-BR"/>
        </w:rPr>
        <w:t>521.46 EUR (</w:t>
      </w:r>
      <w:r w:rsidRPr="00F4163F">
        <w:rPr>
          <w:rFonts w:ascii="GHEA Grapalat" w:hAnsi="GHEA Grapalat" w:cs="Sylfaen"/>
        </w:rPr>
        <w:t>հինգ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հարյուր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քսանյոթ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հազար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հինգ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հարյուր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քսանմեկ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ամբողջ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քառասունվեց</w:t>
      </w:r>
      <w:r w:rsidRPr="0023581A">
        <w:rPr>
          <w:rFonts w:ascii="GHEA Grapalat" w:hAnsi="GHEA Grapalat" w:cs="Sylfaen"/>
          <w:lang w:val="pt-BR"/>
        </w:rPr>
        <w:t xml:space="preserve"> </w:t>
      </w:r>
      <w:r w:rsidR="00A45DC0">
        <w:rPr>
          <w:rFonts w:ascii="GHEA Grapalat" w:hAnsi="GHEA Grapalat" w:cs="Sylfaen"/>
        </w:rPr>
        <w:t>ե</w:t>
      </w:r>
      <w:r w:rsidRPr="00F4163F">
        <w:rPr>
          <w:rFonts w:ascii="GHEA Grapalat" w:hAnsi="GHEA Grapalat" w:cs="Sylfaen"/>
        </w:rPr>
        <w:t>վրո</w:t>
      </w:r>
      <w:r w:rsidRPr="00A40546">
        <w:rPr>
          <w:rFonts w:ascii="GHEA Grapalat" w:hAnsi="GHEA Grapalat" w:cs="Arial"/>
          <w:lang w:val="pt-BR"/>
        </w:rPr>
        <w:t>):</w:t>
      </w:r>
    </w:p>
    <w:p w:rsidR="008A1F6F" w:rsidRPr="00A40546" w:rsidRDefault="008A1F6F" w:rsidP="00F4163F">
      <w:pPr>
        <w:jc w:val="both"/>
        <w:rPr>
          <w:rFonts w:ascii="GHEA Grapalat" w:hAnsi="GHEA Grapalat" w:cs="Arial"/>
          <w:lang w:val="pt-BR"/>
        </w:rPr>
      </w:pPr>
    </w:p>
    <w:p w:rsidR="008A1F6F" w:rsidRPr="00A40546" w:rsidRDefault="008A1F6F" w:rsidP="00F4163F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 w:cs="Sylfaen"/>
          <w:lang w:val="pt-BR"/>
        </w:rPr>
        <w:tab/>
      </w:r>
      <w:r w:rsidRPr="00F4163F">
        <w:rPr>
          <w:rFonts w:ascii="GHEA Grapalat" w:hAnsi="GHEA Grapalat" w:cs="Sylfaen"/>
        </w:rPr>
        <w:t>Վարկատուն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համաձայնել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տրամադրել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նման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միջոցներ</w:t>
      </w:r>
      <w:r w:rsidRPr="00A40546">
        <w:rPr>
          <w:rFonts w:ascii="GHEA Grapalat" w:hAnsi="GHEA Grapalat" w:cs="Arial"/>
          <w:lang w:val="pt-BR"/>
        </w:rPr>
        <w:t xml:space="preserve"> 2013</w:t>
      </w:r>
      <w:r w:rsidRPr="00F4163F">
        <w:rPr>
          <w:rFonts w:ascii="GHEA Grapalat" w:hAnsi="GHEA Grapalat" w:cs="Sylfaen"/>
        </w:rPr>
        <w:t>թ</w:t>
      </w:r>
      <w:r w:rsidRPr="00A40546">
        <w:rPr>
          <w:rFonts w:ascii="GHEA Grapalat" w:hAnsi="GHEA Grapalat" w:cs="Arial"/>
          <w:lang w:val="pt-BR"/>
        </w:rPr>
        <w:t>.</w:t>
      </w:r>
      <w:r>
        <w:rPr>
          <w:rFonts w:ascii="GHEA Grapalat" w:hAnsi="GHEA Grapalat" w:cs="Arial"/>
          <w:lang w:val="pt-BR"/>
        </w:rPr>
        <w:t xml:space="preserve"> </w:t>
      </w:r>
      <w:r w:rsidRPr="00F4163F">
        <w:rPr>
          <w:rFonts w:ascii="GHEA Grapalat" w:hAnsi="GHEA Grapalat" w:cs="Sylfaen"/>
        </w:rPr>
        <w:t>հոկտեմբերի</w:t>
      </w:r>
      <w:r w:rsidRPr="00A40546">
        <w:rPr>
          <w:rFonts w:ascii="GHEA Grapalat" w:hAnsi="GHEA Grapalat" w:cs="Arial"/>
          <w:lang w:val="pt-BR"/>
        </w:rPr>
        <w:t xml:space="preserve"> 21-</w:t>
      </w:r>
      <w:r w:rsidRPr="00F4163F">
        <w:rPr>
          <w:rFonts w:ascii="GHEA Grapalat" w:hAnsi="GHEA Grapalat" w:cs="Sylfaen"/>
        </w:rPr>
        <w:t>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ստորագրված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Վարկային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համաձայնագրի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թիվ</w:t>
      </w:r>
      <w:r w:rsidRPr="00A40546">
        <w:rPr>
          <w:rFonts w:ascii="GHEA Grapalat" w:hAnsi="GHEA Grapalat" w:cs="Arial"/>
          <w:lang w:val="pt-BR"/>
        </w:rPr>
        <w:t xml:space="preserve"> 1 </w:t>
      </w:r>
      <w:r w:rsidRPr="00F4163F">
        <w:rPr>
          <w:rFonts w:ascii="GHEA Grapalat" w:hAnsi="GHEA Grapalat" w:cs="Sylfaen"/>
        </w:rPr>
        <w:t>փոփոխության</w:t>
      </w:r>
      <w:r w:rsidRPr="00A40546">
        <w:rPr>
          <w:rFonts w:ascii="GHEA Grapalat" w:hAnsi="GHEA Grapalat" w:cs="Arial"/>
          <w:lang w:val="pt-BR"/>
        </w:rPr>
        <w:t xml:space="preserve"> (</w:t>
      </w:r>
      <w:r w:rsidRPr="00F4163F">
        <w:rPr>
          <w:rFonts w:ascii="GHEA Grapalat" w:hAnsi="GHEA Grapalat" w:cs="Sylfaen"/>
        </w:rPr>
        <w:t>այսուհետ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495921">
        <w:rPr>
          <w:rFonts w:ascii="GHEA Grapalat" w:hAnsi="GHEA Grapalat" w:cs="Sylfaen"/>
          <w:b/>
        </w:rPr>
        <w:t>Փոփոխություն</w:t>
      </w:r>
      <w:r w:rsidRPr="00495921">
        <w:rPr>
          <w:rFonts w:ascii="GHEA Grapalat" w:hAnsi="GHEA Grapalat" w:cs="Sylfaen"/>
          <w:b/>
          <w:lang w:val="pt-BR"/>
        </w:rPr>
        <w:t xml:space="preserve"> 1</w:t>
      </w:r>
      <w:r w:rsidRPr="00A40546">
        <w:rPr>
          <w:rFonts w:ascii="GHEA Grapalat" w:hAnsi="GHEA Grapalat" w:cs="Arial"/>
          <w:lang w:val="pt-BR"/>
        </w:rPr>
        <w:t xml:space="preserve">) </w:t>
      </w:r>
      <w:r w:rsidRPr="00F4163F">
        <w:rPr>
          <w:rFonts w:ascii="GHEA Grapalat" w:hAnsi="GHEA Grapalat" w:cs="Sylfaen"/>
        </w:rPr>
        <w:t>պայմաններով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և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դրույթներով</w:t>
      </w:r>
      <w:r w:rsidRPr="00A40546">
        <w:rPr>
          <w:rFonts w:ascii="GHEA Grapalat" w:hAnsi="GHEA Grapalat" w:cs="Arial"/>
          <w:lang w:val="pt-BR"/>
        </w:rPr>
        <w:t>:</w:t>
      </w:r>
    </w:p>
    <w:p w:rsidR="008A1F6F" w:rsidRPr="00A40546" w:rsidRDefault="008A1F6F" w:rsidP="00F4163F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ab/>
      </w:r>
      <w:r w:rsidRPr="00F4163F">
        <w:rPr>
          <w:rFonts w:ascii="GHEA Grapalat" w:hAnsi="GHEA Grapalat" w:cs="Sylfaen"/>
        </w:rPr>
        <w:t>Վարկատուն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և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Վարկառուն</w:t>
      </w:r>
      <w:r w:rsidRPr="00A40546">
        <w:rPr>
          <w:rFonts w:ascii="GHEA Grapalat" w:hAnsi="GHEA Grapalat" w:cs="Arial"/>
          <w:lang w:val="pt-BR"/>
        </w:rPr>
        <w:t xml:space="preserve"> 2014 </w:t>
      </w:r>
      <w:r>
        <w:rPr>
          <w:rFonts w:ascii="GHEA Grapalat" w:hAnsi="GHEA Grapalat" w:cs="Arial"/>
        </w:rPr>
        <w:t>թվականի</w:t>
      </w:r>
      <w:r w:rsidRPr="0023581A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>նոյեմբերի</w:t>
      </w:r>
      <w:r w:rsidRPr="0023581A">
        <w:rPr>
          <w:rFonts w:ascii="GHEA Grapalat" w:hAnsi="GHEA Grapalat" w:cs="Arial"/>
          <w:lang w:val="pt-BR"/>
        </w:rPr>
        <w:t xml:space="preserve"> </w:t>
      </w:r>
      <w:r w:rsidRPr="00A40546">
        <w:rPr>
          <w:rFonts w:ascii="GHEA Grapalat" w:hAnsi="GHEA Grapalat" w:cs="Arial"/>
          <w:lang w:val="pt-BR"/>
        </w:rPr>
        <w:t>4-</w:t>
      </w:r>
      <w:r>
        <w:rPr>
          <w:rFonts w:ascii="GHEA Grapalat" w:hAnsi="GHEA Grapalat" w:cs="Arial"/>
        </w:rPr>
        <w:t>ին</w:t>
      </w:r>
      <w:r w:rsidRPr="0023581A">
        <w:rPr>
          <w:rFonts w:ascii="GHEA Grapalat" w:hAnsi="GHEA Grapalat" w:cs="Arial"/>
          <w:lang w:val="pt-BR"/>
        </w:rPr>
        <w:t xml:space="preserve"> </w:t>
      </w:r>
      <w:r w:rsidRPr="00F4163F">
        <w:rPr>
          <w:rFonts w:ascii="GHEA Grapalat" w:hAnsi="GHEA Grapalat" w:cs="Sylfaen"/>
        </w:rPr>
        <w:t>ստորագր</w:t>
      </w:r>
      <w:r>
        <w:rPr>
          <w:rFonts w:ascii="GHEA Grapalat" w:hAnsi="GHEA Grapalat" w:cs="Sylfaen"/>
        </w:rPr>
        <w:t>ել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են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Համաձայնագրի</w:t>
      </w:r>
      <w:r w:rsidRPr="0023581A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Sylfaen"/>
        </w:rPr>
        <w:t>թիվ</w:t>
      </w:r>
      <w:r w:rsidRPr="00495921">
        <w:rPr>
          <w:rFonts w:ascii="GHEA Grapalat" w:hAnsi="GHEA Grapalat" w:cs="Sylfaen"/>
          <w:lang w:val="pt-BR"/>
        </w:rPr>
        <w:t xml:space="preserve"> 2 </w:t>
      </w:r>
      <w:r w:rsidRPr="00F4163F">
        <w:rPr>
          <w:rFonts w:ascii="GHEA Grapalat" w:hAnsi="GHEA Grapalat" w:cs="Sylfaen"/>
        </w:rPr>
        <w:t>փոփոխությունը</w:t>
      </w:r>
      <w:r w:rsidRPr="00A40546">
        <w:rPr>
          <w:rFonts w:ascii="GHEA Grapalat" w:hAnsi="GHEA Grapalat" w:cs="Arial"/>
          <w:lang w:val="pt-BR"/>
        </w:rPr>
        <w:t xml:space="preserve"> (</w:t>
      </w:r>
      <w:r w:rsidRPr="00F4163F">
        <w:rPr>
          <w:rFonts w:ascii="GHEA Grapalat" w:hAnsi="GHEA Grapalat" w:cs="Sylfaen"/>
        </w:rPr>
        <w:t>այսուհետ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495921">
        <w:rPr>
          <w:rFonts w:ascii="GHEA Grapalat" w:hAnsi="GHEA Grapalat" w:cs="Sylfaen"/>
          <w:b/>
        </w:rPr>
        <w:t>Փոփոխություն</w:t>
      </w:r>
      <w:r w:rsidRPr="0023581A">
        <w:rPr>
          <w:rFonts w:ascii="GHEA Grapalat" w:hAnsi="GHEA Grapalat" w:cs="Sylfaen"/>
          <w:b/>
          <w:lang w:val="pt-BR"/>
        </w:rPr>
        <w:t xml:space="preserve"> </w:t>
      </w:r>
      <w:r w:rsidRPr="00A40546">
        <w:rPr>
          <w:rFonts w:ascii="GHEA Grapalat" w:hAnsi="GHEA Grapalat" w:cs="Arial"/>
          <w:lang w:val="pt-BR"/>
        </w:rPr>
        <w:t xml:space="preserve">2) </w:t>
      </w:r>
      <w:r w:rsidRPr="00F4163F">
        <w:rPr>
          <w:rFonts w:ascii="GHEA Grapalat" w:hAnsi="GHEA Grapalat" w:cs="Sylfaen"/>
        </w:rPr>
        <w:t>վարկի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վերջին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մասհանման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ժամկետը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փոփոխելու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համար</w:t>
      </w:r>
      <w:r w:rsidRPr="00A40546">
        <w:rPr>
          <w:rFonts w:ascii="GHEA Grapalat" w:hAnsi="GHEA Grapalat" w:cs="Arial"/>
          <w:lang w:val="pt-BR"/>
        </w:rPr>
        <w:t>:</w:t>
      </w:r>
    </w:p>
    <w:p w:rsidR="008A1F6F" w:rsidRPr="00A40546" w:rsidRDefault="008A1F6F" w:rsidP="00F4163F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 w:cs="Sylfaen"/>
          <w:lang w:val="pt-BR"/>
        </w:rPr>
        <w:tab/>
      </w:r>
      <w:r w:rsidRPr="00F4163F">
        <w:rPr>
          <w:rFonts w:ascii="GHEA Grapalat" w:hAnsi="GHEA Grapalat" w:cs="Sylfaen"/>
        </w:rPr>
        <w:t>Վարկատուն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և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Վարկառուն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ստորագրում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են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Համաձայնագրի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սույն</w:t>
      </w:r>
      <w:r w:rsidRPr="0023581A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Arial"/>
          <w:lang w:val="pt-BR"/>
        </w:rPr>
        <w:t xml:space="preserve">թիվ 3 </w:t>
      </w:r>
      <w:r w:rsidRPr="00F4163F">
        <w:rPr>
          <w:rFonts w:ascii="GHEA Grapalat" w:hAnsi="GHEA Grapalat" w:cs="Sylfaen"/>
        </w:rPr>
        <w:t>փոփոխությունը</w:t>
      </w:r>
      <w:r w:rsidRPr="00A40546">
        <w:rPr>
          <w:rFonts w:ascii="GHEA Grapalat" w:hAnsi="GHEA Grapalat" w:cs="Arial"/>
          <w:lang w:val="pt-BR"/>
        </w:rPr>
        <w:t xml:space="preserve"> (</w:t>
      </w:r>
      <w:r w:rsidRPr="00F4163F">
        <w:rPr>
          <w:rFonts w:ascii="GHEA Grapalat" w:hAnsi="GHEA Grapalat" w:cs="Sylfaen"/>
        </w:rPr>
        <w:t>այսուհետ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495921">
        <w:rPr>
          <w:rFonts w:ascii="GHEA Grapalat" w:hAnsi="GHEA Grapalat" w:cs="Sylfaen"/>
          <w:b/>
        </w:rPr>
        <w:t>Փոփոխություն</w:t>
      </w:r>
      <w:r w:rsidRPr="00495921">
        <w:rPr>
          <w:rFonts w:ascii="GHEA Grapalat" w:hAnsi="GHEA Grapalat" w:cs="Arial"/>
          <w:b/>
          <w:lang w:val="pt-BR"/>
        </w:rPr>
        <w:t xml:space="preserve"> 3</w:t>
      </w:r>
      <w:r w:rsidRPr="00A40546">
        <w:rPr>
          <w:rFonts w:ascii="GHEA Grapalat" w:hAnsi="GHEA Grapalat" w:cs="Arial"/>
          <w:lang w:val="pt-BR"/>
        </w:rPr>
        <w:t xml:space="preserve">) </w:t>
      </w:r>
      <w:r w:rsidRPr="00F4163F">
        <w:rPr>
          <w:rFonts w:ascii="GHEA Grapalat" w:hAnsi="GHEA Grapalat" w:cs="Sylfaen"/>
        </w:rPr>
        <w:t>վարկի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վերջին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մասհանման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ժամկետը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փոփոխելու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F4163F">
        <w:rPr>
          <w:rFonts w:ascii="GHEA Grapalat" w:hAnsi="GHEA Grapalat" w:cs="Sylfaen"/>
        </w:rPr>
        <w:t>համար</w:t>
      </w:r>
      <w:r w:rsidRPr="00A40546">
        <w:rPr>
          <w:rFonts w:ascii="GHEA Grapalat" w:hAnsi="GHEA Grapalat" w:cs="Arial"/>
          <w:lang w:val="pt-BR"/>
        </w:rPr>
        <w:t>:</w:t>
      </w: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827307">
        <w:rPr>
          <w:rFonts w:ascii="GHEA Grapalat" w:hAnsi="GHEA Grapalat" w:cs="Sylfaen"/>
        </w:rPr>
        <w:t>Համաձայնեցին</w:t>
      </w:r>
      <w:r w:rsidRPr="001C62A4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հետևյալի</w:t>
      </w:r>
      <w:r w:rsidRPr="001C62A4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շուրջ</w:t>
      </w:r>
      <w:r w:rsidRPr="00A40546">
        <w:rPr>
          <w:rFonts w:ascii="GHEA Grapalat" w:hAnsi="GHEA Grapalat" w:cs="Arial"/>
          <w:lang w:val="pt-BR"/>
        </w:rPr>
        <w:t>`</w:t>
      </w:r>
    </w:p>
    <w:p w:rsidR="008A1F6F" w:rsidRPr="00A40546" w:rsidRDefault="008A1F6F" w:rsidP="00827307">
      <w:pPr>
        <w:jc w:val="both"/>
        <w:rPr>
          <w:rFonts w:ascii="GHEA Grapalat" w:hAnsi="GHEA Grapalat"/>
          <w:lang w:val="pt-BR"/>
        </w:rPr>
      </w:pPr>
    </w:p>
    <w:p w:rsidR="008A1F6F" w:rsidRPr="00A40546" w:rsidRDefault="008A1F6F" w:rsidP="00A1421B">
      <w:pPr>
        <w:jc w:val="center"/>
        <w:rPr>
          <w:rFonts w:ascii="GHEA Grapalat" w:hAnsi="GHEA Grapalat" w:cs="Arial"/>
          <w:b/>
          <w:lang w:val="pt-BR"/>
        </w:rPr>
      </w:pPr>
      <w:r w:rsidRPr="00171DF2">
        <w:rPr>
          <w:rFonts w:ascii="GHEA Grapalat" w:hAnsi="GHEA Grapalat" w:cs="Sylfaen"/>
          <w:b/>
        </w:rPr>
        <w:t>ԴՐՈՒՅԹ</w:t>
      </w:r>
      <w:r w:rsidRPr="00A40546">
        <w:rPr>
          <w:rFonts w:ascii="GHEA Grapalat" w:hAnsi="GHEA Grapalat" w:cs="Arial"/>
          <w:b/>
          <w:lang w:val="pt-BR"/>
        </w:rPr>
        <w:t xml:space="preserve"> 1 - </w:t>
      </w:r>
      <w:r w:rsidRPr="00171DF2">
        <w:rPr>
          <w:rFonts w:ascii="GHEA Grapalat" w:hAnsi="GHEA Grapalat" w:cs="Sylfaen"/>
          <w:b/>
        </w:rPr>
        <w:t>ՄԵԿՆԱԲԱՆՈՒԹՅՈՒՆ</w:t>
      </w:r>
    </w:p>
    <w:p w:rsidR="008A1F6F" w:rsidRPr="00A40546" w:rsidRDefault="008A1F6F" w:rsidP="00827307">
      <w:pPr>
        <w:jc w:val="both"/>
        <w:rPr>
          <w:rFonts w:ascii="GHEA Grapalat" w:hAnsi="GHEA Grapalat"/>
          <w:lang w:val="pt-BR"/>
        </w:rPr>
      </w:pP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827307">
        <w:rPr>
          <w:rFonts w:ascii="GHEA Grapalat" w:hAnsi="GHEA Grapalat" w:cs="Sylfaen"/>
        </w:rPr>
        <w:t>Սույն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827307">
        <w:rPr>
          <w:rFonts w:ascii="GHEA Grapalat" w:hAnsi="GHEA Grapalat" w:cs="Sylfaen"/>
        </w:rPr>
        <w:t>թիվ</w:t>
      </w:r>
      <w:r>
        <w:rPr>
          <w:rFonts w:ascii="GHEA Grapalat" w:hAnsi="GHEA Grapalat" w:cs="Arial"/>
          <w:lang w:val="pt-BR"/>
        </w:rPr>
        <w:t xml:space="preserve"> 3 </w:t>
      </w:r>
      <w:r w:rsidRPr="00827307">
        <w:rPr>
          <w:rFonts w:ascii="GHEA Grapalat" w:hAnsi="GHEA Grapalat" w:cs="Sylfaen"/>
        </w:rPr>
        <w:t>Փոփոխությունում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եթե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այլ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բան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նշված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չէ</w:t>
      </w:r>
      <w:r w:rsidRPr="00A40546">
        <w:rPr>
          <w:rFonts w:ascii="GHEA Grapalat" w:hAnsi="GHEA Grapalat" w:cs="Arial"/>
          <w:lang w:val="pt-BR"/>
        </w:rPr>
        <w:t>`</w:t>
      </w:r>
    </w:p>
    <w:p w:rsidR="008A1F6F" w:rsidRPr="00A40546" w:rsidRDefault="008A1F6F" w:rsidP="00827307">
      <w:pPr>
        <w:jc w:val="both"/>
        <w:rPr>
          <w:rFonts w:ascii="GHEA Grapalat" w:hAnsi="GHEA Grapalat"/>
          <w:lang w:val="pt-BR"/>
        </w:rPr>
      </w:pP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1.</w:t>
      </w:r>
      <w:r w:rsidRPr="00A40546">
        <w:rPr>
          <w:rFonts w:ascii="GHEA Grapalat" w:hAnsi="GHEA Grapalat"/>
          <w:lang w:val="pt-BR"/>
        </w:rPr>
        <w:tab/>
      </w:r>
      <w:r w:rsidRPr="00827307">
        <w:rPr>
          <w:rFonts w:ascii="GHEA Grapalat" w:hAnsi="GHEA Grapalat" w:cs="Sylfaen"/>
        </w:rPr>
        <w:t>Դրույթին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կամ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Ժամանակացույցին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հղումը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Պայմանագրի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Դրույթին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կամ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ժամանակացույցին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հղում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A40546">
        <w:rPr>
          <w:rFonts w:ascii="GHEA Grapalat" w:hAnsi="GHEA Grapalat" w:cs="Arial"/>
          <w:lang w:val="pt-BR"/>
        </w:rPr>
        <w:t>:</w:t>
      </w: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2.</w:t>
      </w:r>
      <w:r w:rsidRPr="00A40546">
        <w:rPr>
          <w:rFonts w:ascii="GHEA Grapalat" w:hAnsi="GHEA Grapalat"/>
          <w:lang w:val="pt-BR"/>
        </w:rPr>
        <w:tab/>
      </w:r>
      <w:r w:rsidRPr="00827307">
        <w:rPr>
          <w:rFonts w:ascii="GHEA Grapalat" w:hAnsi="GHEA Grapalat" w:cs="Sylfaen"/>
        </w:rPr>
        <w:t>Դրույթի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կամ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Ժամանակացույցի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վերնագրերը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հղումը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հեշտացնելու</w:t>
      </w:r>
      <w:r w:rsidRPr="00A40546">
        <w:rPr>
          <w:rFonts w:ascii="GHEA Grapalat" w:hAnsi="GHEA Grapalat" w:cs="Arial"/>
          <w:lang w:val="pt-BR"/>
        </w:rPr>
        <w:t xml:space="preserve">/ </w:t>
      </w:r>
      <w:r w:rsidRPr="00827307">
        <w:rPr>
          <w:rFonts w:ascii="GHEA Grapalat" w:hAnsi="GHEA Grapalat" w:cs="Sylfaen"/>
        </w:rPr>
        <w:t>պարզեցնելու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համար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և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չպետք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հաշվի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առնվի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սույն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Փոփոխությունը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մեկնաբանելիս</w:t>
      </w: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3.</w:t>
      </w:r>
      <w:r w:rsidRPr="00A40546">
        <w:rPr>
          <w:rFonts w:ascii="GHEA Grapalat" w:hAnsi="GHEA Grapalat"/>
          <w:lang w:val="pt-BR"/>
        </w:rPr>
        <w:tab/>
      </w:r>
      <w:r w:rsidRPr="00827307">
        <w:rPr>
          <w:rFonts w:ascii="GHEA Grapalat" w:hAnsi="GHEA Grapalat" w:cs="Sylfaen"/>
        </w:rPr>
        <w:t>Մեծատառերով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նշված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դրույթները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նույն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նշանակությունն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ունեն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ինչ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Համաձայնագրում</w:t>
      </w: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4.</w:t>
      </w:r>
      <w:r w:rsidRPr="00A40546">
        <w:rPr>
          <w:rFonts w:ascii="GHEA Grapalat" w:hAnsi="GHEA Grapalat"/>
          <w:lang w:val="pt-BR"/>
        </w:rPr>
        <w:tab/>
      </w:r>
      <w:r w:rsidRPr="00827307">
        <w:rPr>
          <w:rFonts w:ascii="GHEA Grapalat" w:hAnsi="GHEA Grapalat" w:cs="Sylfaen"/>
        </w:rPr>
        <w:t>Եզակին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ներառում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հոգնակին</w:t>
      </w:r>
      <w:r w:rsidRPr="00A40546">
        <w:rPr>
          <w:rFonts w:ascii="GHEA Grapalat" w:hAnsi="GHEA Grapalat" w:cs="Arial"/>
          <w:lang w:val="pt-BR"/>
        </w:rPr>
        <w:t xml:space="preserve"> (</w:t>
      </w:r>
      <w:r w:rsidRPr="00827307">
        <w:rPr>
          <w:rFonts w:ascii="GHEA Grapalat" w:hAnsi="GHEA Grapalat" w:cs="Sylfaen"/>
        </w:rPr>
        <w:t>և</w:t>
      </w:r>
      <w:r w:rsidR="00A45DC0">
        <w:rPr>
          <w:rFonts w:ascii="GHEA Grapalat" w:hAnsi="GHEA Grapalat" w:cs="Sylfaen"/>
        </w:rPr>
        <w:t xml:space="preserve"> </w:t>
      </w:r>
      <w:r w:rsidRPr="00827307">
        <w:rPr>
          <w:rFonts w:ascii="GHEA Grapalat" w:hAnsi="GHEA Grapalat" w:cs="Sylfaen"/>
        </w:rPr>
        <w:t>հակառակը</w:t>
      </w:r>
      <w:r w:rsidRPr="00A40546">
        <w:rPr>
          <w:rFonts w:ascii="GHEA Grapalat" w:hAnsi="GHEA Grapalat" w:cs="Arial"/>
          <w:lang w:val="pt-BR"/>
        </w:rPr>
        <w:t>)</w:t>
      </w:r>
    </w:p>
    <w:p w:rsidR="008A1F6F" w:rsidRPr="00060270" w:rsidRDefault="008A1F6F" w:rsidP="00827307">
      <w:pPr>
        <w:jc w:val="both"/>
        <w:rPr>
          <w:rFonts w:ascii="GHEA Grapalat" w:hAnsi="GHEA Grapalat" w:cs="Sylfaen"/>
          <w:lang w:val="pt-BR"/>
        </w:rPr>
      </w:pP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827307">
        <w:rPr>
          <w:rFonts w:ascii="GHEA Grapalat" w:hAnsi="GHEA Grapalat" w:cs="Sylfaen"/>
        </w:rPr>
        <w:t>Եթե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այլ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բան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սահմանված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չէ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սույն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Փոփոխության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մեջ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ցանկացած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հղում</w:t>
      </w:r>
      <w:r w:rsidRPr="00A40546">
        <w:rPr>
          <w:rFonts w:ascii="GHEA Grapalat" w:hAnsi="GHEA Grapalat" w:cs="Arial"/>
          <w:lang w:val="pt-BR"/>
        </w:rPr>
        <w:t>`</w:t>
      </w: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1.</w:t>
      </w:r>
      <w:r w:rsidRPr="00A40546">
        <w:rPr>
          <w:rFonts w:ascii="GHEA Grapalat" w:hAnsi="GHEA Grapalat"/>
          <w:lang w:val="pt-BR"/>
        </w:rPr>
        <w:tab/>
      </w:r>
      <w:r w:rsidRPr="00827307">
        <w:rPr>
          <w:rFonts w:ascii="GHEA Grapalat" w:hAnsi="GHEA Grapalat" w:cs="Arial"/>
        </w:rPr>
        <w:t></w:t>
      </w:r>
      <w:r w:rsidRPr="00827307">
        <w:rPr>
          <w:rFonts w:ascii="GHEA Grapalat" w:hAnsi="GHEA Grapalat" w:cs="Sylfaen"/>
        </w:rPr>
        <w:t>Ֆինանսական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Փաստաթղթին</w:t>
      </w:r>
      <w:r w:rsidRPr="00827307">
        <w:rPr>
          <w:rFonts w:ascii="GHEA Grapalat" w:hAnsi="GHEA Grapalat" w:cs="Arial"/>
        </w:rPr>
        <w:t></w:t>
      </w:r>
      <w:r w:rsidRPr="0023581A">
        <w:rPr>
          <w:rFonts w:ascii="GHEA Grapalat" w:hAnsi="GHEA Grapalat" w:cs="Arial"/>
          <w:lang w:val="pt-BR"/>
        </w:rPr>
        <w:t xml:space="preserve"> </w:t>
      </w:r>
      <w:r w:rsidRPr="00827307">
        <w:rPr>
          <w:rFonts w:ascii="GHEA Grapalat" w:hAnsi="GHEA Grapalat" w:cs="Sylfaen"/>
        </w:rPr>
        <w:t>կամ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այլ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համաձայնագրին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կամ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գործիքին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հղում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ժամանակ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առ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ժամանակ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վերահաստատված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երկարաձգված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համալրված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lastRenderedPageBreak/>
        <w:t>նորացված</w:t>
      </w:r>
      <w:r w:rsidRPr="00A40546">
        <w:rPr>
          <w:rFonts w:ascii="GHEA Grapalat" w:hAnsi="GHEA Grapalat" w:cs="Arial"/>
          <w:lang w:val="pt-BR"/>
        </w:rPr>
        <w:t>/</w:t>
      </w:r>
      <w:r w:rsidRPr="00827307">
        <w:rPr>
          <w:rFonts w:ascii="GHEA Grapalat" w:hAnsi="GHEA Grapalat" w:cs="Sylfaen"/>
        </w:rPr>
        <w:t>թարմեցված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ֆինանսական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փաստաթղթի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կամ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այլ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համաձայնագրի</w:t>
      </w: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2.</w:t>
      </w:r>
      <w:r w:rsidRPr="00A40546">
        <w:rPr>
          <w:rFonts w:ascii="GHEA Grapalat" w:hAnsi="GHEA Grapalat"/>
          <w:lang w:val="pt-BR"/>
        </w:rPr>
        <w:tab/>
      </w:r>
      <w:r w:rsidRPr="00827307">
        <w:rPr>
          <w:rFonts w:ascii="GHEA Grapalat" w:hAnsi="GHEA Grapalat" w:cs="Arial"/>
        </w:rPr>
        <w:t></w:t>
      </w:r>
      <w:r w:rsidRPr="00827307">
        <w:rPr>
          <w:rFonts w:ascii="GHEA Grapalat" w:hAnsi="GHEA Grapalat" w:cs="Sylfaen"/>
        </w:rPr>
        <w:t>Երաշխիքը</w:t>
      </w:r>
      <w:r w:rsidRPr="00827307">
        <w:rPr>
          <w:rFonts w:ascii="GHEA Grapalat" w:hAnsi="GHEA Grapalat" w:cs="Arial"/>
        </w:rPr>
        <w:t></w:t>
      </w:r>
      <w:r w:rsidRPr="0023581A">
        <w:rPr>
          <w:rFonts w:ascii="GHEA Grapalat" w:hAnsi="GHEA Grapalat" w:cs="Arial"/>
          <w:lang w:val="pt-BR"/>
        </w:rPr>
        <w:t xml:space="preserve"> </w:t>
      </w:r>
      <w:r w:rsidRPr="00827307">
        <w:rPr>
          <w:rFonts w:ascii="GHEA Grapalat" w:hAnsi="GHEA Grapalat" w:cs="Sylfaen"/>
        </w:rPr>
        <w:t>ներառում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հավելյալ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երաշխավորություն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մուրհակի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երաշխիք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և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պահանջված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երաշխիք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որը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անկախ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դրան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վերաբերող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ցակացած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պարտքից</w:t>
      </w: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3.</w:t>
      </w:r>
      <w:r w:rsidRPr="00A40546">
        <w:rPr>
          <w:rFonts w:ascii="GHEA Grapalat" w:hAnsi="GHEA Grapalat"/>
          <w:lang w:val="pt-BR"/>
        </w:rPr>
        <w:tab/>
      </w:r>
      <w:r w:rsidRPr="00827307">
        <w:rPr>
          <w:rFonts w:ascii="GHEA Grapalat" w:hAnsi="GHEA Grapalat" w:cs="Arial"/>
        </w:rPr>
        <w:t></w:t>
      </w:r>
      <w:r w:rsidRPr="00827307">
        <w:rPr>
          <w:rFonts w:ascii="GHEA Grapalat" w:hAnsi="GHEA Grapalat" w:cs="Sylfaen"/>
        </w:rPr>
        <w:t>Անձը</w:t>
      </w:r>
      <w:r w:rsidRPr="00827307">
        <w:rPr>
          <w:rFonts w:ascii="GHEA Grapalat" w:hAnsi="GHEA Grapalat" w:cs="Arial"/>
        </w:rPr>
        <w:t></w:t>
      </w:r>
      <w:r w:rsidRPr="0023581A">
        <w:rPr>
          <w:rFonts w:ascii="GHEA Grapalat" w:hAnsi="GHEA Grapalat" w:cs="Arial"/>
          <w:lang w:val="pt-BR"/>
        </w:rPr>
        <w:t xml:space="preserve"> </w:t>
      </w:r>
      <w:r w:rsidRPr="00827307">
        <w:rPr>
          <w:rFonts w:ascii="GHEA Grapalat" w:hAnsi="GHEA Grapalat" w:cs="Sylfaen"/>
        </w:rPr>
        <w:t>ներառում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որևէ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անհատ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կազմակերպություն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ձեռնարկություն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ընկերություն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կառավարություն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պետություն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կամ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գործակալություն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կամ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այլ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խմբավորում</w:t>
      </w:r>
      <w:r w:rsidRPr="00A40546">
        <w:rPr>
          <w:rFonts w:ascii="GHEA Grapalat" w:hAnsi="GHEA Grapalat" w:cs="Arial"/>
          <w:lang w:val="pt-BR"/>
        </w:rPr>
        <w:t xml:space="preserve"> (</w:t>
      </w:r>
      <w:r w:rsidRPr="00827307">
        <w:rPr>
          <w:rFonts w:ascii="GHEA Grapalat" w:hAnsi="GHEA Grapalat" w:cs="Sylfaen"/>
        </w:rPr>
        <w:t>արդյոք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ունեն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թե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ոչ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առանձին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իրավաբանական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անձ</w:t>
      </w:r>
      <w:r w:rsidRPr="00A40546">
        <w:rPr>
          <w:rFonts w:ascii="GHEA Grapalat" w:hAnsi="GHEA Grapalat" w:cs="Arial"/>
          <w:lang w:val="pt-BR"/>
        </w:rPr>
        <w:t>)</w:t>
      </w:r>
    </w:p>
    <w:p w:rsidR="008A1F6F" w:rsidRPr="00A40546" w:rsidRDefault="008A1F6F" w:rsidP="00827307">
      <w:pPr>
        <w:jc w:val="both"/>
        <w:rPr>
          <w:rFonts w:ascii="GHEA Grapalat" w:hAnsi="GHEA Grapalat" w:cs="Sylfaen"/>
          <w:lang w:val="pt-BR"/>
        </w:rPr>
      </w:pPr>
      <w:r w:rsidRPr="00A40546">
        <w:rPr>
          <w:rFonts w:ascii="GHEA Grapalat" w:hAnsi="GHEA Grapalat"/>
          <w:lang w:val="pt-BR"/>
        </w:rPr>
        <w:t>4.</w:t>
      </w:r>
      <w:r w:rsidRPr="00A40546">
        <w:rPr>
          <w:rFonts w:ascii="GHEA Grapalat" w:hAnsi="GHEA Grapalat"/>
          <w:lang w:val="pt-BR"/>
        </w:rPr>
        <w:tab/>
      </w:r>
      <w:r w:rsidRPr="00827307">
        <w:rPr>
          <w:rFonts w:ascii="GHEA Grapalat" w:hAnsi="GHEA Grapalat" w:cs="Sylfaen"/>
        </w:rPr>
        <w:t>Բելգիական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օրենքի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համաձայն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827307">
        <w:rPr>
          <w:rFonts w:ascii="GHEA Grapalat" w:hAnsi="GHEA Grapalat" w:cs="Sylfaen"/>
        </w:rPr>
        <w:t>Օրենքի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դրույթը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հղում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ինչպես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փոփոխված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այնպես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կրկին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ընդունված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դրույթի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հղմանը</w:t>
      </w:r>
    </w:p>
    <w:p w:rsidR="008A1F6F" w:rsidRPr="00A40546" w:rsidRDefault="008A1F6F" w:rsidP="00827307">
      <w:pPr>
        <w:jc w:val="both"/>
        <w:rPr>
          <w:rFonts w:ascii="GHEA Grapalat" w:hAnsi="GHEA Grapalat" w:cs="Sylfaen"/>
          <w:lang w:val="pt-BR"/>
        </w:rPr>
      </w:pPr>
    </w:p>
    <w:p w:rsidR="008A1F6F" w:rsidRPr="00A40546" w:rsidRDefault="008A1F6F" w:rsidP="00A1421B">
      <w:pPr>
        <w:jc w:val="center"/>
        <w:rPr>
          <w:rFonts w:ascii="GHEA Grapalat" w:hAnsi="GHEA Grapalat" w:cs="Arial"/>
          <w:b/>
          <w:lang w:val="pt-BR"/>
        </w:rPr>
      </w:pPr>
      <w:r w:rsidRPr="00171DF2">
        <w:rPr>
          <w:rFonts w:ascii="GHEA Grapalat" w:hAnsi="GHEA Grapalat" w:cs="Sylfaen"/>
          <w:b/>
        </w:rPr>
        <w:t>ԴՐՈՒՅԹ</w:t>
      </w:r>
      <w:r w:rsidRPr="00A40546">
        <w:rPr>
          <w:rFonts w:ascii="GHEA Grapalat" w:hAnsi="GHEA Grapalat" w:cs="Arial"/>
          <w:b/>
          <w:lang w:val="pt-BR"/>
        </w:rPr>
        <w:t xml:space="preserve"> 2 - </w:t>
      </w:r>
      <w:r w:rsidRPr="00171DF2">
        <w:rPr>
          <w:rFonts w:ascii="GHEA Grapalat" w:hAnsi="GHEA Grapalat" w:cs="Sylfaen"/>
          <w:b/>
        </w:rPr>
        <w:t>ՀԱՄԱՁԱՅՆԱԳՐԻ</w:t>
      </w:r>
      <w:r w:rsidRPr="00A40546">
        <w:rPr>
          <w:rFonts w:ascii="GHEA Grapalat" w:hAnsi="GHEA Grapalat" w:cs="Arial"/>
          <w:b/>
          <w:lang w:val="pt-BR"/>
        </w:rPr>
        <w:t xml:space="preserve"> 1-</w:t>
      </w:r>
      <w:r w:rsidRPr="00171DF2">
        <w:rPr>
          <w:rFonts w:ascii="GHEA Grapalat" w:hAnsi="GHEA Grapalat" w:cs="Sylfaen"/>
          <w:b/>
        </w:rPr>
        <w:t>ԻՆ</w:t>
      </w:r>
      <w:r w:rsidRPr="001C62A4">
        <w:rPr>
          <w:rFonts w:ascii="GHEA Grapalat" w:hAnsi="GHEA Grapalat" w:cs="Sylfaen"/>
          <w:b/>
          <w:lang w:val="pt-BR"/>
        </w:rPr>
        <w:t xml:space="preserve"> </w:t>
      </w:r>
      <w:r w:rsidRPr="00171DF2">
        <w:rPr>
          <w:rFonts w:ascii="GHEA Grapalat" w:hAnsi="GHEA Grapalat" w:cs="Sylfaen"/>
          <w:b/>
        </w:rPr>
        <w:t>ԴՐՈՒՅԹԻ</w:t>
      </w:r>
      <w:r w:rsidRPr="001C62A4">
        <w:rPr>
          <w:rFonts w:ascii="GHEA Grapalat" w:hAnsi="GHEA Grapalat" w:cs="Sylfaen"/>
          <w:b/>
          <w:lang w:val="pt-BR"/>
        </w:rPr>
        <w:t xml:space="preserve"> </w:t>
      </w:r>
      <w:r w:rsidRPr="00171DF2">
        <w:rPr>
          <w:rFonts w:ascii="GHEA Grapalat" w:hAnsi="GHEA Grapalat" w:cs="Sylfaen"/>
          <w:b/>
        </w:rPr>
        <w:t>ՓՈՓՈԽՈՒԹՅՈՒՆ</w:t>
      </w:r>
    </w:p>
    <w:p w:rsidR="008A1F6F" w:rsidRPr="00A40546" w:rsidRDefault="008A1F6F" w:rsidP="00827307">
      <w:pPr>
        <w:jc w:val="both"/>
        <w:rPr>
          <w:rFonts w:ascii="GHEA Grapalat" w:hAnsi="GHEA Grapalat"/>
          <w:lang w:val="pt-BR"/>
        </w:rPr>
      </w:pP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 xml:space="preserve">(i) </w:t>
      </w:r>
      <w:r w:rsidRPr="00827307">
        <w:rPr>
          <w:rFonts w:ascii="GHEA Grapalat" w:hAnsi="GHEA Grapalat" w:cs="Arial"/>
        </w:rPr>
        <w:t></w:t>
      </w:r>
      <w:r w:rsidRPr="00827307">
        <w:rPr>
          <w:rFonts w:ascii="GHEA Grapalat" w:hAnsi="GHEA Grapalat" w:cs="Sylfaen"/>
        </w:rPr>
        <w:t>Վերջին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մասհանման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ժամկետ</w:t>
      </w:r>
      <w:r w:rsidRPr="00827307">
        <w:rPr>
          <w:rFonts w:ascii="GHEA Grapalat" w:hAnsi="GHEA Grapalat" w:cs="Arial"/>
        </w:rPr>
        <w:t></w:t>
      </w:r>
      <w:r w:rsidRPr="0023581A">
        <w:rPr>
          <w:rFonts w:ascii="GHEA Grapalat" w:hAnsi="GHEA Grapalat" w:cs="Arial"/>
          <w:lang w:val="pt-BR"/>
        </w:rPr>
        <w:t xml:space="preserve"> </w:t>
      </w:r>
      <w:r w:rsidRPr="00827307">
        <w:rPr>
          <w:rFonts w:ascii="GHEA Grapalat" w:hAnsi="GHEA Grapalat" w:cs="Sylfaen"/>
        </w:rPr>
        <w:t>սահմանումը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պետք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փոփոխվի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հետևյալ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ձևով</w:t>
      </w:r>
      <w:r w:rsidRPr="00A40546">
        <w:rPr>
          <w:rFonts w:ascii="GHEA Grapalat" w:hAnsi="GHEA Grapalat" w:cs="Arial"/>
          <w:lang w:val="pt-BR"/>
        </w:rPr>
        <w:t>`</w:t>
      </w:r>
    </w:p>
    <w:p w:rsidR="008A1F6F" w:rsidRPr="00A40546" w:rsidRDefault="008A1F6F" w:rsidP="00827307">
      <w:pPr>
        <w:jc w:val="both"/>
        <w:rPr>
          <w:rFonts w:ascii="GHEA Grapalat" w:hAnsi="GHEA Grapalat"/>
          <w:lang w:val="pt-BR"/>
        </w:rPr>
      </w:pP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827307">
        <w:rPr>
          <w:rFonts w:ascii="GHEA Grapalat" w:hAnsi="GHEA Grapalat" w:cs="Arial"/>
        </w:rPr>
        <w:t></w:t>
      </w:r>
      <w:r w:rsidRPr="00827307">
        <w:rPr>
          <w:rFonts w:ascii="GHEA Grapalat" w:hAnsi="GHEA Grapalat" w:cs="Sylfaen"/>
        </w:rPr>
        <w:t>Վերջին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մասհանման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ժամկետ</w:t>
      </w:r>
      <w:r w:rsidRPr="00827307">
        <w:rPr>
          <w:rFonts w:ascii="GHEA Grapalat" w:hAnsi="GHEA Grapalat" w:cs="Arial"/>
        </w:rPr>
        <w:t></w:t>
      </w:r>
      <w:r w:rsidRPr="0023581A">
        <w:rPr>
          <w:rFonts w:ascii="GHEA Grapalat" w:hAnsi="GHEA Grapalat" w:cs="Arial"/>
          <w:lang w:val="pt-BR"/>
        </w:rPr>
        <w:t xml:space="preserve"> </w:t>
      </w:r>
      <w:r w:rsidRPr="00827307">
        <w:rPr>
          <w:rFonts w:ascii="GHEA Grapalat" w:hAnsi="GHEA Grapalat" w:cs="Sylfaen"/>
        </w:rPr>
        <w:t>նշանակում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այն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վերջին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ժամկետը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827307">
        <w:rPr>
          <w:rFonts w:ascii="GHEA Grapalat" w:hAnsi="GHEA Grapalat" w:cs="Sylfaen"/>
        </w:rPr>
        <w:t>երբ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մասհանումը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կատարվում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A40546">
        <w:rPr>
          <w:rFonts w:ascii="GHEA Grapalat" w:hAnsi="GHEA Grapalat" w:cs="Arial"/>
          <w:lang w:val="pt-BR"/>
        </w:rPr>
        <w:t xml:space="preserve"> 2015</w:t>
      </w:r>
      <w:r w:rsidRPr="00827307">
        <w:rPr>
          <w:rFonts w:ascii="GHEA Grapalat" w:hAnsi="GHEA Grapalat" w:cs="Sylfaen"/>
        </w:rPr>
        <w:t>թ</w:t>
      </w:r>
      <w:r w:rsidRPr="00A40546">
        <w:rPr>
          <w:rFonts w:ascii="GHEA Grapalat" w:hAnsi="GHEA Grapalat" w:cs="Arial"/>
          <w:lang w:val="pt-BR"/>
        </w:rPr>
        <w:t>.</w:t>
      </w:r>
      <w:r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Sylfaen"/>
        </w:rPr>
        <w:t>դեկտեմբերի</w:t>
      </w:r>
      <w:r w:rsidRPr="00A40546">
        <w:rPr>
          <w:rFonts w:ascii="GHEA Grapalat" w:hAnsi="GHEA Grapalat" w:cs="Sylfaen"/>
          <w:lang w:val="pt-BR"/>
        </w:rPr>
        <w:t xml:space="preserve"> 3</w:t>
      </w:r>
      <w:r>
        <w:rPr>
          <w:rFonts w:ascii="GHEA Grapalat" w:hAnsi="GHEA Grapalat" w:cs="Sylfaen"/>
          <w:lang w:val="pt-BR"/>
        </w:rPr>
        <w:t>1</w:t>
      </w:r>
      <w:r w:rsidRPr="00A40546">
        <w:rPr>
          <w:rFonts w:ascii="GHEA Grapalat" w:hAnsi="GHEA Grapalat" w:cs="Arial"/>
          <w:lang w:val="pt-BR"/>
        </w:rPr>
        <w:t>-</w:t>
      </w:r>
      <w:r w:rsidRPr="00827307">
        <w:rPr>
          <w:rFonts w:ascii="GHEA Grapalat" w:hAnsi="GHEA Grapalat" w:cs="Sylfaen"/>
        </w:rPr>
        <w:t>ին</w:t>
      </w:r>
      <w:r w:rsidRPr="00A40546">
        <w:rPr>
          <w:rFonts w:ascii="GHEA Grapalat" w:hAnsi="GHEA Grapalat" w:cs="Arial"/>
          <w:lang w:val="pt-BR"/>
        </w:rPr>
        <w:t>:</w:t>
      </w:r>
    </w:p>
    <w:p w:rsidR="008A1F6F" w:rsidRPr="00A40546" w:rsidRDefault="008A1F6F" w:rsidP="00827307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 xml:space="preserve">(ii) </w:t>
      </w:r>
      <w:r w:rsidRPr="00827307">
        <w:rPr>
          <w:rFonts w:ascii="GHEA Grapalat" w:hAnsi="GHEA Grapalat" w:cs="Arial"/>
        </w:rPr>
        <w:t></w:t>
      </w:r>
      <w:r w:rsidRPr="00827307">
        <w:rPr>
          <w:rFonts w:ascii="GHEA Grapalat" w:hAnsi="GHEA Grapalat" w:cs="Sylfaen"/>
        </w:rPr>
        <w:t>Տոկոսադրույքի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վճարման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միջանկյալ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ժամկետ</w:t>
      </w:r>
      <w:r w:rsidRPr="00827307">
        <w:rPr>
          <w:rFonts w:ascii="GHEA Grapalat" w:hAnsi="GHEA Grapalat" w:cs="Arial"/>
        </w:rPr>
        <w:t></w:t>
      </w:r>
      <w:r w:rsidRPr="0023581A">
        <w:rPr>
          <w:rFonts w:ascii="GHEA Grapalat" w:hAnsi="GHEA Grapalat" w:cs="Arial"/>
          <w:lang w:val="pt-BR"/>
        </w:rPr>
        <w:t xml:space="preserve"> </w:t>
      </w:r>
      <w:r w:rsidRPr="00827307">
        <w:rPr>
          <w:rFonts w:ascii="GHEA Grapalat" w:hAnsi="GHEA Grapalat" w:cs="Sylfaen"/>
        </w:rPr>
        <w:t>սահմանումը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պետք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էփոփոխվի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հետևյալ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ձևով</w:t>
      </w:r>
      <w:r w:rsidRPr="00A40546">
        <w:rPr>
          <w:rFonts w:ascii="GHEA Grapalat" w:hAnsi="GHEA Grapalat" w:cs="Arial"/>
          <w:lang w:val="pt-BR"/>
        </w:rPr>
        <w:t>`</w:t>
      </w:r>
    </w:p>
    <w:p w:rsidR="008A1F6F" w:rsidRPr="00A40546" w:rsidRDefault="008A1F6F" w:rsidP="00827307">
      <w:pPr>
        <w:jc w:val="both"/>
        <w:rPr>
          <w:rFonts w:ascii="GHEA Grapalat" w:hAnsi="GHEA Grapalat" w:cs="Sylfaen"/>
          <w:lang w:val="pt-BR"/>
        </w:rPr>
      </w:pPr>
      <w:r w:rsidRPr="00827307">
        <w:rPr>
          <w:rFonts w:ascii="GHEA Grapalat" w:hAnsi="GHEA Grapalat" w:cs="Arial"/>
        </w:rPr>
        <w:t></w:t>
      </w:r>
      <w:r w:rsidRPr="00827307">
        <w:rPr>
          <w:rFonts w:ascii="GHEA Grapalat" w:hAnsi="GHEA Grapalat" w:cs="Sylfaen"/>
        </w:rPr>
        <w:t>Տոկոսադրույքի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վճարման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միջանկյալ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ժամկետ</w:t>
      </w:r>
      <w:r w:rsidRPr="00827307">
        <w:rPr>
          <w:rFonts w:ascii="GHEA Grapalat" w:hAnsi="GHEA Grapalat" w:cs="Arial"/>
        </w:rPr>
        <w:t></w:t>
      </w:r>
      <w:r w:rsidRPr="0023581A">
        <w:rPr>
          <w:rFonts w:ascii="GHEA Grapalat" w:hAnsi="GHEA Grapalat" w:cs="Arial"/>
          <w:lang w:val="pt-BR"/>
        </w:rPr>
        <w:t xml:space="preserve"> </w:t>
      </w:r>
      <w:r w:rsidRPr="00827307">
        <w:rPr>
          <w:rFonts w:ascii="GHEA Grapalat" w:hAnsi="GHEA Grapalat" w:cs="Sylfaen"/>
        </w:rPr>
        <w:t>նշանակում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Մասհանման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ընթացքում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յուրաքանչյուր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տոկոսադրույքի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ժամկետի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վերջին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827307">
        <w:rPr>
          <w:rFonts w:ascii="GHEA Grapalat" w:hAnsi="GHEA Grapalat" w:cs="Sylfaen"/>
        </w:rPr>
        <w:t>օրը</w:t>
      </w:r>
    </w:p>
    <w:p w:rsidR="008A1F6F" w:rsidRPr="00A40546" w:rsidRDefault="008A1F6F" w:rsidP="00827307">
      <w:pPr>
        <w:jc w:val="both"/>
        <w:rPr>
          <w:rFonts w:ascii="GHEA Grapalat" w:hAnsi="GHEA Grapalat" w:cs="Sylfaen"/>
          <w:lang w:val="pt-BR"/>
        </w:rPr>
      </w:pPr>
    </w:p>
    <w:p w:rsidR="008A1F6F" w:rsidRPr="00A40546" w:rsidRDefault="008A1F6F" w:rsidP="00A1421B">
      <w:pPr>
        <w:jc w:val="center"/>
        <w:rPr>
          <w:rFonts w:ascii="GHEA Grapalat" w:hAnsi="GHEA Grapalat" w:cs="Arial"/>
          <w:b/>
          <w:lang w:val="pt-BR"/>
        </w:rPr>
      </w:pPr>
      <w:r w:rsidRPr="00171DF2">
        <w:rPr>
          <w:rFonts w:ascii="GHEA Grapalat" w:hAnsi="GHEA Grapalat" w:cs="Sylfaen"/>
          <w:b/>
        </w:rPr>
        <w:t>ԴՐՈՒՅԹ</w:t>
      </w:r>
      <w:r w:rsidRPr="00A40546">
        <w:rPr>
          <w:rFonts w:ascii="GHEA Grapalat" w:hAnsi="GHEA Grapalat" w:cs="Arial"/>
          <w:b/>
          <w:lang w:val="pt-BR"/>
        </w:rPr>
        <w:t xml:space="preserve"> 3 - </w:t>
      </w:r>
      <w:r w:rsidRPr="00171DF2">
        <w:rPr>
          <w:rFonts w:ascii="GHEA Grapalat" w:hAnsi="GHEA Grapalat" w:cs="Sylfaen"/>
          <w:b/>
        </w:rPr>
        <w:t>ՀԱՄԱՁԱՅՆԱԳՐԻ</w:t>
      </w:r>
      <w:r w:rsidRPr="00A40546">
        <w:rPr>
          <w:rFonts w:ascii="GHEA Grapalat" w:hAnsi="GHEA Grapalat" w:cs="Arial"/>
          <w:b/>
          <w:lang w:val="pt-BR"/>
        </w:rPr>
        <w:t xml:space="preserve"> 9-</w:t>
      </w:r>
      <w:r w:rsidRPr="00171DF2">
        <w:rPr>
          <w:rFonts w:ascii="GHEA Grapalat" w:hAnsi="GHEA Grapalat" w:cs="Sylfaen"/>
          <w:b/>
        </w:rPr>
        <w:t>ՐԴՀՈԴՎԱԾԻ</w:t>
      </w:r>
      <w:r w:rsidRPr="0023581A">
        <w:rPr>
          <w:rFonts w:ascii="GHEA Grapalat" w:hAnsi="GHEA Grapalat" w:cs="Sylfaen"/>
          <w:b/>
          <w:lang w:val="pt-BR"/>
        </w:rPr>
        <w:t xml:space="preserve"> </w:t>
      </w:r>
      <w:r w:rsidRPr="00171DF2">
        <w:rPr>
          <w:rFonts w:ascii="GHEA Grapalat" w:hAnsi="GHEA Grapalat" w:cs="Sylfaen"/>
          <w:b/>
        </w:rPr>
        <w:t>ԴՐՈՒԹԻ</w:t>
      </w:r>
      <w:r w:rsidRPr="0023581A">
        <w:rPr>
          <w:rFonts w:ascii="GHEA Grapalat" w:hAnsi="GHEA Grapalat" w:cs="Sylfaen"/>
          <w:b/>
          <w:lang w:val="pt-BR"/>
        </w:rPr>
        <w:t xml:space="preserve"> </w:t>
      </w:r>
      <w:r w:rsidRPr="00171DF2">
        <w:rPr>
          <w:rFonts w:ascii="GHEA Grapalat" w:hAnsi="GHEA Grapalat" w:cs="Sylfaen"/>
          <w:b/>
        </w:rPr>
        <w:t>ՓՈՓՈԽՈՒԹՅՈՒՆ</w:t>
      </w:r>
    </w:p>
    <w:p w:rsidR="008A1F6F" w:rsidRPr="00A40546" w:rsidRDefault="008A1F6F" w:rsidP="003A3183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(i)</w:t>
      </w:r>
      <w:r w:rsidRPr="00A40546">
        <w:rPr>
          <w:rFonts w:ascii="GHEA Grapalat" w:hAnsi="GHEA Grapalat"/>
          <w:lang w:val="pt-BR"/>
        </w:rPr>
        <w:tab/>
      </w:r>
      <w:r w:rsidRPr="003A3183">
        <w:rPr>
          <w:rFonts w:ascii="GHEA Grapalat" w:hAnsi="GHEA Grapalat" w:cs="Sylfaen"/>
        </w:rPr>
        <w:t>Հոդված</w:t>
      </w:r>
      <w:r w:rsidRPr="00A40546">
        <w:rPr>
          <w:rFonts w:ascii="GHEA Grapalat" w:hAnsi="GHEA Grapalat" w:cs="Arial"/>
          <w:lang w:val="pt-BR"/>
        </w:rPr>
        <w:t xml:space="preserve"> 9.1 </w:t>
      </w:r>
      <w:r w:rsidRPr="003A3183">
        <w:rPr>
          <w:rFonts w:ascii="GHEA Grapalat" w:hAnsi="GHEA Grapalat" w:cs="Arial"/>
        </w:rPr>
        <w:t></w:t>
      </w:r>
      <w:r w:rsidRPr="003A3183">
        <w:rPr>
          <w:rFonts w:ascii="GHEA Grapalat" w:hAnsi="GHEA Grapalat" w:cs="Sylfaen"/>
        </w:rPr>
        <w:t>Ծախսեր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և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հավելավճարներ</w:t>
      </w:r>
      <w:r w:rsidRPr="003A3183">
        <w:rPr>
          <w:rFonts w:ascii="GHEA Grapalat" w:hAnsi="GHEA Grapalat" w:cs="Arial"/>
        </w:rPr>
        <w:t></w:t>
      </w:r>
      <w:r w:rsidRPr="0023581A">
        <w:rPr>
          <w:rFonts w:ascii="GHEA Grapalat" w:hAnsi="GHEA Grapalat" w:cs="Arial"/>
          <w:lang w:val="pt-BR"/>
        </w:rPr>
        <w:t xml:space="preserve"> </w:t>
      </w:r>
      <w:r w:rsidRPr="003A3183">
        <w:rPr>
          <w:rFonts w:ascii="GHEA Grapalat" w:hAnsi="GHEA Grapalat" w:cs="Sylfaen"/>
        </w:rPr>
        <w:t>պարբերությունը</w:t>
      </w:r>
      <w:r w:rsidRPr="00A40546">
        <w:rPr>
          <w:rFonts w:ascii="GHEA Grapalat" w:hAnsi="GHEA Grapalat" w:cs="Arial"/>
          <w:lang w:val="pt-BR"/>
        </w:rPr>
        <w:t xml:space="preserve"> 4-</w:t>
      </w:r>
      <w:r w:rsidRPr="003A3183">
        <w:rPr>
          <w:rFonts w:ascii="GHEA Grapalat" w:hAnsi="GHEA Grapalat" w:cs="Sylfaen"/>
        </w:rPr>
        <w:t>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պետք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է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փոխվի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հետևյալ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ձևով</w:t>
      </w:r>
      <w:r w:rsidRPr="00A40546">
        <w:rPr>
          <w:rFonts w:ascii="GHEA Grapalat" w:hAnsi="GHEA Grapalat" w:cs="Arial"/>
          <w:lang w:val="pt-BR"/>
        </w:rPr>
        <w:t>`</w:t>
      </w:r>
    </w:p>
    <w:p w:rsidR="008A1F6F" w:rsidRPr="00A40546" w:rsidRDefault="008A1F6F" w:rsidP="003A3183">
      <w:pPr>
        <w:jc w:val="both"/>
        <w:rPr>
          <w:rFonts w:ascii="GHEA Grapalat" w:hAnsi="GHEA Grapalat"/>
          <w:lang w:val="pt-BR"/>
        </w:rPr>
      </w:pPr>
    </w:p>
    <w:p w:rsidR="008A1F6F" w:rsidRPr="00A40546" w:rsidRDefault="008A1F6F" w:rsidP="003A3183">
      <w:pPr>
        <w:jc w:val="both"/>
        <w:rPr>
          <w:rFonts w:ascii="GHEA Grapalat" w:hAnsi="GHEA Grapalat" w:cs="Sylfaen"/>
          <w:b/>
          <w:lang w:val="pt-BR"/>
        </w:rPr>
      </w:pPr>
      <w:r w:rsidRPr="00171DF2">
        <w:rPr>
          <w:rFonts w:ascii="GHEA Grapalat" w:hAnsi="GHEA Grapalat" w:cs="Sylfaen"/>
          <w:b/>
        </w:rPr>
        <w:t>Հանձնառության</w:t>
      </w:r>
      <w:r w:rsidRPr="0023581A">
        <w:rPr>
          <w:rFonts w:ascii="GHEA Grapalat" w:hAnsi="GHEA Grapalat" w:cs="Sylfaen"/>
          <w:b/>
          <w:lang w:val="pt-BR"/>
        </w:rPr>
        <w:t xml:space="preserve"> </w:t>
      </w:r>
      <w:r w:rsidRPr="00171DF2">
        <w:rPr>
          <w:rFonts w:ascii="GHEA Grapalat" w:hAnsi="GHEA Grapalat" w:cs="Sylfaen"/>
          <w:b/>
        </w:rPr>
        <w:t>վճար</w:t>
      </w:r>
    </w:p>
    <w:p w:rsidR="008A1F6F" w:rsidRPr="00A40546" w:rsidRDefault="008A1F6F" w:rsidP="003A3183">
      <w:pPr>
        <w:jc w:val="both"/>
        <w:rPr>
          <w:rFonts w:ascii="GHEA Grapalat" w:hAnsi="GHEA Grapalat" w:cs="Arial"/>
          <w:lang w:val="pt-BR"/>
        </w:rPr>
      </w:pPr>
    </w:p>
    <w:p w:rsidR="008A1F6F" w:rsidRPr="00A40546" w:rsidRDefault="008A1F6F" w:rsidP="003A3183">
      <w:pPr>
        <w:jc w:val="both"/>
        <w:rPr>
          <w:rFonts w:ascii="GHEA Grapalat" w:hAnsi="GHEA Grapalat" w:cs="Arial"/>
          <w:lang w:val="pt-BR"/>
        </w:rPr>
      </w:pPr>
      <w:r w:rsidRPr="003A3183">
        <w:rPr>
          <w:rFonts w:ascii="GHEA Grapalat" w:hAnsi="GHEA Grapalat" w:cs="Sylfaen"/>
        </w:rPr>
        <w:t>Վարկի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չօգտագործված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մնացորդի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տարեկան</w:t>
      </w:r>
      <w:r w:rsidRPr="00A40546">
        <w:rPr>
          <w:rFonts w:ascii="GHEA Grapalat" w:hAnsi="GHEA Grapalat" w:cs="Arial"/>
          <w:lang w:val="pt-BR"/>
        </w:rPr>
        <w:t xml:space="preserve"> 0.35% </w:t>
      </w:r>
      <w:r w:rsidRPr="003A3183">
        <w:rPr>
          <w:rFonts w:ascii="GHEA Grapalat" w:hAnsi="GHEA Grapalat" w:cs="Sylfaen"/>
        </w:rPr>
        <w:t>Հանձնառության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վճարը</w:t>
      </w:r>
      <w:r w:rsidRPr="00A40546">
        <w:rPr>
          <w:rFonts w:ascii="GHEA Grapalat" w:hAnsi="GHEA Grapalat" w:cs="Arial"/>
          <w:lang w:val="pt-BR"/>
        </w:rPr>
        <w:t xml:space="preserve"> (</w:t>
      </w:r>
      <w:r w:rsidRPr="003A3183">
        <w:rPr>
          <w:rFonts w:ascii="GHEA Grapalat" w:hAnsi="GHEA Grapalat" w:cs="Sylfaen"/>
        </w:rPr>
        <w:t>զրո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ամբողջ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երսունհինգ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տոկոս</w:t>
      </w:r>
      <w:r w:rsidRPr="00A40546">
        <w:rPr>
          <w:rFonts w:ascii="GHEA Grapalat" w:hAnsi="GHEA Grapalat" w:cs="Arial"/>
          <w:lang w:val="pt-BR"/>
        </w:rPr>
        <w:t xml:space="preserve">) </w:t>
      </w:r>
      <w:r w:rsidRPr="003A3183">
        <w:rPr>
          <w:rFonts w:ascii="GHEA Grapalat" w:hAnsi="GHEA Grapalat" w:cs="Sylfaen"/>
        </w:rPr>
        <w:t>և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համապատասխանաբար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ժամանակահատվածները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հաշվարկվում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են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ստորագրման</w:t>
      </w:r>
      <w:r w:rsidRPr="0023581A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ժամկետից</w:t>
      </w:r>
      <w:r w:rsidRPr="00A40546">
        <w:rPr>
          <w:rFonts w:ascii="GHEA Grapalat" w:hAnsi="GHEA Grapalat" w:cs="Arial"/>
          <w:lang w:val="pt-BR"/>
        </w:rPr>
        <w:t>/</w:t>
      </w:r>
      <w:r w:rsidRPr="003A3183">
        <w:rPr>
          <w:rFonts w:ascii="GHEA Grapalat" w:hAnsi="GHEA Grapalat" w:cs="Sylfaen"/>
        </w:rPr>
        <w:t>օրվանից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մինչև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Վարկի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վերջին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մասհանման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lastRenderedPageBreak/>
        <w:t>ժամկետը</w:t>
      </w:r>
      <w:r w:rsidRPr="00A40546">
        <w:rPr>
          <w:rFonts w:ascii="GHEA Grapalat" w:hAnsi="GHEA Grapalat" w:cs="Arial"/>
          <w:lang w:val="pt-BR"/>
        </w:rPr>
        <w:t xml:space="preserve">/ </w:t>
      </w:r>
      <w:r w:rsidRPr="003A3183">
        <w:rPr>
          <w:rFonts w:ascii="GHEA Grapalat" w:hAnsi="GHEA Grapalat" w:cs="Sylfaen"/>
        </w:rPr>
        <w:t>օրը</w:t>
      </w:r>
      <w:r w:rsidRPr="00A40546">
        <w:rPr>
          <w:rFonts w:ascii="GHEA Grapalat" w:hAnsi="GHEA Grapalat" w:cs="Arial"/>
          <w:lang w:val="pt-BR"/>
        </w:rPr>
        <w:t>:</w:t>
      </w:r>
    </w:p>
    <w:p w:rsidR="008A1F6F" w:rsidRPr="00A40546" w:rsidRDefault="008A1F6F" w:rsidP="003A3183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ab/>
      </w:r>
      <w:r w:rsidRPr="003A3183">
        <w:rPr>
          <w:rFonts w:ascii="GHEA Grapalat" w:hAnsi="GHEA Grapalat" w:cs="Sylfaen"/>
        </w:rPr>
        <w:t>Հաշվարկված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հանձնառության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վճարը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վճարելի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է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հետևյալ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մասնաբաժիններով</w:t>
      </w:r>
      <w:r w:rsidRPr="00A40546">
        <w:rPr>
          <w:rFonts w:ascii="GHEA Grapalat" w:hAnsi="GHEA Grapalat" w:cs="Arial"/>
          <w:lang w:val="pt-BR"/>
        </w:rPr>
        <w:t>`</w:t>
      </w:r>
    </w:p>
    <w:p w:rsidR="008A1F6F" w:rsidRPr="00A40546" w:rsidRDefault="008A1F6F" w:rsidP="003A3183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(i)</w:t>
      </w:r>
      <w:r w:rsidRPr="00A40546">
        <w:rPr>
          <w:rFonts w:ascii="GHEA Grapalat" w:hAnsi="GHEA Grapalat"/>
          <w:lang w:val="pt-BR"/>
        </w:rPr>
        <w:tab/>
      </w:r>
      <w:r w:rsidRPr="003A3183">
        <w:rPr>
          <w:rFonts w:ascii="GHEA Grapalat" w:hAnsi="GHEA Grapalat" w:cs="Sylfaen"/>
        </w:rPr>
        <w:t>Ստորագրման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օրվանից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մինչև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Վարկի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Հասանելիության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օրը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3A3183">
        <w:rPr>
          <w:rFonts w:ascii="GHEA Grapalat" w:hAnsi="GHEA Grapalat" w:cs="Sylfaen"/>
        </w:rPr>
        <w:t>յուրաքանչյուր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հաջորդող</w:t>
      </w:r>
      <w:r w:rsidRPr="00A40546">
        <w:rPr>
          <w:rFonts w:ascii="GHEA Grapalat" w:hAnsi="GHEA Grapalat" w:cs="Arial"/>
          <w:lang w:val="pt-BR"/>
        </w:rPr>
        <w:t xml:space="preserve"> 3–</w:t>
      </w:r>
      <w:r w:rsidRPr="003A3183">
        <w:rPr>
          <w:rFonts w:ascii="GHEA Grapalat" w:hAnsi="GHEA Grapalat" w:cs="Sylfaen"/>
        </w:rPr>
        <w:t>րդ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ամսվա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վերջին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օրը</w:t>
      </w:r>
      <w:r w:rsidRPr="00A40546">
        <w:rPr>
          <w:rFonts w:ascii="GHEA Grapalat" w:hAnsi="GHEA Grapalat" w:cs="Arial"/>
          <w:lang w:val="pt-BR"/>
        </w:rPr>
        <w:t xml:space="preserve">` </w:t>
      </w:r>
      <w:r w:rsidRPr="003A3183">
        <w:rPr>
          <w:rFonts w:ascii="GHEA Grapalat" w:hAnsi="GHEA Grapalat" w:cs="Sylfaen"/>
        </w:rPr>
        <w:t>թույատրելի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վերջին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ժամանակահատվածից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ոչ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պակաս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3A3183">
        <w:rPr>
          <w:rFonts w:ascii="GHEA Grapalat" w:hAnsi="GHEA Grapalat" w:cs="Sylfaen"/>
        </w:rPr>
        <w:t>քան</w:t>
      </w:r>
      <w:r w:rsidRPr="00A40546">
        <w:rPr>
          <w:rFonts w:ascii="GHEA Grapalat" w:hAnsi="GHEA Grapalat" w:cs="Arial"/>
          <w:lang w:val="pt-BR"/>
        </w:rPr>
        <w:t xml:space="preserve"> 3 </w:t>
      </w:r>
      <w:r w:rsidRPr="003A3183">
        <w:rPr>
          <w:rFonts w:ascii="GHEA Grapalat" w:hAnsi="GHEA Grapalat" w:cs="Sylfaen"/>
        </w:rPr>
        <w:t>ամիս</w:t>
      </w:r>
      <w:r w:rsidRPr="00A40546">
        <w:rPr>
          <w:rFonts w:ascii="GHEA Grapalat" w:hAnsi="GHEA Grapalat" w:cs="Arial"/>
          <w:lang w:val="pt-BR"/>
        </w:rPr>
        <w:t>:</w:t>
      </w:r>
    </w:p>
    <w:p w:rsidR="008A1F6F" w:rsidRPr="00A40546" w:rsidRDefault="008A1F6F" w:rsidP="003A3183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(ii)</w:t>
      </w:r>
      <w:r w:rsidRPr="00A40546">
        <w:rPr>
          <w:rFonts w:ascii="GHEA Grapalat" w:hAnsi="GHEA Grapalat"/>
          <w:lang w:val="pt-BR"/>
        </w:rPr>
        <w:tab/>
      </w:r>
      <w:r w:rsidRPr="003A3183">
        <w:rPr>
          <w:rFonts w:ascii="GHEA Grapalat" w:hAnsi="GHEA Grapalat" w:cs="Sylfaen"/>
        </w:rPr>
        <w:t>Վարկի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Հասանելիության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օրվանից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յուրաքանչյուր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Միջնաժամկետ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Վճարման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օրը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կամ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Տոկոսադրույքի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Վճարման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օրը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3A3183">
        <w:rPr>
          <w:rFonts w:ascii="GHEA Grapalat" w:hAnsi="GHEA Grapalat" w:cs="Sylfaen"/>
        </w:rPr>
        <w:t>հանգամանքներից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ելնելով</w:t>
      </w:r>
      <w:r w:rsidRPr="00A40546">
        <w:rPr>
          <w:rFonts w:ascii="GHEA Grapalat" w:hAnsi="GHEA Grapalat" w:cs="Arial"/>
          <w:lang w:val="pt-BR"/>
        </w:rPr>
        <w:t>:</w:t>
      </w:r>
    </w:p>
    <w:p w:rsidR="008A1F6F" w:rsidRPr="00A40546" w:rsidRDefault="008A1F6F" w:rsidP="003A3183">
      <w:pPr>
        <w:jc w:val="both"/>
        <w:rPr>
          <w:rFonts w:ascii="GHEA Grapalat" w:hAnsi="GHEA Grapalat" w:cs="Sylfaen"/>
          <w:lang w:val="pt-BR"/>
        </w:rPr>
      </w:pPr>
    </w:p>
    <w:p w:rsidR="008A1F6F" w:rsidRPr="00A40546" w:rsidRDefault="008A1F6F" w:rsidP="00A1421B">
      <w:pPr>
        <w:jc w:val="center"/>
        <w:rPr>
          <w:rFonts w:ascii="GHEA Grapalat" w:hAnsi="GHEA Grapalat" w:cs="Arial"/>
          <w:b/>
          <w:lang w:val="pt-BR"/>
        </w:rPr>
      </w:pPr>
      <w:r w:rsidRPr="00171DF2">
        <w:rPr>
          <w:rFonts w:ascii="GHEA Grapalat" w:hAnsi="GHEA Grapalat" w:cs="Sylfaen"/>
          <w:b/>
        </w:rPr>
        <w:t>ԴՐՈՒՅԹ</w:t>
      </w:r>
      <w:r w:rsidRPr="00A40546">
        <w:rPr>
          <w:rFonts w:ascii="GHEA Grapalat" w:hAnsi="GHEA Grapalat" w:cs="Arial"/>
          <w:b/>
          <w:lang w:val="pt-BR"/>
        </w:rPr>
        <w:t xml:space="preserve"> 4 - </w:t>
      </w:r>
      <w:r w:rsidRPr="00171DF2">
        <w:rPr>
          <w:rFonts w:ascii="GHEA Grapalat" w:hAnsi="GHEA Grapalat" w:cs="Sylfaen"/>
          <w:b/>
        </w:rPr>
        <w:t>Այլդրույթներ</w:t>
      </w:r>
    </w:p>
    <w:p w:rsidR="008A1F6F" w:rsidRPr="00A40546" w:rsidRDefault="008A1F6F" w:rsidP="003A3183">
      <w:pPr>
        <w:jc w:val="both"/>
        <w:rPr>
          <w:rFonts w:ascii="GHEA Grapalat" w:hAnsi="GHEA Grapalat" w:cs="Arial"/>
          <w:lang w:val="pt-BR"/>
        </w:rPr>
      </w:pPr>
      <w:r w:rsidRPr="00060270">
        <w:rPr>
          <w:rFonts w:ascii="GHEA Grapalat" w:hAnsi="GHEA Grapalat" w:cs="Sylfaen"/>
          <w:lang w:val="pt-BR"/>
        </w:rPr>
        <w:tab/>
      </w:r>
      <w:r w:rsidRPr="003A3183">
        <w:rPr>
          <w:rFonts w:ascii="GHEA Grapalat" w:hAnsi="GHEA Grapalat" w:cs="Sylfaen"/>
        </w:rPr>
        <w:t>Սույնթիվ</w:t>
      </w:r>
      <w:r w:rsidRPr="00A40546">
        <w:rPr>
          <w:rFonts w:ascii="GHEA Grapalat" w:hAnsi="GHEA Grapalat" w:cs="Arial"/>
          <w:lang w:val="pt-BR"/>
        </w:rPr>
        <w:t xml:space="preserve"> 3 </w:t>
      </w:r>
      <w:r w:rsidRPr="003A3183">
        <w:rPr>
          <w:rFonts w:ascii="GHEA Grapalat" w:hAnsi="GHEA Grapalat" w:cs="Sylfaen"/>
        </w:rPr>
        <w:t>Փոփոխությունը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հանդիսանում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է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Համաձայնագրի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անքակտելի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մասը</w:t>
      </w:r>
      <w:r w:rsidRPr="00A40546">
        <w:rPr>
          <w:rFonts w:ascii="GHEA Grapalat" w:hAnsi="GHEA Grapalat" w:cs="Arial"/>
          <w:lang w:val="pt-BR"/>
        </w:rPr>
        <w:t>:</w:t>
      </w:r>
    </w:p>
    <w:p w:rsidR="008A1F6F" w:rsidRPr="00A40546" w:rsidRDefault="008A1F6F" w:rsidP="003A3183">
      <w:pPr>
        <w:jc w:val="both"/>
        <w:rPr>
          <w:rFonts w:ascii="GHEA Grapalat" w:hAnsi="GHEA Grapalat" w:cs="Arial"/>
          <w:lang w:val="pt-BR"/>
        </w:rPr>
      </w:pPr>
      <w:r w:rsidRPr="003A3183">
        <w:rPr>
          <w:rFonts w:ascii="GHEA Grapalat" w:hAnsi="GHEA Grapalat" w:cs="Sylfaen"/>
        </w:rPr>
        <w:t>Համաձայնագրի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բոլոր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այլ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պայմաններն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ուդրույթները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սույն</w:t>
      </w:r>
      <w:r w:rsidRPr="00A814A6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Arial"/>
          <w:lang w:val="pt-BR"/>
        </w:rPr>
        <w:t xml:space="preserve">թիվ 3 </w:t>
      </w:r>
      <w:r w:rsidRPr="003A3183">
        <w:rPr>
          <w:rFonts w:ascii="GHEA Grapalat" w:hAnsi="GHEA Grapalat" w:cs="Sylfaen"/>
        </w:rPr>
        <w:t>Փոփոխությ</w:t>
      </w:r>
      <w:r>
        <w:rPr>
          <w:rFonts w:ascii="GHEA Grapalat" w:hAnsi="GHEA Grapalat" w:cs="Sylfaen"/>
        </w:rPr>
        <w:t>ամբ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չեն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փոփոխվում</w:t>
      </w:r>
      <w:r w:rsidRPr="00A40546">
        <w:rPr>
          <w:rFonts w:ascii="GHEA Grapalat" w:hAnsi="GHEA Grapalat" w:cs="Arial"/>
          <w:lang w:val="pt-BR"/>
        </w:rPr>
        <w:t xml:space="preserve">, </w:t>
      </w:r>
      <w:r w:rsidRPr="003A3183">
        <w:rPr>
          <w:rFonts w:ascii="GHEA Grapalat" w:hAnsi="GHEA Grapalat" w:cs="Sylfaen"/>
        </w:rPr>
        <w:t>մնում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են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անփոփոխ</w:t>
      </w:r>
      <w:r w:rsidRPr="00A40546">
        <w:rPr>
          <w:rFonts w:ascii="GHEA Grapalat" w:hAnsi="GHEA Grapalat" w:cs="Arial"/>
          <w:lang w:val="pt-BR"/>
        </w:rPr>
        <w:t>:</w:t>
      </w:r>
    </w:p>
    <w:p w:rsidR="008A1F6F" w:rsidRPr="00A1421B" w:rsidRDefault="008A1F6F" w:rsidP="00A1421B">
      <w:pPr>
        <w:jc w:val="center"/>
        <w:rPr>
          <w:rFonts w:ascii="GHEA Grapalat" w:hAnsi="GHEA Grapalat" w:cs="Sylfaen"/>
          <w:lang w:val="pt-BR"/>
        </w:rPr>
      </w:pPr>
    </w:p>
    <w:p w:rsidR="008A1F6F" w:rsidRPr="00A1421B" w:rsidRDefault="008A1F6F" w:rsidP="00A1421B">
      <w:pPr>
        <w:jc w:val="center"/>
        <w:rPr>
          <w:rFonts w:ascii="GHEA Grapalat" w:hAnsi="GHEA Grapalat" w:cs="Arial"/>
          <w:b/>
          <w:lang w:val="pt-BR"/>
        </w:rPr>
      </w:pPr>
      <w:r w:rsidRPr="00A1421B">
        <w:rPr>
          <w:rFonts w:ascii="GHEA Grapalat" w:hAnsi="GHEA Grapalat" w:cs="Sylfaen"/>
          <w:b/>
        </w:rPr>
        <w:t>ԴՐՈՒՅԹ</w:t>
      </w:r>
      <w:r w:rsidRPr="00A1421B">
        <w:rPr>
          <w:rFonts w:ascii="GHEA Grapalat" w:hAnsi="GHEA Grapalat" w:cs="Arial"/>
          <w:b/>
          <w:lang w:val="pt-BR"/>
        </w:rPr>
        <w:t xml:space="preserve"> 5 </w:t>
      </w:r>
      <w:r>
        <w:rPr>
          <w:rFonts w:ascii="GHEA Grapalat" w:hAnsi="GHEA Grapalat" w:cs="Arial"/>
          <w:b/>
          <w:lang w:val="pt-BR"/>
        </w:rPr>
        <w:t>–</w:t>
      </w:r>
      <w:r w:rsidRPr="00A1421B">
        <w:rPr>
          <w:rFonts w:ascii="GHEA Grapalat" w:hAnsi="GHEA Grapalat" w:cs="Arial"/>
          <w:b/>
          <w:lang w:val="pt-BR"/>
        </w:rPr>
        <w:t xml:space="preserve"> </w:t>
      </w:r>
      <w:r w:rsidRPr="00A1421B">
        <w:rPr>
          <w:rFonts w:ascii="GHEA Grapalat" w:hAnsi="GHEA Grapalat" w:cs="Sylfaen"/>
          <w:b/>
        </w:rPr>
        <w:t>ՈՒԺԻ</w:t>
      </w:r>
      <w:r w:rsidRPr="00A814A6">
        <w:rPr>
          <w:rFonts w:ascii="GHEA Grapalat" w:hAnsi="GHEA Grapalat" w:cs="Sylfaen"/>
          <w:b/>
          <w:lang w:val="pt-BR"/>
        </w:rPr>
        <w:t xml:space="preserve"> </w:t>
      </w:r>
      <w:r w:rsidRPr="00A1421B">
        <w:rPr>
          <w:rFonts w:ascii="GHEA Grapalat" w:hAnsi="GHEA Grapalat" w:cs="Sylfaen"/>
          <w:b/>
        </w:rPr>
        <w:t>ՄԵՋ</w:t>
      </w:r>
      <w:r w:rsidRPr="00A814A6">
        <w:rPr>
          <w:rFonts w:ascii="GHEA Grapalat" w:hAnsi="GHEA Grapalat" w:cs="Sylfaen"/>
          <w:b/>
          <w:lang w:val="pt-BR"/>
        </w:rPr>
        <w:t xml:space="preserve"> </w:t>
      </w:r>
      <w:r w:rsidRPr="00A1421B">
        <w:rPr>
          <w:rFonts w:ascii="GHEA Grapalat" w:hAnsi="GHEA Grapalat" w:cs="Sylfaen"/>
          <w:b/>
        </w:rPr>
        <w:t>ՄՏՆԵԼԸ</w:t>
      </w:r>
    </w:p>
    <w:p w:rsidR="008A1F6F" w:rsidRPr="00A40546" w:rsidRDefault="008A1F6F" w:rsidP="003A3183">
      <w:pPr>
        <w:jc w:val="both"/>
        <w:rPr>
          <w:rFonts w:ascii="GHEA Grapalat" w:hAnsi="GHEA Grapalat" w:cs="Arial"/>
          <w:lang w:val="pt-BR"/>
        </w:rPr>
      </w:pPr>
    </w:p>
    <w:p w:rsidR="008A1F6F" w:rsidRPr="00A40546" w:rsidRDefault="008A1F6F" w:rsidP="003A3183">
      <w:pPr>
        <w:jc w:val="both"/>
        <w:rPr>
          <w:rFonts w:ascii="GHEA Grapalat" w:hAnsi="GHEA Grapalat" w:cs="Arial"/>
          <w:lang w:val="pt-BR"/>
        </w:rPr>
      </w:pPr>
      <w:r w:rsidRPr="003A3183">
        <w:rPr>
          <w:rFonts w:ascii="GHEA Grapalat" w:hAnsi="GHEA Grapalat" w:cs="Sylfaen"/>
        </w:rPr>
        <w:t>Սույն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Փոփոխություն</w:t>
      </w:r>
      <w:r w:rsidRPr="00A40546">
        <w:rPr>
          <w:rFonts w:ascii="GHEA Grapalat" w:hAnsi="GHEA Grapalat" w:cs="Arial"/>
          <w:lang w:val="pt-BR"/>
        </w:rPr>
        <w:t xml:space="preserve"> 3-</w:t>
      </w:r>
      <w:r w:rsidRPr="003A3183">
        <w:rPr>
          <w:rFonts w:ascii="GHEA Grapalat" w:hAnsi="GHEA Grapalat" w:cs="Sylfaen"/>
        </w:rPr>
        <w:t>ը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ուժի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մեջ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է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մտնում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հետևյալ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պայմանների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նախապես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կատարման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դեպքում</w:t>
      </w:r>
      <w:r w:rsidRPr="00A40546">
        <w:rPr>
          <w:rFonts w:ascii="GHEA Grapalat" w:hAnsi="GHEA Grapalat" w:cs="Arial"/>
          <w:lang w:val="pt-BR"/>
        </w:rPr>
        <w:t>`</w:t>
      </w:r>
    </w:p>
    <w:p w:rsidR="008A1F6F" w:rsidRPr="00A40546" w:rsidRDefault="008A1F6F" w:rsidP="003A3183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•</w:t>
      </w:r>
      <w:r w:rsidRPr="00A40546">
        <w:rPr>
          <w:rFonts w:ascii="GHEA Grapalat" w:hAnsi="GHEA Grapalat"/>
          <w:lang w:val="pt-BR"/>
        </w:rPr>
        <w:tab/>
      </w:r>
      <w:r w:rsidRPr="003A3183">
        <w:rPr>
          <w:rFonts w:ascii="GHEA Grapalat" w:hAnsi="GHEA Grapalat" w:cs="Sylfaen"/>
        </w:rPr>
        <w:t>Վարկառուի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և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Վարկատուի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միջև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թիվ</w:t>
      </w:r>
      <w:r w:rsidRPr="00A40546">
        <w:rPr>
          <w:rFonts w:ascii="GHEA Grapalat" w:hAnsi="GHEA Grapalat" w:cs="Arial"/>
          <w:lang w:val="pt-BR"/>
        </w:rPr>
        <w:t xml:space="preserve"> 3 </w:t>
      </w:r>
      <w:r w:rsidRPr="003A3183">
        <w:rPr>
          <w:rFonts w:ascii="GHEA Grapalat" w:hAnsi="GHEA Grapalat" w:cs="Sylfaen"/>
        </w:rPr>
        <w:t>Փոփոխության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ստորագրում</w:t>
      </w:r>
    </w:p>
    <w:p w:rsidR="008A1F6F" w:rsidRPr="00A40546" w:rsidRDefault="008A1F6F" w:rsidP="003A3183">
      <w:pPr>
        <w:jc w:val="both"/>
        <w:rPr>
          <w:rFonts w:ascii="GHEA Grapalat" w:hAnsi="GHEA Grapalat" w:cs="Arial"/>
          <w:lang w:val="pt-BR"/>
        </w:rPr>
      </w:pPr>
      <w:r w:rsidRPr="00A40546">
        <w:rPr>
          <w:rFonts w:ascii="GHEA Grapalat" w:hAnsi="GHEA Grapalat"/>
          <w:lang w:val="pt-BR"/>
        </w:rPr>
        <w:t>•</w:t>
      </w:r>
      <w:r w:rsidRPr="00A40546">
        <w:rPr>
          <w:rFonts w:ascii="GHEA Grapalat" w:hAnsi="GHEA Grapalat"/>
          <w:lang w:val="pt-BR"/>
        </w:rPr>
        <w:tab/>
      </w:r>
      <w:r w:rsidRPr="003A3183">
        <w:rPr>
          <w:rFonts w:ascii="GHEA Grapalat" w:hAnsi="GHEA Grapalat" w:cs="Sylfaen"/>
        </w:rPr>
        <w:t>Համաձայնագրի</w:t>
      </w:r>
      <w:r w:rsidRPr="00A40546">
        <w:rPr>
          <w:rFonts w:ascii="GHEA Grapalat" w:hAnsi="GHEA Grapalat" w:cs="Arial"/>
          <w:lang w:val="pt-BR"/>
        </w:rPr>
        <w:t xml:space="preserve"> 18.1 </w:t>
      </w:r>
      <w:r w:rsidRPr="003A3183">
        <w:rPr>
          <w:rFonts w:ascii="GHEA Grapalat" w:hAnsi="GHEA Grapalat" w:cs="Sylfaen"/>
        </w:rPr>
        <w:t>Դրույթի</w:t>
      </w:r>
      <w:r w:rsidRPr="00A40546">
        <w:rPr>
          <w:rFonts w:ascii="GHEA Grapalat" w:hAnsi="GHEA Grapalat" w:cs="Arial"/>
          <w:lang w:val="pt-BR"/>
        </w:rPr>
        <w:t xml:space="preserve"> (ii) </w:t>
      </w:r>
      <w:r w:rsidRPr="003A3183">
        <w:rPr>
          <w:rFonts w:ascii="GHEA Grapalat" w:hAnsi="GHEA Grapalat" w:cs="Sylfaen"/>
        </w:rPr>
        <w:t>պարբերության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համաձայն</w:t>
      </w:r>
      <w:r w:rsidRPr="00A814A6"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 w:cs="Arial"/>
          <w:lang w:val="pt-BR"/>
        </w:rPr>
        <w:t>2.500</w:t>
      </w:r>
      <w:r w:rsidRPr="00A40546">
        <w:rPr>
          <w:rFonts w:ascii="GHEA Grapalat" w:hAnsi="GHEA Grapalat" w:cs="Arial"/>
          <w:lang w:val="pt-BR"/>
        </w:rPr>
        <w:t xml:space="preserve"> </w:t>
      </w:r>
      <w:r w:rsidRPr="003A3183">
        <w:rPr>
          <w:rFonts w:ascii="GHEA Grapalat" w:hAnsi="GHEA Grapalat" w:cs="Sylfaen"/>
        </w:rPr>
        <w:t>Եվրո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արժողությամբ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փոփոխության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վճարի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վճարում</w:t>
      </w:r>
    </w:p>
    <w:p w:rsidR="008A1F6F" w:rsidRPr="00A40546" w:rsidRDefault="008A1F6F" w:rsidP="003A3183">
      <w:pPr>
        <w:jc w:val="both"/>
        <w:rPr>
          <w:rFonts w:ascii="GHEA Grapalat" w:hAnsi="GHEA Grapalat" w:cs="Sylfaen"/>
          <w:lang w:val="pt-BR"/>
        </w:rPr>
      </w:pPr>
      <w:r w:rsidRPr="00A40546">
        <w:rPr>
          <w:rFonts w:ascii="GHEA Grapalat" w:hAnsi="GHEA Grapalat"/>
          <w:lang w:val="pt-BR"/>
        </w:rPr>
        <w:t>•</w:t>
      </w:r>
      <w:r w:rsidRPr="00A40546">
        <w:rPr>
          <w:rFonts w:ascii="GHEA Grapalat" w:hAnsi="GHEA Grapalat"/>
          <w:lang w:val="pt-BR"/>
        </w:rPr>
        <w:tab/>
      </w:r>
      <w:r w:rsidRPr="003A3183">
        <w:rPr>
          <w:rFonts w:ascii="GHEA Grapalat" w:hAnsi="GHEA Grapalat" w:cs="Sylfaen"/>
        </w:rPr>
        <w:t>Վարկային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համաձայնագրի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Հոդված</w:t>
      </w:r>
      <w:r w:rsidRPr="00A40546">
        <w:rPr>
          <w:rFonts w:ascii="GHEA Grapalat" w:hAnsi="GHEA Grapalat" w:cs="Arial"/>
          <w:lang w:val="pt-BR"/>
        </w:rPr>
        <w:t xml:space="preserve"> 5.5-</w:t>
      </w:r>
      <w:r w:rsidRPr="003A3183">
        <w:rPr>
          <w:rFonts w:ascii="GHEA Grapalat" w:hAnsi="GHEA Grapalat" w:cs="Sylfaen"/>
        </w:rPr>
        <w:t>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պարբերություն</w:t>
      </w:r>
      <w:r w:rsidRPr="00A40546">
        <w:rPr>
          <w:rFonts w:ascii="GHEA Grapalat" w:hAnsi="GHEA Grapalat" w:cs="Arial"/>
          <w:lang w:val="pt-BR"/>
        </w:rPr>
        <w:t xml:space="preserve"> (b)-</w:t>
      </w:r>
      <w:r w:rsidRPr="003A3183">
        <w:rPr>
          <w:rFonts w:ascii="GHEA Grapalat" w:hAnsi="GHEA Grapalat" w:cs="Sylfaen"/>
        </w:rPr>
        <w:t>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համաձայն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մինչև</w:t>
      </w:r>
      <w:r w:rsidRPr="00A40546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  <w:lang w:val="pt-BR"/>
        </w:rPr>
        <w:t>10.800</w:t>
      </w:r>
      <w:r w:rsidRPr="00A40546">
        <w:rPr>
          <w:rFonts w:ascii="GHEA Grapalat" w:hAnsi="GHEA Grapalat" w:cs="Arial"/>
          <w:lang w:val="pt-BR"/>
        </w:rPr>
        <w:t xml:space="preserve"> </w:t>
      </w:r>
      <w:r w:rsidRPr="003A3183">
        <w:rPr>
          <w:rFonts w:ascii="GHEA Grapalat" w:hAnsi="GHEA Grapalat" w:cs="Sylfaen"/>
        </w:rPr>
        <w:t>Եվրո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արժողությամբ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փոխհատուցման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վճար</w:t>
      </w:r>
      <w:bookmarkStart w:id="1" w:name="_GoBack"/>
      <w:bookmarkEnd w:id="1"/>
    </w:p>
    <w:p w:rsidR="008A1F6F" w:rsidRPr="00A40546" w:rsidRDefault="008A1F6F" w:rsidP="003A3183">
      <w:pPr>
        <w:jc w:val="both"/>
        <w:rPr>
          <w:rFonts w:ascii="GHEA Grapalat" w:hAnsi="GHEA Grapalat" w:cs="Sylfaen"/>
          <w:lang w:val="pt-BR"/>
        </w:rPr>
      </w:pPr>
      <w:r w:rsidRPr="00A40546">
        <w:rPr>
          <w:rFonts w:ascii="GHEA Grapalat" w:hAnsi="GHEA Grapalat" w:cs="Sylfaen"/>
          <w:lang w:val="pt-BR"/>
        </w:rPr>
        <w:t>•</w:t>
      </w:r>
      <w:r w:rsidRPr="00A40546">
        <w:rPr>
          <w:rFonts w:ascii="GHEA Grapalat" w:hAnsi="GHEA Grapalat" w:cs="Sylfaen"/>
          <w:lang w:val="pt-BR"/>
        </w:rPr>
        <w:tab/>
      </w:r>
      <w:r w:rsidRPr="003A3183">
        <w:rPr>
          <w:rFonts w:ascii="GHEA Grapalat" w:hAnsi="GHEA Grapalat" w:cs="Sylfaen"/>
        </w:rPr>
        <w:t>Լիազորագիրը</w:t>
      </w:r>
      <w:r w:rsidRPr="00A40546">
        <w:rPr>
          <w:rFonts w:ascii="GHEA Grapalat" w:hAnsi="GHEA Grapalat" w:cs="Sylfaen"/>
          <w:lang w:val="pt-BR"/>
        </w:rPr>
        <w:t xml:space="preserve">, </w:t>
      </w:r>
      <w:r w:rsidRPr="003A3183">
        <w:rPr>
          <w:rFonts w:ascii="GHEA Grapalat" w:hAnsi="GHEA Grapalat" w:cs="Sylfaen"/>
        </w:rPr>
        <w:t>ինչպես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նաև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Վարկառուի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լիազորված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ներկայացուցիչների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ստորագրություննների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նմուշները</w:t>
      </w:r>
      <w:r w:rsidRPr="00A40546">
        <w:rPr>
          <w:rFonts w:ascii="GHEA Grapalat" w:hAnsi="GHEA Grapalat" w:cs="Sylfaen"/>
          <w:lang w:val="pt-BR"/>
        </w:rPr>
        <w:t xml:space="preserve">` </w:t>
      </w:r>
      <w:r w:rsidRPr="003A3183">
        <w:rPr>
          <w:rFonts w:ascii="GHEA Grapalat" w:hAnsi="GHEA Grapalat" w:cs="Sylfaen"/>
        </w:rPr>
        <w:t>կապված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սույն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Փոփոխություն</w:t>
      </w:r>
      <w:r w:rsidRPr="00A40546">
        <w:rPr>
          <w:rFonts w:ascii="GHEA Grapalat" w:hAnsi="GHEA Grapalat" w:cs="Sylfaen"/>
          <w:lang w:val="pt-BR"/>
        </w:rPr>
        <w:t xml:space="preserve"> 3-</w:t>
      </w:r>
      <w:r w:rsidRPr="003A3183">
        <w:rPr>
          <w:rFonts w:ascii="GHEA Grapalat" w:hAnsi="GHEA Grapalat" w:cs="Sylfaen"/>
        </w:rPr>
        <w:t>ի</w:t>
      </w:r>
      <w:r w:rsidRPr="00A40546">
        <w:rPr>
          <w:rFonts w:ascii="GHEA Grapalat" w:hAnsi="GHEA Grapalat" w:cs="Sylfaen"/>
          <w:lang w:val="pt-BR"/>
        </w:rPr>
        <w:t xml:space="preserve">, </w:t>
      </w:r>
      <w:r w:rsidRPr="003A3183">
        <w:rPr>
          <w:rFonts w:ascii="GHEA Grapalat" w:hAnsi="GHEA Grapalat" w:cs="Sylfaen"/>
        </w:rPr>
        <w:t>Մասհանումների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հետ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և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Համաձայնագրի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ներքո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Վարկառուին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դեռևս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չուղարկված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երկարաձգմամբ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փոփոխված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համապատասխան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գործիքների</w:t>
      </w:r>
      <w:r w:rsidRPr="00A814A6">
        <w:rPr>
          <w:rFonts w:ascii="GHEA Grapalat" w:hAnsi="GHEA Grapalat" w:cs="Sylfaen"/>
          <w:lang w:val="pt-BR"/>
        </w:rPr>
        <w:t xml:space="preserve"> </w:t>
      </w:r>
      <w:r w:rsidRPr="003A3183">
        <w:rPr>
          <w:rFonts w:ascii="GHEA Grapalat" w:hAnsi="GHEA Grapalat" w:cs="Sylfaen"/>
        </w:rPr>
        <w:t>հետ</w:t>
      </w:r>
      <w:r w:rsidRPr="00A40546">
        <w:rPr>
          <w:rFonts w:ascii="GHEA Grapalat" w:hAnsi="GHEA Grapalat" w:cs="Sylfaen"/>
          <w:lang w:val="pt-BR"/>
        </w:rPr>
        <w:t>:</w:t>
      </w:r>
    </w:p>
    <w:p w:rsidR="008A1F6F" w:rsidRPr="00A40546" w:rsidRDefault="008A1F6F" w:rsidP="003A3183">
      <w:pPr>
        <w:rPr>
          <w:rFonts w:ascii="GHEA Grapalat" w:hAnsi="GHEA Grapalat"/>
          <w:lang w:val="pt-BR"/>
        </w:rPr>
      </w:pPr>
      <w:r w:rsidRPr="00A40546">
        <w:rPr>
          <w:rFonts w:ascii="GHEA Grapalat" w:hAnsi="GHEA Grapalat"/>
          <w:lang w:val="pt-BR"/>
        </w:rPr>
        <w:tab/>
      </w:r>
    </w:p>
    <w:p w:rsidR="008A1F6F" w:rsidRPr="00A40546" w:rsidRDefault="008A1F6F" w:rsidP="00171DF2">
      <w:pPr>
        <w:jc w:val="both"/>
        <w:rPr>
          <w:rFonts w:ascii="GHEA Grapalat" w:hAnsi="GHEA Grapalat"/>
          <w:lang w:val="pt-BR"/>
        </w:rPr>
      </w:pPr>
      <w:r w:rsidRPr="00A40546">
        <w:rPr>
          <w:rFonts w:ascii="GHEA Grapalat" w:hAnsi="GHEA Grapalat"/>
          <w:lang w:val="pt-BR"/>
        </w:rPr>
        <w:tab/>
      </w:r>
      <w:r w:rsidRPr="003A3183">
        <w:rPr>
          <w:rFonts w:ascii="GHEA Grapalat" w:hAnsi="GHEA Grapalat"/>
        </w:rPr>
        <w:t>Եթե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սույն</w:t>
      </w:r>
      <w:r w:rsidRPr="00A40546">
        <w:rPr>
          <w:rFonts w:ascii="GHEA Grapalat" w:hAnsi="GHEA Grapalat"/>
          <w:lang w:val="pt-BR"/>
        </w:rPr>
        <w:t xml:space="preserve">` </w:t>
      </w:r>
      <w:r w:rsidRPr="003A3183">
        <w:rPr>
          <w:rFonts w:ascii="GHEA Grapalat" w:hAnsi="GHEA Grapalat"/>
        </w:rPr>
        <w:t>Փոփոխություն</w:t>
      </w:r>
      <w:r w:rsidRPr="00A40546">
        <w:rPr>
          <w:rFonts w:ascii="GHEA Grapalat" w:hAnsi="GHEA Grapalat"/>
          <w:lang w:val="pt-BR"/>
        </w:rPr>
        <w:t xml:space="preserve"> 3-</w:t>
      </w:r>
      <w:r w:rsidRPr="003A3183">
        <w:rPr>
          <w:rFonts w:ascii="GHEA Grapalat" w:hAnsi="GHEA Grapalat"/>
        </w:rPr>
        <w:t>ի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Ստորագրման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օրվանից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մինչև</w:t>
      </w:r>
      <w:r w:rsidRPr="00A40546">
        <w:rPr>
          <w:rFonts w:ascii="GHEA Grapalat" w:hAnsi="GHEA Grapalat"/>
          <w:lang w:val="pt-BR"/>
        </w:rPr>
        <w:t xml:space="preserve"> 2 </w:t>
      </w:r>
      <w:r w:rsidRPr="003A3183">
        <w:rPr>
          <w:rFonts w:ascii="GHEA Grapalat" w:hAnsi="GHEA Grapalat"/>
        </w:rPr>
        <w:t>ամիս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սույն</w:t>
      </w:r>
      <w:r w:rsidRPr="00A40546">
        <w:rPr>
          <w:rFonts w:ascii="GHEA Grapalat" w:hAnsi="GHEA Grapalat"/>
          <w:lang w:val="pt-BR"/>
        </w:rPr>
        <w:t>` 6-</w:t>
      </w:r>
      <w:r w:rsidRPr="003A3183">
        <w:rPr>
          <w:rFonts w:ascii="GHEA Grapalat" w:hAnsi="GHEA Grapalat"/>
        </w:rPr>
        <w:t>րդ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Դրույթում</w:t>
      </w:r>
      <w:r w:rsidRPr="00A814A6"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սա</w:t>
      </w:r>
      <w:r w:rsidRPr="003A3183">
        <w:rPr>
          <w:rFonts w:ascii="GHEA Grapalat" w:hAnsi="GHEA Grapalat"/>
        </w:rPr>
        <w:t>հմանված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պայմանները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չկատարվեն</w:t>
      </w:r>
      <w:r w:rsidRPr="00A40546">
        <w:rPr>
          <w:rFonts w:ascii="GHEA Grapalat" w:hAnsi="GHEA Grapalat"/>
          <w:lang w:val="pt-BR"/>
        </w:rPr>
        <w:t xml:space="preserve">, </w:t>
      </w:r>
      <w:r w:rsidRPr="003A3183">
        <w:rPr>
          <w:rFonts w:ascii="GHEA Grapalat" w:hAnsi="GHEA Grapalat"/>
        </w:rPr>
        <w:t>Վարկատուն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ծանուցման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կամ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lastRenderedPageBreak/>
        <w:t>գրանցված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նամակի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կամ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հատուկ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սուրհանադակի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միջոցով</w:t>
      </w:r>
      <w:r w:rsidRPr="00A40546">
        <w:rPr>
          <w:rFonts w:ascii="GHEA Grapalat" w:hAnsi="GHEA Grapalat"/>
          <w:lang w:val="pt-BR"/>
        </w:rPr>
        <w:t xml:space="preserve"> (</w:t>
      </w:r>
      <w:r w:rsidRPr="003A3183">
        <w:rPr>
          <w:rFonts w:ascii="GHEA Grapalat" w:hAnsi="GHEA Grapalat"/>
        </w:rPr>
        <w:t>օրինակ</w:t>
      </w:r>
      <w:r w:rsidRPr="00A40546">
        <w:rPr>
          <w:rFonts w:ascii="GHEA Grapalat" w:hAnsi="GHEA Grapalat"/>
          <w:lang w:val="pt-BR"/>
        </w:rPr>
        <w:t xml:space="preserve">` DHL,TNT, FedEx, </w:t>
      </w:r>
      <w:r w:rsidRPr="003A3183">
        <w:rPr>
          <w:rFonts w:ascii="GHEA Grapalat" w:hAnsi="GHEA Grapalat"/>
        </w:rPr>
        <w:t>ևայլն</w:t>
      </w:r>
      <w:r w:rsidRPr="00A40546">
        <w:rPr>
          <w:rFonts w:ascii="GHEA Grapalat" w:hAnsi="GHEA Grapalat"/>
          <w:lang w:val="pt-BR"/>
        </w:rPr>
        <w:t xml:space="preserve">) </w:t>
      </w:r>
      <w:r w:rsidRPr="003A3183">
        <w:rPr>
          <w:rFonts w:ascii="GHEA Grapalat" w:hAnsi="GHEA Grapalat"/>
        </w:rPr>
        <w:t>կարող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է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դադարեցնել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Փոփոխություն</w:t>
      </w:r>
      <w:r w:rsidRPr="00A40546">
        <w:rPr>
          <w:rFonts w:ascii="GHEA Grapalat" w:hAnsi="GHEA Grapalat"/>
          <w:lang w:val="pt-BR"/>
        </w:rPr>
        <w:t xml:space="preserve"> 3-</w:t>
      </w:r>
      <w:r w:rsidRPr="003A3183">
        <w:rPr>
          <w:rFonts w:ascii="GHEA Grapalat" w:hAnsi="GHEA Grapalat"/>
        </w:rPr>
        <w:t>ը</w:t>
      </w:r>
      <w:r w:rsidRPr="00A40546">
        <w:rPr>
          <w:rFonts w:ascii="GHEA Grapalat" w:hAnsi="GHEA Grapalat"/>
          <w:lang w:val="pt-BR"/>
        </w:rPr>
        <w:t xml:space="preserve">, </w:t>
      </w:r>
      <w:r w:rsidRPr="003A3183">
        <w:rPr>
          <w:rFonts w:ascii="GHEA Grapalat" w:hAnsi="GHEA Grapalat"/>
        </w:rPr>
        <w:t>որը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չեղյալ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կհամարվի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նման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ծանուցում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ստանալու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օրվանից</w:t>
      </w:r>
      <w:r w:rsidRPr="00A40546">
        <w:rPr>
          <w:rFonts w:ascii="GHEA Grapalat" w:hAnsi="GHEA Grapalat"/>
          <w:lang w:val="pt-BR"/>
        </w:rPr>
        <w:t xml:space="preserve">: </w:t>
      </w:r>
      <w:r w:rsidRPr="003A3183">
        <w:rPr>
          <w:rFonts w:ascii="GHEA Grapalat" w:hAnsi="GHEA Grapalat"/>
        </w:rPr>
        <w:t>Չնայած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փոփոխության</w:t>
      </w:r>
      <w:r w:rsidRPr="00A40546">
        <w:rPr>
          <w:rFonts w:ascii="GHEA Grapalat" w:hAnsi="GHEA Grapalat"/>
          <w:lang w:val="pt-BR"/>
        </w:rPr>
        <w:t xml:space="preserve"> 3-</w:t>
      </w:r>
      <w:r w:rsidRPr="003A3183">
        <w:rPr>
          <w:rFonts w:ascii="GHEA Grapalat" w:hAnsi="GHEA Grapalat"/>
        </w:rPr>
        <w:t>ի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դադարեցմանը</w:t>
      </w:r>
      <w:r w:rsidRPr="00A40546">
        <w:rPr>
          <w:rFonts w:ascii="GHEA Grapalat" w:hAnsi="GHEA Grapalat"/>
          <w:lang w:val="pt-BR"/>
        </w:rPr>
        <w:t xml:space="preserve">, </w:t>
      </w:r>
      <w:r w:rsidRPr="003A3183">
        <w:rPr>
          <w:rFonts w:ascii="GHEA Grapalat" w:hAnsi="GHEA Grapalat"/>
        </w:rPr>
        <w:t>կողմերը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համաձայն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են</w:t>
      </w:r>
      <w:r w:rsidRPr="00A40546">
        <w:rPr>
          <w:rFonts w:ascii="GHEA Grapalat" w:hAnsi="GHEA Grapalat"/>
          <w:lang w:val="pt-BR"/>
        </w:rPr>
        <w:t xml:space="preserve">, </w:t>
      </w:r>
      <w:r w:rsidRPr="003A3183">
        <w:rPr>
          <w:rFonts w:ascii="GHEA Grapalat" w:hAnsi="GHEA Grapalat"/>
        </w:rPr>
        <w:t>որ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փոփոխության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վճարները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պետք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է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պահպանվեն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և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վճարելի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մնան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և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վարկատուի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կողմից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չկա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անվերադարձելիության</w:t>
      </w:r>
      <w:r w:rsidRPr="00A814A6">
        <w:rPr>
          <w:rFonts w:ascii="GHEA Grapalat" w:hAnsi="GHEA Grapalat"/>
          <w:lang w:val="pt-BR"/>
        </w:rPr>
        <w:t xml:space="preserve"> </w:t>
      </w:r>
      <w:r w:rsidRPr="003A3183">
        <w:rPr>
          <w:rFonts w:ascii="GHEA Grapalat" w:hAnsi="GHEA Grapalat"/>
        </w:rPr>
        <w:t>պահանջ</w:t>
      </w:r>
      <w:r w:rsidRPr="00A40546">
        <w:rPr>
          <w:rFonts w:ascii="GHEA Grapalat" w:hAnsi="GHEA Grapalat"/>
          <w:lang w:val="pt-BR"/>
        </w:rPr>
        <w:t>:</w:t>
      </w:r>
    </w:p>
    <w:p w:rsidR="008A1F6F" w:rsidRPr="00A40546" w:rsidRDefault="008A1F6F" w:rsidP="00171DF2">
      <w:pPr>
        <w:jc w:val="both"/>
        <w:rPr>
          <w:rFonts w:ascii="GHEA Grapalat" w:hAnsi="GHEA Grapalat"/>
          <w:lang w:val="pt-BR"/>
        </w:rPr>
      </w:pPr>
    </w:p>
    <w:p w:rsidR="008A1F6F" w:rsidRPr="00A40546" w:rsidRDefault="008A1F6F" w:rsidP="00A1421B">
      <w:pPr>
        <w:jc w:val="center"/>
        <w:rPr>
          <w:rFonts w:ascii="GHEA Grapalat" w:hAnsi="GHEA Grapalat"/>
          <w:b/>
          <w:lang w:val="pt-BR"/>
        </w:rPr>
      </w:pPr>
      <w:r w:rsidRPr="00171DF2">
        <w:rPr>
          <w:rFonts w:ascii="GHEA Grapalat" w:hAnsi="GHEA Grapalat"/>
          <w:b/>
        </w:rPr>
        <w:t>ԴՐՈՒՅԹ</w:t>
      </w:r>
      <w:r>
        <w:rPr>
          <w:rFonts w:ascii="GHEA Grapalat" w:hAnsi="GHEA Grapalat"/>
          <w:b/>
          <w:lang w:val="pt-BR"/>
        </w:rPr>
        <w:t xml:space="preserve"> 6</w:t>
      </w:r>
      <w:r w:rsidRPr="00A40546"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pt-BR"/>
        </w:rPr>
        <w:t>–</w:t>
      </w:r>
      <w:r w:rsidRPr="00A40546">
        <w:rPr>
          <w:rFonts w:ascii="GHEA Grapalat" w:hAnsi="GHEA Grapalat"/>
          <w:b/>
          <w:lang w:val="pt-BR"/>
        </w:rPr>
        <w:t xml:space="preserve"> </w:t>
      </w:r>
      <w:r w:rsidRPr="00171DF2">
        <w:rPr>
          <w:rFonts w:ascii="GHEA Grapalat" w:hAnsi="GHEA Grapalat"/>
          <w:b/>
        </w:rPr>
        <w:t>ԿԻՐԱՌԵԼԻ</w:t>
      </w:r>
      <w:r w:rsidRPr="00A814A6">
        <w:rPr>
          <w:rFonts w:ascii="GHEA Grapalat" w:hAnsi="GHEA Grapalat"/>
          <w:b/>
          <w:lang w:val="pt-BR"/>
        </w:rPr>
        <w:t xml:space="preserve"> </w:t>
      </w:r>
      <w:r w:rsidRPr="00171DF2">
        <w:rPr>
          <w:rFonts w:ascii="GHEA Grapalat" w:hAnsi="GHEA Grapalat"/>
          <w:b/>
        </w:rPr>
        <w:t>ՕՐԵՆՔ</w:t>
      </w:r>
      <w:r w:rsidRPr="00A814A6">
        <w:rPr>
          <w:rFonts w:ascii="GHEA Grapalat" w:hAnsi="GHEA Grapalat"/>
          <w:b/>
          <w:lang w:val="pt-BR"/>
        </w:rPr>
        <w:t xml:space="preserve"> </w:t>
      </w:r>
      <w:r w:rsidRPr="00171DF2">
        <w:rPr>
          <w:rFonts w:ascii="GHEA Grapalat" w:hAnsi="GHEA Grapalat"/>
          <w:b/>
        </w:rPr>
        <w:t>ԵՎ</w:t>
      </w:r>
      <w:r w:rsidRPr="00A814A6">
        <w:rPr>
          <w:rFonts w:ascii="GHEA Grapalat" w:hAnsi="GHEA Grapalat"/>
          <w:b/>
          <w:lang w:val="pt-BR"/>
        </w:rPr>
        <w:t xml:space="preserve"> </w:t>
      </w:r>
      <w:r w:rsidRPr="00171DF2">
        <w:rPr>
          <w:rFonts w:ascii="GHEA Grapalat" w:hAnsi="GHEA Grapalat"/>
          <w:b/>
        </w:rPr>
        <w:t>ԻՐԱՎԱՍՈՒԹՅՈՒՆ</w:t>
      </w:r>
    </w:p>
    <w:p w:rsidR="008A1F6F" w:rsidRPr="00A40546" w:rsidRDefault="008A1F6F" w:rsidP="00171DF2">
      <w:pPr>
        <w:jc w:val="both"/>
        <w:rPr>
          <w:rFonts w:ascii="GHEA Grapalat" w:hAnsi="GHEA Grapalat"/>
          <w:lang w:val="pt-BR"/>
        </w:rPr>
      </w:pPr>
      <w:r w:rsidRPr="00171DF2">
        <w:rPr>
          <w:rFonts w:ascii="GHEA Grapalat" w:hAnsi="GHEA Grapalat"/>
        </w:rPr>
        <w:t>Սույն</w:t>
      </w:r>
      <w:r w:rsidRPr="00A40546">
        <w:rPr>
          <w:rFonts w:ascii="GHEA Grapalat" w:hAnsi="GHEA Grapalat"/>
          <w:lang w:val="pt-BR"/>
        </w:rPr>
        <w:t xml:space="preserve">` </w:t>
      </w:r>
      <w:r w:rsidRPr="00171DF2">
        <w:rPr>
          <w:rFonts w:ascii="GHEA Grapalat" w:hAnsi="GHEA Grapalat"/>
        </w:rPr>
        <w:t>Փոփոխություն</w:t>
      </w:r>
      <w:r w:rsidRPr="00A40546">
        <w:rPr>
          <w:rFonts w:ascii="GHEA Grapalat" w:hAnsi="GHEA Grapalat"/>
          <w:lang w:val="pt-BR"/>
        </w:rPr>
        <w:t>3-</w:t>
      </w:r>
      <w:r w:rsidRPr="00171DF2">
        <w:rPr>
          <w:rFonts w:ascii="GHEA Grapalat" w:hAnsi="GHEA Grapalat"/>
        </w:rPr>
        <w:t>ը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ղեկավարվում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և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գործում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է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բելգիական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Օրենքին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համապատասախան</w:t>
      </w:r>
      <w:r w:rsidRPr="00A40546">
        <w:rPr>
          <w:rFonts w:ascii="GHEA Grapalat" w:hAnsi="GHEA Grapalat"/>
          <w:lang w:val="pt-BR"/>
        </w:rPr>
        <w:t>:</w:t>
      </w:r>
    </w:p>
    <w:p w:rsidR="008A1F6F" w:rsidRPr="00A40546" w:rsidRDefault="008A1F6F" w:rsidP="00171DF2">
      <w:pPr>
        <w:jc w:val="both"/>
        <w:rPr>
          <w:rFonts w:ascii="GHEA Grapalat" w:hAnsi="GHEA Grapalat"/>
          <w:lang w:val="pt-BR"/>
        </w:rPr>
      </w:pPr>
      <w:r w:rsidRPr="00171DF2">
        <w:rPr>
          <w:rFonts w:ascii="GHEA Grapalat" w:hAnsi="GHEA Grapalat"/>
        </w:rPr>
        <w:t>Սույն</w:t>
      </w:r>
      <w:r w:rsidRPr="00A40546">
        <w:rPr>
          <w:rFonts w:ascii="GHEA Grapalat" w:hAnsi="GHEA Grapalat"/>
          <w:lang w:val="pt-BR"/>
        </w:rPr>
        <w:t xml:space="preserve">` </w:t>
      </w:r>
      <w:r w:rsidRPr="00171DF2">
        <w:rPr>
          <w:rFonts w:ascii="GHEA Grapalat" w:hAnsi="GHEA Grapalat"/>
        </w:rPr>
        <w:t>Փոփոխություն</w:t>
      </w:r>
      <w:r w:rsidRPr="00A40546">
        <w:rPr>
          <w:rFonts w:ascii="GHEA Grapalat" w:hAnsi="GHEA Grapalat"/>
          <w:lang w:val="pt-BR"/>
        </w:rPr>
        <w:t xml:space="preserve"> 3-</w:t>
      </w:r>
      <w:r w:rsidRPr="00171DF2">
        <w:rPr>
          <w:rFonts w:ascii="GHEA Grapalat" w:hAnsi="GHEA Grapalat"/>
        </w:rPr>
        <w:t>ի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հետ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կապված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ծագող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ցանկացած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վեճ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կամ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տարաձայնություն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կարգավորվում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է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Համաձայնագրի</w:t>
      </w:r>
      <w:r w:rsidRPr="00A40546">
        <w:rPr>
          <w:rFonts w:ascii="GHEA Grapalat" w:hAnsi="GHEA Grapalat"/>
          <w:lang w:val="pt-BR"/>
        </w:rPr>
        <w:t xml:space="preserve"> 20-</w:t>
      </w:r>
      <w:r w:rsidRPr="00171DF2">
        <w:rPr>
          <w:rFonts w:ascii="GHEA Grapalat" w:hAnsi="GHEA Grapalat"/>
        </w:rPr>
        <w:t>րդ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դրութով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սահամանված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դրույթներով</w:t>
      </w:r>
      <w:r w:rsidRPr="00A40546">
        <w:rPr>
          <w:rFonts w:ascii="GHEA Grapalat" w:hAnsi="GHEA Grapalat"/>
          <w:lang w:val="pt-BR"/>
        </w:rPr>
        <w:t>:</w:t>
      </w:r>
    </w:p>
    <w:p w:rsidR="008A1F6F" w:rsidRPr="00A40546" w:rsidRDefault="008A1F6F" w:rsidP="00171DF2">
      <w:pPr>
        <w:jc w:val="both"/>
        <w:rPr>
          <w:rFonts w:ascii="GHEA Grapalat" w:hAnsi="GHEA Grapalat"/>
          <w:lang w:val="pt-BR"/>
        </w:rPr>
      </w:pPr>
      <w:r w:rsidRPr="00171DF2">
        <w:rPr>
          <w:rFonts w:ascii="GHEA Grapalat" w:hAnsi="GHEA Grapalat"/>
        </w:rPr>
        <w:t>Հաշվի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առնելով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վերոնշյալը</w:t>
      </w:r>
      <w:r w:rsidRPr="00A40546">
        <w:rPr>
          <w:rFonts w:ascii="GHEA Grapalat" w:hAnsi="GHEA Grapalat"/>
          <w:lang w:val="pt-BR"/>
        </w:rPr>
        <w:t>`</w:t>
      </w:r>
    </w:p>
    <w:p w:rsidR="008A1F6F" w:rsidRPr="00A40546" w:rsidRDefault="008A1F6F" w:rsidP="00171DF2">
      <w:pPr>
        <w:jc w:val="both"/>
        <w:rPr>
          <w:rFonts w:ascii="GHEA Grapalat" w:hAnsi="GHEA Grapalat"/>
          <w:lang w:val="pt-BR"/>
        </w:rPr>
      </w:pPr>
      <w:r w:rsidRPr="00171DF2">
        <w:rPr>
          <w:rFonts w:ascii="GHEA Grapalat" w:hAnsi="GHEA Grapalat"/>
        </w:rPr>
        <w:t>Կողմերը</w:t>
      </w:r>
      <w:r w:rsidRPr="00A40546">
        <w:rPr>
          <w:rFonts w:ascii="GHEA Grapalat" w:hAnsi="GHEA Grapalat"/>
          <w:lang w:val="pt-BR"/>
        </w:rPr>
        <w:t xml:space="preserve">, </w:t>
      </w:r>
      <w:r w:rsidRPr="00171DF2">
        <w:rPr>
          <w:rFonts w:ascii="GHEA Grapalat" w:hAnsi="GHEA Grapalat"/>
        </w:rPr>
        <w:t>այսպիսով</w:t>
      </w:r>
      <w:r w:rsidRPr="00A40546">
        <w:rPr>
          <w:rFonts w:ascii="GHEA Grapalat" w:hAnsi="GHEA Grapalat"/>
          <w:lang w:val="pt-BR"/>
        </w:rPr>
        <w:t xml:space="preserve">, </w:t>
      </w:r>
      <w:r w:rsidRPr="00171DF2">
        <w:rPr>
          <w:rFonts w:ascii="GHEA Grapalat" w:hAnsi="GHEA Grapalat"/>
        </w:rPr>
        <w:t>ստորագրեցին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սույն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Փոփոխություն</w:t>
      </w:r>
      <w:r w:rsidRPr="00A40546">
        <w:rPr>
          <w:rFonts w:ascii="GHEA Grapalat" w:hAnsi="GHEA Grapalat"/>
          <w:lang w:val="pt-BR"/>
        </w:rPr>
        <w:t xml:space="preserve"> 3-</w:t>
      </w:r>
      <w:r w:rsidRPr="00171DF2">
        <w:rPr>
          <w:rFonts w:ascii="GHEA Grapalat" w:hAnsi="GHEA Grapalat"/>
        </w:rPr>
        <w:t>ը</w:t>
      </w:r>
      <w:r w:rsidRPr="00A40546">
        <w:rPr>
          <w:rFonts w:ascii="GHEA Grapalat" w:hAnsi="GHEA Grapalat"/>
          <w:lang w:val="pt-BR"/>
        </w:rPr>
        <w:t xml:space="preserve">` </w:t>
      </w:r>
      <w:r w:rsidRPr="00171DF2">
        <w:rPr>
          <w:rFonts w:ascii="GHEA Grapalat" w:hAnsi="GHEA Grapalat"/>
        </w:rPr>
        <w:t>երկու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բնօրինակների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պատճեններով</w:t>
      </w:r>
      <w:r w:rsidRPr="00A40546">
        <w:rPr>
          <w:rFonts w:ascii="GHEA Grapalat" w:hAnsi="GHEA Grapalat"/>
          <w:lang w:val="pt-BR"/>
        </w:rPr>
        <w:t xml:space="preserve">` </w:t>
      </w:r>
      <w:r w:rsidRPr="00171DF2">
        <w:rPr>
          <w:rFonts w:ascii="GHEA Grapalat" w:hAnsi="GHEA Grapalat"/>
        </w:rPr>
        <w:t>յուրաքանչյուր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Կողմ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պահպանելով</w:t>
      </w:r>
      <w:r w:rsidRPr="00A40546">
        <w:rPr>
          <w:rFonts w:ascii="GHEA Grapalat" w:hAnsi="GHEA Grapalat"/>
          <w:lang w:val="pt-BR"/>
        </w:rPr>
        <w:t xml:space="preserve"> 1 </w:t>
      </w:r>
      <w:r w:rsidRPr="00171DF2">
        <w:rPr>
          <w:rFonts w:ascii="GHEA Grapalat" w:hAnsi="GHEA Grapalat"/>
        </w:rPr>
        <w:t>ստորագրված</w:t>
      </w:r>
      <w:r w:rsidRPr="00A814A6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բնօրինակ</w:t>
      </w:r>
      <w:r w:rsidRPr="00A40546">
        <w:rPr>
          <w:rFonts w:ascii="GHEA Grapalat" w:hAnsi="GHEA Grapalat"/>
          <w:lang w:val="pt-BR"/>
        </w:rPr>
        <w:t>:</w:t>
      </w:r>
    </w:p>
    <w:p w:rsidR="008A1F6F" w:rsidRPr="00A40546" w:rsidRDefault="008A1F6F" w:rsidP="00171DF2">
      <w:pPr>
        <w:jc w:val="both"/>
        <w:rPr>
          <w:rFonts w:ascii="GHEA Grapalat" w:hAnsi="GHEA Grapalat"/>
          <w:lang w:val="pt-BR"/>
        </w:rPr>
      </w:pPr>
    </w:p>
    <w:p w:rsidR="008A1F6F" w:rsidRPr="00A40546" w:rsidRDefault="008A1F6F" w:rsidP="00171DF2">
      <w:pPr>
        <w:jc w:val="both"/>
        <w:rPr>
          <w:rFonts w:ascii="GHEA Grapalat" w:hAnsi="GHEA Grapalat"/>
          <w:lang w:val="pt-BR"/>
        </w:rPr>
      </w:pPr>
      <w:r w:rsidRPr="00171DF2">
        <w:rPr>
          <w:rFonts w:ascii="GHEA Grapalat" w:hAnsi="GHEA Grapalat"/>
        </w:rPr>
        <w:t>Սույն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Համաձայնագիրը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ուժի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մեջ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է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մտնում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և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պարտադիր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է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դառնում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Վարկառուի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համար</w:t>
      </w:r>
      <w:r w:rsidRPr="00A40546">
        <w:rPr>
          <w:rFonts w:ascii="GHEA Grapalat" w:hAnsi="GHEA Grapalat"/>
          <w:lang w:val="pt-BR"/>
        </w:rPr>
        <w:t xml:space="preserve">, </w:t>
      </w:r>
      <w:r>
        <w:rPr>
          <w:rFonts w:ascii="GHEA Grapalat" w:hAnsi="GHEA Grapalat"/>
        </w:rPr>
        <w:t>և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ենթակա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է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կիրարկման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դրա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պայմաններին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համապատասխան</w:t>
      </w:r>
      <w:r w:rsidRPr="00A40546">
        <w:rPr>
          <w:rFonts w:ascii="GHEA Grapalat" w:hAnsi="GHEA Grapalat"/>
          <w:lang w:val="pt-BR"/>
        </w:rPr>
        <w:t xml:space="preserve">, </w:t>
      </w:r>
      <w:r w:rsidRPr="00171DF2">
        <w:rPr>
          <w:rFonts w:ascii="GHEA Grapalat" w:hAnsi="GHEA Grapalat"/>
        </w:rPr>
        <w:t>ըստ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դրա</w:t>
      </w:r>
      <w:r w:rsidRPr="0001039C">
        <w:rPr>
          <w:rFonts w:ascii="GHEA Grapalat" w:hAnsi="GHEA Grapalat"/>
          <w:lang w:val="pt-BR"/>
        </w:rPr>
        <w:t xml:space="preserve"> </w:t>
      </w:r>
      <w:r w:rsidRPr="00171DF2">
        <w:rPr>
          <w:rFonts w:ascii="GHEA Grapalat" w:hAnsi="GHEA Grapalat"/>
        </w:rPr>
        <w:t>կատարման</w:t>
      </w:r>
      <w:r w:rsidRPr="00A40546">
        <w:rPr>
          <w:rFonts w:ascii="GHEA Grapalat" w:hAnsi="GHEA Grapalat"/>
          <w:lang w:val="pt-BR"/>
        </w:rPr>
        <w:t>:</w:t>
      </w:r>
    </w:p>
    <w:bookmarkEnd w:id="0"/>
    <w:p w:rsidR="008A1F6F" w:rsidRPr="00831353" w:rsidRDefault="008A1F6F" w:rsidP="004761EE">
      <w:pPr>
        <w:tabs>
          <w:tab w:val="left" w:pos="-720"/>
        </w:tabs>
        <w:jc w:val="both"/>
        <w:rPr>
          <w:rFonts w:ascii="GHEA Grapalat" w:hAnsi="GHEA Grapalat" w:cs="Arial"/>
          <w:spacing w:val="-2"/>
          <w:szCs w:val="22"/>
          <w:lang w:val="pt-BR"/>
        </w:rPr>
      </w:pPr>
    </w:p>
    <w:p w:rsidR="008A1F6F" w:rsidRPr="0093450C" w:rsidRDefault="008A1F6F" w:rsidP="004761EE">
      <w:pPr>
        <w:pStyle w:val="BodyText3"/>
        <w:tabs>
          <w:tab w:val="left" w:pos="5103"/>
        </w:tabs>
        <w:rPr>
          <w:rFonts w:ascii="GHEA Grapalat" w:hAnsi="GHEA Grapalat" w:cs="Arial"/>
          <w:szCs w:val="22"/>
          <w:lang w:val="pt-BR"/>
        </w:rPr>
      </w:pPr>
      <w:r>
        <w:rPr>
          <w:rFonts w:ascii="GHEA Grapalat" w:hAnsi="GHEA Grapalat" w:cs="Arial"/>
          <w:szCs w:val="22"/>
        </w:rPr>
        <w:t xml:space="preserve">Վարկառուի </w:t>
      </w:r>
      <w:r w:rsidRPr="003A244F">
        <w:rPr>
          <w:rFonts w:ascii="GHEA Grapalat" w:hAnsi="GHEA Grapalat" w:cs="Arial"/>
          <w:szCs w:val="22"/>
        </w:rPr>
        <w:t>կողմից</w:t>
      </w:r>
      <w:r w:rsidRPr="0093450C">
        <w:rPr>
          <w:rFonts w:ascii="GHEA Grapalat" w:hAnsi="GHEA Grapalat" w:cs="Arial"/>
          <w:szCs w:val="22"/>
          <w:lang w:val="pt-BR"/>
        </w:rPr>
        <w:t>`</w:t>
      </w:r>
    </w:p>
    <w:p w:rsidR="008A1F6F" w:rsidRPr="0093450C" w:rsidRDefault="008A1F6F" w:rsidP="004761EE">
      <w:pPr>
        <w:tabs>
          <w:tab w:val="left" w:pos="-720"/>
          <w:tab w:val="left" w:pos="5103"/>
        </w:tabs>
        <w:jc w:val="both"/>
        <w:rPr>
          <w:rFonts w:ascii="GHEA Grapalat" w:hAnsi="GHEA Grapalat" w:cs="Arial"/>
          <w:spacing w:val="-2"/>
          <w:szCs w:val="22"/>
          <w:lang w:val="pt-BR"/>
        </w:rPr>
      </w:pPr>
    </w:p>
    <w:p w:rsidR="008A1F6F" w:rsidRPr="0093450C" w:rsidRDefault="008A1F6F" w:rsidP="004761EE">
      <w:pPr>
        <w:tabs>
          <w:tab w:val="left" w:pos="-720"/>
          <w:tab w:val="left" w:pos="5103"/>
        </w:tabs>
        <w:jc w:val="both"/>
        <w:rPr>
          <w:rFonts w:ascii="GHEA Grapalat" w:hAnsi="GHEA Grapalat" w:cs="Arial"/>
          <w:spacing w:val="-2"/>
          <w:szCs w:val="22"/>
          <w:lang w:val="pt-BR"/>
        </w:rPr>
      </w:pPr>
    </w:p>
    <w:p w:rsidR="008A1F6F" w:rsidRPr="0093450C" w:rsidRDefault="008A1F6F" w:rsidP="004761EE">
      <w:pPr>
        <w:tabs>
          <w:tab w:val="left" w:pos="-720"/>
          <w:tab w:val="left" w:pos="5103"/>
        </w:tabs>
        <w:jc w:val="both"/>
        <w:rPr>
          <w:rFonts w:ascii="GHEA Grapalat" w:hAnsi="GHEA Grapalat" w:cs="Arial"/>
          <w:spacing w:val="-2"/>
          <w:szCs w:val="22"/>
          <w:lang w:val="pt-BR"/>
        </w:rPr>
      </w:pPr>
      <w:r w:rsidRPr="0093450C">
        <w:rPr>
          <w:rFonts w:ascii="GHEA Grapalat" w:hAnsi="GHEA Grapalat" w:cs="Arial"/>
          <w:spacing w:val="-2"/>
          <w:szCs w:val="22"/>
          <w:lang w:val="pt-BR"/>
        </w:rPr>
        <w:t>____________________</w:t>
      </w:r>
      <w:r w:rsidRPr="0093450C">
        <w:rPr>
          <w:rFonts w:ascii="GHEA Grapalat" w:hAnsi="GHEA Grapalat" w:cs="Arial"/>
          <w:spacing w:val="-2"/>
          <w:szCs w:val="22"/>
          <w:lang w:val="pt-BR"/>
        </w:rPr>
        <w:tab/>
        <w:t>____________________</w:t>
      </w:r>
    </w:p>
    <w:p w:rsidR="008A1F6F" w:rsidRPr="0093450C" w:rsidRDefault="008A1F6F" w:rsidP="004761EE">
      <w:pPr>
        <w:tabs>
          <w:tab w:val="left" w:pos="-720"/>
          <w:tab w:val="left" w:pos="5103"/>
        </w:tabs>
        <w:jc w:val="both"/>
        <w:rPr>
          <w:rFonts w:ascii="GHEA Grapalat" w:hAnsi="GHEA Grapalat" w:cs="Arial"/>
          <w:spacing w:val="-2"/>
          <w:szCs w:val="22"/>
          <w:lang w:val="pt-BR"/>
        </w:rPr>
      </w:pPr>
    </w:p>
    <w:p w:rsidR="008A1F6F" w:rsidRPr="0093450C" w:rsidRDefault="008A1F6F" w:rsidP="004761EE">
      <w:pPr>
        <w:pStyle w:val="BodyText3"/>
        <w:tabs>
          <w:tab w:val="left" w:pos="5103"/>
        </w:tabs>
        <w:rPr>
          <w:rFonts w:ascii="GHEA Grapalat" w:hAnsi="GHEA Grapalat" w:cs="Arial"/>
          <w:szCs w:val="22"/>
          <w:lang w:val="pt-BR"/>
        </w:rPr>
      </w:pPr>
    </w:p>
    <w:p w:rsidR="008A1F6F" w:rsidRPr="0093450C" w:rsidRDefault="008A1F6F" w:rsidP="004761EE">
      <w:pPr>
        <w:pStyle w:val="BodyText3"/>
        <w:tabs>
          <w:tab w:val="left" w:pos="5103"/>
        </w:tabs>
        <w:rPr>
          <w:rFonts w:ascii="GHEA Grapalat" w:hAnsi="GHEA Grapalat" w:cs="Arial"/>
          <w:szCs w:val="22"/>
          <w:lang w:val="pt-BR"/>
        </w:rPr>
      </w:pPr>
      <w:r>
        <w:rPr>
          <w:rFonts w:ascii="GHEA Grapalat" w:hAnsi="GHEA Grapalat" w:cs="Arial"/>
          <w:szCs w:val="22"/>
        </w:rPr>
        <w:t xml:space="preserve">Վարկատուի </w:t>
      </w:r>
      <w:r w:rsidRPr="003A244F">
        <w:rPr>
          <w:rFonts w:ascii="GHEA Grapalat" w:hAnsi="GHEA Grapalat" w:cs="Arial"/>
          <w:szCs w:val="22"/>
        </w:rPr>
        <w:t>կողմից</w:t>
      </w:r>
      <w:r w:rsidRPr="0093450C">
        <w:rPr>
          <w:rFonts w:ascii="GHEA Grapalat" w:hAnsi="GHEA Grapalat" w:cs="Arial"/>
          <w:szCs w:val="22"/>
          <w:lang w:val="pt-BR"/>
        </w:rPr>
        <w:t>`</w:t>
      </w:r>
    </w:p>
    <w:p w:rsidR="008A1F6F" w:rsidRPr="0093450C" w:rsidRDefault="008A1F6F" w:rsidP="004761EE">
      <w:pPr>
        <w:pStyle w:val="BodyText3"/>
        <w:rPr>
          <w:rFonts w:ascii="GHEA Grapalat" w:hAnsi="GHEA Grapalat" w:cs="Arial"/>
          <w:szCs w:val="22"/>
          <w:lang w:val="pt-BR"/>
        </w:rPr>
      </w:pPr>
    </w:p>
    <w:p w:rsidR="008A1F6F" w:rsidRPr="0093450C" w:rsidRDefault="008A1F6F" w:rsidP="004761EE">
      <w:pPr>
        <w:pStyle w:val="BodyText3"/>
        <w:rPr>
          <w:rFonts w:ascii="GHEA Grapalat" w:hAnsi="GHEA Grapalat" w:cs="Arial"/>
          <w:szCs w:val="22"/>
          <w:lang w:val="pt-BR"/>
        </w:rPr>
      </w:pPr>
    </w:p>
    <w:p w:rsidR="008A1F6F" w:rsidRPr="00AF0C15" w:rsidRDefault="008A1F6F" w:rsidP="004761EE">
      <w:pPr>
        <w:tabs>
          <w:tab w:val="left" w:pos="-720"/>
          <w:tab w:val="left" w:pos="5103"/>
        </w:tabs>
        <w:jc w:val="both"/>
        <w:rPr>
          <w:rFonts w:ascii="GHEA Grapalat" w:hAnsi="GHEA Grapalat" w:cs="Arial"/>
          <w:spacing w:val="-2"/>
          <w:szCs w:val="22"/>
          <w:lang w:val="en-GB"/>
        </w:rPr>
      </w:pPr>
      <w:r w:rsidRPr="003A244F">
        <w:rPr>
          <w:rFonts w:ascii="GHEA Grapalat" w:hAnsi="GHEA Grapalat" w:cs="Arial"/>
          <w:spacing w:val="-2"/>
          <w:szCs w:val="22"/>
          <w:lang w:val="en-GB"/>
        </w:rPr>
        <w:t>____________________</w:t>
      </w:r>
      <w:r w:rsidRPr="00AF0C15">
        <w:rPr>
          <w:rFonts w:ascii="GHEA Grapalat" w:hAnsi="GHEA Grapalat" w:cs="Arial"/>
          <w:spacing w:val="-2"/>
          <w:szCs w:val="22"/>
          <w:lang w:val="en-GB"/>
        </w:rPr>
        <w:tab/>
        <w:t>____________________</w:t>
      </w:r>
    </w:p>
    <w:sectPr w:rsidR="008A1F6F" w:rsidRPr="00AF0C15" w:rsidSect="00F416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type w:val="continuous"/>
      <w:pgSz w:w="11905" w:h="16837"/>
      <w:pgMar w:top="720" w:right="1440" w:bottom="1496" w:left="1440" w:header="1440" w:footer="14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F6F" w:rsidRDefault="008A1F6F">
      <w:r>
        <w:separator/>
      </w:r>
    </w:p>
  </w:endnote>
  <w:endnote w:type="continuationSeparator" w:id="1">
    <w:p w:rsidR="008A1F6F" w:rsidRDefault="008A1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A4" w:rsidRDefault="001C62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F6F" w:rsidRDefault="00023997" w:rsidP="00F670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1F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5DC0">
      <w:rPr>
        <w:rStyle w:val="PageNumber"/>
        <w:noProof/>
      </w:rPr>
      <w:t>6</w:t>
    </w:r>
    <w:r>
      <w:rPr>
        <w:rStyle w:val="PageNumber"/>
      </w:rPr>
      <w:fldChar w:fldCharType="end"/>
    </w:r>
  </w:p>
  <w:p w:rsidR="008A1F6F" w:rsidRDefault="00023997">
    <w:pPr>
      <w:pStyle w:val="Footer"/>
      <w:rPr>
        <w:rFonts w:ascii="Univers (WN)" w:hAnsi="Univers (WN)"/>
        <w:sz w:val="16"/>
      </w:rPr>
    </w:pPr>
    <w:r w:rsidRPr="00023997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6.1pt;height:12.65pt;z-index:251657216;mso-wrap-distance-left:0;mso-wrap-distance-right:0;mso-position-horizontal:center;mso-position-horizontal-relative:margin" stroked="f">
          <v:fill opacity="0" color2="black"/>
          <v:textbox style="mso-next-textbox:#_x0000_s2050" inset="0,0,0,0">
            <w:txbxContent>
              <w:p w:rsidR="008A1F6F" w:rsidRDefault="008A1F6F">
                <w:pPr>
                  <w:pStyle w:val="Footer"/>
                </w:pPr>
              </w:p>
            </w:txbxContent>
          </v:textbox>
          <w10:wrap type="square" side="largest" anchorx="margin"/>
        </v:shape>
      </w:pict>
    </w:r>
    <w:r w:rsidR="008A1F6F">
      <w:rPr>
        <w:rFonts w:ascii="Univers (WN)" w:hAnsi="Univers (WN)"/>
        <w:sz w:val="16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A4" w:rsidRDefault="001C62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F6F" w:rsidRDefault="008A1F6F">
      <w:r>
        <w:separator/>
      </w:r>
    </w:p>
  </w:footnote>
  <w:footnote w:type="continuationSeparator" w:id="1">
    <w:p w:rsidR="008A1F6F" w:rsidRDefault="008A1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A4" w:rsidRDefault="001C62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F6F" w:rsidRDefault="00023997">
    <w:pPr>
      <w:spacing w:after="500" w:line="100" w:lineRule="exact"/>
      <w:rPr>
        <w:sz w:val="10"/>
        <w:lang w:val="nl-BE"/>
      </w:rPr>
    </w:pPr>
    <w:r w:rsidRPr="00023997">
      <w:rPr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A4" w:rsidRDefault="001C62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">
    <w:nsid w:val="00000002"/>
    <w:multiLevelType w:val="multilevel"/>
    <w:tmpl w:val="B61A8244"/>
    <w:name w:val="WW8Num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0000003"/>
    <w:multiLevelType w:val="singleLevel"/>
    <w:tmpl w:val="2AB021F6"/>
    <w:name w:val="WW8Num5"/>
    <w:lvl w:ilvl="0">
      <w:start w:val="1"/>
      <w:numFmt w:val="lowerLetter"/>
      <w:lvlText w:val="%1)"/>
      <w:lvlJc w:val="left"/>
      <w:pPr>
        <w:tabs>
          <w:tab w:val="num" w:pos="1804"/>
        </w:tabs>
        <w:ind w:left="1804" w:hanging="360"/>
      </w:pPr>
      <w:rPr>
        <w:rFonts w:cs="Times New Roman"/>
        <w:color w:val="008000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7"/>
    <w:lvl w:ilvl="0">
      <w:start w:val="2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1107"/>
        </w:tabs>
        <w:ind w:left="1107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5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18"/>
      </w:rPr>
    </w:lvl>
    <w:lvl w:ilvl="1">
      <w:start w:val="1"/>
      <w:numFmt w:val="lowerRoman"/>
      <w:lvlText w:val="(%2)"/>
      <w:lvlJc w:val="left"/>
      <w:pPr>
        <w:tabs>
          <w:tab w:val="num" w:pos="1417"/>
        </w:tabs>
        <w:ind w:left="1417" w:hanging="793"/>
      </w:pPr>
      <w:rPr>
        <w:rFonts w:cs="Times New Roman"/>
        <w:b w:val="0"/>
        <w:i w:val="0"/>
        <w:sz w:val="18"/>
      </w:rPr>
    </w:lvl>
    <w:lvl w:ilvl="2">
      <w:start w:val="1"/>
      <w:numFmt w:val="lowerRoman"/>
      <w:lvlText w:val="(%3)"/>
      <w:lvlJc w:val="left"/>
      <w:pPr>
        <w:tabs>
          <w:tab w:val="num" w:pos="1928"/>
        </w:tabs>
        <w:ind w:left="1928" w:hanging="511"/>
      </w:pPr>
      <w:rPr>
        <w:rFonts w:cs="Times New Roman"/>
        <w:b w:val="0"/>
        <w:i w:val="0"/>
        <w:sz w:val="18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rFonts w:cs="Times New Roman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7"/>
    <w:lvl w:ilvl="0">
      <w:start w:val="1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cs="Times New Roman"/>
      </w:rPr>
    </w:lvl>
  </w:abstractNum>
  <w:abstractNum w:abstractNumId="10">
    <w:nsid w:val="0000000B"/>
    <w:multiLevelType w:val="singleLevel"/>
    <w:tmpl w:val="803C0EAE"/>
    <w:name w:val="WW8Num1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18"/>
        </w:tabs>
        <w:ind w:left="71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16"/>
        </w:tabs>
        <w:ind w:left="71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14"/>
        </w:tabs>
        <w:ind w:left="71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72"/>
        </w:tabs>
        <w:ind w:left="107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70"/>
        </w:tabs>
        <w:ind w:left="107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28"/>
        </w:tabs>
        <w:ind w:left="142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26"/>
        </w:tabs>
        <w:ind w:left="142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784"/>
        </w:tabs>
        <w:ind w:left="1784" w:hanging="1800"/>
      </w:pPr>
      <w:rPr>
        <w:rFonts w:cs="Times New Roman"/>
      </w:rPr>
    </w:lvl>
  </w:abstractNum>
  <w:abstractNum w:abstractNumId="12">
    <w:nsid w:val="0000000D"/>
    <w:multiLevelType w:val="singleLevel"/>
    <w:tmpl w:val="0000000D"/>
    <w:name w:val="WW8Num2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3">
    <w:nsid w:val="0000000E"/>
    <w:multiLevelType w:val="singleLevel"/>
    <w:tmpl w:val="0000000E"/>
    <w:name w:val="WW8Num21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</w:abstractNum>
  <w:abstractNum w:abstractNumId="14">
    <w:nsid w:val="0000000F"/>
    <w:multiLevelType w:val="singleLevel"/>
    <w:tmpl w:val="0000000F"/>
    <w:name w:val="WW8Num22"/>
    <w:lvl w:ilvl="0">
      <w:start w:val="1"/>
      <w:numFmt w:val="lowerRoman"/>
      <w:lvlText w:val="%1."/>
      <w:lvlJc w:val="right"/>
      <w:pPr>
        <w:tabs>
          <w:tab w:val="num" w:pos="747"/>
        </w:tabs>
        <w:ind w:left="747" w:hanging="180"/>
      </w:pPr>
      <w:rPr>
        <w:rFonts w:cs="Times New Roman"/>
      </w:rPr>
    </w:lvl>
  </w:abstractNum>
  <w:abstractNum w:abstractNumId="15">
    <w:nsid w:val="00000010"/>
    <w:multiLevelType w:val="singleLevel"/>
    <w:tmpl w:val="04130013"/>
    <w:name w:val="WW8Num23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</w:abstractNum>
  <w:abstractNum w:abstractNumId="16">
    <w:nsid w:val="00000011"/>
    <w:multiLevelType w:val="singleLevel"/>
    <w:tmpl w:val="00000011"/>
    <w:name w:val="WW8Num24"/>
    <w:lvl w:ilvl="0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/>
        <w:sz w:val="24"/>
      </w:rPr>
    </w:lvl>
  </w:abstractNum>
  <w:abstractNum w:abstractNumId="17">
    <w:nsid w:val="00000012"/>
    <w:multiLevelType w:val="multilevel"/>
    <w:tmpl w:val="00000012"/>
    <w:name w:val="WW8Num2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6"/>
    <w:lvl w:ilvl="0">
      <w:start w:val="1"/>
      <w:numFmt w:val="lowerLetter"/>
      <w:pStyle w:val="ListAlpha1"/>
      <w:lvlText w:val="(%1)"/>
      <w:lvlJc w:val="left"/>
      <w:pPr>
        <w:tabs>
          <w:tab w:val="num" w:pos="624"/>
        </w:tabs>
        <w:ind w:left="624" w:hanging="624"/>
      </w:pPr>
      <w:rPr>
        <w:rFonts w:cs="Times New Roman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  <w:rPr>
        <w:rFonts w:cs="Times New Roman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511"/>
      </w:pPr>
      <w:rPr>
        <w:rFonts w:cs="Times New Roman"/>
        <w:b w:val="0"/>
        <w:i w:val="0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9">
    <w:nsid w:val="00000014"/>
    <w:multiLevelType w:val="singleLevel"/>
    <w:tmpl w:val="62641530"/>
    <w:name w:val="WW8Num27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color w:val="auto"/>
      </w:rPr>
    </w:lvl>
  </w:abstractNum>
  <w:abstractNum w:abstractNumId="20">
    <w:nsid w:val="00000015"/>
    <w:multiLevelType w:val="singleLevel"/>
    <w:tmpl w:val="00000015"/>
    <w:name w:val="WW8Num28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21">
    <w:nsid w:val="00000016"/>
    <w:multiLevelType w:val="singleLevel"/>
    <w:tmpl w:val="00000016"/>
    <w:name w:val="WW8Num29"/>
    <w:lvl w:ilvl="0">
      <w:start w:val="2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22">
    <w:nsid w:val="00000017"/>
    <w:multiLevelType w:val="singleLevel"/>
    <w:tmpl w:val="00000017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00000018"/>
    <w:multiLevelType w:val="singleLevel"/>
    <w:tmpl w:val="00000018"/>
    <w:name w:val="WW8Num31"/>
    <w:lvl w:ilvl="0">
      <w:start w:val="1"/>
      <w:numFmt w:val="lowerLetter"/>
      <w:lvlText w:val="(%1)"/>
      <w:lvlJc w:val="left"/>
      <w:pPr>
        <w:tabs>
          <w:tab w:val="num" w:pos="1288"/>
        </w:tabs>
        <w:ind w:left="1288" w:hanging="720"/>
      </w:pPr>
      <w:rPr>
        <w:rFonts w:cs="Times New Roman"/>
      </w:rPr>
    </w:lvl>
  </w:abstractNum>
  <w:abstractNum w:abstractNumId="24">
    <w:nsid w:val="00000019"/>
    <w:multiLevelType w:val="singleLevel"/>
    <w:tmpl w:val="00000019"/>
    <w:name w:val="WW8Num33"/>
    <w:lvl w:ilvl="0">
      <w:start w:val="3"/>
      <w:numFmt w:val="lowerRoman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5">
    <w:nsid w:val="0000001A"/>
    <w:multiLevelType w:val="multilevel"/>
    <w:tmpl w:val="E340C6B2"/>
    <w:name w:val="WW8Num34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26">
    <w:nsid w:val="0000001B"/>
    <w:multiLevelType w:val="single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7">
    <w:nsid w:val="0000001C"/>
    <w:multiLevelType w:val="singleLevel"/>
    <w:tmpl w:val="0000001C"/>
    <w:name w:val="WW8Num36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cs="Times New Roman"/>
      </w:rPr>
    </w:lvl>
  </w:abstractNum>
  <w:abstractNum w:abstractNumId="28">
    <w:nsid w:val="0000001D"/>
    <w:multiLevelType w:val="singleLevel"/>
    <w:tmpl w:val="0000001D"/>
    <w:name w:val="WW8Num39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/>
      </w:rPr>
    </w:lvl>
  </w:abstractNum>
  <w:abstractNum w:abstractNumId="29">
    <w:nsid w:val="0000001E"/>
    <w:multiLevelType w:val="singleLevel"/>
    <w:tmpl w:val="0000001E"/>
    <w:name w:val="WW8Num4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hAnsi="Arial"/>
      </w:rPr>
    </w:lvl>
  </w:abstractNum>
  <w:abstractNum w:abstractNumId="30">
    <w:nsid w:val="0000001F"/>
    <w:multiLevelType w:val="singleLevel"/>
    <w:tmpl w:val="0000001F"/>
    <w:name w:val="WW8Num41"/>
    <w:lvl w:ilvl="0">
      <w:start w:val="1"/>
      <w:numFmt w:val="lowerRoman"/>
      <w:lvlText w:val="%1."/>
      <w:lvlJc w:val="right"/>
      <w:pPr>
        <w:tabs>
          <w:tab w:val="num" w:pos="747"/>
        </w:tabs>
        <w:ind w:left="747" w:hanging="180"/>
      </w:pPr>
      <w:rPr>
        <w:rFonts w:cs="Times New Roman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pStyle w:val="Level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cs="Times New Roman"/>
        <w:b w:val="0"/>
        <w:i w:val="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Times New Roman"/>
        <w:b w:val="0"/>
        <w:i w:val="0"/>
        <w:sz w:val="2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624"/>
        </w:tabs>
        <w:ind w:left="624" w:hanging="624"/>
      </w:pPr>
      <w:rPr>
        <w:rFonts w:ascii="Arial" w:hAnsi="Arial" w:cs="Times New Roman"/>
        <w:b w:val="0"/>
        <w:i w:val="0"/>
        <w:sz w:val="2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1361"/>
        </w:tabs>
        <w:ind w:left="1361" w:hanging="737"/>
      </w:pPr>
      <w:rPr>
        <w:rFonts w:ascii="Arial" w:hAnsi="Arial" w:cs="Times New Roman"/>
        <w:b w:val="0"/>
        <w:i w:val="0"/>
        <w:sz w:val="2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1361"/>
        </w:tabs>
        <w:ind w:left="1361" w:hanging="737"/>
      </w:pPr>
      <w:rPr>
        <w:rFonts w:ascii="Arial" w:hAnsi="Arial" w:cs="Times New Roman"/>
        <w:b w:val="0"/>
        <w:i w:val="0"/>
        <w:sz w:val="20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2041"/>
        </w:tabs>
        <w:ind w:left="2041" w:hanging="680"/>
      </w:pPr>
      <w:rPr>
        <w:rFonts w:ascii="Arial" w:hAnsi="Arial" w:cs="Times New Roman"/>
        <w:b w:val="0"/>
        <w:i w:val="0"/>
        <w:sz w:val="20"/>
      </w:rPr>
    </w:lvl>
    <w:lvl w:ilvl="6">
      <w:start w:val="1"/>
      <w:numFmt w:val="upperLetter"/>
      <w:pStyle w:val="Level7"/>
      <w:lvlText w:val="(%7)"/>
      <w:lvlJc w:val="left"/>
      <w:pPr>
        <w:tabs>
          <w:tab w:val="num" w:pos="2041"/>
        </w:tabs>
        <w:ind w:left="2041" w:hanging="680"/>
      </w:pPr>
      <w:rPr>
        <w:rFonts w:ascii="Arial" w:hAnsi="Arial" w:cs="Times New Roman"/>
        <w:b w:val="0"/>
        <w:i w:val="0"/>
        <w:sz w:val="20"/>
      </w:rPr>
    </w:lvl>
    <w:lvl w:ilvl="7">
      <w:start w:val="1"/>
      <w:numFmt w:val="upperLetter"/>
      <w:pStyle w:val="Level8"/>
      <w:lvlText w:val="(%8)"/>
      <w:lvlJc w:val="left"/>
      <w:pPr>
        <w:tabs>
          <w:tab w:val="num" w:pos="2722"/>
        </w:tabs>
        <w:ind w:left="2722" w:hanging="681"/>
      </w:pPr>
      <w:rPr>
        <w:rFonts w:ascii="Arial" w:hAnsi="Arial" w:cs="Times New Roman"/>
        <w:b w:val="0"/>
        <w:i w:val="0"/>
        <w:sz w:val="20"/>
      </w:rPr>
    </w:lvl>
    <w:lvl w:ilvl="8">
      <w:start w:val="1"/>
      <w:numFmt w:val="none"/>
      <w:suff w:val="nothing"/>
      <w:lvlText w:val="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143619C8"/>
    <w:multiLevelType w:val="hybridMultilevel"/>
    <w:tmpl w:val="7B16A0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20EF284E"/>
    <w:multiLevelType w:val="hybridMultilevel"/>
    <w:tmpl w:val="F43ADDC0"/>
    <w:lvl w:ilvl="0" w:tplc="0813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23094443"/>
    <w:multiLevelType w:val="hybridMultilevel"/>
    <w:tmpl w:val="379AA1EC"/>
    <w:lvl w:ilvl="0" w:tplc="4DC02D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6706C7C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2260021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4FE3685"/>
    <w:multiLevelType w:val="hybridMultilevel"/>
    <w:tmpl w:val="9D9AB0AA"/>
    <w:lvl w:ilvl="0" w:tplc="9110BD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3F107DAF"/>
    <w:multiLevelType w:val="hybridMultilevel"/>
    <w:tmpl w:val="36C20DF6"/>
    <w:lvl w:ilvl="0" w:tplc="557C03E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7A707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EB2A4476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3F722ADD"/>
    <w:multiLevelType w:val="hybridMultilevel"/>
    <w:tmpl w:val="3A4CE598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>
    <w:nsid w:val="423C37BB"/>
    <w:multiLevelType w:val="hybridMultilevel"/>
    <w:tmpl w:val="704A3660"/>
    <w:lvl w:ilvl="0" w:tplc="A43AEA1A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>
    <w:nsid w:val="4E677D1B"/>
    <w:multiLevelType w:val="hybridMultilevel"/>
    <w:tmpl w:val="B0AE9F5A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53053E2A"/>
    <w:multiLevelType w:val="hybridMultilevel"/>
    <w:tmpl w:val="5D60BDD2"/>
    <w:lvl w:ilvl="0" w:tplc="BA6EA1C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4F51C3"/>
    <w:multiLevelType w:val="hybridMultilevel"/>
    <w:tmpl w:val="FF620FC6"/>
    <w:lvl w:ilvl="0" w:tplc="BA6EA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95A2D86"/>
    <w:multiLevelType w:val="multilevel"/>
    <w:tmpl w:val="65E8DC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65455321"/>
    <w:multiLevelType w:val="hybridMultilevel"/>
    <w:tmpl w:val="C0A05154"/>
    <w:lvl w:ilvl="0" w:tplc="BA6EA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A2966C7"/>
    <w:multiLevelType w:val="hybridMultilevel"/>
    <w:tmpl w:val="9D76551E"/>
    <w:lvl w:ilvl="0" w:tplc="6E2E51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>
    <w:nsid w:val="6DDB33FE"/>
    <w:multiLevelType w:val="hybridMultilevel"/>
    <w:tmpl w:val="EDCAE52E"/>
    <w:lvl w:ilvl="0" w:tplc="DA6AB3A2">
      <w:numFmt w:val="bullet"/>
      <w:lvlText w:val="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31"/>
  </w:num>
  <w:num w:numId="5">
    <w:abstractNumId w:val="38"/>
  </w:num>
  <w:num w:numId="6">
    <w:abstractNumId w:val="43"/>
  </w:num>
  <w:num w:numId="7">
    <w:abstractNumId w:val="45"/>
  </w:num>
  <w:num w:numId="8">
    <w:abstractNumId w:val="41"/>
  </w:num>
  <w:num w:numId="9">
    <w:abstractNumId w:val="35"/>
  </w:num>
  <w:num w:numId="10">
    <w:abstractNumId w:val="11"/>
  </w:num>
  <w:num w:numId="11">
    <w:abstractNumId w:val="22"/>
  </w:num>
  <w:num w:numId="12">
    <w:abstractNumId w:val="42"/>
  </w:num>
  <w:num w:numId="13">
    <w:abstractNumId w:val="33"/>
  </w:num>
  <w:num w:numId="14">
    <w:abstractNumId w:val="36"/>
  </w:num>
  <w:num w:numId="15">
    <w:abstractNumId w:val="34"/>
  </w:num>
  <w:num w:numId="16">
    <w:abstractNumId w:val="44"/>
  </w:num>
  <w:num w:numId="17">
    <w:abstractNumId w:val="37"/>
  </w:num>
  <w:num w:numId="18">
    <w:abstractNumId w:val="39"/>
  </w:num>
  <w:num w:numId="19">
    <w:abstractNumId w:val="40"/>
  </w:num>
  <w:num w:numId="20">
    <w:abstractNumId w:val="3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3580"/>
    <w:rsid w:val="0000007F"/>
    <w:rsid w:val="0001039C"/>
    <w:rsid w:val="00010C1E"/>
    <w:rsid w:val="00011605"/>
    <w:rsid w:val="000173B8"/>
    <w:rsid w:val="00020D6D"/>
    <w:rsid w:val="000210F0"/>
    <w:rsid w:val="00023997"/>
    <w:rsid w:val="00024C6A"/>
    <w:rsid w:val="0002633B"/>
    <w:rsid w:val="00031E32"/>
    <w:rsid w:val="00033C89"/>
    <w:rsid w:val="000368D1"/>
    <w:rsid w:val="00037E07"/>
    <w:rsid w:val="000405F1"/>
    <w:rsid w:val="00045FCD"/>
    <w:rsid w:val="00047B1C"/>
    <w:rsid w:val="00057CDF"/>
    <w:rsid w:val="00060270"/>
    <w:rsid w:val="00067B2A"/>
    <w:rsid w:val="000701B7"/>
    <w:rsid w:val="00070357"/>
    <w:rsid w:val="00070E18"/>
    <w:rsid w:val="000742DC"/>
    <w:rsid w:val="000743BA"/>
    <w:rsid w:val="00085E62"/>
    <w:rsid w:val="000926D5"/>
    <w:rsid w:val="000A427B"/>
    <w:rsid w:val="000A4947"/>
    <w:rsid w:val="000A589E"/>
    <w:rsid w:val="000B1DAA"/>
    <w:rsid w:val="000C4E7E"/>
    <w:rsid w:val="000C7689"/>
    <w:rsid w:val="000C79A1"/>
    <w:rsid w:val="000D1612"/>
    <w:rsid w:val="000D3578"/>
    <w:rsid w:val="000D40D1"/>
    <w:rsid w:val="000D7120"/>
    <w:rsid w:val="000E7B97"/>
    <w:rsid w:val="000F246F"/>
    <w:rsid w:val="000F344F"/>
    <w:rsid w:val="000F484D"/>
    <w:rsid w:val="00105315"/>
    <w:rsid w:val="00111E42"/>
    <w:rsid w:val="001173D5"/>
    <w:rsid w:val="00121B19"/>
    <w:rsid w:val="00121C6A"/>
    <w:rsid w:val="0012767E"/>
    <w:rsid w:val="001334DC"/>
    <w:rsid w:val="00142754"/>
    <w:rsid w:val="00143217"/>
    <w:rsid w:val="00144D03"/>
    <w:rsid w:val="00147B8E"/>
    <w:rsid w:val="00147C08"/>
    <w:rsid w:val="00150F50"/>
    <w:rsid w:val="00151FCA"/>
    <w:rsid w:val="00152558"/>
    <w:rsid w:val="00153188"/>
    <w:rsid w:val="00160639"/>
    <w:rsid w:val="00160BFD"/>
    <w:rsid w:val="00163224"/>
    <w:rsid w:val="00163D5E"/>
    <w:rsid w:val="00165E4D"/>
    <w:rsid w:val="00166466"/>
    <w:rsid w:val="00171DF2"/>
    <w:rsid w:val="001724C4"/>
    <w:rsid w:val="001823EF"/>
    <w:rsid w:val="00182F72"/>
    <w:rsid w:val="00187672"/>
    <w:rsid w:val="00194633"/>
    <w:rsid w:val="001B1CD2"/>
    <w:rsid w:val="001B559A"/>
    <w:rsid w:val="001B7D34"/>
    <w:rsid w:val="001C1E64"/>
    <w:rsid w:val="001C62A4"/>
    <w:rsid w:val="001D5DAC"/>
    <w:rsid w:val="001E3FE9"/>
    <w:rsid w:val="001F1930"/>
    <w:rsid w:val="001F611D"/>
    <w:rsid w:val="002177AF"/>
    <w:rsid w:val="00217C25"/>
    <w:rsid w:val="00224298"/>
    <w:rsid w:val="002244B6"/>
    <w:rsid w:val="002275A0"/>
    <w:rsid w:val="002323CF"/>
    <w:rsid w:val="0023581A"/>
    <w:rsid w:val="002362E6"/>
    <w:rsid w:val="00243A7E"/>
    <w:rsid w:val="00246793"/>
    <w:rsid w:val="002472E4"/>
    <w:rsid w:val="00255ABF"/>
    <w:rsid w:val="00255B7A"/>
    <w:rsid w:val="00257F3A"/>
    <w:rsid w:val="002620C8"/>
    <w:rsid w:val="00262292"/>
    <w:rsid w:val="00265624"/>
    <w:rsid w:val="00273EEA"/>
    <w:rsid w:val="00287AB6"/>
    <w:rsid w:val="00290154"/>
    <w:rsid w:val="002925DA"/>
    <w:rsid w:val="002938F2"/>
    <w:rsid w:val="00294918"/>
    <w:rsid w:val="002A16D7"/>
    <w:rsid w:val="002A61E9"/>
    <w:rsid w:val="002B62F5"/>
    <w:rsid w:val="002D5F7D"/>
    <w:rsid w:val="002E0BD2"/>
    <w:rsid w:val="00300276"/>
    <w:rsid w:val="00301E44"/>
    <w:rsid w:val="00302510"/>
    <w:rsid w:val="003032B6"/>
    <w:rsid w:val="0030678D"/>
    <w:rsid w:val="00312C61"/>
    <w:rsid w:val="003179EA"/>
    <w:rsid w:val="00325CB9"/>
    <w:rsid w:val="00326A1A"/>
    <w:rsid w:val="003328B2"/>
    <w:rsid w:val="003440DF"/>
    <w:rsid w:val="00352577"/>
    <w:rsid w:val="00352EB7"/>
    <w:rsid w:val="003552A5"/>
    <w:rsid w:val="00357A97"/>
    <w:rsid w:val="00360F01"/>
    <w:rsid w:val="00362EE1"/>
    <w:rsid w:val="00370BD1"/>
    <w:rsid w:val="0037158B"/>
    <w:rsid w:val="00373B86"/>
    <w:rsid w:val="00376213"/>
    <w:rsid w:val="003762C7"/>
    <w:rsid w:val="0038193D"/>
    <w:rsid w:val="00382A4B"/>
    <w:rsid w:val="003836A7"/>
    <w:rsid w:val="00386A35"/>
    <w:rsid w:val="0039558D"/>
    <w:rsid w:val="00396851"/>
    <w:rsid w:val="003A244F"/>
    <w:rsid w:val="003A3183"/>
    <w:rsid w:val="003A5DDC"/>
    <w:rsid w:val="003B32D8"/>
    <w:rsid w:val="003B3EF5"/>
    <w:rsid w:val="003B7F07"/>
    <w:rsid w:val="003C3304"/>
    <w:rsid w:val="003D4C9E"/>
    <w:rsid w:val="003D5DDF"/>
    <w:rsid w:val="003D5F47"/>
    <w:rsid w:val="003D605B"/>
    <w:rsid w:val="003D72D2"/>
    <w:rsid w:val="003D7D94"/>
    <w:rsid w:val="003E3579"/>
    <w:rsid w:val="003E4C59"/>
    <w:rsid w:val="003F5ABA"/>
    <w:rsid w:val="003F61A5"/>
    <w:rsid w:val="003F7284"/>
    <w:rsid w:val="0040008D"/>
    <w:rsid w:val="00403BAD"/>
    <w:rsid w:val="004063B5"/>
    <w:rsid w:val="004109D7"/>
    <w:rsid w:val="004125FE"/>
    <w:rsid w:val="00421703"/>
    <w:rsid w:val="004326E9"/>
    <w:rsid w:val="004440DD"/>
    <w:rsid w:val="004456C6"/>
    <w:rsid w:val="004461CD"/>
    <w:rsid w:val="00453BED"/>
    <w:rsid w:val="00456632"/>
    <w:rsid w:val="0046194D"/>
    <w:rsid w:val="004646E0"/>
    <w:rsid w:val="00467CD6"/>
    <w:rsid w:val="00467E42"/>
    <w:rsid w:val="00470CC6"/>
    <w:rsid w:val="004761EE"/>
    <w:rsid w:val="00481AD8"/>
    <w:rsid w:val="00481DEE"/>
    <w:rsid w:val="00483A98"/>
    <w:rsid w:val="00483ABC"/>
    <w:rsid w:val="00483AC8"/>
    <w:rsid w:val="00494C41"/>
    <w:rsid w:val="00495921"/>
    <w:rsid w:val="004A062A"/>
    <w:rsid w:val="004A433B"/>
    <w:rsid w:val="004A4D35"/>
    <w:rsid w:val="004A5689"/>
    <w:rsid w:val="004B7D04"/>
    <w:rsid w:val="004C1250"/>
    <w:rsid w:val="004C6EFD"/>
    <w:rsid w:val="004D0184"/>
    <w:rsid w:val="004D0FC8"/>
    <w:rsid w:val="004D1AD2"/>
    <w:rsid w:val="004D76C4"/>
    <w:rsid w:val="004E4263"/>
    <w:rsid w:val="004F2D23"/>
    <w:rsid w:val="005001DC"/>
    <w:rsid w:val="0050170F"/>
    <w:rsid w:val="005110FE"/>
    <w:rsid w:val="00511972"/>
    <w:rsid w:val="00513494"/>
    <w:rsid w:val="00513635"/>
    <w:rsid w:val="0051402A"/>
    <w:rsid w:val="00526C04"/>
    <w:rsid w:val="00531043"/>
    <w:rsid w:val="00543777"/>
    <w:rsid w:val="00552C26"/>
    <w:rsid w:val="00556E25"/>
    <w:rsid w:val="00557418"/>
    <w:rsid w:val="005640B0"/>
    <w:rsid w:val="00571104"/>
    <w:rsid w:val="005750FA"/>
    <w:rsid w:val="0057666F"/>
    <w:rsid w:val="00584825"/>
    <w:rsid w:val="005863FE"/>
    <w:rsid w:val="005A1511"/>
    <w:rsid w:val="005A27A6"/>
    <w:rsid w:val="005A6C4A"/>
    <w:rsid w:val="005B275D"/>
    <w:rsid w:val="005B5B97"/>
    <w:rsid w:val="005C02C5"/>
    <w:rsid w:val="005C1F0D"/>
    <w:rsid w:val="005C2B0A"/>
    <w:rsid w:val="005D09C3"/>
    <w:rsid w:val="005D264E"/>
    <w:rsid w:val="005D5E81"/>
    <w:rsid w:val="005E7296"/>
    <w:rsid w:val="005F2614"/>
    <w:rsid w:val="005F3C27"/>
    <w:rsid w:val="00604D0F"/>
    <w:rsid w:val="006111AA"/>
    <w:rsid w:val="00620B6C"/>
    <w:rsid w:val="00623669"/>
    <w:rsid w:val="00624FBB"/>
    <w:rsid w:val="00633D6B"/>
    <w:rsid w:val="00635BC6"/>
    <w:rsid w:val="006364F9"/>
    <w:rsid w:val="006558DF"/>
    <w:rsid w:val="006577D5"/>
    <w:rsid w:val="0067243C"/>
    <w:rsid w:val="00683580"/>
    <w:rsid w:val="00686510"/>
    <w:rsid w:val="006903E3"/>
    <w:rsid w:val="006919BD"/>
    <w:rsid w:val="006A29C1"/>
    <w:rsid w:val="006A36F9"/>
    <w:rsid w:val="006A52C3"/>
    <w:rsid w:val="006B32B8"/>
    <w:rsid w:val="006B5C2A"/>
    <w:rsid w:val="006B7767"/>
    <w:rsid w:val="006C2FC3"/>
    <w:rsid w:val="006C625C"/>
    <w:rsid w:val="006C65FC"/>
    <w:rsid w:val="006C752B"/>
    <w:rsid w:val="006C7F05"/>
    <w:rsid w:val="006E40B3"/>
    <w:rsid w:val="006E6B3F"/>
    <w:rsid w:val="006E7F9B"/>
    <w:rsid w:val="006F022D"/>
    <w:rsid w:val="007149CF"/>
    <w:rsid w:val="00716829"/>
    <w:rsid w:val="0072091E"/>
    <w:rsid w:val="00733EFA"/>
    <w:rsid w:val="00735A33"/>
    <w:rsid w:val="0073781C"/>
    <w:rsid w:val="00737A55"/>
    <w:rsid w:val="007417F2"/>
    <w:rsid w:val="007423D2"/>
    <w:rsid w:val="00744ED9"/>
    <w:rsid w:val="00753B4A"/>
    <w:rsid w:val="007544AE"/>
    <w:rsid w:val="00754752"/>
    <w:rsid w:val="00754E5E"/>
    <w:rsid w:val="007633ED"/>
    <w:rsid w:val="00767897"/>
    <w:rsid w:val="00771819"/>
    <w:rsid w:val="007722DD"/>
    <w:rsid w:val="007739F8"/>
    <w:rsid w:val="007765CC"/>
    <w:rsid w:val="007856D3"/>
    <w:rsid w:val="00785FEA"/>
    <w:rsid w:val="007927E9"/>
    <w:rsid w:val="007A0B8B"/>
    <w:rsid w:val="007A28CF"/>
    <w:rsid w:val="007A4D4F"/>
    <w:rsid w:val="007A5AEC"/>
    <w:rsid w:val="007B10ED"/>
    <w:rsid w:val="007B44A6"/>
    <w:rsid w:val="007B5DBA"/>
    <w:rsid w:val="007C1A6F"/>
    <w:rsid w:val="007D22C5"/>
    <w:rsid w:val="007D6F85"/>
    <w:rsid w:val="007E24C3"/>
    <w:rsid w:val="007E2A39"/>
    <w:rsid w:val="007F213D"/>
    <w:rsid w:val="007F39BC"/>
    <w:rsid w:val="007F6F79"/>
    <w:rsid w:val="00801005"/>
    <w:rsid w:val="00804629"/>
    <w:rsid w:val="008100FE"/>
    <w:rsid w:val="00813459"/>
    <w:rsid w:val="008138BE"/>
    <w:rsid w:val="00817011"/>
    <w:rsid w:val="00821CD8"/>
    <w:rsid w:val="00822DF5"/>
    <w:rsid w:val="008231BF"/>
    <w:rsid w:val="008247A0"/>
    <w:rsid w:val="00827307"/>
    <w:rsid w:val="00831353"/>
    <w:rsid w:val="008335B9"/>
    <w:rsid w:val="00835792"/>
    <w:rsid w:val="0083685F"/>
    <w:rsid w:val="008414F1"/>
    <w:rsid w:val="00841D15"/>
    <w:rsid w:val="00842A6D"/>
    <w:rsid w:val="008434D4"/>
    <w:rsid w:val="00847691"/>
    <w:rsid w:val="00863E1A"/>
    <w:rsid w:val="008655B7"/>
    <w:rsid w:val="00867AA0"/>
    <w:rsid w:val="00870674"/>
    <w:rsid w:val="008744E8"/>
    <w:rsid w:val="0087621B"/>
    <w:rsid w:val="00891AF4"/>
    <w:rsid w:val="00893D25"/>
    <w:rsid w:val="00896FC7"/>
    <w:rsid w:val="008A0DBC"/>
    <w:rsid w:val="008A1F6F"/>
    <w:rsid w:val="008B6EA4"/>
    <w:rsid w:val="008C0D37"/>
    <w:rsid w:val="008C3915"/>
    <w:rsid w:val="008C528D"/>
    <w:rsid w:val="008D013C"/>
    <w:rsid w:val="008E017D"/>
    <w:rsid w:val="008E6067"/>
    <w:rsid w:val="008F2FC3"/>
    <w:rsid w:val="00902183"/>
    <w:rsid w:val="00911C75"/>
    <w:rsid w:val="00915AB5"/>
    <w:rsid w:val="00916EEC"/>
    <w:rsid w:val="00931678"/>
    <w:rsid w:val="0093450C"/>
    <w:rsid w:val="009507C9"/>
    <w:rsid w:val="0095545C"/>
    <w:rsid w:val="0096015E"/>
    <w:rsid w:val="00962CA1"/>
    <w:rsid w:val="009642ED"/>
    <w:rsid w:val="009726CD"/>
    <w:rsid w:val="009774C5"/>
    <w:rsid w:val="00983C35"/>
    <w:rsid w:val="0098417D"/>
    <w:rsid w:val="0099305C"/>
    <w:rsid w:val="00995A76"/>
    <w:rsid w:val="009A1E20"/>
    <w:rsid w:val="009A5E57"/>
    <w:rsid w:val="009B1EB6"/>
    <w:rsid w:val="009B65B1"/>
    <w:rsid w:val="009C5173"/>
    <w:rsid w:val="009D1D07"/>
    <w:rsid w:val="009D4022"/>
    <w:rsid w:val="009D7061"/>
    <w:rsid w:val="009E1A2C"/>
    <w:rsid w:val="009E475F"/>
    <w:rsid w:val="009F4AE5"/>
    <w:rsid w:val="00A05054"/>
    <w:rsid w:val="00A056E8"/>
    <w:rsid w:val="00A058BC"/>
    <w:rsid w:val="00A135E9"/>
    <w:rsid w:val="00A1421B"/>
    <w:rsid w:val="00A16230"/>
    <w:rsid w:val="00A1796C"/>
    <w:rsid w:val="00A40546"/>
    <w:rsid w:val="00A45DC0"/>
    <w:rsid w:val="00A51F6B"/>
    <w:rsid w:val="00A533ED"/>
    <w:rsid w:val="00A60507"/>
    <w:rsid w:val="00A60C5C"/>
    <w:rsid w:val="00A62624"/>
    <w:rsid w:val="00A67B31"/>
    <w:rsid w:val="00A7429E"/>
    <w:rsid w:val="00A814A6"/>
    <w:rsid w:val="00A82C5C"/>
    <w:rsid w:val="00A87FFE"/>
    <w:rsid w:val="00A95B05"/>
    <w:rsid w:val="00AA469B"/>
    <w:rsid w:val="00AA7EE9"/>
    <w:rsid w:val="00AB4BA6"/>
    <w:rsid w:val="00AC1928"/>
    <w:rsid w:val="00AC7FEB"/>
    <w:rsid w:val="00AD7FD6"/>
    <w:rsid w:val="00AE39CC"/>
    <w:rsid w:val="00AF0C15"/>
    <w:rsid w:val="00AF286F"/>
    <w:rsid w:val="00B10D99"/>
    <w:rsid w:val="00B10F69"/>
    <w:rsid w:val="00B11E9F"/>
    <w:rsid w:val="00B132D0"/>
    <w:rsid w:val="00B15410"/>
    <w:rsid w:val="00B1783D"/>
    <w:rsid w:val="00B30B24"/>
    <w:rsid w:val="00B3254B"/>
    <w:rsid w:val="00B361EE"/>
    <w:rsid w:val="00B40490"/>
    <w:rsid w:val="00B4292F"/>
    <w:rsid w:val="00B57BE2"/>
    <w:rsid w:val="00B64ECD"/>
    <w:rsid w:val="00B67A45"/>
    <w:rsid w:val="00B711EB"/>
    <w:rsid w:val="00B766E8"/>
    <w:rsid w:val="00B77A1C"/>
    <w:rsid w:val="00B84A5F"/>
    <w:rsid w:val="00B86CA7"/>
    <w:rsid w:val="00B917E0"/>
    <w:rsid w:val="00BA2235"/>
    <w:rsid w:val="00BA3759"/>
    <w:rsid w:val="00BC117D"/>
    <w:rsid w:val="00BD1563"/>
    <w:rsid w:val="00BD5D26"/>
    <w:rsid w:val="00BE3DBB"/>
    <w:rsid w:val="00BE40BF"/>
    <w:rsid w:val="00BE531F"/>
    <w:rsid w:val="00BF0B79"/>
    <w:rsid w:val="00BF2838"/>
    <w:rsid w:val="00C017C9"/>
    <w:rsid w:val="00C044E4"/>
    <w:rsid w:val="00C0515D"/>
    <w:rsid w:val="00C21B12"/>
    <w:rsid w:val="00C25A89"/>
    <w:rsid w:val="00C34E6A"/>
    <w:rsid w:val="00C379A1"/>
    <w:rsid w:val="00C50123"/>
    <w:rsid w:val="00C55AA8"/>
    <w:rsid w:val="00C73F71"/>
    <w:rsid w:val="00C76D70"/>
    <w:rsid w:val="00C77FBF"/>
    <w:rsid w:val="00C803E6"/>
    <w:rsid w:val="00C80482"/>
    <w:rsid w:val="00C8461B"/>
    <w:rsid w:val="00C8687A"/>
    <w:rsid w:val="00C95037"/>
    <w:rsid w:val="00CA4437"/>
    <w:rsid w:val="00CB180F"/>
    <w:rsid w:val="00CB3BB6"/>
    <w:rsid w:val="00CB56A9"/>
    <w:rsid w:val="00CC1E1A"/>
    <w:rsid w:val="00CE6030"/>
    <w:rsid w:val="00CE6D3B"/>
    <w:rsid w:val="00CF299B"/>
    <w:rsid w:val="00CF2A1E"/>
    <w:rsid w:val="00CF3AA4"/>
    <w:rsid w:val="00CF7BE0"/>
    <w:rsid w:val="00D02408"/>
    <w:rsid w:val="00D031B7"/>
    <w:rsid w:val="00D0331A"/>
    <w:rsid w:val="00D11E18"/>
    <w:rsid w:val="00D12B82"/>
    <w:rsid w:val="00D2402D"/>
    <w:rsid w:val="00D24F20"/>
    <w:rsid w:val="00D27A2E"/>
    <w:rsid w:val="00D31E5C"/>
    <w:rsid w:val="00D40A12"/>
    <w:rsid w:val="00D4154E"/>
    <w:rsid w:val="00D438B9"/>
    <w:rsid w:val="00D44D36"/>
    <w:rsid w:val="00D52A55"/>
    <w:rsid w:val="00D5398B"/>
    <w:rsid w:val="00D54339"/>
    <w:rsid w:val="00D61AC1"/>
    <w:rsid w:val="00D628B7"/>
    <w:rsid w:val="00D64178"/>
    <w:rsid w:val="00D65411"/>
    <w:rsid w:val="00D74100"/>
    <w:rsid w:val="00D92675"/>
    <w:rsid w:val="00D92F04"/>
    <w:rsid w:val="00D975CC"/>
    <w:rsid w:val="00D9775B"/>
    <w:rsid w:val="00DB42AF"/>
    <w:rsid w:val="00DC5704"/>
    <w:rsid w:val="00DD5C3E"/>
    <w:rsid w:val="00DE1AB9"/>
    <w:rsid w:val="00DF432A"/>
    <w:rsid w:val="00DF5634"/>
    <w:rsid w:val="00E032F6"/>
    <w:rsid w:val="00E05D78"/>
    <w:rsid w:val="00E23D3D"/>
    <w:rsid w:val="00E30FD0"/>
    <w:rsid w:val="00E3271A"/>
    <w:rsid w:val="00E371A2"/>
    <w:rsid w:val="00E42502"/>
    <w:rsid w:val="00E47CAC"/>
    <w:rsid w:val="00E535F7"/>
    <w:rsid w:val="00E6611A"/>
    <w:rsid w:val="00E70F4E"/>
    <w:rsid w:val="00E913DB"/>
    <w:rsid w:val="00E950A5"/>
    <w:rsid w:val="00E96F1B"/>
    <w:rsid w:val="00EA2F4A"/>
    <w:rsid w:val="00EA3613"/>
    <w:rsid w:val="00EA3981"/>
    <w:rsid w:val="00EA4DFE"/>
    <w:rsid w:val="00EA6F5A"/>
    <w:rsid w:val="00EA75D6"/>
    <w:rsid w:val="00EB564A"/>
    <w:rsid w:val="00EC6D0C"/>
    <w:rsid w:val="00ED1AA3"/>
    <w:rsid w:val="00ED2060"/>
    <w:rsid w:val="00ED2E4E"/>
    <w:rsid w:val="00ED70EF"/>
    <w:rsid w:val="00EE0F1B"/>
    <w:rsid w:val="00EE2EF7"/>
    <w:rsid w:val="00EE3781"/>
    <w:rsid w:val="00EE64BA"/>
    <w:rsid w:val="00EF5730"/>
    <w:rsid w:val="00EF7599"/>
    <w:rsid w:val="00F0186E"/>
    <w:rsid w:val="00F06265"/>
    <w:rsid w:val="00F14434"/>
    <w:rsid w:val="00F15622"/>
    <w:rsid w:val="00F15788"/>
    <w:rsid w:val="00F2338C"/>
    <w:rsid w:val="00F247F3"/>
    <w:rsid w:val="00F30901"/>
    <w:rsid w:val="00F34BDD"/>
    <w:rsid w:val="00F4163F"/>
    <w:rsid w:val="00F447CC"/>
    <w:rsid w:val="00F45ED9"/>
    <w:rsid w:val="00F479E5"/>
    <w:rsid w:val="00F50472"/>
    <w:rsid w:val="00F5115D"/>
    <w:rsid w:val="00F51B4C"/>
    <w:rsid w:val="00F51CF7"/>
    <w:rsid w:val="00F6224F"/>
    <w:rsid w:val="00F67069"/>
    <w:rsid w:val="00F67FEC"/>
    <w:rsid w:val="00F73AC9"/>
    <w:rsid w:val="00F84A04"/>
    <w:rsid w:val="00F865BE"/>
    <w:rsid w:val="00F94278"/>
    <w:rsid w:val="00FA4C05"/>
    <w:rsid w:val="00FA5B69"/>
    <w:rsid w:val="00FB35F2"/>
    <w:rsid w:val="00FC0592"/>
    <w:rsid w:val="00FD2A49"/>
    <w:rsid w:val="00FD41EB"/>
    <w:rsid w:val="00FD7D78"/>
    <w:rsid w:val="00FE322C"/>
    <w:rsid w:val="00FE3C4E"/>
    <w:rsid w:val="00FE5B6E"/>
    <w:rsid w:val="00FE7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83580"/>
    <w:pPr>
      <w:widowControl w:val="0"/>
      <w:suppressAutoHyphens/>
      <w:spacing w:line="360" w:lineRule="auto"/>
    </w:pPr>
    <w:rPr>
      <w:rFonts w:ascii="Arial" w:hAnsi="Arial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83580"/>
    <w:pPr>
      <w:keepNext/>
      <w:pageBreakBefore/>
      <w:spacing w:before="240" w:after="60"/>
      <w:outlineLvl w:val="0"/>
    </w:pPr>
    <w:rPr>
      <w:b/>
      <w:caps/>
      <w:kern w:val="1"/>
      <w:sz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580"/>
    <w:pPr>
      <w:keepNext/>
      <w:spacing w:before="240" w:after="60"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3580"/>
    <w:pPr>
      <w:keepNext/>
      <w:tabs>
        <w:tab w:val="center" w:pos="4513"/>
      </w:tabs>
      <w:outlineLvl w:val="2"/>
    </w:pPr>
    <w:rPr>
      <w:spacing w:val="-2"/>
      <w:u w:val="single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3580"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3580"/>
    <w:pPr>
      <w:keepNext/>
      <w:tabs>
        <w:tab w:val="left" w:pos="-720"/>
      </w:tabs>
      <w:jc w:val="both"/>
      <w:outlineLvl w:val="4"/>
    </w:pPr>
    <w:rPr>
      <w:b/>
      <w:color w:val="FF0000"/>
      <w:spacing w:val="-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3580"/>
    <w:pPr>
      <w:keepNext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3580"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83580"/>
    <w:pPr>
      <w:keepNext/>
      <w:tabs>
        <w:tab w:val="left" w:pos="-720"/>
      </w:tabs>
      <w:ind w:left="709" w:hanging="709"/>
      <w:jc w:val="both"/>
      <w:outlineLvl w:val="7"/>
    </w:pPr>
    <w:rPr>
      <w:b/>
      <w:i/>
      <w:color w:val="FF0000"/>
      <w:spacing w:val="-2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3580"/>
    <w:pPr>
      <w:keepNext/>
      <w:tabs>
        <w:tab w:val="left" w:pos="-720"/>
        <w:tab w:val="left" w:pos="0"/>
      </w:tabs>
      <w:ind w:left="720" w:hanging="720"/>
      <w:jc w:val="both"/>
      <w:outlineLvl w:val="8"/>
    </w:pPr>
    <w:rPr>
      <w:spacing w:val="-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83580"/>
    <w:rPr>
      <w:rFonts w:ascii="Arial" w:hAnsi="Arial" w:cs="Times New Roman"/>
      <w:b/>
      <w:caps/>
      <w:kern w:val="1"/>
      <w:sz w:val="24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545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545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5545C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545C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5545C"/>
    <w:rPr>
      <w:rFonts w:ascii="Calibri" w:hAnsi="Calibri" w:cs="Times New Roman"/>
      <w:b/>
      <w:bCs/>
      <w:lang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5545C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5545C"/>
    <w:rPr>
      <w:rFonts w:ascii="Calibri" w:hAnsi="Calibri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5545C"/>
    <w:rPr>
      <w:rFonts w:ascii="Cambria" w:hAnsi="Cambria" w:cs="Times New Roman"/>
      <w:lang w:eastAsia="ar-SA" w:bidi="ar-SA"/>
    </w:rPr>
  </w:style>
  <w:style w:type="character" w:customStyle="1" w:styleId="WW8Num1z0">
    <w:name w:val="WW8Num1z0"/>
    <w:uiPriority w:val="99"/>
    <w:rsid w:val="00683580"/>
    <w:rPr>
      <w:rFonts w:ascii="Arial" w:hAnsi="Arial"/>
      <w:sz w:val="20"/>
    </w:rPr>
  </w:style>
  <w:style w:type="character" w:customStyle="1" w:styleId="WW8Num2z0">
    <w:name w:val="WW8Num2z0"/>
    <w:uiPriority w:val="99"/>
    <w:rsid w:val="00683580"/>
    <w:rPr>
      <w:rFonts w:ascii="Arial" w:hAnsi="Arial"/>
    </w:rPr>
  </w:style>
  <w:style w:type="character" w:customStyle="1" w:styleId="WW8Num2z1">
    <w:name w:val="WW8Num2z1"/>
    <w:uiPriority w:val="99"/>
    <w:rsid w:val="00683580"/>
    <w:rPr>
      <w:rFonts w:ascii="Courier New" w:hAnsi="Courier New"/>
    </w:rPr>
  </w:style>
  <w:style w:type="character" w:customStyle="1" w:styleId="WW8Num2z2">
    <w:name w:val="WW8Num2z2"/>
    <w:uiPriority w:val="99"/>
    <w:rsid w:val="00683580"/>
    <w:rPr>
      <w:rFonts w:ascii="Wingdings" w:hAnsi="Wingdings"/>
    </w:rPr>
  </w:style>
  <w:style w:type="character" w:customStyle="1" w:styleId="WW8Num2z3">
    <w:name w:val="WW8Num2z3"/>
    <w:uiPriority w:val="99"/>
    <w:rsid w:val="00683580"/>
    <w:rPr>
      <w:rFonts w:ascii="Symbol" w:hAnsi="Symbol"/>
    </w:rPr>
  </w:style>
  <w:style w:type="character" w:customStyle="1" w:styleId="WW8Num3z0">
    <w:name w:val="WW8Num3z0"/>
    <w:uiPriority w:val="99"/>
    <w:rsid w:val="00683580"/>
    <w:rPr>
      <w:rFonts w:ascii="Arial" w:hAnsi="Arial"/>
      <w:lang w:val="en-GB"/>
    </w:rPr>
  </w:style>
  <w:style w:type="character" w:customStyle="1" w:styleId="WW8Num8z0">
    <w:name w:val="WW8Num8z0"/>
    <w:uiPriority w:val="99"/>
    <w:rsid w:val="00683580"/>
    <w:rPr>
      <w:rFonts w:ascii="Arial" w:hAnsi="Arial"/>
    </w:rPr>
  </w:style>
  <w:style w:type="character" w:customStyle="1" w:styleId="WW8Num8z1">
    <w:name w:val="WW8Num8z1"/>
    <w:uiPriority w:val="99"/>
    <w:rsid w:val="00683580"/>
    <w:rPr>
      <w:rFonts w:ascii="Courier New" w:hAnsi="Courier New"/>
    </w:rPr>
  </w:style>
  <w:style w:type="character" w:customStyle="1" w:styleId="WW8Num8z2">
    <w:name w:val="WW8Num8z2"/>
    <w:uiPriority w:val="99"/>
    <w:rsid w:val="00683580"/>
    <w:rPr>
      <w:rFonts w:ascii="Wingdings" w:hAnsi="Wingdings"/>
    </w:rPr>
  </w:style>
  <w:style w:type="character" w:customStyle="1" w:styleId="WW8Num8z3">
    <w:name w:val="WW8Num8z3"/>
    <w:uiPriority w:val="99"/>
    <w:rsid w:val="00683580"/>
    <w:rPr>
      <w:rFonts w:ascii="Symbol" w:hAnsi="Symbol"/>
    </w:rPr>
  </w:style>
  <w:style w:type="character" w:customStyle="1" w:styleId="WW8Num10z0">
    <w:name w:val="WW8Num10z0"/>
    <w:uiPriority w:val="99"/>
    <w:rsid w:val="00683580"/>
    <w:rPr>
      <w:rFonts w:ascii="Arial" w:hAnsi="Arial"/>
    </w:rPr>
  </w:style>
  <w:style w:type="character" w:customStyle="1" w:styleId="WW8Num12z0">
    <w:name w:val="WW8Num12z0"/>
    <w:uiPriority w:val="99"/>
    <w:rsid w:val="00683580"/>
    <w:rPr>
      <w:rFonts w:ascii="CG Times" w:hAnsi="CG Times"/>
      <w:b/>
      <w:sz w:val="21"/>
    </w:rPr>
  </w:style>
  <w:style w:type="character" w:customStyle="1" w:styleId="WW8Num12z1">
    <w:name w:val="WW8Num12z1"/>
    <w:uiPriority w:val="99"/>
    <w:rsid w:val="00683580"/>
    <w:rPr>
      <w:sz w:val="20"/>
    </w:rPr>
  </w:style>
  <w:style w:type="character" w:customStyle="1" w:styleId="WW8Num12z4">
    <w:name w:val="WW8Num12z4"/>
    <w:uiPriority w:val="99"/>
    <w:rsid w:val="00683580"/>
    <w:rPr>
      <w:sz w:val="18"/>
    </w:rPr>
  </w:style>
  <w:style w:type="character" w:customStyle="1" w:styleId="WW8Num12z8">
    <w:name w:val="WW8Num12z8"/>
    <w:uiPriority w:val="99"/>
    <w:rsid w:val="00683580"/>
    <w:rPr>
      <w:b/>
      <w:caps/>
      <w:sz w:val="22"/>
    </w:rPr>
  </w:style>
  <w:style w:type="character" w:customStyle="1" w:styleId="WW8Num15z0">
    <w:name w:val="WW8Num15z0"/>
    <w:uiPriority w:val="99"/>
    <w:rsid w:val="00683580"/>
    <w:rPr>
      <w:sz w:val="18"/>
    </w:rPr>
  </w:style>
  <w:style w:type="character" w:customStyle="1" w:styleId="WW8Num15z3">
    <w:name w:val="WW8Num15z3"/>
    <w:uiPriority w:val="99"/>
    <w:rsid w:val="00683580"/>
    <w:rPr>
      <w:sz w:val="20"/>
    </w:rPr>
  </w:style>
  <w:style w:type="character" w:customStyle="1" w:styleId="WW8Num24z0">
    <w:name w:val="WW8Num24z0"/>
    <w:uiPriority w:val="99"/>
    <w:rsid w:val="00683580"/>
    <w:rPr>
      <w:rFonts w:ascii="Times New Roman" w:hAnsi="Times New Roman"/>
      <w:sz w:val="24"/>
    </w:rPr>
  </w:style>
  <w:style w:type="character" w:customStyle="1" w:styleId="WW8Num26z0">
    <w:name w:val="WW8Num26z0"/>
    <w:uiPriority w:val="99"/>
    <w:rsid w:val="00683580"/>
    <w:rPr>
      <w:sz w:val="20"/>
    </w:rPr>
  </w:style>
  <w:style w:type="character" w:customStyle="1" w:styleId="WW8Num28z0">
    <w:name w:val="WW8Num28z0"/>
    <w:uiPriority w:val="99"/>
    <w:rsid w:val="00683580"/>
    <w:rPr>
      <w:rFonts w:ascii="Symbol" w:hAnsi="Symbol"/>
    </w:rPr>
  </w:style>
  <w:style w:type="character" w:customStyle="1" w:styleId="WW8Num30z0">
    <w:name w:val="WW8Num30z0"/>
    <w:uiPriority w:val="99"/>
    <w:rsid w:val="00683580"/>
    <w:rPr>
      <w:color w:val="auto"/>
    </w:rPr>
  </w:style>
  <w:style w:type="character" w:customStyle="1" w:styleId="WW8Num33z0">
    <w:name w:val="WW8Num33z0"/>
    <w:uiPriority w:val="99"/>
    <w:rsid w:val="00683580"/>
    <w:rPr>
      <w:rFonts w:ascii="Times New Roman" w:hAnsi="Times New Roman"/>
    </w:rPr>
  </w:style>
  <w:style w:type="character" w:customStyle="1" w:styleId="WW8Num38z0">
    <w:name w:val="WW8Num38z0"/>
    <w:uiPriority w:val="99"/>
    <w:rsid w:val="00683580"/>
    <w:rPr>
      <w:rFonts w:ascii="Arial" w:hAnsi="Arial"/>
    </w:rPr>
  </w:style>
  <w:style w:type="character" w:customStyle="1" w:styleId="WW8Num38z1">
    <w:name w:val="WW8Num38z1"/>
    <w:uiPriority w:val="99"/>
    <w:rsid w:val="00683580"/>
    <w:rPr>
      <w:rFonts w:ascii="Courier New" w:hAnsi="Courier New"/>
    </w:rPr>
  </w:style>
  <w:style w:type="character" w:customStyle="1" w:styleId="WW8Num38z2">
    <w:name w:val="WW8Num38z2"/>
    <w:uiPriority w:val="99"/>
    <w:rsid w:val="00683580"/>
    <w:rPr>
      <w:rFonts w:ascii="Wingdings" w:hAnsi="Wingdings"/>
    </w:rPr>
  </w:style>
  <w:style w:type="character" w:customStyle="1" w:styleId="WW8Num38z3">
    <w:name w:val="WW8Num38z3"/>
    <w:uiPriority w:val="99"/>
    <w:rsid w:val="00683580"/>
    <w:rPr>
      <w:rFonts w:ascii="Symbol" w:hAnsi="Symbol"/>
    </w:rPr>
  </w:style>
  <w:style w:type="character" w:customStyle="1" w:styleId="WW8Num40z0">
    <w:name w:val="WW8Num40z0"/>
    <w:uiPriority w:val="99"/>
    <w:rsid w:val="00683580"/>
    <w:rPr>
      <w:rFonts w:ascii="Arial" w:hAnsi="Arial"/>
    </w:rPr>
  </w:style>
  <w:style w:type="character" w:customStyle="1" w:styleId="WW8Num40z1">
    <w:name w:val="WW8Num40z1"/>
    <w:uiPriority w:val="99"/>
    <w:rsid w:val="00683580"/>
    <w:rPr>
      <w:rFonts w:ascii="Courier New" w:hAnsi="Courier New"/>
    </w:rPr>
  </w:style>
  <w:style w:type="character" w:customStyle="1" w:styleId="WW8Num40z2">
    <w:name w:val="WW8Num40z2"/>
    <w:uiPriority w:val="99"/>
    <w:rsid w:val="00683580"/>
    <w:rPr>
      <w:rFonts w:ascii="Wingdings" w:hAnsi="Wingdings"/>
    </w:rPr>
  </w:style>
  <w:style w:type="character" w:customStyle="1" w:styleId="WW8Num40z3">
    <w:name w:val="WW8Num40z3"/>
    <w:uiPriority w:val="99"/>
    <w:rsid w:val="00683580"/>
    <w:rPr>
      <w:rFonts w:ascii="Symbol" w:hAnsi="Symbol"/>
    </w:rPr>
  </w:style>
  <w:style w:type="character" w:customStyle="1" w:styleId="WW8Num41z1">
    <w:name w:val="WW8Num41z1"/>
    <w:uiPriority w:val="99"/>
    <w:rsid w:val="00683580"/>
    <w:rPr>
      <w:rFonts w:ascii="Courier New" w:hAnsi="Courier New"/>
    </w:rPr>
  </w:style>
  <w:style w:type="character" w:customStyle="1" w:styleId="WW8Num41z2">
    <w:name w:val="WW8Num41z2"/>
    <w:uiPriority w:val="99"/>
    <w:rsid w:val="00683580"/>
    <w:rPr>
      <w:rFonts w:ascii="Wingdings" w:hAnsi="Wingdings"/>
    </w:rPr>
  </w:style>
  <w:style w:type="character" w:customStyle="1" w:styleId="WW8Num41z3">
    <w:name w:val="WW8Num41z3"/>
    <w:uiPriority w:val="99"/>
    <w:rsid w:val="00683580"/>
    <w:rPr>
      <w:rFonts w:ascii="Symbol" w:hAnsi="Symbol"/>
    </w:rPr>
  </w:style>
  <w:style w:type="character" w:customStyle="1" w:styleId="EndnoteCharacters">
    <w:name w:val="Endnote Characters"/>
    <w:basedOn w:val="DefaultParagraphFont"/>
    <w:uiPriority w:val="99"/>
    <w:rsid w:val="00683580"/>
    <w:rPr>
      <w:rFonts w:cs="Times New Roman"/>
      <w:vertAlign w:val="superscript"/>
    </w:rPr>
  </w:style>
  <w:style w:type="character" w:customStyle="1" w:styleId="FootnoteCharacters">
    <w:name w:val="Footnote Characters"/>
    <w:basedOn w:val="DefaultParagraphFont"/>
    <w:uiPriority w:val="99"/>
    <w:rsid w:val="00683580"/>
    <w:rPr>
      <w:rFonts w:cs="Times New Roman"/>
      <w:vertAlign w:val="superscript"/>
    </w:rPr>
  </w:style>
  <w:style w:type="character" w:customStyle="1" w:styleId="EquationCaption">
    <w:name w:val="_Equation Caption"/>
    <w:uiPriority w:val="99"/>
    <w:rsid w:val="00683580"/>
  </w:style>
  <w:style w:type="character" w:styleId="PageNumber">
    <w:name w:val="page number"/>
    <w:basedOn w:val="DefaultParagraphFont"/>
    <w:uiPriority w:val="99"/>
    <w:rsid w:val="00683580"/>
    <w:rPr>
      <w:rFonts w:cs="Times New Roman"/>
    </w:rPr>
  </w:style>
  <w:style w:type="character" w:styleId="Hyperlink">
    <w:name w:val="Hyperlink"/>
    <w:basedOn w:val="DefaultParagraphFont"/>
    <w:uiPriority w:val="99"/>
    <w:rsid w:val="0068358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683580"/>
    <w:rPr>
      <w:rFonts w:cs="Times New Roman"/>
      <w:sz w:val="16"/>
      <w:szCs w:val="16"/>
    </w:rPr>
  </w:style>
  <w:style w:type="paragraph" w:customStyle="1" w:styleId="Heading">
    <w:name w:val="Heading"/>
    <w:basedOn w:val="Normal"/>
    <w:next w:val="BodyText"/>
    <w:uiPriority w:val="99"/>
    <w:rsid w:val="00683580"/>
    <w:pPr>
      <w:keepNext/>
      <w:spacing w:before="240" w:after="120"/>
    </w:pPr>
    <w:rPr>
      <w:rFonts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83580"/>
    <w:pPr>
      <w:tabs>
        <w:tab w:val="left" w:pos="-720"/>
        <w:tab w:val="left" w:pos="0"/>
      </w:tabs>
      <w:jc w:val="both"/>
    </w:pPr>
    <w:rPr>
      <w:spacing w:val="-2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List">
    <w:name w:val="List"/>
    <w:basedOn w:val="Normal"/>
    <w:uiPriority w:val="99"/>
    <w:rsid w:val="00683580"/>
    <w:pPr>
      <w:ind w:left="283" w:hanging="283"/>
    </w:pPr>
  </w:style>
  <w:style w:type="paragraph" w:styleId="Caption">
    <w:name w:val="caption"/>
    <w:basedOn w:val="Normal"/>
    <w:next w:val="Normal"/>
    <w:uiPriority w:val="99"/>
    <w:qFormat/>
    <w:rsid w:val="00683580"/>
    <w:rPr>
      <w:sz w:val="24"/>
    </w:rPr>
  </w:style>
  <w:style w:type="paragraph" w:customStyle="1" w:styleId="Index">
    <w:name w:val="Index"/>
    <w:basedOn w:val="Normal"/>
    <w:uiPriority w:val="99"/>
    <w:rsid w:val="00683580"/>
    <w:pPr>
      <w:suppressLineNumbers/>
    </w:pPr>
    <w:rPr>
      <w:rFonts w:cs="Tahoma"/>
    </w:rPr>
  </w:style>
  <w:style w:type="paragraph" w:styleId="TOC1">
    <w:name w:val="toc 1"/>
    <w:basedOn w:val="Normal"/>
    <w:next w:val="Normal"/>
    <w:uiPriority w:val="99"/>
    <w:semiHidden/>
    <w:rsid w:val="00683580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Normal"/>
    <w:next w:val="Normal"/>
    <w:uiPriority w:val="99"/>
    <w:semiHidden/>
    <w:rsid w:val="00683580"/>
    <w:pPr>
      <w:ind w:left="220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uiPriority w:val="99"/>
    <w:semiHidden/>
    <w:rsid w:val="00683580"/>
    <w:pPr>
      <w:ind w:left="440"/>
    </w:pPr>
    <w:rPr>
      <w:rFonts w:ascii="Times New Roman" w:hAnsi="Times New Roman"/>
      <w:i/>
      <w:sz w:val="20"/>
    </w:rPr>
  </w:style>
  <w:style w:type="paragraph" w:styleId="TOAHeading">
    <w:name w:val="toa heading"/>
    <w:basedOn w:val="Normal"/>
    <w:next w:val="Normal"/>
    <w:uiPriority w:val="99"/>
    <w:rsid w:val="00683580"/>
    <w:pPr>
      <w:tabs>
        <w:tab w:val="right" w:pos="9360"/>
      </w:tabs>
    </w:pPr>
  </w:style>
  <w:style w:type="paragraph" w:styleId="Header">
    <w:name w:val="header"/>
    <w:basedOn w:val="Normal"/>
    <w:link w:val="HeaderChar"/>
    <w:uiPriority w:val="99"/>
    <w:rsid w:val="006835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6835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683580"/>
    <w:pPr>
      <w:tabs>
        <w:tab w:val="left" w:pos="-720"/>
      </w:tabs>
      <w:ind w:left="1440" w:hanging="731"/>
      <w:jc w:val="both"/>
    </w:pPr>
    <w:rPr>
      <w:rFonts w:ascii="Times New Roman" w:hAnsi="Times New Roman"/>
      <w:spacing w:val="-2"/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683580"/>
    <w:pPr>
      <w:tabs>
        <w:tab w:val="left" w:pos="426"/>
      </w:tabs>
      <w:spacing w:after="240"/>
      <w:ind w:left="426" w:hanging="426"/>
      <w:jc w:val="both"/>
    </w:pPr>
    <w:rPr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580"/>
    <w:pPr>
      <w:tabs>
        <w:tab w:val="left" w:pos="-720"/>
        <w:tab w:val="left" w:pos="0"/>
        <w:tab w:val="left" w:pos="720"/>
      </w:tabs>
      <w:ind w:left="2155" w:hanging="2155"/>
      <w:jc w:val="both"/>
    </w:pPr>
    <w:rPr>
      <w:spacing w:val="-2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5545C"/>
    <w:rPr>
      <w:rFonts w:ascii="Arial" w:hAnsi="Arial" w:cs="Times New Roman"/>
      <w:sz w:val="16"/>
      <w:szCs w:val="16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683580"/>
    <w:pPr>
      <w:jc w:val="both"/>
    </w:pPr>
    <w:rPr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Index4">
    <w:name w:val="index 4"/>
    <w:basedOn w:val="Normal"/>
    <w:next w:val="Normal"/>
    <w:uiPriority w:val="99"/>
    <w:rsid w:val="00683580"/>
    <w:pPr>
      <w:ind w:left="880" w:hanging="220"/>
    </w:pPr>
    <w:rPr>
      <w:rFonts w:ascii="Times New Roman" w:hAnsi="Times New Roman"/>
      <w:sz w:val="18"/>
    </w:rPr>
  </w:style>
  <w:style w:type="paragraph" w:styleId="Index5">
    <w:name w:val="index 5"/>
    <w:basedOn w:val="Normal"/>
    <w:next w:val="Normal"/>
    <w:uiPriority w:val="99"/>
    <w:rsid w:val="00683580"/>
    <w:pPr>
      <w:ind w:left="1100" w:hanging="220"/>
    </w:pPr>
    <w:rPr>
      <w:rFonts w:ascii="Times New Roman" w:hAnsi="Times New Roman"/>
      <w:sz w:val="18"/>
    </w:rPr>
  </w:style>
  <w:style w:type="paragraph" w:styleId="Index6">
    <w:name w:val="index 6"/>
    <w:basedOn w:val="Normal"/>
    <w:next w:val="Normal"/>
    <w:uiPriority w:val="99"/>
    <w:rsid w:val="00683580"/>
    <w:pPr>
      <w:ind w:left="1320" w:hanging="220"/>
    </w:pPr>
    <w:rPr>
      <w:rFonts w:ascii="Times New Roman" w:hAnsi="Times New Roman"/>
      <w:sz w:val="18"/>
    </w:rPr>
  </w:style>
  <w:style w:type="paragraph" w:styleId="Index7">
    <w:name w:val="index 7"/>
    <w:basedOn w:val="Normal"/>
    <w:next w:val="Normal"/>
    <w:uiPriority w:val="99"/>
    <w:rsid w:val="00683580"/>
    <w:pPr>
      <w:ind w:left="1540" w:hanging="220"/>
    </w:pPr>
    <w:rPr>
      <w:rFonts w:ascii="Times New Roman" w:hAnsi="Times New Roman"/>
      <w:sz w:val="18"/>
    </w:rPr>
  </w:style>
  <w:style w:type="paragraph" w:styleId="Index8">
    <w:name w:val="index 8"/>
    <w:basedOn w:val="Normal"/>
    <w:next w:val="Normal"/>
    <w:uiPriority w:val="99"/>
    <w:rsid w:val="00683580"/>
    <w:pPr>
      <w:ind w:left="1760" w:hanging="220"/>
    </w:pPr>
    <w:rPr>
      <w:rFonts w:ascii="Times New Roman" w:hAnsi="Times New Roman"/>
      <w:sz w:val="18"/>
    </w:rPr>
  </w:style>
  <w:style w:type="paragraph" w:styleId="Index9">
    <w:name w:val="index 9"/>
    <w:basedOn w:val="Normal"/>
    <w:next w:val="Normal"/>
    <w:uiPriority w:val="99"/>
    <w:rsid w:val="00683580"/>
    <w:pPr>
      <w:ind w:left="1980" w:hanging="220"/>
    </w:pPr>
    <w:rPr>
      <w:rFonts w:ascii="Times New Roman" w:hAnsi="Times New Roman"/>
      <w:sz w:val="18"/>
    </w:rPr>
  </w:style>
  <w:style w:type="paragraph" w:styleId="DocumentMap">
    <w:name w:val="Document Map"/>
    <w:basedOn w:val="Normal"/>
    <w:link w:val="DocumentMapChar"/>
    <w:uiPriority w:val="99"/>
    <w:rsid w:val="00683580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5545C"/>
    <w:rPr>
      <w:rFonts w:cs="Times New Roman"/>
      <w:sz w:val="2"/>
      <w:lang w:eastAsia="ar-SA" w:bidi="ar-SA"/>
    </w:rPr>
  </w:style>
  <w:style w:type="paragraph" w:styleId="BodyText3">
    <w:name w:val="Body Text 3"/>
    <w:basedOn w:val="Normal"/>
    <w:link w:val="BodyText3Char"/>
    <w:uiPriority w:val="99"/>
    <w:rsid w:val="00683580"/>
    <w:pPr>
      <w:tabs>
        <w:tab w:val="left" w:pos="-720"/>
      </w:tabs>
      <w:jc w:val="both"/>
    </w:pPr>
    <w:rPr>
      <w:b/>
      <w:spacing w:val="-2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44D36"/>
    <w:rPr>
      <w:rFonts w:ascii="Arial" w:hAnsi="Arial" w:cs="Times New Roman"/>
      <w:b/>
      <w:spacing w:val="-2"/>
      <w:sz w:val="22"/>
      <w:lang w:val="en-GB" w:eastAsia="ar-SA" w:bidi="ar-SA"/>
    </w:rPr>
  </w:style>
  <w:style w:type="paragraph" w:styleId="List2">
    <w:name w:val="List 2"/>
    <w:basedOn w:val="Normal"/>
    <w:uiPriority w:val="99"/>
    <w:rsid w:val="00683580"/>
    <w:pPr>
      <w:ind w:left="566" w:hanging="283"/>
    </w:pPr>
  </w:style>
  <w:style w:type="paragraph" w:styleId="List3">
    <w:name w:val="List 3"/>
    <w:basedOn w:val="Normal"/>
    <w:uiPriority w:val="99"/>
    <w:rsid w:val="00683580"/>
    <w:pPr>
      <w:ind w:left="849" w:hanging="283"/>
    </w:pPr>
  </w:style>
  <w:style w:type="paragraph" w:styleId="List4">
    <w:name w:val="List 4"/>
    <w:basedOn w:val="Normal"/>
    <w:uiPriority w:val="99"/>
    <w:rsid w:val="00683580"/>
    <w:pPr>
      <w:ind w:left="1132" w:hanging="283"/>
    </w:pPr>
  </w:style>
  <w:style w:type="paragraph" w:styleId="MessageHeader">
    <w:name w:val="Message Header"/>
    <w:basedOn w:val="Normal"/>
    <w:link w:val="MessageHeaderChar"/>
    <w:uiPriority w:val="99"/>
    <w:rsid w:val="00683580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95545C"/>
    <w:rPr>
      <w:rFonts w:ascii="Cambria" w:hAnsi="Cambria" w:cs="Times New Roman"/>
      <w:sz w:val="24"/>
      <w:szCs w:val="24"/>
      <w:shd w:val="pct20" w:color="auto" w:fill="auto"/>
      <w:lang w:eastAsia="ar-SA" w:bidi="ar-SA"/>
    </w:rPr>
  </w:style>
  <w:style w:type="paragraph" w:styleId="Closing">
    <w:name w:val="Closing"/>
    <w:basedOn w:val="Normal"/>
    <w:link w:val="ClosingChar"/>
    <w:uiPriority w:val="99"/>
    <w:rsid w:val="0068358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ListContinue">
    <w:name w:val="List Continue"/>
    <w:basedOn w:val="Normal"/>
    <w:uiPriority w:val="99"/>
    <w:rsid w:val="00683580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683580"/>
    <w:pPr>
      <w:spacing w:after="120"/>
      <w:ind w:left="566"/>
    </w:pPr>
  </w:style>
  <w:style w:type="paragraph" w:styleId="Title">
    <w:name w:val="Title"/>
    <w:basedOn w:val="Normal"/>
    <w:next w:val="Subtitle"/>
    <w:link w:val="TitleChar"/>
    <w:uiPriority w:val="99"/>
    <w:qFormat/>
    <w:rsid w:val="00683580"/>
    <w:pPr>
      <w:spacing w:before="240" w:after="60"/>
      <w:jc w:val="center"/>
    </w:pPr>
    <w:rPr>
      <w:b/>
      <w:kern w:val="1"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5545C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Subtitle">
    <w:name w:val="Subtitle"/>
    <w:basedOn w:val="Heading"/>
    <w:next w:val="BodyText"/>
    <w:link w:val="SubtitleChar"/>
    <w:uiPriority w:val="99"/>
    <w:qFormat/>
    <w:rsid w:val="0068358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5545C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Byline">
    <w:name w:val="Byline"/>
    <w:basedOn w:val="BodyText"/>
    <w:uiPriority w:val="99"/>
    <w:rsid w:val="00683580"/>
  </w:style>
  <w:style w:type="paragraph" w:styleId="NormalIndent">
    <w:name w:val="Normal Indent"/>
    <w:basedOn w:val="Normal"/>
    <w:uiPriority w:val="99"/>
    <w:rsid w:val="00683580"/>
    <w:pPr>
      <w:spacing w:line="240" w:lineRule="auto"/>
      <w:ind w:left="720"/>
    </w:pPr>
    <w:rPr>
      <w:sz w:val="20"/>
      <w:lang w:val="en-GB"/>
    </w:rPr>
  </w:style>
  <w:style w:type="paragraph" w:customStyle="1" w:styleId="artikel10">
    <w:name w:val="artikel&lt;10"/>
    <w:basedOn w:val="Normal"/>
    <w:uiPriority w:val="99"/>
    <w:rsid w:val="00683580"/>
    <w:pPr>
      <w:spacing w:after="240" w:line="240" w:lineRule="auto"/>
      <w:ind w:left="1418" w:hanging="1418"/>
    </w:pPr>
    <w:rPr>
      <w:b/>
      <w:caps/>
      <w:color w:val="800000"/>
      <w:lang w:val="en-GB"/>
    </w:rPr>
  </w:style>
  <w:style w:type="paragraph" w:customStyle="1" w:styleId="Body1">
    <w:name w:val="Body 1"/>
    <w:basedOn w:val="Normal"/>
    <w:uiPriority w:val="99"/>
    <w:rsid w:val="00683580"/>
    <w:pPr>
      <w:spacing w:after="120" w:line="336" w:lineRule="auto"/>
      <w:ind w:left="624"/>
      <w:jc w:val="both"/>
    </w:pPr>
    <w:rPr>
      <w:w w:val="105"/>
      <w:kern w:val="1"/>
      <w:sz w:val="20"/>
      <w:lang w:val="en-GB"/>
    </w:rPr>
  </w:style>
  <w:style w:type="paragraph" w:customStyle="1" w:styleId="Body2">
    <w:name w:val="Body 2"/>
    <w:basedOn w:val="Normal"/>
    <w:uiPriority w:val="99"/>
    <w:rsid w:val="00683580"/>
    <w:pPr>
      <w:spacing w:after="120" w:line="336" w:lineRule="auto"/>
      <w:ind w:left="624"/>
      <w:jc w:val="both"/>
    </w:pPr>
    <w:rPr>
      <w:w w:val="105"/>
      <w:kern w:val="1"/>
      <w:sz w:val="20"/>
      <w:lang w:val="en-GB"/>
    </w:rPr>
  </w:style>
  <w:style w:type="paragraph" w:customStyle="1" w:styleId="Level1">
    <w:name w:val="Level 1"/>
    <w:basedOn w:val="Normal"/>
    <w:next w:val="Body1"/>
    <w:uiPriority w:val="99"/>
    <w:rsid w:val="00683580"/>
    <w:pPr>
      <w:keepNext/>
      <w:numPr>
        <w:numId w:val="4"/>
      </w:numPr>
      <w:spacing w:before="140" w:after="140"/>
      <w:jc w:val="both"/>
      <w:outlineLvl w:val="0"/>
    </w:pPr>
    <w:rPr>
      <w:b/>
      <w:caps/>
      <w:w w:val="105"/>
      <w:kern w:val="1"/>
      <w:sz w:val="20"/>
      <w:lang w:val="en-GB"/>
    </w:rPr>
  </w:style>
  <w:style w:type="paragraph" w:customStyle="1" w:styleId="Level2">
    <w:name w:val="Level 2"/>
    <w:basedOn w:val="Normal"/>
    <w:next w:val="Body2"/>
    <w:uiPriority w:val="99"/>
    <w:rsid w:val="00683580"/>
    <w:pPr>
      <w:keepNext/>
      <w:numPr>
        <w:ilvl w:val="1"/>
        <w:numId w:val="4"/>
      </w:numPr>
      <w:jc w:val="both"/>
      <w:outlineLvl w:val="1"/>
    </w:pPr>
    <w:rPr>
      <w:b/>
      <w:w w:val="105"/>
      <w:kern w:val="1"/>
      <w:sz w:val="20"/>
      <w:lang w:val="en-GB"/>
    </w:rPr>
  </w:style>
  <w:style w:type="paragraph" w:customStyle="1" w:styleId="Level3">
    <w:name w:val="Level 3"/>
    <w:basedOn w:val="Normal"/>
    <w:uiPriority w:val="99"/>
    <w:rsid w:val="00683580"/>
    <w:pPr>
      <w:numPr>
        <w:ilvl w:val="2"/>
        <w:numId w:val="4"/>
      </w:numPr>
      <w:spacing w:after="120" w:line="336" w:lineRule="auto"/>
      <w:jc w:val="both"/>
      <w:outlineLvl w:val="2"/>
    </w:pPr>
    <w:rPr>
      <w:w w:val="105"/>
      <w:kern w:val="1"/>
      <w:sz w:val="20"/>
      <w:lang w:val="en-GB"/>
    </w:rPr>
  </w:style>
  <w:style w:type="paragraph" w:customStyle="1" w:styleId="Level4">
    <w:name w:val="Level 4"/>
    <w:basedOn w:val="Normal"/>
    <w:uiPriority w:val="99"/>
    <w:rsid w:val="00683580"/>
    <w:pPr>
      <w:numPr>
        <w:ilvl w:val="3"/>
        <w:numId w:val="4"/>
      </w:numPr>
      <w:spacing w:after="120" w:line="336" w:lineRule="auto"/>
      <w:jc w:val="both"/>
      <w:outlineLvl w:val="3"/>
    </w:pPr>
    <w:rPr>
      <w:w w:val="105"/>
      <w:kern w:val="1"/>
      <w:sz w:val="20"/>
      <w:lang w:val="en-GB"/>
    </w:rPr>
  </w:style>
  <w:style w:type="paragraph" w:customStyle="1" w:styleId="Level5">
    <w:name w:val="Level 5"/>
    <w:basedOn w:val="Level4"/>
    <w:uiPriority w:val="99"/>
    <w:rsid w:val="00683580"/>
    <w:pPr>
      <w:numPr>
        <w:ilvl w:val="4"/>
      </w:numPr>
      <w:tabs>
        <w:tab w:val="left" w:pos="1080"/>
      </w:tabs>
      <w:ind w:left="737"/>
      <w:outlineLvl w:val="4"/>
    </w:pPr>
  </w:style>
  <w:style w:type="paragraph" w:customStyle="1" w:styleId="Level6">
    <w:name w:val="Level 6"/>
    <w:basedOn w:val="Level5"/>
    <w:uiPriority w:val="99"/>
    <w:rsid w:val="00683580"/>
    <w:pPr>
      <w:numPr>
        <w:ilvl w:val="5"/>
      </w:numPr>
      <w:ind w:left="680"/>
      <w:outlineLvl w:val="5"/>
    </w:pPr>
  </w:style>
  <w:style w:type="paragraph" w:customStyle="1" w:styleId="Level7">
    <w:name w:val="Level 7"/>
    <w:basedOn w:val="Normal"/>
    <w:uiPriority w:val="99"/>
    <w:rsid w:val="00683580"/>
    <w:pPr>
      <w:numPr>
        <w:ilvl w:val="6"/>
        <w:numId w:val="4"/>
      </w:numPr>
      <w:spacing w:after="120" w:line="336" w:lineRule="auto"/>
      <w:jc w:val="both"/>
      <w:outlineLvl w:val="6"/>
    </w:pPr>
    <w:rPr>
      <w:w w:val="105"/>
      <w:kern w:val="1"/>
      <w:sz w:val="20"/>
      <w:lang w:val="en-GB"/>
    </w:rPr>
  </w:style>
  <w:style w:type="paragraph" w:customStyle="1" w:styleId="Level8">
    <w:name w:val="Level 8"/>
    <w:basedOn w:val="Normal"/>
    <w:uiPriority w:val="99"/>
    <w:rsid w:val="00683580"/>
    <w:pPr>
      <w:numPr>
        <w:ilvl w:val="7"/>
        <w:numId w:val="4"/>
      </w:numPr>
      <w:spacing w:after="120" w:line="336" w:lineRule="auto"/>
      <w:jc w:val="both"/>
      <w:outlineLvl w:val="7"/>
    </w:pPr>
    <w:rPr>
      <w:w w:val="105"/>
      <w:kern w:val="1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rsid w:val="00683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545C"/>
    <w:rPr>
      <w:rFonts w:cs="Times New Roman"/>
      <w:sz w:val="2"/>
      <w:lang w:eastAsia="ar-SA" w:bidi="ar-SA"/>
    </w:rPr>
  </w:style>
  <w:style w:type="paragraph" w:customStyle="1" w:styleId="ListAlpha1">
    <w:name w:val="List Alpha 1"/>
    <w:basedOn w:val="Normal"/>
    <w:next w:val="BodyText"/>
    <w:uiPriority w:val="99"/>
    <w:rsid w:val="00683580"/>
    <w:pPr>
      <w:numPr>
        <w:numId w:val="3"/>
      </w:numPr>
      <w:tabs>
        <w:tab w:val="left" w:pos="22"/>
      </w:tabs>
      <w:spacing w:after="200" w:line="288" w:lineRule="auto"/>
      <w:jc w:val="both"/>
    </w:pPr>
    <w:rPr>
      <w:rFonts w:ascii="CG Times" w:hAnsi="CG Times"/>
      <w:lang w:val="en-GB"/>
    </w:rPr>
  </w:style>
  <w:style w:type="paragraph" w:customStyle="1" w:styleId="ListAlpha2">
    <w:name w:val="List Alpha 2"/>
    <w:basedOn w:val="Normal"/>
    <w:next w:val="BodyText2"/>
    <w:uiPriority w:val="99"/>
    <w:rsid w:val="00683580"/>
    <w:pPr>
      <w:tabs>
        <w:tab w:val="left" w:pos="50"/>
        <w:tab w:val="num" w:pos="624"/>
      </w:tabs>
      <w:spacing w:after="200" w:line="288" w:lineRule="auto"/>
      <w:jc w:val="both"/>
    </w:pPr>
    <w:rPr>
      <w:rFonts w:ascii="CG Times" w:hAnsi="CG Times"/>
      <w:lang w:val="en-GB"/>
    </w:rPr>
  </w:style>
  <w:style w:type="paragraph" w:customStyle="1" w:styleId="ListAlpha3">
    <w:name w:val="List Alpha 3"/>
    <w:basedOn w:val="Normal"/>
    <w:next w:val="BodyText3"/>
    <w:uiPriority w:val="99"/>
    <w:rsid w:val="00683580"/>
    <w:pPr>
      <w:tabs>
        <w:tab w:val="left" w:pos="68"/>
        <w:tab w:val="num" w:pos="624"/>
      </w:tabs>
      <w:spacing w:after="200" w:line="288" w:lineRule="auto"/>
      <w:jc w:val="both"/>
    </w:pPr>
    <w:rPr>
      <w:rFonts w:ascii="CG Times" w:hAnsi="CG Times"/>
      <w:lang w:val="en-GB"/>
    </w:rPr>
  </w:style>
  <w:style w:type="paragraph" w:customStyle="1" w:styleId="ListRoman1">
    <w:name w:val="List Roman 1"/>
    <w:basedOn w:val="Normal"/>
    <w:next w:val="BodyText"/>
    <w:uiPriority w:val="99"/>
    <w:rsid w:val="00683580"/>
    <w:pPr>
      <w:numPr>
        <w:numId w:val="2"/>
      </w:numPr>
      <w:tabs>
        <w:tab w:val="left" w:pos="22"/>
      </w:tabs>
      <w:spacing w:after="200" w:line="288" w:lineRule="auto"/>
      <w:jc w:val="both"/>
    </w:pPr>
    <w:rPr>
      <w:rFonts w:ascii="CG Times" w:hAnsi="CG Times"/>
      <w:lang w:val="en-GB"/>
    </w:rPr>
  </w:style>
  <w:style w:type="paragraph" w:customStyle="1" w:styleId="ListRoman2">
    <w:name w:val="List Roman 2"/>
    <w:basedOn w:val="Normal"/>
    <w:next w:val="BodyText2"/>
    <w:uiPriority w:val="99"/>
    <w:rsid w:val="00683580"/>
    <w:pPr>
      <w:tabs>
        <w:tab w:val="left" w:pos="50"/>
        <w:tab w:val="num" w:pos="624"/>
      </w:tabs>
      <w:spacing w:after="200" w:line="288" w:lineRule="auto"/>
      <w:jc w:val="both"/>
    </w:pPr>
    <w:rPr>
      <w:rFonts w:ascii="CG Times" w:hAnsi="CG Times"/>
      <w:lang w:val="en-GB"/>
    </w:rPr>
  </w:style>
  <w:style w:type="paragraph" w:customStyle="1" w:styleId="ListRoman3">
    <w:name w:val="List Roman 3"/>
    <w:basedOn w:val="Normal"/>
    <w:next w:val="BodyText3"/>
    <w:uiPriority w:val="99"/>
    <w:rsid w:val="00683580"/>
    <w:pPr>
      <w:tabs>
        <w:tab w:val="left" w:pos="68"/>
        <w:tab w:val="num" w:pos="624"/>
      </w:tabs>
      <w:spacing w:after="200" w:line="288" w:lineRule="auto"/>
      <w:jc w:val="both"/>
    </w:pPr>
    <w:rPr>
      <w:rFonts w:ascii="CG Times" w:hAnsi="CG Times"/>
      <w:lang w:val="en-GB"/>
    </w:rPr>
  </w:style>
  <w:style w:type="paragraph" w:customStyle="1" w:styleId="BodyText1">
    <w:name w:val="Body Text1"/>
    <w:basedOn w:val="Normal"/>
    <w:uiPriority w:val="99"/>
    <w:rsid w:val="00683580"/>
    <w:pPr>
      <w:spacing w:after="240" w:line="240" w:lineRule="auto"/>
      <w:ind w:left="624" w:right="-1"/>
      <w:jc w:val="both"/>
    </w:pPr>
    <w:rPr>
      <w:rFonts w:ascii="Times New Roman" w:hAnsi="Times New Roman"/>
      <w:color w:val="000000"/>
      <w:sz w:val="24"/>
      <w:lang w:val="fr-FR"/>
    </w:rPr>
  </w:style>
  <w:style w:type="paragraph" w:customStyle="1" w:styleId="BodyText21">
    <w:name w:val="Body Text 21"/>
    <w:basedOn w:val="Normal"/>
    <w:uiPriority w:val="99"/>
    <w:rsid w:val="00683580"/>
    <w:pPr>
      <w:spacing w:after="240" w:line="240" w:lineRule="auto"/>
      <w:ind w:left="1418" w:right="-1"/>
      <w:jc w:val="both"/>
    </w:pPr>
    <w:rPr>
      <w:rFonts w:ascii="Times New Roman" w:hAnsi="Times New Roman"/>
      <w:color w:val="000000"/>
      <w:sz w:val="24"/>
      <w:lang w:val="fr-FR"/>
    </w:rPr>
  </w:style>
  <w:style w:type="paragraph" w:styleId="CommentText">
    <w:name w:val="annotation text"/>
    <w:basedOn w:val="Normal"/>
    <w:link w:val="CommentTextChar"/>
    <w:uiPriority w:val="99"/>
    <w:rsid w:val="0068358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545C"/>
    <w:rPr>
      <w:rFonts w:ascii="Arial" w:hAnsi="Arial" w:cs="Times New Roman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83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5545C"/>
    <w:rPr>
      <w:b/>
      <w:bCs/>
    </w:rPr>
  </w:style>
  <w:style w:type="paragraph" w:customStyle="1" w:styleId="Contents10">
    <w:name w:val="Contents 10"/>
    <w:basedOn w:val="Index"/>
    <w:uiPriority w:val="99"/>
    <w:rsid w:val="00683580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Normal"/>
    <w:uiPriority w:val="99"/>
    <w:rsid w:val="00683580"/>
    <w:pPr>
      <w:suppressLineNumbers/>
    </w:pPr>
  </w:style>
  <w:style w:type="paragraph" w:customStyle="1" w:styleId="TableHeading">
    <w:name w:val="Table Heading"/>
    <w:basedOn w:val="TableContents"/>
    <w:uiPriority w:val="99"/>
    <w:rsid w:val="00683580"/>
    <w:pPr>
      <w:jc w:val="center"/>
    </w:pPr>
    <w:rPr>
      <w:b/>
      <w:bCs/>
    </w:rPr>
  </w:style>
  <w:style w:type="paragraph" w:customStyle="1" w:styleId="Framecontents">
    <w:name w:val="Frame contents"/>
    <w:basedOn w:val="BodyText"/>
    <w:uiPriority w:val="99"/>
    <w:rsid w:val="00683580"/>
  </w:style>
  <w:style w:type="paragraph" w:styleId="TOC4">
    <w:name w:val="toc 4"/>
    <w:basedOn w:val="Normal"/>
    <w:next w:val="Normal"/>
    <w:autoRedefine/>
    <w:uiPriority w:val="99"/>
    <w:semiHidden/>
    <w:rsid w:val="00842A6D"/>
    <w:pPr>
      <w:ind w:left="660"/>
    </w:pPr>
  </w:style>
  <w:style w:type="paragraph" w:styleId="TOC5">
    <w:name w:val="toc 5"/>
    <w:basedOn w:val="Normal"/>
    <w:next w:val="Normal"/>
    <w:autoRedefine/>
    <w:uiPriority w:val="99"/>
    <w:semiHidden/>
    <w:rsid w:val="00842A6D"/>
    <w:pPr>
      <w:ind w:left="880"/>
    </w:pPr>
  </w:style>
  <w:style w:type="paragraph" w:styleId="TOC6">
    <w:name w:val="toc 6"/>
    <w:basedOn w:val="Normal"/>
    <w:next w:val="Normal"/>
    <w:autoRedefine/>
    <w:uiPriority w:val="99"/>
    <w:semiHidden/>
    <w:rsid w:val="00842A6D"/>
    <w:pPr>
      <w:ind w:left="1100"/>
    </w:pPr>
  </w:style>
  <w:style w:type="paragraph" w:customStyle="1" w:styleId="StyleBodyText3NotBoldPatternClearYellow">
    <w:name w:val="Style Body Text 3 + Not Bold Pattern: Clear (Yellow)"/>
    <w:basedOn w:val="BodyText3"/>
    <w:link w:val="StyleBodyText3NotBoldPatternClearYellowChar"/>
    <w:uiPriority w:val="99"/>
    <w:rsid w:val="00D44D36"/>
    <w:rPr>
      <w:b w:val="0"/>
      <w:shd w:val="clear" w:color="auto" w:fill="FFFF00"/>
    </w:rPr>
  </w:style>
  <w:style w:type="character" w:customStyle="1" w:styleId="StyleBodyText3NotBoldPatternClearYellowChar">
    <w:name w:val="Style Body Text 3 + Not Bold Pattern: Clear (Yellow) Char"/>
    <w:basedOn w:val="BodyText3Char"/>
    <w:link w:val="StyleBodyText3NotBoldPatternClearYellow"/>
    <w:uiPriority w:val="99"/>
    <w:locked/>
    <w:rsid w:val="00D44D36"/>
    <w:rPr>
      <w:shd w:val="clear" w:color="auto" w:fill="FFFF00"/>
    </w:rPr>
  </w:style>
  <w:style w:type="paragraph" w:customStyle="1" w:styleId="StyleBodyText3LeftPatternClearYellowLinespacingM">
    <w:name w:val="Style Body Text 3 + Left Pattern: Clear (Yellow) Line spacing:  M..."/>
    <w:basedOn w:val="BodyText3"/>
    <w:uiPriority w:val="99"/>
    <w:rsid w:val="00D44D36"/>
    <w:pPr>
      <w:shd w:val="clear" w:color="auto" w:fill="FFFFFF"/>
      <w:spacing w:line="288" w:lineRule="auto"/>
      <w:jc w:val="left"/>
    </w:pPr>
    <w:rPr>
      <w:bCs/>
      <w:shd w:val="clear" w:color="auto" w:fill="FFFF00"/>
    </w:rPr>
  </w:style>
  <w:style w:type="paragraph" w:styleId="ListParagraph">
    <w:name w:val="List Paragraph"/>
    <w:basedOn w:val="Normal"/>
    <w:uiPriority w:val="99"/>
    <w:qFormat/>
    <w:rsid w:val="00E70F4E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2A61E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FCCEE-3D52-4F6D-A563-20742B83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7</Pages>
  <Words>1047</Words>
  <Characters>7461</Characters>
  <Application>Microsoft Office Word</Application>
  <DocSecurity>0</DocSecurity>
  <Lines>62</Lines>
  <Paragraphs>16</Paragraphs>
  <ScaleCrop>false</ScaleCrop>
  <Company>KBC Exploitatie N.V.</Company>
  <LinksUpToDate>false</LinksUpToDate>
  <CharactersWithSpaces>8492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U96469</dc:creator>
  <cp:keywords/>
  <dc:description/>
  <cp:lastModifiedBy>Susanna.Iskandaryan</cp:lastModifiedBy>
  <cp:revision>64</cp:revision>
  <cp:lastPrinted>2015-05-04T05:22:00Z</cp:lastPrinted>
  <dcterms:created xsi:type="dcterms:W3CDTF">2013-09-30T09:50:00Z</dcterms:created>
  <dcterms:modified xsi:type="dcterms:W3CDTF">2015-07-02T05:32:00Z</dcterms:modified>
</cp:coreProperties>
</file>