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60C85" w14:textId="632F4928" w:rsidR="00691C9A" w:rsidRPr="008643B6" w:rsidRDefault="00691C9A" w:rsidP="008643B6">
      <w:pPr>
        <w:jc w:val="right"/>
        <w:rPr>
          <w:rFonts w:ascii="GHEA Mariam" w:hAnsi="GHEA Mariam" w:cs="GHEA Grapalat"/>
          <w:b/>
          <w:lang w:val="hy-AM"/>
        </w:rPr>
      </w:pPr>
      <w:bookmarkStart w:id="0" w:name="_GoBack"/>
      <w:bookmarkEnd w:id="0"/>
      <w:r w:rsidRPr="008643B6">
        <w:rPr>
          <w:rFonts w:ascii="GHEA Mariam" w:hAnsi="GHEA Mariam" w:cs="GHEA Grapalat"/>
          <w:b/>
          <w:lang w:val="hy-AM"/>
        </w:rPr>
        <w:t>ՆԱԽԱԳԻԾ</w:t>
      </w:r>
    </w:p>
    <w:p w14:paraId="788B1910" w14:textId="77777777" w:rsidR="00691C9A" w:rsidRPr="008643B6" w:rsidRDefault="00691C9A" w:rsidP="008643B6">
      <w:pPr>
        <w:widowControl w:val="0"/>
        <w:autoSpaceDE w:val="0"/>
        <w:autoSpaceDN w:val="0"/>
        <w:adjustRightInd w:val="0"/>
        <w:jc w:val="both"/>
        <w:rPr>
          <w:rFonts w:ascii="GHEA Mariam" w:hAnsi="GHEA Mariam" w:cs="GHEA Grapalat"/>
          <w:lang w:val="hy-AM"/>
        </w:rPr>
      </w:pPr>
    </w:p>
    <w:p w14:paraId="0B4D7759" w14:textId="77777777" w:rsidR="00691C9A" w:rsidRPr="008643B6" w:rsidRDefault="00691C9A" w:rsidP="008643B6">
      <w:pPr>
        <w:widowControl w:val="0"/>
        <w:autoSpaceDE w:val="0"/>
        <w:autoSpaceDN w:val="0"/>
        <w:adjustRightInd w:val="0"/>
        <w:jc w:val="center"/>
        <w:rPr>
          <w:rFonts w:ascii="GHEA Mariam" w:hAnsi="GHEA Mariam" w:cs="GHEA Grapalat"/>
          <w:b/>
          <w:lang w:val="hy-AM"/>
        </w:rPr>
      </w:pPr>
      <w:r w:rsidRPr="008643B6">
        <w:rPr>
          <w:rFonts w:ascii="GHEA Mariam" w:hAnsi="GHEA Mariam" w:cs="GHEA Grapalat"/>
          <w:b/>
          <w:lang w:val="hy-AM"/>
        </w:rPr>
        <w:t>ՀԱՅԱՍՏԱՆԻ ՀԱՆՐԱՊԵՏՈՒԹՅԱՆ ԿԱՌԱՎԱՐՈՒԹՅՈՒՆ</w:t>
      </w:r>
    </w:p>
    <w:p w14:paraId="35E8409D" w14:textId="77777777" w:rsidR="00691C9A" w:rsidRPr="008643B6" w:rsidRDefault="00691C9A" w:rsidP="008643B6">
      <w:pPr>
        <w:widowControl w:val="0"/>
        <w:autoSpaceDE w:val="0"/>
        <w:autoSpaceDN w:val="0"/>
        <w:adjustRightInd w:val="0"/>
        <w:jc w:val="center"/>
        <w:rPr>
          <w:rFonts w:ascii="GHEA Mariam" w:hAnsi="GHEA Mariam" w:cs="GHEA Grapalat"/>
          <w:b/>
          <w:lang w:val="hy-AM"/>
        </w:rPr>
      </w:pPr>
      <w:r w:rsidRPr="008643B6">
        <w:rPr>
          <w:rFonts w:ascii="GHEA Mariam" w:hAnsi="GHEA Mariam" w:cs="GHEA Grapalat"/>
          <w:b/>
          <w:lang w:val="hy-AM"/>
        </w:rPr>
        <w:t>Ո Ր Ո Շ ՈՒ Մ</w:t>
      </w:r>
    </w:p>
    <w:p w14:paraId="2A03921D" w14:textId="77777777" w:rsidR="00691C9A" w:rsidRPr="008643B6" w:rsidRDefault="00691C9A" w:rsidP="008643B6">
      <w:pPr>
        <w:widowControl w:val="0"/>
        <w:autoSpaceDE w:val="0"/>
        <w:autoSpaceDN w:val="0"/>
        <w:adjustRightInd w:val="0"/>
        <w:jc w:val="center"/>
        <w:rPr>
          <w:rFonts w:ascii="GHEA Mariam" w:hAnsi="GHEA Mariam" w:cs="GHEA Grapalat"/>
          <w:b/>
          <w:lang w:val="hy-AM"/>
        </w:rPr>
      </w:pPr>
    </w:p>
    <w:p w14:paraId="66093C86" w14:textId="77777777" w:rsidR="00691C9A" w:rsidRPr="008643B6" w:rsidRDefault="00691C9A" w:rsidP="008643B6">
      <w:pPr>
        <w:jc w:val="center"/>
        <w:rPr>
          <w:rFonts w:ascii="GHEA Mariam" w:hAnsi="GHEA Mariam" w:cs="GHEA Grapalat"/>
          <w:b/>
          <w:lang w:val="hy-AM"/>
        </w:rPr>
      </w:pPr>
      <w:r w:rsidRPr="008643B6">
        <w:rPr>
          <w:rFonts w:ascii="GHEA Mariam" w:hAnsi="GHEA Mariam" w:cs="GHEA Grapalat"/>
          <w:b/>
          <w:lang w:val="hy-AM"/>
        </w:rPr>
        <w:t>«____»____________2018 թ. N____-Ն</w:t>
      </w:r>
    </w:p>
    <w:p w14:paraId="0B63C04B" w14:textId="77777777" w:rsidR="00D37CD3" w:rsidRPr="008643B6" w:rsidRDefault="00D37CD3" w:rsidP="008643B6">
      <w:pPr>
        <w:jc w:val="center"/>
        <w:rPr>
          <w:rFonts w:ascii="GHEA Mariam" w:hAnsi="GHEA Mariam" w:cs="Sylfaen"/>
          <w:b/>
          <w:lang w:val="hy-AM"/>
        </w:rPr>
      </w:pPr>
    </w:p>
    <w:p w14:paraId="0CD4A809" w14:textId="035F056D" w:rsidR="00691C9A" w:rsidRPr="008643B6" w:rsidRDefault="00691C9A" w:rsidP="008643B6">
      <w:pPr>
        <w:jc w:val="center"/>
        <w:rPr>
          <w:rStyle w:val="Strong"/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shd w:val="clear" w:color="auto" w:fill="FFFFFF"/>
          <w:lang w:val="hy-AM"/>
        </w:rPr>
        <w:t xml:space="preserve">ՔԱՂԱՔԱՑԻԱԿԱՆ ԾԱՌԱՅՈՂԻՆ ԱՐՁԱԿՈՒՐԴ ՏՐԱՄԱԴՐԵԼՈՒ </w:t>
      </w:r>
      <w:r w:rsidRPr="008643B6">
        <w:rPr>
          <w:rFonts w:ascii="GHEA Mariam" w:hAnsi="GHEA Mariam" w:cs="GHEA Grapalat"/>
          <w:b/>
          <w:lang w:val="hy-AM"/>
        </w:rPr>
        <w:t xml:space="preserve">ԿԱՐԳԸ ԵՎ ՊԱՅՄԱՆՆԵՐԸ ՍԱՀՄԱՆԵԼՈՒ </w:t>
      </w:r>
      <w:r w:rsidRPr="008643B6">
        <w:rPr>
          <w:rStyle w:val="Strong"/>
          <w:rFonts w:ascii="GHEA Mariam" w:hAnsi="GHEA Mariam"/>
          <w:color w:val="000000"/>
          <w:shd w:val="clear" w:color="auto" w:fill="FFFFFF"/>
          <w:lang w:val="hy-AM"/>
        </w:rPr>
        <w:t>ՄԱՍԻՆ</w:t>
      </w:r>
    </w:p>
    <w:p w14:paraId="553F09E1" w14:textId="77777777" w:rsidR="00691C9A" w:rsidRPr="008643B6" w:rsidRDefault="00691C9A" w:rsidP="008643B6">
      <w:pPr>
        <w:spacing w:line="360" w:lineRule="auto"/>
        <w:jc w:val="center"/>
        <w:rPr>
          <w:rStyle w:val="Strong"/>
          <w:rFonts w:ascii="GHEA Mariam" w:hAnsi="GHEA Mariam"/>
          <w:color w:val="000000"/>
          <w:shd w:val="clear" w:color="auto" w:fill="FFFFFF"/>
          <w:lang w:val="hy-AM"/>
        </w:rPr>
      </w:pPr>
    </w:p>
    <w:p w14:paraId="6E6AE7CF" w14:textId="794F339B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hAnsi="GHEA Mariam" w:cs="GHEA Grapalat"/>
          <w:lang w:val="hy-AM"/>
        </w:rPr>
      </w:pPr>
      <w:r w:rsidRPr="008643B6">
        <w:rPr>
          <w:rFonts w:ascii="GHEA Mariam" w:hAnsi="GHEA Mariam" w:cs="GHEA Grapalat"/>
          <w:lang w:val="hy-AM"/>
        </w:rPr>
        <w:t xml:space="preserve">Հիմք ընդունելով 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«</w:t>
      </w:r>
      <w:r w:rsidRPr="008643B6">
        <w:rPr>
          <w:rFonts w:ascii="GHEA Mariam" w:hAnsi="GHEA Mariam" w:cs="GHEA Grapalat"/>
          <w:lang w:val="af-ZA"/>
        </w:rPr>
        <w:t>Քաղաքացիական ծառայության մասին</w:t>
      </w:r>
      <w:r w:rsidRPr="008643B6">
        <w:rPr>
          <w:rFonts w:ascii="GHEA Mariam" w:hAnsi="GHEA Mariam" w:cs="Sylfaen"/>
          <w:lang w:val="hy-AM"/>
        </w:rPr>
        <w:t>»</w:t>
      </w:r>
      <w:r w:rsidRPr="008643B6">
        <w:rPr>
          <w:rFonts w:ascii="GHEA Mariam" w:hAnsi="GHEA Mariam" w:cs="GHEA Grapalat"/>
          <w:lang w:val="hy-AM"/>
        </w:rPr>
        <w:t xml:space="preserve"> օրենքի 30-րդ հոդվածի 5-րդ մասը` Կառավարությունը որոշում է. </w:t>
      </w:r>
    </w:p>
    <w:p w14:paraId="164BDFB2" w14:textId="0EF325F0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1. Սահմանել քաղաքացիական ծառայողին արձակուրդ տրամադրելու կարգը և պայմանները՝ համաձայն հավելվածի:</w:t>
      </w:r>
    </w:p>
    <w:p w14:paraId="77D16DED" w14:textId="2F8311AD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2.</w:t>
      </w:r>
      <w:r w:rsidRPr="008643B6">
        <w:rPr>
          <w:rFonts w:ascii="GHEA Mariam" w:hAnsi="GHEA Mariam" w:cs="Sylfaen"/>
          <w:lang w:val="hy-AM"/>
        </w:rPr>
        <w:t xml:space="preserve"> Սույն որոշումն ուժի մեջ է պաշտոնական հրապարակմանը հաջորդող օրը</w:t>
      </w:r>
      <w:r w:rsidRPr="008643B6">
        <w:rPr>
          <w:rFonts w:ascii="GHEA Mariam" w:hAnsi="GHEA Mariam"/>
          <w:color w:val="000000"/>
          <w:lang w:val="hy-AM"/>
        </w:rPr>
        <w:t>:</w:t>
      </w:r>
    </w:p>
    <w:p w14:paraId="38731B21" w14:textId="77777777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32E4888C" w14:textId="77777777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0457283F" w14:textId="77777777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1EAFB402" w14:textId="77777777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55997044" w14:textId="77777777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7A74BBBD" w14:textId="77777777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4C755F37" w14:textId="77777777" w:rsidR="008764CC" w:rsidRPr="008643B6" w:rsidRDefault="008764CC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724F4169" w14:textId="77777777" w:rsidR="00691C9A" w:rsidRPr="008643B6" w:rsidRDefault="00691C9A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1BEFECF8" w14:textId="752DFCEE" w:rsidR="00536AEB" w:rsidRPr="008643B6" w:rsidRDefault="00536AEB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004D34CB" w14:textId="77777777" w:rsidR="002B660C" w:rsidRPr="008643B6" w:rsidRDefault="002B660C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1B993D7A" w14:textId="690C7A0D" w:rsidR="004E1E6A" w:rsidRPr="008643B6" w:rsidRDefault="004E1E6A" w:rsidP="008643B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Mariam" w:hAnsi="GHEA Mariam" w:cs="GHEA Grapalat"/>
          <w:lang w:val="hy-AM"/>
        </w:rPr>
      </w:pPr>
    </w:p>
    <w:p w14:paraId="66B7D159" w14:textId="77777777" w:rsidR="008643B6" w:rsidRDefault="008643B6">
      <w:pPr>
        <w:spacing w:after="200" w:line="276" w:lineRule="auto"/>
        <w:rPr>
          <w:rFonts w:ascii="GHEA Mariam" w:hAnsi="GHEA Mariam" w:cs="GHEA Grapalat"/>
          <w:lang w:val="hy-AM"/>
        </w:rPr>
      </w:pPr>
      <w:r>
        <w:rPr>
          <w:rFonts w:ascii="GHEA Mariam" w:hAnsi="GHEA Mariam" w:cs="GHEA Grapalat"/>
          <w:lang w:val="hy-AM"/>
        </w:rPr>
        <w:br w:type="page"/>
      </w:r>
    </w:p>
    <w:p w14:paraId="658D3B60" w14:textId="6D796F82" w:rsidR="00691C9A" w:rsidRPr="008643B6" w:rsidRDefault="00691C9A" w:rsidP="008643B6">
      <w:pPr>
        <w:widowControl w:val="0"/>
        <w:autoSpaceDE w:val="0"/>
        <w:autoSpaceDN w:val="0"/>
        <w:adjustRightInd w:val="0"/>
        <w:jc w:val="right"/>
        <w:rPr>
          <w:rFonts w:ascii="GHEA Mariam" w:hAnsi="GHEA Mariam" w:cs="GHEA Grapalat"/>
          <w:lang w:val="hy-AM"/>
        </w:rPr>
      </w:pPr>
      <w:r w:rsidRPr="008643B6">
        <w:rPr>
          <w:rFonts w:ascii="GHEA Mariam" w:hAnsi="GHEA Mariam" w:cs="GHEA Grapalat"/>
          <w:lang w:val="hy-AM"/>
        </w:rPr>
        <w:lastRenderedPageBreak/>
        <w:t>Հավելված</w:t>
      </w:r>
    </w:p>
    <w:p w14:paraId="762BB0CE" w14:textId="5C710066" w:rsidR="00691C9A" w:rsidRPr="008643B6" w:rsidRDefault="00691C9A" w:rsidP="008643B6">
      <w:pPr>
        <w:widowControl w:val="0"/>
        <w:autoSpaceDE w:val="0"/>
        <w:autoSpaceDN w:val="0"/>
        <w:adjustRightInd w:val="0"/>
        <w:jc w:val="right"/>
        <w:rPr>
          <w:rFonts w:ascii="GHEA Mariam" w:hAnsi="GHEA Mariam" w:cs="GHEA Grapalat"/>
          <w:lang w:val="hy-AM"/>
        </w:rPr>
      </w:pPr>
      <w:r w:rsidRPr="008643B6">
        <w:rPr>
          <w:rFonts w:ascii="GHEA Mariam" w:hAnsi="GHEA Mariam" w:cs="GHEA Grapalat"/>
          <w:lang w:val="hy-AM"/>
        </w:rPr>
        <w:t xml:space="preserve">ՀՀ </w:t>
      </w:r>
      <w:r w:rsidR="00E316BC" w:rsidRPr="008643B6">
        <w:rPr>
          <w:rFonts w:ascii="GHEA Mariam" w:hAnsi="GHEA Mariam" w:cs="GHEA Grapalat"/>
          <w:lang w:val="hy-AM"/>
        </w:rPr>
        <w:t>Կ</w:t>
      </w:r>
      <w:r w:rsidRPr="008643B6">
        <w:rPr>
          <w:rFonts w:ascii="GHEA Mariam" w:hAnsi="GHEA Mariam" w:cs="GHEA Grapalat"/>
          <w:lang w:val="hy-AM"/>
        </w:rPr>
        <w:t>առավարության 2018 թվականի</w:t>
      </w:r>
    </w:p>
    <w:p w14:paraId="052AD45D" w14:textId="684D147E" w:rsidR="00691C9A" w:rsidRPr="008643B6" w:rsidRDefault="00691C9A" w:rsidP="008643B6">
      <w:pPr>
        <w:shd w:val="clear" w:color="auto" w:fill="FFFFFF"/>
        <w:ind w:firstLine="709"/>
        <w:jc w:val="right"/>
        <w:rPr>
          <w:rFonts w:ascii="GHEA Mariam" w:hAnsi="GHEA Mariam" w:cs="GHEA Grapalat"/>
          <w:lang w:val="hy-AM"/>
        </w:rPr>
      </w:pPr>
      <w:r w:rsidRPr="008643B6">
        <w:rPr>
          <w:rFonts w:ascii="GHEA Mariam" w:hAnsi="GHEA Mariam" w:cs="Sylfaen"/>
          <w:lang w:val="hy-AM"/>
        </w:rPr>
        <w:t>«_____» __________</w:t>
      </w:r>
      <w:r w:rsidRPr="008643B6">
        <w:rPr>
          <w:rFonts w:ascii="GHEA Mariam" w:hAnsi="GHEA Mariam" w:cs="GHEA Grapalat"/>
          <w:lang w:val="hy-AM"/>
        </w:rPr>
        <w:t xml:space="preserve"> N ___Ն որոշման</w:t>
      </w:r>
    </w:p>
    <w:p w14:paraId="57219B45" w14:textId="77777777" w:rsidR="00691C9A" w:rsidRPr="008643B6" w:rsidRDefault="00691C9A" w:rsidP="008643B6">
      <w:pPr>
        <w:shd w:val="clear" w:color="auto" w:fill="FFFFFF"/>
        <w:ind w:firstLine="709"/>
        <w:jc w:val="center"/>
        <w:rPr>
          <w:rFonts w:ascii="GHEA Mariam" w:hAnsi="GHEA Mariam" w:cs="GHEA Grapalat"/>
          <w:lang w:val="hy-AM"/>
        </w:rPr>
      </w:pPr>
    </w:p>
    <w:p w14:paraId="3F4E9BB4" w14:textId="77777777" w:rsidR="00691C9A" w:rsidRPr="008643B6" w:rsidRDefault="00691C9A" w:rsidP="008643B6">
      <w:pPr>
        <w:shd w:val="clear" w:color="auto" w:fill="FFFFFF"/>
        <w:jc w:val="center"/>
        <w:rPr>
          <w:rFonts w:ascii="GHEA Mariam" w:hAnsi="GHEA Mariam" w:cs="GHEA Grapalat"/>
          <w:b/>
          <w:lang w:val="hy-AM"/>
        </w:rPr>
      </w:pPr>
      <w:r w:rsidRPr="008643B6">
        <w:rPr>
          <w:rFonts w:ascii="GHEA Mariam" w:hAnsi="GHEA Mariam" w:cs="GHEA Grapalat"/>
          <w:b/>
          <w:lang w:val="hy-AM"/>
        </w:rPr>
        <w:t>ԿԱՐԳ ԵՎ ՊԱՅՄԱՆՆԵՐ</w:t>
      </w:r>
    </w:p>
    <w:p w14:paraId="4508B777" w14:textId="34E73EBD" w:rsidR="00691C9A" w:rsidRDefault="00691C9A" w:rsidP="008643B6">
      <w:pPr>
        <w:widowControl w:val="0"/>
        <w:autoSpaceDE w:val="0"/>
        <w:autoSpaceDN w:val="0"/>
        <w:adjustRightInd w:val="0"/>
        <w:jc w:val="center"/>
        <w:rPr>
          <w:rFonts w:ascii="GHEA Mariam" w:hAnsi="GHEA Mariam"/>
          <w:b/>
          <w:shd w:val="clear" w:color="auto" w:fill="FFFFFF"/>
          <w:lang w:val="hy-AM"/>
        </w:rPr>
      </w:pPr>
      <w:r w:rsidRPr="008643B6">
        <w:rPr>
          <w:rFonts w:ascii="GHEA Mariam" w:hAnsi="GHEA Mariam"/>
          <w:b/>
          <w:shd w:val="clear" w:color="auto" w:fill="FFFFFF"/>
          <w:lang w:val="hy-AM"/>
        </w:rPr>
        <w:t>ՔԱՂԱՔԱՑԻԱԿԱՆ ԾԱՌԱՅՈՂԻՆ ԱՐՁԱԿՈՒՐԴ ՏՐԱՄԱԴՐԵԼՈՒ</w:t>
      </w:r>
    </w:p>
    <w:p w14:paraId="265EB8B8" w14:textId="77777777" w:rsidR="008643B6" w:rsidRPr="008643B6" w:rsidRDefault="008643B6" w:rsidP="008643B6">
      <w:pPr>
        <w:widowControl w:val="0"/>
        <w:autoSpaceDE w:val="0"/>
        <w:autoSpaceDN w:val="0"/>
        <w:adjustRightInd w:val="0"/>
        <w:jc w:val="center"/>
        <w:rPr>
          <w:rFonts w:ascii="GHEA Mariam" w:hAnsi="GHEA Mariam" w:cs="GHEA Grapalat"/>
          <w:b/>
          <w:lang w:val="hy-AM"/>
        </w:rPr>
      </w:pPr>
    </w:p>
    <w:p w14:paraId="2F44B470" w14:textId="49CC2D63" w:rsidR="00401B14" w:rsidRPr="008643B6" w:rsidRDefault="00401B14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1.</w:t>
      </w:r>
      <w:r w:rsidRPr="008643B6">
        <w:rPr>
          <w:rStyle w:val="Strong"/>
          <w:rFonts w:ascii="GHEA Mariam" w:hAnsi="GHEA Mariam" w:cs="Arial"/>
          <w:color w:val="000000"/>
          <w:lang w:val="hy-AM"/>
        </w:rPr>
        <w:t xml:space="preserve"> </w:t>
      </w:r>
      <w:r w:rsidRPr="008643B6">
        <w:rPr>
          <w:rFonts w:ascii="GHEA Mariam" w:hAnsi="GHEA Mariam"/>
          <w:color w:val="000000"/>
          <w:lang w:val="hy-AM"/>
        </w:rPr>
        <w:t>Սույն կարգով սահմանվում են քաղաքացիական ծառայողին արձակուրդ տրամադրելու կարգը և պայմանները:</w:t>
      </w:r>
    </w:p>
    <w:p w14:paraId="0940CDD3" w14:textId="13882EDE" w:rsidR="008D2D56" w:rsidRPr="00BD731F" w:rsidRDefault="00691C9A" w:rsidP="004E39B7">
      <w:pPr>
        <w:spacing w:line="360" w:lineRule="auto"/>
        <w:ind w:firstLine="720"/>
        <w:jc w:val="both"/>
        <w:rPr>
          <w:rFonts w:ascii="GHEA Mariam" w:hAnsi="GHEA Mariam" w:cs="Sylfaen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2. Քաղաքացիական ծառայողի արձակուրդի տրամադրումը</w:t>
      </w:r>
      <w:r w:rsidR="00CA3567" w:rsidRPr="008643B6">
        <w:rPr>
          <w:rFonts w:ascii="GHEA Mariam" w:hAnsi="GHEA Mariam"/>
          <w:color w:val="000000"/>
          <w:lang w:val="hy-AM"/>
        </w:rPr>
        <w:t xml:space="preserve"> (այդ թվում՝</w:t>
      </w:r>
      <w:r w:rsidRPr="008643B6">
        <w:rPr>
          <w:rFonts w:ascii="GHEA Mariam" w:hAnsi="GHEA Mariam"/>
          <w:color w:val="000000"/>
          <w:lang w:val="hy-AM"/>
        </w:rPr>
        <w:t xml:space="preserve"> տեղափոխումը կամ </w:t>
      </w:r>
      <w:r w:rsidR="00E87BE1" w:rsidRPr="008643B6">
        <w:rPr>
          <w:rFonts w:ascii="GHEA Mariam" w:hAnsi="GHEA Mariam"/>
          <w:color w:val="000000"/>
          <w:lang w:val="hy-AM"/>
        </w:rPr>
        <w:t xml:space="preserve">արձակուրդից </w:t>
      </w:r>
      <w:r w:rsidRPr="008643B6">
        <w:rPr>
          <w:rFonts w:ascii="GHEA Mariam" w:hAnsi="GHEA Mariam"/>
          <w:color w:val="000000"/>
          <w:lang w:val="hy-AM"/>
        </w:rPr>
        <w:t>հետ կանչելը</w:t>
      </w:r>
      <w:r w:rsidR="00CA3567" w:rsidRPr="008643B6">
        <w:rPr>
          <w:rFonts w:ascii="GHEA Mariam" w:hAnsi="GHEA Mariam"/>
          <w:color w:val="000000"/>
          <w:lang w:val="hy-AM"/>
        </w:rPr>
        <w:t>)</w:t>
      </w:r>
      <w:r w:rsidRPr="008643B6">
        <w:rPr>
          <w:rFonts w:ascii="GHEA Mariam" w:hAnsi="GHEA Mariam"/>
          <w:color w:val="000000"/>
          <w:lang w:val="hy-AM"/>
        </w:rPr>
        <w:t xml:space="preserve"> իրականացվում է գլխավոր քարտուղարի անհատական իրավական ակտով, իսկ գլխավոր քարտուղարի արձակուրդի տրամադրումը՝ համապատասխան մարմնի ղեկավարի անհատական իրավական ակտով</w:t>
      </w:r>
      <w:r w:rsidRPr="009372D7">
        <w:rPr>
          <w:rFonts w:ascii="GHEA Mariam" w:hAnsi="GHEA Mariam"/>
          <w:color w:val="000000"/>
          <w:lang w:val="hy-AM"/>
        </w:rPr>
        <w:t>:</w:t>
      </w:r>
      <w:r w:rsidR="000D4400" w:rsidRPr="009372D7">
        <w:rPr>
          <w:rFonts w:ascii="GHEA Mariam" w:hAnsi="GHEA Mariam" w:cs="Sylfaen"/>
          <w:lang w:val="hy-AM"/>
        </w:rPr>
        <w:t xml:space="preserve"> </w:t>
      </w:r>
      <w:r w:rsidR="00BD731F" w:rsidRPr="009372D7">
        <w:rPr>
          <w:rFonts w:ascii="GHEA Mariam" w:hAnsi="GHEA Mariam" w:cs="Sylfaen"/>
          <w:lang w:val="hy-AM"/>
        </w:rPr>
        <w:t>Մարդու իրավունքների պաշտպանի աշխատակազմում</w:t>
      </w:r>
      <w:r w:rsidR="000D4400" w:rsidRPr="009372D7">
        <w:rPr>
          <w:rFonts w:ascii="GHEA Mariam" w:hAnsi="GHEA Mariam" w:cs="Sylfaen"/>
          <w:lang w:val="hy-AM"/>
        </w:rPr>
        <w:t xml:space="preserve"> քաղաքացիական ծառայողին արձակուրդը տրամադրում է </w:t>
      </w:r>
      <w:r w:rsidR="00BD731F" w:rsidRPr="009372D7">
        <w:rPr>
          <w:rFonts w:ascii="GHEA Mariam" w:hAnsi="GHEA Mariam" w:cs="Sylfaen"/>
          <w:lang w:val="hy-AM"/>
        </w:rPr>
        <w:t>Մարդու իրավունքների պաշտպանը</w:t>
      </w:r>
      <w:r w:rsidR="000D4400" w:rsidRPr="009372D7">
        <w:rPr>
          <w:rFonts w:ascii="GHEA Mariam" w:hAnsi="GHEA Mariam" w:cs="Sylfaen"/>
          <w:lang w:val="hy-AM"/>
        </w:rPr>
        <w:t>, իսկ</w:t>
      </w:r>
      <w:r w:rsidR="00CA3567" w:rsidRPr="009372D7">
        <w:rPr>
          <w:rFonts w:ascii="GHEA Mariam" w:hAnsi="GHEA Mariam"/>
          <w:lang w:val="hy-AM"/>
        </w:rPr>
        <w:t xml:space="preserve"> </w:t>
      </w:r>
      <w:r w:rsidR="008D2D56" w:rsidRPr="009372D7">
        <w:rPr>
          <w:rFonts w:ascii="GHEA Mariam" w:hAnsi="GHEA Mariam" w:cs="Sylfaen"/>
          <w:lang w:val="hy-AM"/>
        </w:rPr>
        <w:t>Անվ</w:t>
      </w:r>
      <w:r w:rsidR="000D4400" w:rsidRPr="009372D7">
        <w:rPr>
          <w:rFonts w:ascii="GHEA Mariam" w:hAnsi="GHEA Mariam" w:cs="Sylfaen"/>
          <w:lang w:val="hy-AM"/>
        </w:rPr>
        <w:t xml:space="preserve">տանգության խորհրդի գրասենյակում՝ </w:t>
      </w:r>
      <w:r w:rsidR="008D2D56" w:rsidRPr="009372D7">
        <w:rPr>
          <w:rFonts w:ascii="GHEA Mariam" w:hAnsi="GHEA Mariam" w:cs="Sylfaen"/>
          <w:lang w:val="hy-AM"/>
        </w:rPr>
        <w:t>Անվտանգության խորհրդի քարտուղարը:</w:t>
      </w:r>
      <w:r w:rsidR="008D2D56" w:rsidRPr="008643B6">
        <w:rPr>
          <w:rFonts w:ascii="GHEA Mariam" w:hAnsi="GHEA Mariam" w:cs="Sylfaen"/>
          <w:lang w:val="hy-AM"/>
        </w:rPr>
        <w:t xml:space="preserve"> </w:t>
      </w:r>
    </w:p>
    <w:p w14:paraId="62D9B539" w14:textId="0054C392" w:rsidR="00691C9A" w:rsidRPr="008643B6" w:rsidRDefault="00691C9A" w:rsidP="008643B6">
      <w:pPr>
        <w:spacing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 xml:space="preserve">3. Քաղաքացիական ծառայողին </w:t>
      </w:r>
      <w:r w:rsidR="002C064B" w:rsidRPr="008643B6">
        <w:rPr>
          <w:rFonts w:ascii="GHEA Mariam" w:hAnsi="GHEA Mariam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արձակուրդը պետք է տրամադրվի այնպես, որ չխոչընդոտի տվյալ կառուցվածքային ստորաբաժանման բնականոն գործունեությանը:</w:t>
      </w:r>
    </w:p>
    <w:p w14:paraId="550A3EF2" w14:textId="6AB22D98" w:rsidR="00691C9A" w:rsidRPr="008643B6" w:rsidRDefault="00691C9A" w:rsidP="008643B6">
      <w:pPr>
        <w:spacing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4. Քաղաքացիական ծառայողը յուրաքանչյուր աշխատանքային տարվա համար ունի ամենամյա նվազագույն և ամենամյա լրացուցիչ արձակուրդի իրավունք:</w:t>
      </w:r>
    </w:p>
    <w:p w14:paraId="051DB1B2" w14:textId="77777777" w:rsidR="00691C9A" w:rsidRPr="008643B6" w:rsidRDefault="00691C9A" w:rsidP="008643B6">
      <w:pPr>
        <w:spacing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5. Քաղաքացիական ծառայողի ամենամյա նվազագույն արձակուրդի տևողությունը 20 աշխատանքային oր է, իսկ ամենամյա լրացուցիչ արձակուրդի տևողությունը՝ 4 աշխատանքային օր:</w:t>
      </w:r>
    </w:p>
    <w:p w14:paraId="6568CF1B" w14:textId="77777777" w:rsidR="005E79F9" w:rsidRPr="008643B6" w:rsidRDefault="00691C9A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6. Յ</w:t>
      </w:r>
      <w:r w:rsidRPr="008643B6">
        <w:rPr>
          <w:rFonts w:ascii="GHEA Mariam" w:hAnsi="GHEA Mariam" w:cs="Sylfaen"/>
          <w:color w:val="000000"/>
          <w:lang w:val="hy-AM"/>
        </w:rPr>
        <w:t>ուրաքանչյուր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աշխատանքային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տարվա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համար</w:t>
      </w:r>
      <w:r w:rsidRPr="008643B6">
        <w:rPr>
          <w:rFonts w:ascii="GHEA Mariam" w:hAnsi="GHEA Mariam"/>
          <w:color w:val="000000"/>
          <w:lang w:val="hy-AM"/>
        </w:rPr>
        <w:t xml:space="preserve"> քաղաքացիական ծառայողին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արձակուրդը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տրամադրվում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տվյալ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աշխատանքային</w:t>
      </w:r>
      <w:r w:rsidRPr="008643B6">
        <w:rPr>
          <w:rFonts w:ascii="Calibri" w:hAnsi="Calibri" w:cs="Calibri"/>
          <w:color w:val="000000"/>
          <w:lang w:val="hy-AM"/>
        </w:rPr>
        <w:t> </w:t>
      </w:r>
      <w:r w:rsidRPr="008643B6">
        <w:rPr>
          <w:rFonts w:ascii="GHEA Mariam" w:hAnsi="GHEA Mariam" w:cs="Sylfaen"/>
          <w:color w:val="000000"/>
          <w:lang w:val="hy-AM"/>
        </w:rPr>
        <w:t>տարում</w:t>
      </w:r>
      <w:r w:rsidR="00CE17C1" w:rsidRPr="008643B6">
        <w:rPr>
          <w:rFonts w:ascii="GHEA Mariam" w:hAnsi="GHEA Mariam"/>
          <w:color w:val="000000"/>
          <w:lang w:val="hy-AM"/>
        </w:rPr>
        <w:t xml:space="preserve">՝ </w:t>
      </w:r>
      <w:r w:rsidR="00CE17C1" w:rsidRPr="008643B6">
        <w:rPr>
          <w:rFonts w:ascii="GHEA Mariam" w:hAnsi="GHEA Mariam" w:cs="Sylfaen"/>
          <w:lang w:val="hy-AM"/>
        </w:rPr>
        <w:t>ամենամյա</w:t>
      </w:r>
      <w:r w:rsidR="00CE17C1" w:rsidRPr="008643B6">
        <w:rPr>
          <w:rFonts w:ascii="GHEA Mariam" w:hAnsi="GHEA Mariam"/>
          <w:lang w:val="hy-AM"/>
        </w:rPr>
        <w:t xml:space="preserve"> </w:t>
      </w:r>
      <w:r w:rsidR="00CE17C1" w:rsidRPr="008643B6">
        <w:rPr>
          <w:rFonts w:ascii="GHEA Mariam" w:hAnsi="GHEA Mariam" w:cs="Sylfaen"/>
          <w:lang w:val="hy-AM"/>
        </w:rPr>
        <w:t>արձակուրդի</w:t>
      </w:r>
      <w:r w:rsidR="00CE17C1" w:rsidRPr="008643B6">
        <w:rPr>
          <w:rFonts w:ascii="GHEA Mariam" w:hAnsi="GHEA Mariam"/>
          <w:lang w:val="hy-AM"/>
        </w:rPr>
        <w:t xml:space="preserve"> </w:t>
      </w:r>
      <w:r w:rsidR="00CE17C1" w:rsidRPr="008643B6">
        <w:rPr>
          <w:rFonts w:ascii="GHEA Mariam" w:hAnsi="GHEA Mariam" w:cs="Sylfaen"/>
          <w:lang w:val="hy-AM"/>
        </w:rPr>
        <w:t>տրամադրման</w:t>
      </w:r>
      <w:r w:rsidR="00CE17C1" w:rsidRPr="008643B6">
        <w:rPr>
          <w:rFonts w:ascii="GHEA Mariam" w:hAnsi="GHEA Mariam"/>
          <w:lang w:val="hy-AM"/>
        </w:rPr>
        <w:t xml:space="preserve"> </w:t>
      </w:r>
      <w:r w:rsidR="00D26B72" w:rsidRPr="008643B6">
        <w:rPr>
          <w:rFonts w:ascii="GHEA Mariam" w:hAnsi="GHEA Mariam" w:cs="Sylfaen"/>
          <w:lang w:val="hy-AM"/>
        </w:rPr>
        <w:t>ժամանակացույցին</w:t>
      </w:r>
      <w:r w:rsidR="00CE17C1" w:rsidRPr="008643B6">
        <w:rPr>
          <w:rFonts w:ascii="GHEA Mariam" w:hAnsi="GHEA Mariam"/>
          <w:lang w:val="hy-AM"/>
        </w:rPr>
        <w:t xml:space="preserve"> </w:t>
      </w:r>
      <w:r w:rsidR="00CE17C1" w:rsidRPr="008643B6">
        <w:rPr>
          <w:rFonts w:ascii="GHEA Mariam" w:hAnsi="GHEA Mariam" w:cs="Sylfaen"/>
          <w:lang w:val="hy-AM"/>
        </w:rPr>
        <w:t>համապատասխան</w:t>
      </w:r>
      <w:r w:rsidR="00CE17C1" w:rsidRPr="008643B6">
        <w:rPr>
          <w:rFonts w:ascii="GHEA Mariam" w:hAnsi="GHEA Mariam"/>
          <w:lang w:val="hy-AM"/>
        </w:rPr>
        <w:t>:</w:t>
      </w:r>
    </w:p>
    <w:p w14:paraId="5F369CBB" w14:textId="4BAFCB17" w:rsidR="00691C9A" w:rsidRPr="008643B6" w:rsidRDefault="007F1478" w:rsidP="0006429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lang w:val="hy-AM"/>
        </w:rPr>
      </w:pPr>
      <w:r w:rsidRPr="008643B6">
        <w:rPr>
          <w:rFonts w:ascii="GHEA Mariam" w:hAnsi="GHEA Mariam"/>
          <w:lang w:val="hy-AM"/>
        </w:rPr>
        <w:lastRenderedPageBreak/>
        <w:t>7</w:t>
      </w:r>
      <w:r w:rsidR="005E79F9" w:rsidRPr="008643B6">
        <w:rPr>
          <w:rFonts w:ascii="GHEA Mariam" w:hAnsi="GHEA Mariam"/>
          <w:lang w:val="hy-AM"/>
        </w:rPr>
        <w:t xml:space="preserve">. </w:t>
      </w:r>
      <w:r w:rsidR="00C75EF8" w:rsidRPr="008643B6">
        <w:rPr>
          <w:rFonts w:ascii="GHEA Mariam" w:hAnsi="GHEA Mariam"/>
          <w:lang w:val="hy-AM"/>
        </w:rPr>
        <w:t>Արձակուրդի տրամադրման ժամանակացույցում ներառելու նպատակով՝ կառուցվածքային ստորաբաժանումների ղեկավարներն իրենց ստորաբաժանումների քաղաքացիական ծառայողների հետ համաձայնեցված ժամանակացույցերը գլխավոր քարտուղարին են ներկայացնում մինչև նախորդ տարվա դեկտեմբերի 1</w:t>
      </w:r>
      <w:r w:rsidR="007378C2">
        <w:rPr>
          <w:rFonts w:ascii="GHEA Mariam" w:hAnsi="GHEA Mariam"/>
          <w:lang w:val="hy-AM"/>
        </w:rPr>
        <w:t>5</w:t>
      </w:r>
      <w:r w:rsidR="00C75EF8" w:rsidRPr="008643B6">
        <w:rPr>
          <w:rFonts w:ascii="GHEA Mariam" w:hAnsi="GHEA Mariam"/>
          <w:lang w:val="hy-AM"/>
        </w:rPr>
        <w:t xml:space="preserve">-ը։ </w:t>
      </w:r>
      <w:r w:rsidR="0024711E" w:rsidRPr="008643B6">
        <w:rPr>
          <w:rFonts w:ascii="GHEA Mariam" w:hAnsi="GHEA Mariam"/>
          <w:lang w:val="hy-AM"/>
        </w:rPr>
        <w:t>Ամենամյա արձակուրդի տրամադրման ժամանակացույցում ներառվում են նաև</w:t>
      </w:r>
      <w:r w:rsidR="00926C38" w:rsidRPr="008643B6">
        <w:rPr>
          <w:rFonts w:ascii="GHEA Mariam" w:hAnsi="GHEA Mariam"/>
          <w:lang w:val="hy-AM"/>
        </w:rPr>
        <w:t xml:space="preserve"> նախորդ տարվա տեղափոխված </w:t>
      </w:r>
      <w:r w:rsidR="00B4105B" w:rsidRPr="008643B6">
        <w:rPr>
          <w:rFonts w:ascii="GHEA Mariam" w:hAnsi="GHEA Mariam"/>
          <w:lang w:val="hy-AM"/>
        </w:rPr>
        <w:t xml:space="preserve">արձակուրդի </w:t>
      </w:r>
      <w:r w:rsidR="00926C38" w:rsidRPr="008643B6">
        <w:rPr>
          <w:rFonts w:ascii="GHEA Mariam" w:hAnsi="GHEA Mariam"/>
          <w:lang w:val="hy-AM"/>
        </w:rPr>
        <w:t>օրերը:</w:t>
      </w:r>
      <w:r w:rsidR="0006429D" w:rsidRPr="0006429D">
        <w:rPr>
          <w:rFonts w:ascii="GHEA Mariam" w:hAnsi="GHEA Mariam"/>
          <w:lang w:val="hy-AM"/>
        </w:rPr>
        <w:t xml:space="preserve"> </w:t>
      </w:r>
      <w:r w:rsidR="0006429D" w:rsidRPr="0046332D">
        <w:rPr>
          <w:rFonts w:ascii="GHEA Mariam" w:hAnsi="GHEA Mariam"/>
          <w:lang w:val="hy-AM"/>
        </w:rPr>
        <w:t>Ամենամյա արձակուրդի տրամադրման ժամանակացույցում փոփոխությունները</w:t>
      </w:r>
      <w:r w:rsidR="003602BB" w:rsidRPr="0046332D">
        <w:rPr>
          <w:rFonts w:ascii="GHEA Mariam" w:hAnsi="GHEA Mariam"/>
          <w:lang w:val="hy-AM"/>
        </w:rPr>
        <w:t xml:space="preserve"> </w:t>
      </w:r>
      <w:r w:rsidR="0006429D" w:rsidRPr="0046332D">
        <w:rPr>
          <w:rFonts w:ascii="GHEA Mariam" w:hAnsi="GHEA Mariam"/>
          <w:lang w:val="hy-AM"/>
        </w:rPr>
        <w:t xml:space="preserve">կատարվում </w:t>
      </w:r>
      <w:r w:rsidR="006C76B7" w:rsidRPr="0046332D">
        <w:rPr>
          <w:rFonts w:ascii="GHEA Mariam" w:hAnsi="GHEA Mariam"/>
          <w:lang w:val="hy-AM"/>
        </w:rPr>
        <w:t xml:space="preserve">են </w:t>
      </w:r>
      <w:r w:rsidR="0006429D" w:rsidRPr="0046332D">
        <w:rPr>
          <w:rFonts w:ascii="GHEA Mariam" w:hAnsi="GHEA Mariam"/>
          <w:lang w:val="hy-AM"/>
        </w:rPr>
        <w:t xml:space="preserve">սույն կարգով նախատեսված հիմքերով ամենամյա արձակուրդի տեղափոխման դեպքերում, ինչպես նաև նոր ընդունված (այդ թվում </w:t>
      </w:r>
      <w:r w:rsidR="0006429D" w:rsidRPr="0046332D">
        <w:rPr>
          <w:rFonts w:ascii="GHEA Mariam" w:hAnsi="GHEA Mariam"/>
          <w:shd w:val="clear" w:color="auto" w:fill="FFFFFF"/>
          <w:lang w:val="hy-AM"/>
        </w:rPr>
        <w:t>«</w:t>
      </w:r>
      <w:r w:rsidR="0006429D" w:rsidRPr="0046332D">
        <w:rPr>
          <w:rFonts w:ascii="GHEA Mariam" w:hAnsi="GHEA Mariam" w:cs="Sylfaen"/>
          <w:shd w:val="clear" w:color="auto" w:fill="FFFFFF"/>
          <w:lang w:val="hy-AM"/>
        </w:rPr>
        <w:t>Քաղաքացիական ծառայության մասին</w:t>
      </w:r>
      <w:r w:rsidR="0006429D" w:rsidRPr="0046332D">
        <w:rPr>
          <w:rFonts w:ascii="GHEA Mariam" w:hAnsi="GHEA Mariam"/>
          <w:shd w:val="clear" w:color="auto" w:fill="FFFFFF"/>
          <w:lang w:val="hy-AM"/>
        </w:rPr>
        <w:t>»</w:t>
      </w:r>
      <w:r w:rsidR="0006429D" w:rsidRPr="0046332D">
        <w:rPr>
          <w:rFonts w:ascii="GHEA Mariam" w:hAnsi="GHEA Mariam" w:cs="Sylfaen"/>
          <w:shd w:val="clear" w:color="auto" w:fill="FFFFFF"/>
          <w:lang w:val="hy-AM"/>
        </w:rPr>
        <w:t xml:space="preserve"> օրենքի 12-րդ հոդվածի 9-րդ մասով նախատեսված կարգով գործուղված</w:t>
      </w:r>
      <w:r w:rsidR="0006429D" w:rsidRPr="0046332D">
        <w:rPr>
          <w:rFonts w:ascii="GHEA Mariam" w:hAnsi="GHEA Mariam"/>
          <w:lang w:val="hy-AM"/>
        </w:rPr>
        <w:t xml:space="preserve">) </w:t>
      </w:r>
      <w:r w:rsidR="0006429D" w:rsidRPr="0046332D">
        <w:rPr>
          <w:rFonts w:ascii="GHEA Mariam" w:hAnsi="GHEA Mariam" w:cs="Sylfaen"/>
          <w:shd w:val="clear" w:color="auto" w:fill="FFFFFF"/>
          <w:lang w:val="hy-AM"/>
        </w:rPr>
        <w:t>ծառայողների</w:t>
      </w:r>
      <w:r w:rsidR="0006429D" w:rsidRPr="0046332D">
        <w:rPr>
          <w:rFonts w:ascii="GHEA Mariam" w:hAnsi="GHEA Mariam"/>
          <w:lang w:val="hy-AM"/>
        </w:rPr>
        <w:t xml:space="preserve"> արձակուրդի տրամադրման ժամկետների </w:t>
      </w:r>
      <w:r w:rsidR="00F81BF0" w:rsidRPr="00FA4922">
        <w:rPr>
          <w:rFonts w:ascii="GHEA Mariam" w:hAnsi="GHEA Mariam"/>
          <w:lang w:val="hy-AM"/>
        </w:rPr>
        <w:t>նախատեսման</w:t>
      </w:r>
      <w:r w:rsidR="00700793" w:rsidRPr="0046332D">
        <w:rPr>
          <w:rFonts w:ascii="GHEA Mariam" w:hAnsi="GHEA Mariam"/>
          <w:lang w:val="hy-AM"/>
        </w:rPr>
        <w:t xml:space="preserve"> </w:t>
      </w:r>
      <w:r w:rsidR="0006429D" w:rsidRPr="0046332D">
        <w:rPr>
          <w:rFonts w:ascii="GHEA Mariam" w:hAnsi="GHEA Mariam"/>
          <w:lang w:val="hy-AM"/>
        </w:rPr>
        <w:t>նպատակով:</w:t>
      </w:r>
      <w:r w:rsidR="0006429D">
        <w:rPr>
          <w:rFonts w:ascii="GHEA Mariam" w:hAnsi="GHEA Mariam"/>
          <w:lang w:val="hy-AM"/>
        </w:rPr>
        <w:t xml:space="preserve"> </w:t>
      </w:r>
    </w:p>
    <w:p w14:paraId="4D278C12" w14:textId="494FA791" w:rsidR="00691C9A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9372D7">
        <w:rPr>
          <w:rFonts w:ascii="GHEA Mariam" w:hAnsi="GHEA Mariam"/>
          <w:color w:val="000000"/>
          <w:shd w:val="clear" w:color="auto" w:fill="FFFFFF"/>
          <w:lang w:val="hy-AM"/>
        </w:rPr>
        <w:t>8</w:t>
      </w:r>
      <w:r w:rsidR="00691C9A" w:rsidRPr="009372D7">
        <w:rPr>
          <w:rFonts w:ascii="GHEA Mariam" w:hAnsi="GHEA Mariam"/>
          <w:color w:val="000000"/>
          <w:shd w:val="clear" w:color="auto" w:fill="FFFFFF"/>
          <w:lang w:val="hy-AM"/>
        </w:rPr>
        <w:t>.</w:t>
      </w:r>
      <w:r w:rsidR="00E55654" w:rsidRPr="009372D7">
        <w:rPr>
          <w:rFonts w:ascii="GHEA Mariam" w:hAnsi="GHEA Mariam"/>
          <w:color w:val="000000"/>
          <w:shd w:val="clear" w:color="auto" w:fill="FFFFFF"/>
          <w:lang w:val="hy-AM"/>
        </w:rPr>
        <w:t xml:space="preserve"> Ամենամյա լրացուցիչ արձակուրդը </w:t>
      </w:r>
      <w:r w:rsidR="00691C9A" w:rsidRPr="009372D7">
        <w:rPr>
          <w:rFonts w:ascii="GHEA Mariam" w:hAnsi="GHEA Mariam"/>
          <w:color w:val="000000"/>
          <w:shd w:val="clear" w:color="auto" w:fill="FFFFFF"/>
          <w:lang w:val="hy-AM"/>
        </w:rPr>
        <w:t>միացվ</w:t>
      </w:r>
      <w:r w:rsidR="00E55654" w:rsidRPr="009372D7">
        <w:rPr>
          <w:rFonts w:ascii="GHEA Mariam" w:hAnsi="GHEA Mariam"/>
          <w:color w:val="000000"/>
          <w:shd w:val="clear" w:color="auto" w:fill="FFFFFF"/>
          <w:lang w:val="hy-AM"/>
        </w:rPr>
        <w:t>ում է</w:t>
      </w:r>
      <w:r w:rsidR="00691C9A" w:rsidRPr="009372D7">
        <w:rPr>
          <w:rFonts w:ascii="GHEA Mariam" w:hAnsi="GHEA Mariam"/>
          <w:color w:val="000000"/>
          <w:shd w:val="clear" w:color="auto" w:fill="FFFFFF"/>
          <w:lang w:val="hy-AM"/>
        </w:rPr>
        <w:t xml:space="preserve"> ամենամյա նվազագույն արձակուրդին </w:t>
      </w:r>
      <w:r w:rsidR="00E55654" w:rsidRPr="009372D7">
        <w:rPr>
          <w:rFonts w:ascii="GHEA Mariam" w:hAnsi="GHEA Mariam"/>
          <w:color w:val="000000"/>
          <w:shd w:val="clear" w:color="auto" w:fill="FFFFFF"/>
          <w:lang w:val="hy-AM"/>
        </w:rPr>
        <w:t>և կարող է տրամադրվել միասին կամ</w:t>
      </w:r>
      <w:r w:rsidR="00691C9A" w:rsidRPr="009372D7">
        <w:rPr>
          <w:rFonts w:ascii="GHEA Mariam" w:hAnsi="GHEA Mariam"/>
          <w:color w:val="000000"/>
          <w:shd w:val="clear" w:color="auto" w:fill="FFFFFF"/>
          <w:lang w:val="hy-AM"/>
        </w:rPr>
        <w:t xml:space="preserve"> առանձին:</w:t>
      </w:r>
    </w:p>
    <w:p w14:paraId="01357C17" w14:textId="158CB910" w:rsidR="00691C9A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9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>. Կողմերի համաձայնությամբ ամենամյա արձակուրդը կարող է տրամադրվել մասերով: Ամենամյա արձակուրդը մասերով տրամադրելու դեպքում ամենամյա արձակուրդի մասերից մեկը պետք է կազմի առնվազն 10 աշխատանքային օր:</w:t>
      </w:r>
      <w:r w:rsidR="00691C9A" w:rsidRPr="008643B6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14:paraId="376A6950" w14:textId="69BF3D56" w:rsidR="00C727EC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10</w:t>
      </w:r>
      <w:r w:rsidR="00691C9A" w:rsidRPr="008643B6">
        <w:rPr>
          <w:rFonts w:ascii="GHEA Mariam" w:hAnsi="GHEA Mariam"/>
          <w:color w:val="000000"/>
          <w:lang w:val="hy-AM"/>
        </w:rPr>
        <w:t xml:space="preserve">. </w:t>
      </w:r>
      <w:r w:rsidR="00691C9A" w:rsidRPr="008643B6">
        <w:rPr>
          <w:rFonts w:ascii="GHEA Mariam" w:hAnsi="GHEA Mariam" w:cs="Sylfaen"/>
          <w:color w:val="000000"/>
          <w:lang w:val="hy-AM"/>
        </w:rPr>
        <w:t>Աշխատանքային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առաջին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տարվա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համար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քաղաքացիական ծառայողին</w:t>
      </w:r>
      <w:r w:rsidR="008471A1" w:rsidRPr="008643B6">
        <w:rPr>
          <w:rFonts w:ascii="GHEA Mariam" w:hAnsi="GHEA Mariam" w:cs="Sylfaen"/>
          <w:color w:val="000000"/>
          <w:lang w:val="hy-AM"/>
        </w:rPr>
        <w:t xml:space="preserve"> կարող է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տրամադրվ</w:t>
      </w:r>
      <w:r w:rsidR="008471A1" w:rsidRPr="008643B6">
        <w:rPr>
          <w:rFonts w:ascii="GHEA Mariam" w:hAnsi="GHEA Mariam" w:cs="Sylfaen"/>
          <w:color w:val="000000"/>
          <w:lang w:val="hy-AM"/>
        </w:rPr>
        <w:t>ել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տվյալ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մարմնում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անընդհատ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աշխատանքի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վեց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ամիսը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լրանալուց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հետո</w:t>
      </w:r>
      <w:r w:rsidR="00691C9A" w:rsidRPr="008643B6">
        <w:rPr>
          <w:rFonts w:ascii="GHEA Mariam" w:hAnsi="GHEA Mariam"/>
          <w:color w:val="000000"/>
          <w:lang w:val="hy-AM"/>
        </w:rPr>
        <w:t xml:space="preserve">: </w:t>
      </w:r>
      <w:r w:rsidR="00691C9A" w:rsidRPr="008643B6">
        <w:rPr>
          <w:rFonts w:ascii="GHEA Mariam" w:hAnsi="GHEA Mariam" w:cs="Sylfaen"/>
          <w:color w:val="000000"/>
          <w:lang w:val="hy-AM"/>
        </w:rPr>
        <w:t>Երկրորդ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և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յուրաքանչյուր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հաջորդ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աշխատանքային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տարվա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համար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տրամադրվում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է</w:t>
      </w:r>
      <w:r w:rsidR="00445733" w:rsidRPr="008643B6">
        <w:rPr>
          <w:rFonts w:ascii="GHEA Mariam" w:hAnsi="GHEA Mariam" w:cs="Sylfaen"/>
          <w:color w:val="000000"/>
          <w:lang w:val="hy-AM"/>
        </w:rPr>
        <w:t xml:space="preserve"> </w:t>
      </w:r>
      <w:r w:rsidR="00445733" w:rsidRPr="007378C2">
        <w:rPr>
          <w:rFonts w:ascii="GHEA Mariam" w:hAnsi="GHEA Mariam" w:cs="Sylfaen"/>
          <w:color w:val="000000"/>
          <w:lang w:val="hy-AM"/>
        </w:rPr>
        <w:t xml:space="preserve">սույն կարգի </w:t>
      </w:r>
      <w:r w:rsidR="00D20C20" w:rsidRPr="007378C2">
        <w:rPr>
          <w:rFonts w:ascii="GHEA Mariam" w:hAnsi="GHEA Mariam" w:cs="Sylfaen"/>
          <w:color w:val="000000"/>
          <w:lang w:val="hy-AM"/>
        </w:rPr>
        <w:t>7</w:t>
      </w:r>
      <w:r w:rsidR="00445733" w:rsidRPr="007378C2">
        <w:rPr>
          <w:rFonts w:ascii="GHEA Mariam" w:hAnsi="GHEA Mariam" w:cs="Sylfaen"/>
          <w:color w:val="000000"/>
          <w:lang w:val="hy-AM"/>
        </w:rPr>
        <w:t xml:space="preserve">-րդ կետով </w:t>
      </w:r>
      <w:r w:rsidR="00D20C20" w:rsidRPr="007378C2">
        <w:rPr>
          <w:rFonts w:ascii="GHEA Mariam" w:hAnsi="GHEA Mariam" w:cs="Sylfaen"/>
          <w:color w:val="000000"/>
          <w:lang w:val="hy-AM"/>
        </w:rPr>
        <w:t xml:space="preserve">նախատեսված կարգով </w:t>
      </w:r>
      <w:r w:rsidR="007378C2" w:rsidRPr="0046332D">
        <w:rPr>
          <w:rFonts w:ascii="GHEA Mariam" w:hAnsi="GHEA Mariam" w:cs="Sylfaen"/>
          <w:color w:val="000000"/>
          <w:lang w:val="hy-AM"/>
        </w:rPr>
        <w:t>կազմված</w:t>
      </w:r>
      <w:r w:rsidR="00445733" w:rsidRPr="007378C2">
        <w:rPr>
          <w:rFonts w:ascii="GHEA Mariam" w:hAnsi="GHEA Mariam" w:cs="Sylfaen"/>
          <w:color w:val="000000"/>
          <w:lang w:val="hy-AM"/>
        </w:rPr>
        <w:t xml:space="preserve"> </w:t>
      </w:r>
      <w:r w:rsidR="00691C9A" w:rsidRPr="007378C2">
        <w:rPr>
          <w:rFonts w:ascii="GHEA Mariam" w:hAnsi="GHEA Mariam" w:cs="Sylfaen"/>
          <w:color w:val="000000"/>
          <w:lang w:val="hy-AM"/>
        </w:rPr>
        <w:t>ամենամյա</w:t>
      </w:r>
      <w:r w:rsidR="00691C9A" w:rsidRPr="007378C2">
        <w:rPr>
          <w:rFonts w:ascii="GHEA Mariam" w:hAnsi="GHEA Mariam"/>
          <w:color w:val="000000"/>
          <w:lang w:val="hy-AM"/>
        </w:rPr>
        <w:t xml:space="preserve"> </w:t>
      </w:r>
      <w:r w:rsidR="00691C9A" w:rsidRPr="007378C2">
        <w:rPr>
          <w:rFonts w:ascii="GHEA Mariam" w:hAnsi="GHEA Mariam" w:cs="Sylfaen"/>
          <w:color w:val="000000"/>
          <w:lang w:val="hy-AM"/>
        </w:rPr>
        <w:t>արձակուրդի</w:t>
      </w:r>
      <w:r w:rsidR="00691C9A" w:rsidRPr="007378C2">
        <w:rPr>
          <w:rFonts w:ascii="GHEA Mariam" w:hAnsi="GHEA Mariam"/>
          <w:color w:val="000000"/>
          <w:lang w:val="hy-AM"/>
        </w:rPr>
        <w:t xml:space="preserve"> </w:t>
      </w:r>
      <w:r w:rsidR="00691C9A" w:rsidRPr="007378C2">
        <w:rPr>
          <w:rFonts w:ascii="GHEA Mariam" w:hAnsi="GHEA Mariam" w:cs="Sylfaen"/>
          <w:color w:val="000000"/>
          <w:lang w:val="hy-AM"/>
        </w:rPr>
        <w:t>տրամադրման</w:t>
      </w:r>
      <w:r w:rsidR="00A83F6B" w:rsidRPr="007378C2">
        <w:rPr>
          <w:rFonts w:ascii="GHEA Mariam" w:hAnsi="GHEA Mariam" w:cs="Sylfaen"/>
          <w:color w:val="000000"/>
          <w:lang w:val="hy-AM"/>
        </w:rPr>
        <w:t xml:space="preserve"> ժամանակացույցին</w:t>
      </w:r>
      <w:r w:rsidR="00445733" w:rsidRPr="007378C2">
        <w:rPr>
          <w:rFonts w:ascii="GHEA Mariam" w:hAnsi="GHEA Mariam" w:cs="Sylfaen"/>
          <w:color w:val="000000"/>
          <w:lang w:val="hy-AM"/>
        </w:rPr>
        <w:t xml:space="preserve"> </w:t>
      </w:r>
      <w:r w:rsidR="00691C9A" w:rsidRPr="007378C2">
        <w:rPr>
          <w:rFonts w:ascii="GHEA Mariam" w:hAnsi="GHEA Mariam" w:cs="Sylfaen"/>
          <w:color w:val="000000"/>
          <w:lang w:val="hy-AM"/>
        </w:rPr>
        <w:t>համապատասխան</w:t>
      </w:r>
      <w:r w:rsidR="00691C9A" w:rsidRPr="007378C2">
        <w:rPr>
          <w:rFonts w:ascii="GHEA Mariam" w:hAnsi="GHEA Mariam"/>
          <w:color w:val="000000"/>
          <w:lang w:val="hy-AM"/>
        </w:rPr>
        <w:t>:</w:t>
      </w:r>
    </w:p>
    <w:p w14:paraId="03E134B9" w14:textId="39BB1331" w:rsidR="003A04C5" w:rsidRPr="008643B6" w:rsidRDefault="007F1478" w:rsidP="0006429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11</w:t>
      </w:r>
      <w:r w:rsidR="003F2B40" w:rsidRPr="008643B6">
        <w:rPr>
          <w:rFonts w:ascii="GHEA Mariam" w:hAnsi="GHEA Mariam"/>
          <w:lang w:val="hy-AM"/>
        </w:rPr>
        <w:t xml:space="preserve">. </w:t>
      </w:r>
      <w:r w:rsidR="0060678D" w:rsidRPr="008643B6">
        <w:rPr>
          <w:rFonts w:ascii="GHEA Mariam" w:hAnsi="GHEA Mariam" w:cs="Sylfaen"/>
          <w:shd w:val="clear" w:color="auto" w:fill="FFFFFF"/>
          <w:lang w:val="hy-AM"/>
        </w:rPr>
        <w:t xml:space="preserve">Եթե քաղաքացիական ծառայողը </w:t>
      </w:r>
      <w:r w:rsidR="0060678D" w:rsidRPr="008643B6">
        <w:rPr>
          <w:rFonts w:ascii="GHEA Mariam" w:hAnsi="GHEA Mariam"/>
          <w:shd w:val="clear" w:color="auto" w:fill="FFFFFF"/>
          <w:lang w:val="hy-AM"/>
        </w:rPr>
        <w:t>«</w:t>
      </w:r>
      <w:r w:rsidR="0060678D" w:rsidRPr="008643B6">
        <w:rPr>
          <w:rFonts w:ascii="GHEA Mariam" w:hAnsi="GHEA Mariam" w:cs="Sylfaen"/>
          <w:shd w:val="clear" w:color="auto" w:fill="FFFFFF"/>
          <w:lang w:val="hy-AM"/>
        </w:rPr>
        <w:t>Քաղաքացիական ծառայության մասին</w:t>
      </w:r>
      <w:r w:rsidR="0060678D" w:rsidRPr="008643B6">
        <w:rPr>
          <w:rFonts w:ascii="GHEA Mariam" w:hAnsi="GHEA Mariam"/>
          <w:shd w:val="clear" w:color="auto" w:fill="FFFFFF"/>
          <w:lang w:val="hy-AM"/>
        </w:rPr>
        <w:t>»</w:t>
      </w:r>
      <w:r w:rsidR="0060678D" w:rsidRPr="008643B6">
        <w:rPr>
          <w:rFonts w:ascii="GHEA Mariam" w:hAnsi="GHEA Mariam" w:cs="Sylfaen"/>
          <w:shd w:val="clear" w:color="auto" w:fill="FFFFFF"/>
          <w:lang w:val="hy-AM"/>
        </w:rPr>
        <w:t xml:space="preserve"> օրենքի 12-րդ հոդվածի 9-րդ մասով նախատեսված կարգով գործուղվել է</w:t>
      </w:r>
      <w:r w:rsidR="00440668">
        <w:rPr>
          <w:rFonts w:ascii="GHEA Mariam" w:hAnsi="GHEA Mariam" w:cs="Sylfaen"/>
          <w:shd w:val="clear" w:color="auto" w:fill="FFFFFF"/>
          <w:lang w:val="hy-AM"/>
        </w:rPr>
        <w:t>,</w:t>
      </w:r>
      <w:r w:rsidR="0060678D" w:rsidRPr="008643B6">
        <w:rPr>
          <w:rFonts w:ascii="GHEA Mariam" w:hAnsi="GHEA Mariam" w:cs="Sylfaen"/>
          <w:shd w:val="clear" w:color="auto" w:fill="FFFFFF"/>
          <w:lang w:val="hy-AM"/>
        </w:rPr>
        <w:t xml:space="preserve"> և մինչ այդ նրան չի տրամադրվել </w:t>
      </w:r>
      <w:r w:rsidR="00926C38" w:rsidRPr="008643B6">
        <w:rPr>
          <w:rFonts w:ascii="GHEA Mariam" w:hAnsi="GHEA Mariam" w:cs="Sylfaen"/>
          <w:shd w:val="clear" w:color="auto" w:fill="FFFFFF"/>
          <w:lang w:val="hy-AM"/>
        </w:rPr>
        <w:t xml:space="preserve">ամենամյա </w:t>
      </w:r>
      <w:r w:rsidR="0060678D" w:rsidRPr="008643B6">
        <w:rPr>
          <w:rFonts w:ascii="GHEA Mariam" w:hAnsi="GHEA Mariam" w:cs="Sylfaen"/>
          <w:shd w:val="clear" w:color="auto" w:fill="FFFFFF"/>
          <w:lang w:val="hy-AM"/>
        </w:rPr>
        <w:t>արձակուրդ</w:t>
      </w:r>
      <w:r w:rsidR="00926C38" w:rsidRPr="008643B6">
        <w:rPr>
          <w:rFonts w:ascii="GHEA Mariam" w:hAnsi="GHEA Mariam" w:cs="Sylfaen"/>
          <w:shd w:val="clear" w:color="auto" w:fill="FFFFFF"/>
          <w:lang w:val="hy-AM"/>
        </w:rPr>
        <w:t>ը</w:t>
      </w:r>
      <w:r w:rsidR="0060678D" w:rsidRPr="008643B6">
        <w:rPr>
          <w:rFonts w:ascii="GHEA Mariam" w:hAnsi="GHEA Mariam" w:cs="Sylfaen"/>
          <w:shd w:val="clear" w:color="auto" w:fill="FFFFFF"/>
          <w:lang w:val="hy-AM"/>
        </w:rPr>
        <w:t xml:space="preserve"> կամ տրամադրվել է </w:t>
      </w:r>
      <w:r w:rsidR="00926C38" w:rsidRPr="008643B6">
        <w:rPr>
          <w:rFonts w:ascii="GHEA Mariam" w:hAnsi="GHEA Mariam" w:cs="Sylfaen"/>
          <w:shd w:val="clear" w:color="auto" w:fill="FFFFFF"/>
          <w:lang w:val="hy-AM"/>
        </w:rPr>
        <w:t>դրա մի մասը</w:t>
      </w:r>
      <w:r w:rsidR="0060678D" w:rsidRPr="008643B6">
        <w:rPr>
          <w:rFonts w:ascii="GHEA Mariam" w:hAnsi="GHEA Mariam" w:cs="Sylfaen"/>
          <w:shd w:val="clear" w:color="auto" w:fill="FFFFFF"/>
          <w:lang w:val="hy-AM"/>
        </w:rPr>
        <w:t>, ապա քաղաքացիական ծառայողի ամենամյա արձակուրդը կամ չտրամադրված մասը</w:t>
      </w:r>
      <w:r w:rsidR="00B23719" w:rsidRPr="008643B6">
        <w:rPr>
          <w:rFonts w:ascii="GHEA Mariam" w:hAnsi="GHEA Mariam" w:cs="Sylfaen"/>
          <w:shd w:val="clear" w:color="auto" w:fill="FFFFFF"/>
          <w:lang w:val="hy-AM"/>
        </w:rPr>
        <w:t xml:space="preserve">, եթե </w:t>
      </w:r>
      <w:r w:rsidR="00B23719" w:rsidRPr="008643B6">
        <w:rPr>
          <w:rFonts w:ascii="GHEA Mariam" w:hAnsi="GHEA Mariam" w:cs="Sylfaen"/>
          <w:shd w:val="clear" w:color="auto" w:fill="FFFFFF"/>
          <w:lang w:val="hy-AM"/>
        </w:rPr>
        <w:lastRenderedPageBreak/>
        <w:t>այն հնարավոր չէ տրամադրել,</w:t>
      </w:r>
      <w:r w:rsidR="0060678D" w:rsidRPr="008643B6">
        <w:rPr>
          <w:rFonts w:ascii="GHEA Mariam" w:hAnsi="GHEA Mariam" w:cs="Sylfaen"/>
          <w:shd w:val="clear" w:color="auto" w:fill="FFFFFF"/>
          <w:lang w:val="hy-AM"/>
        </w:rPr>
        <w:t xml:space="preserve"> տեղափոխվում է տվյալ </w:t>
      </w:r>
      <w:r w:rsidR="00B23719" w:rsidRPr="008643B6">
        <w:rPr>
          <w:rFonts w:ascii="GHEA Mariam" w:hAnsi="GHEA Mariam" w:cs="Sylfaen"/>
          <w:shd w:val="clear" w:color="auto" w:fill="FFFFFF"/>
          <w:lang w:val="hy-AM"/>
        </w:rPr>
        <w:t xml:space="preserve">աշխատանքային </w:t>
      </w:r>
      <w:r w:rsidR="0060678D" w:rsidRPr="008643B6">
        <w:rPr>
          <w:rFonts w:ascii="GHEA Mariam" w:hAnsi="GHEA Mariam" w:cs="Sylfaen"/>
          <w:shd w:val="clear" w:color="auto" w:fill="FFFFFF"/>
          <w:lang w:val="hy-AM"/>
        </w:rPr>
        <w:t>տարում այլ ժամանակ</w:t>
      </w:r>
      <w:r w:rsidR="006C76B7">
        <w:rPr>
          <w:rFonts w:ascii="GHEA Mariam" w:hAnsi="GHEA Mariam" w:cs="Sylfaen"/>
          <w:shd w:val="clear" w:color="auto" w:fill="FFFFFF"/>
          <w:lang w:val="hy-AM"/>
        </w:rPr>
        <w:t>:</w:t>
      </w:r>
      <w:r w:rsidR="003602BB">
        <w:rPr>
          <w:rFonts w:ascii="GHEA Mariam" w:hAnsi="GHEA Mariam" w:cs="Sylfaen"/>
          <w:shd w:val="clear" w:color="auto" w:fill="FFFFFF"/>
          <w:lang w:val="hy-AM"/>
        </w:rPr>
        <w:t xml:space="preserve"> </w:t>
      </w:r>
      <w:r w:rsidR="0006429D" w:rsidRPr="0046332D">
        <w:rPr>
          <w:rFonts w:ascii="GHEA Mariam" w:hAnsi="GHEA Mariam" w:cs="Sylfaen"/>
          <w:shd w:val="clear" w:color="auto" w:fill="FFFFFF"/>
          <w:lang w:val="hy-AM"/>
        </w:rPr>
        <w:t>Այս դեպքում ամենամյա արձակուրդի տրամադրման ժամկետը սույն կարգի 7-րդ կե</w:t>
      </w:r>
      <w:r w:rsidR="00995202" w:rsidRPr="0046332D">
        <w:rPr>
          <w:rFonts w:ascii="GHEA Mariam" w:hAnsi="GHEA Mariam" w:cs="Sylfaen"/>
          <w:shd w:val="clear" w:color="auto" w:fill="FFFFFF"/>
          <w:lang w:val="hy-AM"/>
        </w:rPr>
        <w:t>տ</w:t>
      </w:r>
      <w:r w:rsidR="0006429D" w:rsidRPr="0046332D">
        <w:rPr>
          <w:rFonts w:ascii="GHEA Mariam" w:hAnsi="GHEA Mariam" w:cs="Sylfaen"/>
          <w:shd w:val="clear" w:color="auto" w:fill="FFFFFF"/>
          <w:lang w:val="hy-AM"/>
        </w:rPr>
        <w:t xml:space="preserve">ով նախատեսված կարգով </w:t>
      </w:r>
      <w:r w:rsidR="00F05A2D" w:rsidRPr="0046332D">
        <w:rPr>
          <w:rFonts w:ascii="GHEA Mariam" w:hAnsi="GHEA Mariam" w:cs="Sylfaen"/>
          <w:shd w:val="clear" w:color="auto" w:fill="FFFFFF"/>
          <w:lang w:val="hy-AM"/>
        </w:rPr>
        <w:t xml:space="preserve">ներառվում </w:t>
      </w:r>
      <w:r w:rsidR="0006429D" w:rsidRPr="0046332D">
        <w:rPr>
          <w:rFonts w:ascii="GHEA Mariam" w:hAnsi="GHEA Mariam" w:cs="Sylfaen"/>
          <w:shd w:val="clear" w:color="auto" w:fill="FFFFFF"/>
          <w:lang w:val="hy-AM"/>
        </w:rPr>
        <w:t xml:space="preserve">է </w:t>
      </w:r>
      <w:r w:rsidR="00E75C60" w:rsidRPr="0046332D">
        <w:rPr>
          <w:rFonts w:ascii="GHEA Mariam" w:hAnsi="GHEA Mariam" w:cs="Sylfaen"/>
          <w:shd w:val="clear" w:color="auto" w:fill="FFFFFF"/>
          <w:lang w:val="hy-AM"/>
        </w:rPr>
        <w:t xml:space="preserve"> </w:t>
      </w:r>
      <w:r w:rsidR="0006429D" w:rsidRPr="0046332D">
        <w:rPr>
          <w:rFonts w:ascii="GHEA Mariam" w:hAnsi="GHEA Mariam" w:cs="Sylfaen"/>
          <w:shd w:val="clear" w:color="auto" w:fill="FFFFFF"/>
          <w:lang w:val="hy-AM"/>
        </w:rPr>
        <w:t>համապատասխան մարմնի ա</w:t>
      </w:r>
      <w:r w:rsidR="0006429D" w:rsidRPr="0046332D">
        <w:rPr>
          <w:rFonts w:ascii="GHEA Mariam" w:hAnsi="GHEA Mariam"/>
          <w:lang w:val="hy-AM"/>
        </w:rPr>
        <w:t>րձակուրդի տրամադրման ժամանակացույցում</w:t>
      </w:r>
      <w:r w:rsidR="00F031A4" w:rsidRPr="0046332D">
        <w:rPr>
          <w:rFonts w:ascii="GHEA Mariam" w:hAnsi="GHEA Mariam"/>
          <w:lang w:val="hy-AM"/>
        </w:rPr>
        <w:t>, որտեղ գործուղվել է քաղաքացիական ծառայողը</w:t>
      </w:r>
      <w:r w:rsidR="003313A1">
        <w:rPr>
          <w:rFonts w:ascii="GHEA Mariam" w:hAnsi="GHEA Mariam"/>
          <w:lang w:val="hy-AM"/>
        </w:rPr>
        <w:t>:</w:t>
      </w:r>
    </w:p>
    <w:p w14:paraId="06FA12E3" w14:textId="4C603386" w:rsidR="003A04C5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12</w:t>
      </w:r>
      <w:r w:rsidR="003A04C5" w:rsidRPr="008643B6">
        <w:rPr>
          <w:rFonts w:ascii="GHEA Mariam" w:hAnsi="GHEA Mariam"/>
          <w:color w:val="000000"/>
          <w:lang w:val="hy-AM"/>
        </w:rPr>
        <w:t xml:space="preserve">. </w:t>
      </w:r>
      <w:r w:rsidR="003A04C5" w:rsidRPr="008643B6">
        <w:rPr>
          <w:rFonts w:ascii="GHEA Mariam" w:hAnsi="GHEA Mariam"/>
          <w:shd w:val="clear" w:color="auto" w:fill="FFFFFF"/>
          <w:lang w:val="hy-AM"/>
        </w:rPr>
        <w:t>«</w:t>
      </w:r>
      <w:r w:rsidR="003A04C5" w:rsidRPr="008643B6">
        <w:rPr>
          <w:rFonts w:ascii="GHEA Mariam" w:hAnsi="GHEA Mariam" w:cs="Sylfaen"/>
          <w:shd w:val="clear" w:color="auto" w:fill="FFFFFF"/>
          <w:lang w:val="hy-AM"/>
        </w:rPr>
        <w:t>Քաղաքացիական ծառայության մասին</w:t>
      </w:r>
      <w:r w:rsidR="003A04C5" w:rsidRPr="008643B6">
        <w:rPr>
          <w:rFonts w:ascii="GHEA Mariam" w:hAnsi="GHEA Mariam"/>
          <w:shd w:val="clear" w:color="auto" w:fill="FFFFFF"/>
          <w:lang w:val="hy-AM"/>
        </w:rPr>
        <w:t>»</w:t>
      </w:r>
      <w:r w:rsidR="003A04C5" w:rsidRPr="008643B6">
        <w:rPr>
          <w:rFonts w:ascii="GHEA Mariam" w:hAnsi="GHEA Mariam" w:cs="Sylfaen"/>
          <w:shd w:val="clear" w:color="auto" w:fill="FFFFFF"/>
          <w:lang w:val="hy-AM"/>
        </w:rPr>
        <w:t xml:space="preserve"> օրենքի 12-րդ հոդվածով սահմանված կարգով տեղափոխության կամ փոխադրման դեպքում քաղաքացիական ծառայողին ամենամյա արձակուրդը տրամադրվում է </w:t>
      </w:r>
      <w:r w:rsidR="003A04C5" w:rsidRPr="008643B6">
        <w:rPr>
          <w:rFonts w:ascii="GHEA Mariam" w:hAnsi="GHEA Mariam" w:cs="Sylfaen"/>
          <w:color w:val="000000"/>
          <w:lang w:val="hy-AM"/>
        </w:rPr>
        <w:t>ամենամյա</w:t>
      </w:r>
      <w:r w:rsidR="003A04C5" w:rsidRPr="008643B6">
        <w:rPr>
          <w:rFonts w:ascii="GHEA Mariam" w:hAnsi="GHEA Mariam"/>
          <w:color w:val="000000"/>
          <w:lang w:val="hy-AM"/>
        </w:rPr>
        <w:t xml:space="preserve"> </w:t>
      </w:r>
      <w:r w:rsidR="003A04C5" w:rsidRPr="008643B6">
        <w:rPr>
          <w:rFonts w:ascii="GHEA Mariam" w:hAnsi="GHEA Mariam" w:cs="Sylfaen"/>
          <w:color w:val="000000"/>
          <w:lang w:val="hy-AM"/>
        </w:rPr>
        <w:t>արձակուրդի</w:t>
      </w:r>
      <w:r w:rsidR="003A04C5" w:rsidRPr="008643B6">
        <w:rPr>
          <w:rFonts w:ascii="GHEA Mariam" w:hAnsi="GHEA Mariam"/>
          <w:color w:val="000000"/>
          <w:lang w:val="hy-AM"/>
        </w:rPr>
        <w:t xml:space="preserve"> </w:t>
      </w:r>
      <w:r w:rsidR="003A04C5" w:rsidRPr="008643B6">
        <w:rPr>
          <w:rFonts w:ascii="GHEA Mariam" w:hAnsi="GHEA Mariam" w:cs="Sylfaen"/>
          <w:color w:val="000000"/>
          <w:lang w:val="hy-AM"/>
        </w:rPr>
        <w:t>տրամադրման ժամանակացույցին համապատասխան:</w:t>
      </w:r>
    </w:p>
    <w:p w14:paraId="4688E748" w14:textId="6183990B" w:rsidR="00691C9A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13</w:t>
      </w:r>
      <w:r w:rsidR="00691C9A" w:rsidRPr="008643B6">
        <w:rPr>
          <w:rFonts w:ascii="GHEA Mariam" w:hAnsi="GHEA Mariam"/>
          <w:color w:val="000000"/>
          <w:lang w:val="hy-AM"/>
        </w:rPr>
        <w:t xml:space="preserve">. </w:t>
      </w:r>
      <w:r w:rsidR="00691C9A" w:rsidRPr="008643B6">
        <w:rPr>
          <w:rFonts w:ascii="GHEA Mariam" w:hAnsi="GHEA Mariam" w:cs="Sylfaen"/>
          <w:color w:val="000000"/>
          <w:lang w:val="hy-AM"/>
        </w:rPr>
        <w:t>Մինչև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անընդմեջ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աշխատանքի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վեց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ամիսը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լրանալը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քաղաքացիական ծառայողի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խնդրանքով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տրամադրվում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է`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</w:p>
    <w:p w14:paraId="0D1D7E5D" w14:textId="77777777" w:rsidR="00691C9A" w:rsidRPr="008643B6" w:rsidRDefault="00691C9A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1) կանանց հղիության ու ծննդաբերության արձակուրդից առաջ կամ հետո.</w:t>
      </w:r>
    </w:p>
    <w:p w14:paraId="29EE606A" w14:textId="77777777" w:rsidR="00D20C56" w:rsidRPr="008643B6" w:rsidRDefault="00D20C56" w:rsidP="008643B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de-DE"/>
        </w:rPr>
      </w:pPr>
      <w:r w:rsidRPr="008643B6">
        <w:rPr>
          <w:rFonts w:ascii="GHEA Mariam" w:hAnsi="GHEA Mariam"/>
          <w:color w:val="000000"/>
          <w:lang w:val="de-DE"/>
        </w:rPr>
        <w:t xml:space="preserve">2) </w:t>
      </w:r>
      <w:r w:rsidRPr="008643B6">
        <w:rPr>
          <w:rFonts w:ascii="GHEA Mariam" w:hAnsi="GHEA Mariam"/>
          <w:color w:val="000000"/>
          <w:lang w:val="hy-AM"/>
        </w:rPr>
        <w:t>կոլեկտիվ</w:t>
      </w:r>
      <w:r w:rsidRPr="008643B6">
        <w:rPr>
          <w:rFonts w:ascii="GHEA Mariam" w:hAnsi="GHEA Mariam"/>
          <w:color w:val="000000"/>
          <w:lang w:val="de-DE"/>
        </w:rPr>
        <w:t xml:space="preserve"> </w:t>
      </w:r>
      <w:r w:rsidRPr="008643B6">
        <w:rPr>
          <w:rFonts w:ascii="GHEA Mariam" w:hAnsi="GHEA Mariam"/>
          <w:color w:val="000000"/>
          <w:lang w:val="hy-AM"/>
        </w:rPr>
        <w:t>պայմանագրով</w:t>
      </w:r>
      <w:r w:rsidRPr="008643B6">
        <w:rPr>
          <w:rFonts w:ascii="GHEA Mariam" w:hAnsi="GHEA Mariam"/>
          <w:color w:val="000000"/>
          <w:lang w:val="de-DE"/>
        </w:rPr>
        <w:t xml:space="preserve"> </w:t>
      </w:r>
      <w:r w:rsidRPr="008643B6">
        <w:rPr>
          <w:rFonts w:ascii="GHEA Mariam" w:hAnsi="GHEA Mariam"/>
          <w:color w:val="000000"/>
          <w:lang w:val="hy-AM"/>
        </w:rPr>
        <w:t>նախատեսված</w:t>
      </w:r>
      <w:r w:rsidRPr="008643B6">
        <w:rPr>
          <w:rFonts w:ascii="GHEA Mariam" w:hAnsi="GHEA Mariam"/>
          <w:color w:val="000000"/>
          <w:lang w:val="de-DE"/>
        </w:rPr>
        <w:t xml:space="preserve"> </w:t>
      </w:r>
      <w:r w:rsidRPr="008643B6">
        <w:rPr>
          <w:rFonts w:ascii="GHEA Mariam" w:hAnsi="GHEA Mariam"/>
          <w:color w:val="000000"/>
          <w:lang w:val="hy-AM"/>
        </w:rPr>
        <w:t>այլ</w:t>
      </w:r>
      <w:r w:rsidRPr="008643B6">
        <w:rPr>
          <w:rFonts w:ascii="GHEA Mariam" w:hAnsi="GHEA Mariam"/>
          <w:color w:val="000000"/>
          <w:lang w:val="de-DE"/>
        </w:rPr>
        <w:t xml:space="preserve"> </w:t>
      </w:r>
      <w:r w:rsidRPr="008643B6">
        <w:rPr>
          <w:rFonts w:ascii="GHEA Mariam" w:hAnsi="GHEA Mariam"/>
          <w:color w:val="000000"/>
          <w:lang w:val="hy-AM"/>
        </w:rPr>
        <w:t>դեպքերում</w:t>
      </w:r>
      <w:r w:rsidRPr="008643B6">
        <w:rPr>
          <w:rFonts w:ascii="GHEA Mariam" w:hAnsi="GHEA Mariam"/>
          <w:color w:val="000000"/>
          <w:lang w:val="de-DE"/>
        </w:rPr>
        <w:t>:</w:t>
      </w:r>
    </w:p>
    <w:p w14:paraId="7ECD425C" w14:textId="7565297B" w:rsidR="00691C9A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14</w:t>
      </w:r>
      <w:r w:rsidR="00691C9A" w:rsidRPr="008643B6">
        <w:rPr>
          <w:rFonts w:ascii="GHEA Mariam" w:hAnsi="GHEA Mariam"/>
          <w:color w:val="000000"/>
          <w:lang w:val="hy-AM"/>
        </w:rPr>
        <w:t xml:space="preserve">. </w:t>
      </w:r>
      <w:r w:rsidR="00691C9A" w:rsidRPr="008643B6">
        <w:rPr>
          <w:rFonts w:ascii="GHEA Mariam" w:hAnsi="GHEA Mariam" w:cs="Sylfaen"/>
          <w:color w:val="000000"/>
          <w:lang w:val="hy-AM"/>
        </w:rPr>
        <w:t>Անընդմեջ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աշխատանքի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վեց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ամիսը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լրանալուց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հետո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ժամանակի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ընտրության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իրավունք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ունեն հղի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կանայք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և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մինչև</w:t>
      </w:r>
      <w:r w:rsidR="00691C9A" w:rsidRPr="008643B6">
        <w:rPr>
          <w:rFonts w:ascii="GHEA Mariam" w:hAnsi="GHEA Mariam"/>
          <w:color w:val="000000"/>
          <w:lang w:val="hy-AM"/>
        </w:rPr>
        <w:t xml:space="preserve"> 14 </w:t>
      </w:r>
      <w:r w:rsidR="00691C9A" w:rsidRPr="008643B6">
        <w:rPr>
          <w:rFonts w:ascii="GHEA Mariam" w:hAnsi="GHEA Mariam" w:cs="Sylfaen"/>
          <w:color w:val="000000"/>
          <w:lang w:val="hy-AM"/>
        </w:rPr>
        <w:t>տարեկան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երեխա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խնամող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քաղաքացիական ծառայող</w:t>
      </w:r>
      <w:r w:rsidR="00D20C56" w:rsidRPr="008643B6">
        <w:rPr>
          <w:rFonts w:ascii="GHEA Mariam" w:hAnsi="GHEA Mariam" w:cs="Sylfaen"/>
          <w:color w:val="000000"/>
          <w:lang w:val="hy-AM"/>
        </w:rPr>
        <w:t>ներ</w:t>
      </w:r>
      <w:r w:rsidR="00691C9A" w:rsidRPr="008643B6">
        <w:rPr>
          <w:rFonts w:ascii="GHEA Mariam" w:hAnsi="GHEA Mariam" w:cs="Sylfaen"/>
          <w:color w:val="000000"/>
          <w:lang w:val="hy-AM"/>
        </w:rPr>
        <w:t>ը</w:t>
      </w:r>
      <w:r w:rsidR="00691C9A" w:rsidRPr="008643B6">
        <w:rPr>
          <w:rFonts w:ascii="GHEA Mariam" w:hAnsi="GHEA Mariam"/>
          <w:color w:val="000000"/>
          <w:lang w:val="hy-AM"/>
        </w:rPr>
        <w:t>:</w:t>
      </w:r>
    </w:p>
    <w:p w14:paraId="2377B192" w14:textId="10F0D09D" w:rsidR="00691C9A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15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. Տղամարդկանց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արձակուրդն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իրենց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ցանկությամբ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տրամադրվում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է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կնոջ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հղիության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ու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ծննդաբերության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արձակուրդի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Arial Unicode"/>
          <w:color w:val="000000"/>
          <w:shd w:val="clear" w:color="auto" w:fill="FFFFFF"/>
          <w:lang w:val="hy-AM"/>
        </w:rPr>
        <w:t>ժամանակահատվածում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>:</w:t>
      </w:r>
    </w:p>
    <w:p w14:paraId="41E3E21D" w14:textId="2029A283" w:rsidR="00691C9A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16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. Առանց աշխատանքից կտրվելու սովորող քաղաքացիական ծառայողներին ամենամյա արձակուրդը </w:t>
      </w:r>
      <w:r w:rsidR="00D20C56" w:rsidRPr="008643B6">
        <w:rPr>
          <w:rFonts w:ascii="GHEA Mariam" w:hAnsi="GHEA Mariam"/>
          <w:color w:val="000000"/>
          <w:shd w:val="clear" w:color="auto" w:fill="FFFFFF"/>
          <w:lang w:val="hy-AM"/>
        </w:rPr>
        <w:t>քաղաքացիական ծառայողի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ցանկությամբ տրամադրվում է քննությունների, ստուգարքների, դիպլոմային աշխատանքների նախապատրաստման, </w:t>
      </w:r>
      <w:r w:rsidR="00691C9A" w:rsidRPr="008643B6">
        <w:rPr>
          <w:rFonts w:ascii="GHEA Mariam" w:hAnsi="GHEA Mariam"/>
          <w:shd w:val="clear" w:color="auto" w:fill="FFFFFF"/>
          <w:lang w:val="hy-AM"/>
        </w:rPr>
        <w:t xml:space="preserve">լաբորատոր աշխատանքների կատարման ժամկետներին 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>համապատասխան:</w:t>
      </w:r>
    </w:p>
    <w:p w14:paraId="5E665597" w14:textId="20150110" w:rsidR="00691C9A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17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. Հիվանդին կամ </w:t>
      </w:r>
      <w:r w:rsidR="00AD708E" w:rsidRPr="008643B6">
        <w:rPr>
          <w:rFonts w:ascii="GHEA Mariam" w:hAnsi="GHEA Mariam"/>
          <w:color w:val="000000"/>
          <w:shd w:val="clear" w:color="auto" w:fill="FFFFFF"/>
          <w:lang w:val="hy-AM"/>
        </w:rPr>
        <w:t>հաշմանդամություն ունեցող անձին</w:t>
      </w:r>
      <w:r w:rsidR="00420F9F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տանը խնամող քաղաքացիական ծառայողին, ինչպես նաև քրոնիկ հիվանդությամբ տառապող այն քաղաքացիական ծառայողին, որի հիվանդության սրացումը կախված է մթնոլորտային 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lastRenderedPageBreak/>
        <w:t>պայմաններից, բժշկական եզրակացության հիման վրա</w:t>
      </w:r>
      <w:r w:rsidR="00AD708E" w:rsidRPr="008643B6">
        <w:rPr>
          <w:rFonts w:ascii="GHEA Mariam" w:hAnsi="GHEA Mariam"/>
          <w:color w:val="000000"/>
          <w:shd w:val="clear" w:color="auto" w:fill="FFFFFF"/>
          <w:lang w:val="hy-AM"/>
        </w:rPr>
        <w:t>,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ամենամյա արձակուրդը տրամադրվում է իր նախընտրած ժամանակ:</w:t>
      </w:r>
    </w:p>
    <w:p w14:paraId="645191EF" w14:textId="2C5590F3" w:rsidR="009E405D" w:rsidRPr="008643B6" w:rsidRDefault="007F1478" w:rsidP="008643B6">
      <w:pPr>
        <w:spacing w:line="360" w:lineRule="auto"/>
        <w:ind w:firstLine="720"/>
        <w:jc w:val="both"/>
        <w:rPr>
          <w:rFonts w:ascii="GHEA Mariam" w:hAnsi="GHEA Mariam" w:cs="Sylfaen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18</w:t>
      </w:r>
      <w:r w:rsidR="00691C9A" w:rsidRPr="008643B6">
        <w:rPr>
          <w:rFonts w:ascii="GHEA Mariam" w:hAnsi="GHEA Mariam"/>
          <w:color w:val="000000"/>
          <w:lang w:val="hy-AM"/>
        </w:rPr>
        <w:t>. Քաղաքացիական ծառայողի ա</w:t>
      </w:r>
      <w:r w:rsidR="00691C9A" w:rsidRPr="008643B6">
        <w:rPr>
          <w:rFonts w:ascii="GHEA Mariam" w:hAnsi="GHEA Mariam" w:cs="Sylfaen"/>
          <w:color w:val="000000"/>
          <w:lang w:val="hy-AM"/>
        </w:rPr>
        <w:t>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տեղափոխումը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թույլատրվում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է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միայն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14599F" w:rsidRPr="008643B6">
        <w:rPr>
          <w:rFonts w:ascii="GHEA Mariam" w:hAnsi="GHEA Mariam" w:cs="Sylfaen"/>
          <w:color w:val="000000"/>
          <w:lang w:val="hy-AM"/>
        </w:rPr>
        <w:t>քաղաքացիական ծառայողի</w:t>
      </w:r>
      <w:r w:rsidR="0014599F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միջնորդությամբ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կամ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համաձայնությամբ</w:t>
      </w:r>
      <w:r w:rsidR="00691C9A" w:rsidRPr="008643B6">
        <w:rPr>
          <w:rFonts w:ascii="GHEA Mariam" w:hAnsi="GHEA Mariam"/>
          <w:color w:val="000000"/>
          <w:lang w:val="hy-AM"/>
        </w:rPr>
        <w:t>:</w:t>
      </w:r>
      <w:r w:rsidR="009E405D" w:rsidRPr="008643B6">
        <w:rPr>
          <w:rFonts w:ascii="GHEA Mariam" w:hAnsi="GHEA Mariam"/>
          <w:color w:val="000000"/>
          <w:lang w:val="hy-AM"/>
        </w:rPr>
        <w:t xml:space="preserve"> </w:t>
      </w:r>
      <w:r w:rsidR="009E405D" w:rsidRPr="008643B6">
        <w:rPr>
          <w:rFonts w:ascii="GHEA Mariam" w:hAnsi="GHEA Mariam" w:cs="Sylfaen"/>
          <w:color w:val="000000"/>
          <w:lang w:val="hy-AM"/>
        </w:rPr>
        <w:t xml:space="preserve">Քաղաքացիական ծառայողի միջնորդությամբ </w:t>
      </w:r>
      <w:r w:rsidR="009E405D" w:rsidRPr="008643B6">
        <w:rPr>
          <w:rFonts w:ascii="GHEA Mariam" w:hAnsi="GHEA Mariam"/>
          <w:color w:val="000000"/>
          <w:lang w:val="hy-AM"/>
        </w:rPr>
        <w:t>ծառայողի ա</w:t>
      </w:r>
      <w:r w:rsidR="009E405D" w:rsidRPr="008643B6">
        <w:rPr>
          <w:rFonts w:ascii="GHEA Mariam" w:hAnsi="GHEA Mariam" w:cs="Sylfaen"/>
          <w:color w:val="000000"/>
          <w:lang w:val="hy-AM"/>
        </w:rPr>
        <w:t>մենամյա</w:t>
      </w:r>
      <w:r w:rsidR="009E405D" w:rsidRPr="008643B6">
        <w:rPr>
          <w:rFonts w:ascii="GHEA Mariam" w:hAnsi="GHEA Mariam"/>
          <w:color w:val="000000"/>
          <w:lang w:val="hy-AM"/>
        </w:rPr>
        <w:t xml:space="preserve"> </w:t>
      </w:r>
      <w:r w:rsidR="009E405D" w:rsidRPr="008643B6">
        <w:rPr>
          <w:rFonts w:ascii="GHEA Mariam" w:hAnsi="GHEA Mariam" w:cs="Sylfaen"/>
          <w:color w:val="000000"/>
          <w:lang w:val="hy-AM"/>
        </w:rPr>
        <w:t>արձակուրդը</w:t>
      </w:r>
      <w:r w:rsidR="009E405D" w:rsidRPr="008643B6">
        <w:rPr>
          <w:rFonts w:ascii="GHEA Mariam" w:hAnsi="GHEA Mariam"/>
          <w:color w:val="000000"/>
          <w:lang w:val="hy-AM"/>
        </w:rPr>
        <w:t xml:space="preserve"> </w:t>
      </w:r>
      <w:r w:rsidR="009E405D" w:rsidRPr="008643B6">
        <w:rPr>
          <w:rFonts w:ascii="GHEA Mariam" w:hAnsi="GHEA Mariam" w:cs="Sylfaen"/>
          <w:color w:val="000000"/>
          <w:lang w:val="hy-AM"/>
        </w:rPr>
        <w:t>այլ ժամանակ տեղափոխելու դեպքում ամենամյա արձակուրդը տրամադրվում է տվյալ աշխատանքային տարում:</w:t>
      </w:r>
    </w:p>
    <w:p w14:paraId="16EE60A5" w14:textId="10F3384D" w:rsidR="00691C9A" w:rsidRPr="008643B6" w:rsidRDefault="00E62C12" w:rsidP="008643B6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1</w:t>
      </w:r>
      <w:r w:rsidR="007F1478" w:rsidRPr="008643B6">
        <w:rPr>
          <w:rFonts w:ascii="GHEA Mariam" w:hAnsi="GHEA Mariam"/>
          <w:color w:val="000000"/>
          <w:lang w:val="hy-AM"/>
        </w:rPr>
        <w:t>9</w:t>
      </w:r>
      <w:r w:rsidRPr="008643B6">
        <w:rPr>
          <w:rFonts w:ascii="GHEA Mariam" w:hAnsi="GHEA Mariam"/>
          <w:color w:val="000000"/>
          <w:lang w:val="hy-AM"/>
        </w:rPr>
        <w:t>.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տեղափոխվում է նաև այլ ժամանակ</w:t>
      </w:r>
      <w:r w:rsidR="00691C9A" w:rsidRPr="008643B6">
        <w:rPr>
          <w:rFonts w:ascii="GHEA Mariam" w:hAnsi="GHEA Mariam"/>
          <w:color w:val="000000"/>
          <w:lang w:val="hy-AM"/>
        </w:rPr>
        <w:t xml:space="preserve">, </w:t>
      </w:r>
      <w:r w:rsidR="00691C9A" w:rsidRPr="008643B6">
        <w:rPr>
          <w:rFonts w:ascii="GHEA Mariam" w:hAnsi="GHEA Mariam" w:cs="Sylfaen"/>
          <w:color w:val="000000"/>
          <w:lang w:val="hy-AM"/>
        </w:rPr>
        <w:t>եթե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՝</w:t>
      </w:r>
    </w:p>
    <w:p w14:paraId="51FE44CD" w14:textId="5ADFA4E8" w:rsidR="00691C9A" w:rsidRPr="008643B6" w:rsidRDefault="00691C9A" w:rsidP="008643B6">
      <w:pPr>
        <w:pStyle w:val="NormalWeb"/>
        <w:shd w:val="clear" w:color="auto" w:fill="FFFFFF"/>
        <w:tabs>
          <w:tab w:val="left" w:pos="270"/>
          <w:tab w:val="left" w:pos="810"/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color w:val="000000"/>
          <w:lang w:val="hy-AM"/>
        </w:rPr>
      </w:pPr>
      <w:r w:rsidRPr="008643B6">
        <w:rPr>
          <w:rFonts w:ascii="GHEA Mariam" w:hAnsi="GHEA Mariam" w:cs="Sylfaen"/>
          <w:color w:val="000000"/>
          <w:lang w:val="hy-AM"/>
        </w:rPr>
        <w:t>1) քաղաքացիական ծառայողը գտնվում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ժամանակավոր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անաշխատունակության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մեջ</w:t>
      </w:r>
      <w:r w:rsidR="003E1B8C" w:rsidRPr="008643B6">
        <w:rPr>
          <w:rFonts w:ascii="GHEA Mariam" w:eastAsia="MS Mincho" w:hAnsi="GHEA Mariam" w:cs="MS Mincho"/>
          <w:color w:val="000000"/>
          <w:lang w:val="hy-AM"/>
        </w:rPr>
        <w:t>.</w:t>
      </w:r>
      <w:r w:rsidR="00391DD4" w:rsidRPr="008643B6">
        <w:rPr>
          <w:rFonts w:ascii="GHEA Mariam" w:hAnsi="GHEA Mariam"/>
          <w:color w:val="000000"/>
          <w:lang w:val="hy-AM"/>
        </w:rPr>
        <w:t xml:space="preserve"> </w:t>
      </w:r>
    </w:p>
    <w:p w14:paraId="22A2426B" w14:textId="75A29A0F" w:rsidR="00691C9A" w:rsidRPr="008643B6" w:rsidRDefault="00691C9A" w:rsidP="008643B6">
      <w:pPr>
        <w:pStyle w:val="NormalWeb"/>
        <w:shd w:val="clear" w:color="auto" w:fill="FFFFFF"/>
        <w:tabs>
          <w:tab w:val="left" w:pos="270"/>
          <w:tab w:val="left" w:pos="81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Mariam" w:eastAsia="MS Mincho" w:hAnsi="GHEA Mariam" w:cs="MS Mincho"/>
          <w:color w:val="000000"/>
          <w:lang w:val="hy-AM"/>
        </w:rPr>
      </w:pPr>
      <w:r w:rsidRPr="00C37FF0">
        <w:rPr>
          <w:rFonts w:ascii="GHEA Mariam" w:hAnsi="GHEA Mariam"/>
          <w:color w:val="000000"/>
          <w:lang w:val="hy-AM"/>
        </w:rPr>
        <w:t xml:space="preserve">2) </w:t>
      </w:r>
      <w:r w:rsidRPr="00C37FF0">
        <w:rPr>
          <w:rFonts w:ascii="GHEA Mariam" w:hAnsi="GHEA Mariam" w:cs="Sylfaen"/>
          <w:color w:val="000000"/>
          <w:lang w:val="hy-AM"/>
        </w:rPr>
        <w:t xml:space="preserve">քաղաքացիական ծառայողը </w:t>
      </w:r>
      <w:r w:rsidRPr="00C37FF0">
        <w:rPr>
          <w:rFonts w:ascii="GHEA Mariam" w:hAnsi="GHEA Mariam"/>
          <w:color w:val="000000"/>
          <w:lang w:val="hy-AM"/>
        </w:rPr>
        <w:t xml:space="preserve">ձեռք է </w:t>
      </w:r>
      <w:r w:rsidRPr="00C37FF0">
        <w:rPr>
          <w:rFonts w:ascii="GHEA Mariam" w:hAnsi="GHEA Mariam" w:cs="Sylfaen"/>
          <w:color w:val="000000"/>
          <w:lang w:val="hy-AM"/>
        </w:rPr>
        <w:t>բերել</w:t>
      </w:r>
      <w:r w:rsidRPr="00C37FF0">
        <w:rPr>
          <w:rFonts w:ascii="GHEA Mariam" w:hAnsi="GHEA Mariam"/>
          <w:color w:val="000000"/>
          <w:lang w:val="hy-AM"/>
        </w:rPr>
        <w:t xml:space="preserve"> </w:t>
      </w:r>
      <w:r w:rsidR="00AD708E" w:rsidRPr="00C37FF0">
        <w:rPr>
          <w:rFonts w:ascii="GHEA Mariam" w:hAnsi="GHEA Mariam" w:cs="Sylfaen"/>
          <w:color w:val="000000"/>
          <w:lang w:val="hy-AM"/>
        </w:rPr>
        <w:t xml:space="preserve">Աշխատանքային </w:t>
      </w:r>
      <w:r w:rsidRPr="00C37FF0">
        <w:rPr>
          <w:rFonts w:ascii="GHEA Mariam" w:hAnsi="GHEA Mariam" w:cs="Sylfaen"/>
          <w:color w:val="000000"/>
          <w:lang w:val="hy-AM"/>
        </w:rPr>
        <w:t>օրենսգրք</w:t>
      </w:r>
      <w:r w:rsidR="00755810" w:rsidRPr="00C37FF0">
        <w:rPr>
          <w:rFonts w:ascii="GHEA Mariam" w:hAnsi="GHEA Mariam" w:cs="Sylfaen"/>
          <w:color w:val="000000"/>
          <w:lang w:val="hy-AM"/>
        </w:rPr>
        <w:t>ի 171-րդ հոդված</w:t>
      </w:r>
      <w:r w:rsidRPr="00C37FF0">
        <w:rPr>
          <w:rFonts w:ascii="GHEA Mariam" w:hAnsi="GHEA Mariam" w:cs="Sylfaen"/>
          <w:color w:val="000000"/>
          <w:lang w:val="hy-AM"/>
        </w:rPr>
        <w:t>ով նախատեսված</w:t>
      </w:r>
      <w:r w:rsidRPr="00C37FF0">
        <w:rPr>
          <w:rFonts w:ascii="GHEA Mariam" w:hAnsi="GHEA Mariam"/>
          <w:color w:val="000000"/>
          <w:lang w:val="hy-AM"/>
        </w:rPr>
        <w:t xml:space="preserve"> </w:t>
      </w:r>
      <w:r w:rsidRPr="00C37FF0">
        <w:rPr>
          <w:rFonts w:ascii="GHEA Mariam" w:hAnsi="GHEA Mariam" w:cs="Sylfaen"/>
          <w:color w:val="000000"/>
          <w:lang w:val="hy-AM"/>
        </w:rPr>
        <w:t>նպատակային</w:t>
      </w:r>
      <w:r w:rsidRPr="00C37FF0">
        <w:rPr>
          <w:rFonts w:ascii="GHEA Mariam" w:hAnsi="GHEA Mariam"/>
          <w:color w:val="000000"/>
          <w:lang w:val="hy-AM"/>
        </w:rPr>
        <w:t xml:space="preserve"> </w:t>
      </w:r>
      <w:r w:rsidRPr="00C37FF0">
        <w:rPr>
          <w:rFonts w:ascii="GHEA Mariam" w:hAnsi="GHEA Mariam" w:cs="Sylfaen"/>
          <w:color w:val="000000"/>
          <w:lang w:val="hy-AM"/>
        </w:rPr>
        <w:t>արձակուրդի</w:t>
      </w:r>
      <w:r w:rsidRPr="00C37FF0">
        <w:rPr>
          <w:rFonts w:ascii="GHEA Mariam" w:hAnsi="GHEA Mariam"/>
          <w:color w:val="000000"/>
          <w:lang w:val="hy-AM"/>
        </w:rPr>
        <w:t xml:space="preserve"> </w:t>
      </w:r>
      <w:r w:rsidRPr="00C37FF0">
        <w:rPr>
          <w:rFonts w:ascii="GHEA Mariam" w:hAnsi="GHEA Mariam" w:cs="Sylfaen"/>
          <w:color w:val="000000"/>
          <w:lang w:val="hy-AM"/>
        </w:rPr>
        <w:t>իրավունք</w:t>
      </w:r>
      <w:r w:rsidR="001F60BD" w:rsidRPr="00C37FF0">
        <w:rPr>
          <w:rFonts w:ascii="GHEA Mariam" w:eastAsia="MS Mincho" w:hAnsi="GHEA Mariam" w:cs="MS Mincho"/>
          <w:b/>
          <w:color w:val="000000"/>
          <w:lang w:val="hy-AM"/>
        </w:rPr>
        <w:t>.</w:t>
      </w:r>
    </w:p>
    <w:p w14:paraId="45DAC376" w14:textId="584AA8EE" w:rsidR="00691C9A" w:rsidRPr="008643B6" w:rsidRDefault="00691C9A" w:rsidP="008643B6">
      <w:pPr>
        <w:pStyle w:val="NormalWeb"/>
        <w:shd w:val="clear" w:color="auto" w:fill="FFFFFF"/>
        <w:tabs>
          <w:tab w:val="left" w:pos="270"/>
          <w:tab w:val="left" w:pos="630"/>
          <w:tab w:val="left" w:pos="720"/>
          <w:tab w:val="left" w:pos="81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 w:cs="Sylfaen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 xml:space="preserve">3) </w:t>
      </w:r>
      <w:r w:rsidRPr="008643B6">
        <w:rPr>
          <w:rFonts w:ascii="GHEA Mariam" w:hAnsi="GHEA Mariam" w:cs="Sylfaen"/>
          <w:color w:val="000000"/>
          <w:lang w:val="hy-AM"/>
        </w:rPr>
        <w:t>քաղաքացիական ծառայողը մասնակցում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տարերային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աղետների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տեխնոլոգիական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վթարների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համաճարակների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դժբախտ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պատահարների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հրդեհների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և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արտակարգ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բնույթ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կրող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այլ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դեպքերի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կանխարգելման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կամ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դրանց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հետևանքների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անհապաղ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վերացման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աշխատանքներին</w:t>
      </w:r>
      <w:r w:rsidRPr="008643B6">
        <w:rPr>
          <w:rFonts w:ascii="GHEA Mariam" w:hAnsi="GHEA Mariam"/>
          <w:color w:val="000000"/>
          <w:lang w:val="hy-AM"/>
        </w:rPr>
        <w:t xml:space="preserve">` </w:t>
      </w:r>
      <w:r w:rsidRPr="008643B6">
        <w:rPr>
          <w:rFonts w:ascii="GHEA Mariam" w:hAnsi="GHEA Mariam" w:cs="Sylfaen"/>
          <w:color w:val="000000"/>
          <w:lang w:val="hy-AM"/>
        </w:rPr>
        <w:t>անկախ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այն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հանգամանքից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թե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ինչ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կարգով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նա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ներգրավվել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այդ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աշխատանքներում</w:t>
      </w:r>
      <w:r w:rsidR="00CE1634" w:rsidRPr="008643B6">
        <w:rPr>
          <w:rFonts w:ascii="GHEA Mariam" w:hAnsi="GHEA Mariam" w:cs="Sylfaen"/>
          <w:color w:val="000000"/>
          <w:lang w:val="hy-AM"/>
        </w:rPr>
        <w:t>։</w:t>
      </w:r>
    </w:p>
    <w:p w14:paraId="74894F5E" w14:textId="54A94065" w:rsidR="00691C9A" w:rsidRPr="008643B6" w:rsidRDefault="007F1478" w:rsidP="008643B6">
      <w:pPr>
        <w:pStyle w:val="NormalWeb"/>
        <w:shd w:val="clear" w:color="auto" w:fill="FFFFFF"/>
        <w:tabs>
          <w:tab w:val="left" w:pos="270"/>
          <w:tab w:val="left" w:pos="81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20</w:t>
      </w:r>
      <w:r w:rsidR="00691C9A" w:rsidRPr="008643B6">
        <w:rPr>
          <w:rFonts w:ascii="GHEA Mariam" w:hAnsi="GHEA Mariam"/>
          <w:color w:val="000000"/>
          <w:lang w:val="hy-AM"/>
        </w:rPr>
        <w:t xml:space="preserve">. </w:t>
      </w:r>
      <w:r w:rsidR="005E3C8A" w:rsidRPr="008643B6">
        <w:rPr>
          <w:rFonts w:ascii="GHEA Mariam" w:hAnsi="GHEA Mariam"/>
          <w:color w:val="000000"/>
          <w:lang w:val="hy-AM"/>
        </w:rPr>
        <w:t>Մ</w:t>
      </w:r>
      <w:r w:rsidR="00691C9A" w:rsidRPr="008643B6">
        <w:rPr>
          <w:rFonts w:ascii="GHEA Mariam" w:hAnsi="GHEA Mariam" w:cs="Sylfaen"/>
          <w:color w:val="000000"/>
          <w:lang w:val="hy-AM"/>
        </w:rPr>
        <w:t>ինչև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</w:t>
      </w:r>
      <w:r w:rsidR="005E3C8A" w:rsidRPr="008643B6">
        <w:rPr>
          <w:rFonts w:ascii="GHEA Mariam" w:hAnsi="GHEA Mariam" w:cs="Sylfaen"/>
          <w:color w:val="000000"/>
          <w:lang w:val="hy-AM"/>
        </w:rPr>
        <w:t>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սկսվելը</w:t>
      </w:r>
      <w:r w:rsidR="00691C9A" w:rsidRPr="008643B6">
        <w:rPr>
          <w:rFonts w:ascii="GHEA Mariam" w:hAnsi="GHEA Mariam"/>
          <w:color w:val="000000"/>
          <w:lang w:val="hy-AM"/>
        </w:rPr>
        <w:t xml:space="preserve">, </w:t>
      </w:r>
      <w:r w:rsidR="005E3C8A" w:rsidRPr="008643B6">
        <w:rPr>
          <w:rFonts w:ascii="GHEA Mariam" w:hAnsi="GHEA Mariam" w:cs="Sylfaen"/>
          <w:color w:val="000000"/>
          <w:lang w:val="hy-AM"/>
        </w:rPr>
        <w:t>սույն</w:t>
      </w:r>
      <w:r w:rsidR="005E3C8A" w:rsidRPr="008643B6">
        <w:rPr>
          <w:rFonts w:ascii="GHEA Mariam" w:hAnsi="GHEA Mariam"/>
          <w:color w:val="000000"/>
          <w:lang w:val="hy-AM"/>
        </w:rPr>
        <w:t xml:space="preserve"> </w:t>
      </w:r>
      <w:r w:rsidR="005E3C8A" w:rsidRPr="008643B6">
        <w:rPr>
          <w:rFonts w:ascii="GHEA Mariam" w:hAnsi="GHEA Mariam" w:cs="Sylfaen"/>
          <w:color w:val="000000"/>
          <w:lang w:val="hy-AM"/>
        </w:rPr>
        <w:t xml:space="preserve">կարգի </w:t>
      </w:r>
      <w:r w:rsidRPr="008643B6">
        <w:rPr>
          <w:rFonts w:ascii="GHEA Mariam" w:hAnsi="GHEA Mariam" w:cs="Sylfaen"/>
          <w:color w:val="000000"/>
          <w:lang w:val="hy-AM"/>
        </w:rPr>
        <w:t>19</w:t>
      </w:r>
      <w:r w:rsidR="005E3C8A" w:rsidRPr="008643B6">
        <w:rPr>
          <w:rFonts w:ascii="GHEA Mariam" w:hAnsi="GHEA Mariam" w:cs="Sylfaen"/>
          <w:color w:val="000000"/>
          <w:lang w:val="hy-AM"/>
        </w:rPr>
        <w:t>-րդ կետով նախատեսված</w:t>
      </w:r>
      <w:r w:rsidR="001F60BD" w:rsidRPr="008643B6">
        <w:rPr>
          <w:rFonts w:ascii="GHEA Mariam" w:hAnsi="GHEA Mariam" w:cs="Sylfaen"/>
          <w:color w:val="000000"/>
          <w:lang w:val="hy-AM"/>
        </w:rPr>
        <w:t xml:space="preserve"> </w:t>
      </w:r>
      <w:r w:rsidR="00391DD4" w:rsidRPr="008643B6">
        <w:rPr>
          <w:rFonts w:ascii="GHEA Mariam" w:hAnsi="GHEA Mariam" w:cs="Sylfaen"/>
          <w:color w:val="000000"/>
          <w:lang w:val="hy-AM"/>
        </w:rPr>
        <w:t>հիմքեր</w:t>
      </w:r>
      <w:r w:rsidR="001F60BD" w:rsidRPr="008643B6">
        <w:rPr>
          <w:rFonts w:ascii="GHEA Mariam" w:hAnsi="GHEA Mariam" w:cs="Sylfaen"/>
          <w:color w:val="000000"/>
          <w:lang w:val="hy-AM"/>
        </w:rPr>
        <w:t>ը</w:t>
      </w:r>
      <w:r w:rsidR="005E3C8A" w:rsidRPr="008643B6">
        <w:rPr>
          <w:rFonts w:ascii="GHEA Mariam" w:hAnsi="GHEA Mariam" w:cs="Sylfaen"/>
          <w:color w:val="000000"/>
          <w:lang w:val="hy-AM"/>
        </w:rPr>
        <w:t xml:space="preserve">, կամ </w:t>
      </w:r>
      <w:r w:rsidR="00362A52" w:rsidRPr="008643B6">
        <w:rPr>
          <w:rFonts w:ascii="GHEA Mariam" w:hAnsi="GHEA Mariam" w:cs="Sylfaen"/>
          <w:color w:val="000000"/>
          <w:lang w:val="hy-AM"/>
        </w:rPr>
        <w:t xml:space="preserve">օրենսդրությամբ նախատեսված այլ հիմքեր </w:t>
      </w:r>
      <w:r w:rsidR="005E3C8A" w:rsidRPr="008643B6">
        <w:rPr>
          <w:rFonts w:ascii="GHEA Mariam" w:hAnsi="GHEA Mariam" w:cs="Sylfaen"/>
          <w:color w:val="000000"/>
          <w:lang w:val="hy-AM"/>
        </w:rPr>
        <w:t>առաջանալու դեպքում,</w:t>
      </w:r>
      <w:r w:rsidR="00691C9A" w:rsidRPr="008643B6">
        <w:rPr>
          <w:rFonts w:ascii="GHEA Mariam" w:hAnsi="GHEA Mariam"/>
          <w:color w:val="000000"/>
          <w:lang w:val="hy-AM"/>
        </w:rPr>
        <w:t xml:space="preserve"> քաղաքացիական ծառայողի </w:t>
      </w:r>
      <w:r w:rsidR="00691C9A" w:rsidRPr="008643B6">
        <w:rPr>
          <w:rFonts w:ascii="GHEA Mariam" w:hAnsi="GHEA Mariam" w:cs="Sylfaen"/>
          <w:color w:val="000000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տեղափոխվում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է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այլ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ժամանակ</w:t>
      </w:r>
      <w:r w:rsidR="00691C9A" w:rsidRPr="008643B6">
        <w:rPr>
          <w:rFonts w:ascii="GHEA Mariam" w:hAnsi="GHEA Mariam"/>
          <w:color w:val="000000"/>
          <w:lang w:val="hy-AM"/>
        </w:rPr>
        <w:t xml:space="preserve">, իսկ </w:t>
      </w:r>
      <w:r w:rsidR="005E3C8A" w:rsidRPr="008643B6">
        <w:rPr>
          <w:rFonts w:ascii="GHEA Mariam" w:hAnsi="GHEA Mariam"/>
          <w:color w:val="000000"/>
          <w:lang w:val="hy-AM"/>
        </w:rPr>
        <w:t>այն դեպքում</w:t>
      </w:r>
      <w:r w:rsidR="0014599F" w:rsidRPr="008643B6">
        <w:rPr>
          <w:rFonts w:ascii="GHEA Mariam" w:hAnsi="GHEA Mariam"/>
          <w:color w:val="000000"/>
          <w:lang w:val="hy-AM"/>
        </w:rPr>
        <w:t>,</w:t>
      </w:r>
      <w:r w:rsidR="005E3C8A" w:rsidRPr="008643B6">
        <w:rPr>
          <w:rFonts w:ascii="GHEA Mariam" w:hAnsi="GHEA Mariam"/>
          <w:color w:val="000000"/>
          <w:lang w:val="hy-AM"/>
        </w:rPr>
        <w:t xml:space="preserve"> երբ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այդ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362A52" w:rsidRPr="008643B6">
        <w:rPr>
          <w:rFonts w:ascii="GHEA Mariam" w:hAnsi="GHEA Mariam"/>
          <w:color w:val="000000"/>
          <w:lang w:val="hy-AM"/>
        </w:rPr>
        <w:t>հիմքերն</w:t>
      </w:r>
      <w:r w:rsidR="001F60BD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առաջա</w:t>
      </w:r>
      <w:r w:rsidR="005E3C8A" w:rsidRPr="008643B6">
        <w:rPr>
          <w:rFonts w:ascii="GHEA Mariam" w:hAnsi="GHEA Mariam" w:cs="Sylfaen"/>
          <w:color w:val="000000"/>
          <w:lang w:val="hy-AM"/>
        </w:rPr>
        <w:t>նում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են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ընթացքում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, </w:t>
      </w:r>
      <w:r w:rsidR="00691C9A" w:rsidRPr="008643B6">
        <w:rPr>
          <w:rFonts w:ascii="GHEA Mariam" w:hAnsi="GHEA Mariam" w:cs="Sylfaen"/>
          <w:color w:val="000000"/>
          <w:lang w:val="hy-AM"/>
        </w:rPr>
        <w:t>ապա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երկարաձգվում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է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համապատասխան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օրերի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քանակով</w:t>
      </w:r>
      <w:r w:rsidR="00691C9A" w:rsidRPr="008643B6">
        <w:rPr>
          <w:rFonts w:ascii="GHEA Mariam" w:hAnsi="GHEA Mariam"/>
          <w:color w:val="000000"/>
          <w:lang w:val="hy-AM"/>
        </w:rPr>
        <w:t>:</w:t>
      </w:r>
    </w:p>
    <w:p w14:paraId="52B6D09E" w14:textId="1B7E2B66" w:rsidR="00691C9A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21</w:t>
      </w:r>
      <w:r w:rsidR="00691C9A" w:rsidRPr="008643B6">
        <w:rPr>
          <w:rFonts w:ascii="GHEA Mariam" w:hAnsi="GHEA Mariam"/>
          <w:color w:val="000000"/>
          <w:lang w:val="hy-AM"/>
        </w:rPr>
        <w:t>. Քաղաքացիական ծառայողին ա</w:t>
      </w:r>
      <w:r w:rsidR="00691C9A"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մենամյա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արձակուրդից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հետ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կանչել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թույլատրվում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է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միայն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նրա համաձայնությամբ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: </w:t>
      </w:r>
    </w:p>
    <w:p w14:paraId="4A6E26D2" w14:textId="36F0CC94" w:rsidR="00691C9A" w:rsidRPr="008643B6" w:rsidRDefault="007F1478" w:rsidP="008643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lastRenderedPageBreak/>
        <w:t>22</w:t>
      </w:r>
      <w:r w:rsidR="00691C9A" w:rsidRPr="008643B6">
        <w:rPr>
          <w:rFonts w:ascii="GHEA Mariam" w:hAnsi="GHEA Mariam"/>
          <w:color w:val="000000"/>
          <w:lang w:val="hy-AM"/>
        </w:rPr>
        <w:t xml:space="preserve">. Ամենամյա արձակուրդից հետ կանչելու դեպքում </w:t>
      </w:r>
      <w:r w:rsidR="00691C9A" w:rsidRPr="008643B6">
        <w:rPr>
          <w:rFonts w:ascii="GHEA Mariam" w:hAnsi="GHEA Mariam" w:cs="Sylfaen"/>
          <w:color w:val="000000"/>
          <w:lang w:val="hy-AM"/>
        </w:rPr>
        <w:t xml:space="preserve">քաղաքացիական ծառայողին 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աշխատած օրերի համար վճարվում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է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աշխատավարձ</w:t>
      </w:r>
      <w:r w:rsidR="00691C9A" w:rsidRPr="008643B6">
        <w:rPr>
          <w:rFonts w:ascii="GHEA Mariam" w:hAnsi="GHEA Mariam"/>
          <w:color w:val="000000"/>
          <w:lang w:val="hy-AM"/>
        </w:rPr>
        <w:t xml:space="preserve">: </w:t>
      </w:r>
      <w:r w:rsidR="00BD2CB7" w:rsidRPr="008643B6">
        <w:rPr>
          <w:rFonts w:ascii="GHEA Mariam" w:hAnsi="GHEA Mariam" w:cs="Sylfaen"/>
          <w:color w:val="000000"/>
          <w:lang w:val="hy-AM"/>
        </w:rPr>
        <w:t>Ա</w:t>
      </w:r>
      <w:r w:rsidR="00691C9A" w:rsidRPr="008643B6">
        <w:rPr>
          <w:rFonts w:ascii="GHEA Mariam" w:hAnsi="GHEA Mariam" w:cs="Sylfaen"/>
          <w:color w:val="000000"/>
          <w:lang w:val="hy-AM"/>
        </w:rPr>
        <w:t>մենամյա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արձակուրդի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BD2CB7" w:rsidRPr="008643B6">
        <w:rPr>
          <w:rFonts w:ascii="GHEA Mariam" w:hAnsi="GHEA Mariam"/>
          <w:color w:val="000000"/>
          <w:lang w:val="hy-AM"/>
        </w:rPr>
        <w:t>չ</w:t>
      </w:r>
      <w:r w:rsidR="00BD2CB7" w:rsidRPr="008643B6">
        <w:rPr>
          <w:rFonts w:ascii="GHEA Mariam" w:hAnsi="GHEA Mariam" w:cs="Sylfaen"/>
          <w:color w:val="000000"/>
          <w:lang w:val="hy-AM"/>
        </w:rPr>
        <w:t xml:space="preserve">օգտագործված </w:t>
      </w:r>
      <w:r w:rsidR="00691C9A" w:rsidRPr="008643B6">
        <w:rPr>
          <w:rFonts w:ascii="GHEA Mariam" w:hAnsi="GHEA Mariam" w:cs="Sylfaen"/>
          <w:color w:val="000000"/>
          <w:lang w:val="hy-AM"/>
        </w:rPr>
        <w:t>օրերը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4F29E5" w:rsidRPr="008643B6">
        <w:rPr>
          <w:rFonts w:ascii="GHEA Mariam" w:hAnsi="GHEA Mariam"/>
          <w:color w:val="000000"/>
          <w:lang w:val="hy-AM"/>
        </w:rPr>
        <w:t>(տեղափոխված արձակուրդ</w:t>
      </w:r>
      <w:r w:rsidR="00DB4D13" w:rsidRPr="008643B6">
        <w:rPr>
          <w:rFonts w:ascii="GHEA Mariam" w:hAnsi="GHEA Mariam"/>
          <w:color w:val="000000"/>
          <w:lang w:val="hy-AM"/>
        </w:rPr>
        <w:t>ը</w:t>
      </w:r>
      <w:r w:rsidR="004F29E5" w:rsidRPr="008643B6">
        <w:rPr>
          <w:rFonts w:ascii="GHEA Mariam" w:hAnsi="GHEA Mariam"/>
          <w:color w:val="000000"/>
          <w:lang w:val="hy-AM"/>
        </w:rPr>
        <w:t xml:space="preserve">) </w:t>
      </w:r>
      <w:r w:rsidR="00691C9A" w:rsidRPr="008643B6">
        <w:rPr>
          <w:rFonts w:ascii="GHEA Mariam" w:hAnsi="GHEA Mariam" w:cs="Sylfaen"/>
          <w:color w:val="000000"/>
          <w:lang w:val="hy-AM"/>
        </w:rPr>
        <w:t>հետագայում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</w:t>
      </w:r>
      <w:r w:rsidR="00691C9A" w:rsidRPr="008643B6">
        <w:rPr>
          <w:rFonts w:ascii="GHEA Mariam" w:hAnsi="GHEA Mariam" w:cs="Sylfaen"/>
          <w:color w:val="000000"/>
          <w:lang w:val="hy-AM"/>
        </w:rPr>
        <w:t>տրամադրելու դեպքում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, անկախ այդ օրերի համար նախկինում վճարում կատարած լինելու հանգամանքից, </w:t>
      </w:r>
      <w:r w:rsidR="00691C9A" w:rsidRPr="008643B6">
        <w:rPr>
          <w:rFonts w:ascii="GHEA Mariam" w:hAnsi="GHEA Mariam" w:cs="Sylfaen"/>
          <w:color w:val="000000"/>
          <w:lang w:val="hy-AM"/>
        </w:rPr>
        <w:t>քաղաքացիական ծառայողին այդ օրերի համար վճարվում</w:t>
      </w:r>
      <w:r w:rsidR="00691C9A" w:rsidRPr="008643B6">
        <w:rPr>
          <w:rFonts w:ascii="GHEA Mariam" w:hAnsi="GHEA Mariam"/>
          <w:color w:val="000000"/>
          <w:lang w:val="hy-AM"/>
        </w:rPr>
        <w:t xml:space="preserve"> է միայն միջին աշխատավարձը, լրացուցիչ միանվագ արձակուրդային վճար այլևս չի վճարվում:</w:t>
      </w:r>
    </w:p>
    <w:p w14:paraId="42B067DC" w14:textId="17561F03" w:rsidR="00012BDD" w:rsidRPr="008643B6" w:rsidRDefault="007F1478" w:rsidP="008643B6">
      <w:pPr>
        <w:spacing w:line="360" w:lineRule="auto"/>
        <w:ind w:firstLine="720"/>
        <w:jc w:val="both"/>
        <w:rPr>
          <w:rFonts w:ascii="GHEA Mariam" w:hAnsi="GHEA Mariam" w:cs="Sylfaen"/>
          <w:lang w:val="hy-AM"/>
        </w:rPr>
      </w:pPr>
      <w:r w:rsidRPr="008643B6">
        <w:rPr>
          <w:rFonts w:ascii="GHEA Mariam" w:hAnsi="GHEA Mariam" w:cs="Sylfaen"/>
          <w:lang w:val="hy-AM"/>
        </w:rPr>
        <w:t>23</w:t>
      </w:r>
      <w:r w:rsidR="00691C9A" w:rsidRPr="008643B6">
        <w:rPr>
          <w:rFonts w:ascii="GHEA Mariam" w:hAnsi="GHEA Mariam" w:cs="Sylfaen"/>
          <w:lang w:val="hy-AM"/>
        </w:rPr>
        <w:t xml:space="preserve">. </w:t>
      </w:r>
      <w:r w:rsidR="00C55F91" w:rsidRPr="008643B6">
        <w:rPr>
          <w:rFonts w:ascii="GHEA Mariam" w:hAnsi="GHEA Mariam" w:cs="Sylfaen"/>
          <w:color w:val="000000"/>
          <w:lang w:val="hy-AM"/>
        </w:rPr>
        <w:t>Ամենամյա</w:t>
      </w:r>
      <w:r w:rsidR="00C55F91" w:rsidRPr="008643B6">
        <w:rPr>
          <w:rFonts w:ascii="GHEA Mariam" w:hAnsi="GHEA Mariam"/>
          <w:color w:val="000000"/>
          <w:lang w:val="hy-AM"/>
        </w:rPr>
        <w:t xml:space="preserve"> </w:t>
      </w:r>
      <w:r w:rsidR="00C55F91" w:rsidRPr="008643B6">
        <w:rPr>
          <w:rFonts w:ascii="GHEA Mariam" w:hAnsi="GHEA Mariam" w:cs="Sylfaen"/>
          <w:color w:val="000000"/>
          <w:lang w:val="hy-AM"/>
        </w:rPr>
        <w:t>արձակուրդի</w:t>
      </w:r>
      <w:r w:rsidR="003602BB">
        <w:rPr>
          <w:rFonts w:ascii="GHEA Mariam" w:hAnsi="GHEA Mariam" w:cs="Sylfaen"/>
          <w:color w:val="000000"/>
          <w:lang w:val="hy-AM"/>
        </w:rPr>
        <w:t xml:space="preserve"> </w:t>
      </w:r>
      <w:r w:rsidR="00C55F91" w:rsidRPr="009E20D9">
        <w:rPr>
          <w:rFonts w:ascii="GHEA Mariam" w:hAnsi="GHEA Mariam"/>
          <w:color w:val="000000"/>
          <w:lang w:val="hy-AM"/>
        </w:rPr>
        <w:t>չ</w:t>
      </w:r>
      <w:r w:rsidR="00C55F91" w:rsidRPr="009E20D9">
        <w:rPr>
          <w:rFonts w:ascii="GHEA Mariam" w:hAnsi="GHEA Mariam" w:cs="Sylfaen"/>
          <w:color w:val="000000"/>
          <w:lang w:val="hy-AM"/>
        </w:rPr>
        <w:t>օգտագործված օրերը</w:t>
      </w:r>
      <w:r w:rsidR="00837413" w:rsidRPr="009E20D9">
        <w:rPr>
          <w:rFonts w:ascii="GHEA Mariam" w:hAnsi="GHEA Mariam" w:cs="Sylfaen"/>
          <w:color w:val="000000"/>
          <w:lang w:val="hy-AM"/>
        </w:rPr>
        <w:t xml:space="preserve"> </w:t>
      </w:r>
      <w:r w:rsidR="00691C9A" w:rsidRPr="009E20D9">
        <w:rPr>
          <w:rFonts w:ascii="GHEA Mariam" w:hAnsi="GHEA Mariam" w:cs="Sylfaen"/>
          <w:lang w:val="hy-AM"/>
        </w:rPr>
        <w:t>տրամադրվում</w:t>
      </w:r>
      <w:r w:rsidR="00691C9A" w:rsidRPr="009E20D9">
        <w:rPr>
          <w:rFonts w:ascii="GHEA Mariam" w:hAnsi="GHEA Mariam"/>
          <w:lang w:val="hy-AM"/>
        </w:rPr>
        <w:t xml:space="preserve"> </w:t>
      </w:r>
      <w:r w:rsidR="00043816" w:rsidRPr="009E20D9">
        <w:rPr>
          <w:rFonts w:ascii="GHEA Mariam" w:hAnsi="GHEA Mariam" w:cs="Sylfaen"/>
          <w:lang w:val="hy-AM"/>
        </w:rPr>
        <w:t>են</w:t>
      </w:r>
      <w:r w:rsidR="00043816" w:rsidRPr="009E20D9">
        <w:rPr>
          <w:rFonts w:ascii="GHEA Mariam" w:hAnsi="GHEA Mariam"/>
          <w:lang w:val="hy-AM"/>
        </w:rPr>
        <w:t xml:space="preserve"> </w:t>
      </w:r>
      <w:r w:rsidR="00043816" w:rsidRPr="009E20D9">
        <w:rPr>
          <w:rFonts w:ascii="GHEA Mariam" w:hAnsi="GHEA Mariam" w:cs="Sylfaen"/>
          <w:lang w:val="hy-AM"/>
        </w:rPr>
        <w:t>տվյալ</w:t>
      </w:r>
      <w:r w:rsidR="00043816" w:rsidRPr="009E20D9">
        <w:rPr>
          <w:rFonts w:ascii="GHEA Mariam" w:hAnsi="GHEA Mariam"/>
          <w:lang w:val="hy-AM"/>
        </w:rPr>
        <w:t xml:space="preserve"> </w:t>
      </w:r>
      <w:r w:rsidR="00691C9A" w:rsidRPr="009E20D9">
        <w:rPr>
          <w:rFonts w:ascii="GHEA Mariam" w:hAnsi="GHEA Mariam" w:cs="Sylfaen"/>
          <w:lang w:val="hy-AM"/>
        </w:rPr>
        <w:t>աշխատանքային</w:t>
      </w:r>
      <w:r w:rsidR="00691C9A" w:rsidRPr="009E20D9">
        <w:rPr>
          <w:rFonts w:ascii="GHEA Mariam" w:hAnsi="GHEA Mariam"/>
          <w:lang w:val="hy-AM"/>
        </w:rPr>
        <w:t xml:space="preserve"> </w:t>
      </w:r>
      <w:r w:rsidR="00691C9A" w:rsidRPr="009E20D9">
        <w:rPr>
          <w:rFonts w:ascii="GHEA Mariam" w:hAnsi="GHEA Mariam" w:cs="Sylfaen"/>
          <w:lang w:val="hy-AM"/>
        </w:rPr>
        <w:t>տարում</w:t>
      </w:r>
      <w:r w:rsidR="008A4048" w:rsidRPr="009E20D9">
        <w:rPr>
          <w:rFonts w:ascii="GHEA Mariam" w:hAnsi="GHEA Mariam" w:cs="Sylfaen"/>
          <w:lang w:val="hy-AM"/>
        </w:rPr>
        <w:t xml:space="preserve">, բացառությամբ սույն կարգի 24-րդ և 25-րդ կետերով </w:t>
      </w:r>
      <w:r w:rsidR="00470718" w:rsidRPr="009E20D9">
        <w:rPr>
          <w:rFonts w:ascii="GHEA Mariam" w:hAnsi="GHEA Mariam" w:cs="Sylfaen"/>
          <w:lang w:val="hy-AM"/>
        </w:rPr>
        <w:t>նախատես</w:t>
      </w:r>
      <w:r w:rsidR="008A4048" w:rsidRPr="009E20D9">
        <w:rPr>
          <w:rFonts w:ascii="GHEA Mariam" w:hAnsi="GHEA Mariam" w:cs="Sylfaen"/>
          <w:lang w:val="hy-AM"/>
        </w:rPr>
        <w:t>ված դեպքերի</w:t>
      </w:r>
      <w:r w:rsidR="00644952" w:rsidRPr="009E20D9">
        <w:rPr>
          <w:rFonts w:ascii="GHEA Mariam" w:hAnsi="GHEA Mariam" w:cs="Sylfaen"/>
          <w:lang w:val="hy-AM"/>
        </w:rPr>
        <w:t>:</w:t>
      </w:r>
    </w:p>
    <w:p w14:paraId="72232E1A" w14:textId="08C3F4A1" w:rsidR="00430B23" w:rsidRPr="008643B6" w:rsidRDefault="00E62C12" w:rsidP="008643B6">
      <w:pPr>
        <w:spacing w:line="360" w:lineRule="auto"/>
        <w:ind w:firstLine="720"/>
        <w:jc w:val="both"/>
        <w:rPr>
          <w:rFonts w:ascii="GHEA Mariam" w:hAnsi="GHEA Mariam"/>
          <w:lang w:val="hy-AM"/>
        </w:rPr>
      </w:pPr>
      <w:r w:rsidRPr="008643B6">
        <w:rPr>
          <w:rFonts w:ascii="GHEA Mariam" w:hAnsi="GHEA Mariam" w:cs="Sylfaen"/>
          <w:lang w:val="hy-AM"/>
        </w:rPr>
        <w:t>2</w:t>
      </w:r>
      <w:r w:rsidR="007F1478" w:rsidRPr="008643B6">
        <w:rPr>
          <w:rFonts w:ascii="GHEA Mariam" w:hAnsi="GHEA Mariam" w:cs="Sylfaen"/>
          <w:lang w:val="hy-AM"/>
        </w:rPr>
        <w:t>4</w:t>
      </w:r>
      <w:r w:rsidR="00A35E17" w:rsidRPr="008643B6">
        <w:rPr>
          <w:rFonts w:ascii="GHEA Mariam" w:hAnsi="GHEA Mariam" w:cs="Sylfaen"/>
          <w:lang w:val="hy-AM"/>
        </w:rPr>
        <w:t>.</w:t>
      </w:r>
      <w:r w:rsidR="00D90689" w:rsidRPr="008643B6">
        <w:rPr>
          <w:rFonts w:ascii="GHEA Mariam" w:hAnsi="GHEA Mariam" w:cs="Sylfaen"/>
          <w:lang w:val="hy-AM"/>
        </w:rPr>
        <w:t xml:space="preserve"> </w:t>
      </w:r>
      <w:r w:rsidR="00644952" w:rsidRPr="008643B6">
        <w:rPr>
          <w:rFonts w:ascii="GHEA Mariam" w:hAnsi="GHEA Mariam" w:cs="Sylfaen"/>
          <w:lang w:val="hy-AM"/>
        </w:rPr>
        <w:t>Ս</w:t>
      </w:r>
      <w:r w:rsidR="00445733" w:rsidRPr="008643B6">
        <w:rPr>
          <w:rFonts w:ascii="GHEA Mariam" w:hAnsi="GHEA Mariam" w:cs="Sylfaen"/>
          <w:lang w:val="hy-AM"/>
        </w:rPr>
        <w:t xml:space="preserve">ույն կարգի </w:t>
      </w:r>
      <w:r w:rsidR="007F1478" w:rsidRPr="008643B6">
        <w:rPr>
          <w:rFonts w:ascii="GHEA Mariam" w:hAnsi="GHEA Mariam" w:cs="Sylfaen"/>
          <w:lang w:val="hy-AM"/>
        </w:rPr>
        <w:t>19</w:t>
      </w:r>
      <w:r w:rsidR="00445733" w:rsidRPr="008643B6">
        <w:rPr>
          <w:rFonts w:ascii="GHEA Mariam" w:hAnsi="GHEA Mariam" w:cs="Sylfaen"/>
          <w:lang w:val="hy-AM"/>
        </w:rPr>
        <w:t>-րդ կետի 1-ին</w:t>
      </w:r>
      <w:r w:rsidRPr="008643B6">
        <w:rPr>
          <w:rFonts w:ascii="GHEA Mariam" w:hAnsi="GHEA Mariam" w:cs="Sylfaen"/>
          <w:lang w:val="hy-AM"/>
        </w:rPr>
        <w:t xml:space="preserve"> և</w:t>
      </w:r>
      <w:r w:rsidR="00C55F91" w:rsidRPr="008643B6">
        <w:rPr>
          <w:rFonts w:ascii="GHEA Mariam" w:hAnsi="GHEA Mariam" w:cs="Sylfaen"/>
          <w:lang w:val="hy-AM"/>
        </w:rPr>
        <w:t xml:space="preserve"> 2-րդ </w:t>
      </w:r>
      <w:r w:rsidR="00F24355" w:rsidRPr="008643B6">
        <w:rPr>
          <w:rFonts w:ascii="GHEA Mariam" w:hAnsi="GHEA Mariam" w:cs="Sylfaen"/>
          <w:lang w:val="hy-AM"/>
        </w:rPr>
        <w:t>ենթա</w:t>
      </w:r>
      <w:r w:rsidR="00C55F91" w:rsidRPr="008643B6">
        <w:rPr>
          <w:rFonts w:ascii="GHEA Mariam" w:hAnsi="GHEA Mariam" w:cs="Sylfaen"/>
          <w:lang w:val="hy-AM"/>
        </w:rPr>
        <w:t xml:space="preserve">կետերով նախատեսված </w:t>
      </w:r>
      <w:r w:rsidR="00362A52" w:rsidRPr="008643B6">
        <w:rPr>
          <w:rFonts w:ascii="GHEA Mariam" w:hAnsi="GHEA Mariam" w:cs="Sylfaen"/>
          <w:lang w:val="hy-AM"/>
        </w:rPr>
        <w:t xml:space="preserve">հիմքերով </w:t>
      </w:r>
      <w:r w:rsidR="0013484C" w:rsidRPr="008643B6">
        <w:rPr>
          <w:rFonts w:ascii="GHEA Mariam" w:hAnsi="GHEA Mariam" w:cs="Sylfaen"/>
          <w:lang w:val="hy-AM"/>
        </w:rPr>
        <w:t xml:space="preserve">(բացառությամբ մինչև երեք տարեկան երեխայի խնամքի համար տրամադրվող արձակուրդի) </w:t>
      </w:r>
      <w:r w:rsidR="00C55F91" w:rsidRPr="008643B6">
        <w:rPr>
          <w:rFonts w:ascii="GHEA Mariam" w:hAnsi="GHEA Mariam" w:cs="Sylfaen"/>
          <w:lang w:val="hy-AM"/>
        </w:rPr>
        <w:t xml:space="preserve">քաղաքացիական ծառայողի </w:t>
      </w:r>
      <w:r w:rsidR="00C55F91" w:rsidRPr="008643B6">
        <w:rPr>
          <w:rFonts w:ascii="GHEA Mariam" w:hAnsi="GHEA Mariam" w:cs="Sylfaen"/>
          <w:color w:val="000000"/>
          <w:lang w:val="hy-AM"/>
        </w:rPr>
        <w:t>ամենամյա</w:t>
      </w:r>
      <w:r w:rsidR="00C55F91" w:rsidRPr="008643B6">
        <w:rPr>
          <w:rFonts w:ascii="GHEA Mariam" w:hAnsi="GHEA Mariam"/>
          <w:color w:val="000000"/>
          <w:lang w:val="hy-AM"/>
        </w:rPr>
        <w:t xml:space="preserve"> </w:t>
      </w:r>
      <w:r w:rsidR="00C55F91" w:rsidRPr="008643B6">
        <w:rPr>
          <w:rFonts w:ascii="GHEA Mariam" w:hAnsi="GHEA Mariam" w:cs="Sylfaen"/>
          <w:color w:val="000000"/>
          <w:lang w:val="hy-AM"/>
        </w:rPr>
        <w:t>արձակուրդի</w:t>
      </w:r>
      <w:r w:rsidR="00C55F91" w:rsidRPr="008643B6">
        <w:rPr>
          <w:rFonts w:ascii="GHEA Mariam" w:hAnsi="GHEA Mariam"/>
          <w:color w:val="000000"/>
          <w:lang w:val="hy-AM"/>
        </w:rPr>
        <w:t xml:space="preserve"> չ</w:t>
      </w:r>
      <w:r w:rsidR="00C55F91" w:rsidRPr="008643B6">
        <w:rPr>
          <w:rFonts w:ascii="GHEA Mariam" w:hAnsi="GHEA Mariam" w:cs="Sylfaen"/>
          <w:color w:val="000000"/>
          <w:lang w:val="hy-AM"/>
        </w:rPr>
        <w:t>օգտագործված օրերը</w:t>
      </w:r>
      <w:r w:rsidR="00C55F91" w:rsidRPr="008643B6">
        <w:rPr>
          <w:rFonts w:ascii="GHEA Mariam" w:hAnsi="GHEA Mariam" w:cs="Sylfaen"/>
          <w:lang w:val="hy-AM"/>
        </w:rPr>
        <w:t xml:space="preserve"> կամ ամենամյա արձակուրդը տվյալ աշխատանքային տարում</w:t>
      </w:r>
      <w:r w:rsidR="00F24355" w:rsidRPr="008643B6">
        <w:rPr>
          <w:rFonts w:ascii="GHEA Mariam" w:hAnsi="GHEA Mariam" w:cs="Sylfaen"/>
          <w:lang w:val="hy-AM"/>
        </w:rPr>
        <w:t xml:space="preserve"> չտրամադրելու դեպքում</w:t>
      </w:r>
      <w:r w:rsidR="00C55F91" w:rsidRPr="008643B6">
        <w:rPr>
          <w:rFonts w:ascii="GHEA Mariam" w:hAnsi="GHEA Mariam" w:cs="Sylfaen"/>
          <w:lang w:val="hy-AM"/>
        </w:rPr>
        <w:t xml:space="preserve">, </w:t>
      </w:r>
      <w:r w:rsidR="00043816" w:rsidRPr="008643B6">
        <w:rPr>
          <w:rFonts w:ascii="GHEA Mariam" w:hAnsi="GHEA Mariam" w:cs="Sylfaen"/>
          <w:lang w:val="hy-AM"/>
        </w:rPr>
        <w:t>այն տրամադրվում է հաջորդ աշխատանքային տարում, սակայն ոչ ուշ քան</w:t>
      </w:r>
      <w:r w:rsidR="00043816" w:rsidRPr="008643B6">
        <w:rPr>
          <w:rFonts w:ascii="GHEA Mariam" w:hAnsi="GHEA Mariam"/>
          <w:lang w:val="hy-AM"/>
        </w:rPr>
        <w:t xml:space="preserve"> 18 </w:t>
      </w:r>
      <w:r w:rsidR="00043816" w:rsidRPr="008643B6">
        <w:rPr>
          <w:rFonts w:ascii="GHEA Mariam" w:hAnsi="GHEA Mariam" w:cs="Sylfaen"/>
          <w:lang w:val="hy-AM"/>
        </w:rPr>
        <w:t>ամսվա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ընթացքում</w:t>
      </w:r>
      <w:r w:rsidR="00043816" w:rsidRPr="008643B6">
        <w:rPr>
          <w:rFonts w:ascii="GHEA Mariam" w:hAnsi="GHEA Mariam"/>
          <w:lang w:val="hy-AM"/>
        </w:rPr>
        <w:t xml:space="preserve">` </w:t>
      </w:r>
      <w:r w:rsidR="00043816" w:rsidRPr="008643B6">
        <w:rPr>
          <w:rFonts w:ascii="GHEA Mariam" w:hAnsi="GHEA Mariam" w:cs="Sylfaen"/>
          <w:lang w:val="hy-AM"/>
        </w:rPr>
        <w:t>սկսած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այն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աշխատանքային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տարվա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ավարտից</w:t>
      </w:r>
      <w:r w:rsidR="00043816" w:rsidRPr="008643B6">
        <w:rPr>
          <w:rFonts w:ascii="GHEA Mariam" w:hAnsi="GHEA Mariam"/>
          <w:lang w:val="hy-AM"/>
        </w:rPr>
        <w:t xml:space="preserve">, </w:t>
      </w:r>
      <w:r w:rsidR="00043816" w:rsidRPr="008643B6">
        <w:rPr>
          <w:rFonts w:ascii="GHEA Mariam" w:hAnsi="GHEA Mariam" w:cs="Sylfaen"/>
          <w:lang w:val="hy-AM"/>
        </w:rPr>
        <w:t>որի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համար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քաղաքացիական ծառայողին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չի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հատկացվել</w:t>
      </w:r>
      <w:r w:rsidR="00043816" w:rsidRPr="008643B6">
        <w:rPr>
          <w:rFonts w:ascii="GHEA Mariam" w:hAnsi="GHEA Mariam"/>
          <w:lang w:val="hy-AM"/>
        </w:rPr>
        <w:t xml:space="preserve"> կամ մասնակի է հատկացվել </w:t>
      </w:r>
      <w:r w:rsidR="00043816" w:rsidRPr="008643B6">
        <w:rPr>
          <w:rFonts w:ascii="GHEA Mariam" w:hAnsi="GHEA Mariam" w:cs="Sylfaen"/>
          <w:lang w:val="hy-AM"/>
        </w:rPr>
        <w:t>ամենամյա</w:t>
      </w:r>
      <w:r w:rsidR="00043816" w:rsidRPr="008643B6">
        <w:rPr>
          <w:rFonts w:ascii="GHEA Mariam" w:hAnsi="GHEA Mariam"/>
          <w:lang w:val="hy-AM"/>
        </w:rPr>
        <w:t xml:space="preserve"> </w:t>
      </w:r>
      <w:r w:rsidR="00043816" w:rsidRPr="008643B6">
        <w:rPr>
          <w:rFonts w:ascii="GHEA Mariam" w:hAnsi="GHEA Mariam" w:cs="Sylfaen"/>
          <w:lang w:val="hy-AM"/>
        </w:rPr>
        <w:t>արձակուրդը</w:t>
      </w:r>
      <w:r w:rsidR="00440668">
        <w:rPr>
          <w:rFonts w:ascii="GHEA Mariam" w:hAnsi="GHEA Mariam"/>
          <w:lang w:val="hy-AM"/>
        </w:rPr>
        <w:t>:</w:t>
      </w:r>
    </w:p>
    <w:p w14:paraId="0089394D" w14:textId="1274F84F" w:rsidR="00E173AE" w:rsidRPr="008643B6" w:rsidRDefault="00E62C12" w:rsidP="008643B6">
      <w:pPr>
        <w:spacing w:line="360" w:lineRule="auto"/>
        <w:ind w:firstLine="720"/>
        <w:jc w:val="both"/>
        <w:rPr>
          <w:rFonts w:ascii="GHEA Mariam" w:hAnsi="GHEA Mariam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2</w:t>
      </w:r>
      <w:r w:rsidR="007F1478" w:rsidRPr="008643B6">
        <w:rPr>
          <w:rFonts w:ascii="GHEA Mariam" w:hAnsi="GHEA Mariam"/>
          <w:color w:val="000000"/>
          <w:lang w:val="hy-AM"/>
        </w:rPr>
        <w:t>5</w:t>
      </w:r>
      <w:r w:rsidR="00A35E17" w:rsidRPr="008643B6">
        <w:rPr>
          <w:rFonts w:ascii="GHEA Mariam" w:hAnsi="GHEA Mariam"/>
          <w:color w:val="000000"/>
          <w:lang w:val="hy-AM"/>
        </w:rPr>
        <w:t xml:space="preserve">. </w:t>
      </w:r>
      <w:r w:rsidR="00D10F04" w:rsidRPr="008643B6">
        <w:rPr>
          <w:rFonts w:ascii="GHEA Mariam" w:hAnsi="GHEA Mariam" w:cs="Sylfaen"/>
          <w:color w:val="000000"/>
          <w:lang w:val="hy-AM"/>
        </w:rPr>
        <w:t>Ք</w:t>
      </w:r>
      <w:r w:rsidR="001A61FC" w:rsidRPr="008643B6">
        <w:rPr>
          <w:rFonts w:ascii="GHEA Mariam" w:hAnsi="GHEA Mariam" w:cs="Sylfaen"/>
          <w:color w:val="000000"/>
          <w:lang w:val="hy-AM"/>
        </w:rPr>
        <w:t xml:space="preserve">աղաքացիական ծառայողի արձակուրդը սույն կարգի </w:t>
      </w:r>
      <w:r w:rsidR="007F1478" w:rsidRPr="008643B6">
        <w:rPr>
          <w:rFonts w:ascii="GHEA Mariam" w:hAnsi="GHEA Mariam" w:cs="Sylfaen"/>
          <w:color w:val="000000"/>
          <w:lang w:val="hy-AM"/>
        </w:rPr>
        <w:t>19</w:t>
      </w:r>
      <w:r w:rsidR="001A61FC" w:rsidRPr="008643B6">
        <w:rPr>
          <w:rFonts w:ascii="GHEA Mariam" w:hAnsi="GHEA Mariam" w:cs="Sylfaen"/>
          <w:color w:val="000000"/>
          <w:lang w:val="hy-AM"/>
        </w:rPr>
        <w:t xml:space="preserve">-րդ կետի 3-րդ </w:t>
      </w:r>
      <w:r w:rsidR="00644952" w:rsidRPr="008643B6">
        <w:rPr>
          <w:rFonts w:ascii="GHEA Mariam" w:hAnsi="GHEA Mariam" w:cs="Sylfaen"/>
          <w:color w:val="000000"/>
          <w:lang w:val="hy-AM"/>
        </w:rPr>
        <w:t>ենթա</w:t>
      </w:r>
      <w:r w:rsidR="001A61FC" w:rsidRPr="008643B6">
        <w:rPr>
          <w:rFonts w:ascii="GHEA Mariam" w:hAnsi="GHEA Mariam" w:cs="Sylfaen"/>
          <w:color w:val="000000"/>
          <w:lang w:val="hy-AM"/>
        </w:rPr>
        <w:t xml:space="preserve">կետում նշված հիմքով </w:t>
      </w:r>
      <w:r w:rsidR="00D10F04" w:rsidRPr="008643B6">
        <w:rPr>
          <w:rFonts w:ascii="GHEA Mariam" w:hAnsi="GHEA Mariam" w:cs="Sylfaen"/>
          <w:color w:val="000000"/>
          <w:lang w:val="hy-AM"/>
        </w:rPr>
        <w:t>չտրամադրելու դեպքում,</w:t>
      </w:r>
      <w:r w:rsidR="001A61FC" w:rsidRPr="008643B6">
        <w:rPr>
          <w:rFonts w:ascii="GHEA Mariam" w:hAnsi="GHEA Mariam" w:cs="Sylfaen"/>
          <w:color w:val="000000"/>
          <w:lang w:val="hy-AM"/>
        </w:rPr>
        <w:t xml:space="preserve"> </w:t>
      </w:r>
      <w:r w:rsidR="00E173AE" w:rsidRPr="008643B6">
        <w:rPr>
          <w:rFonts w:ascii="GHEA Mariam" w:hAnsi="GHEA Mariam" w:cs="Sylfaen"/>
          <w:color w:val="000000"/>
          <w:lang w:val="hy-AM"/>
        </w:rPr>
        <w:t xml:space="preserve">քաղաքացիական ծառայողի համաձայնությամբ այն կարող է տեղափոխվել և միացվել </w:t>
      </w:r>
      <w:r w:rsidR="00E173AE" w:rsidRPr="008643B6">
        <w:rPr>
          <w:rFonts w:ascii="GHEA Mariam" w:hAnsi="GHEA Mariam" w:cs="Sylfaen"/>
          <w:lang w:val="hy-AM"/>
        </w:rPr>
        <w:t>հաջորդ</w:t>
      </w:r>
      <w:r w:rsidR="00E173AE" w:rsidRPr="008643B6">
        <w:rPr>
          <w:rFonts w:ascii="GHEA Mariam" w:hAnsi="GHEA Mariam"/>
          <w:lang w:val="hy-AM"/>
        </w:rPr>
        <w:t xml:space="preserve"> </w:t>
      </w:r>
      <w:r w:rsidR="00E173AE" w:rsidRPr="008643B6">
        <w:rPr>
          <w:rFonts w:ascii="GHEA Mariam" w:hAnsi="GHEA Mariam" w:cs="Sylfaen"/>
          <w:lang w:val="hy-AM"/>
        </w:rPr>
        <w:t>տարվա</w:t>
      </w:r>
      <w:r w:rsidR="00E173AE" w:rsidRPr="008643B6">
        <w:rPr>
          <w:rFonts w:ascii="GHEA Mariam" w:hAnsi="GHEA Mariam"/>
          <w:lang w:val="hy-AM"/>
        </w:rPr>
        <w:t xml:space="preserve"> </w:t>
      </w:r>
      <w:r w:rsidR="00E173AE" w:rsidRPr="008643B6">
        <w:rPr>
          <w:rFonts w:ascii="GHEA Mariam" w:hAnsi="GHEA Mariam" w:cs="Sylfaen"/>
          <w:lang w:val="hy-AM"/>
        </w:rPr>
        <w:t>ամենամյա</w:t>
      </w:r>
      <w:r w:rsidR="00E173AE" w:rsidRPr="008643B6">
        <w:rPr>
          <w:rFonts w:ascii="GHEA Mariam" w:hAnsi="GHEA Mariam"/>
          <w:lang w:val="hy-AM"/>
        </w:rPr>
        <w:t xml:space="preserve"> </w:t>
      </w:r>
      <w:r w:rsidR="00E173AE" w:rsidRPr="008643B6">
        <w:rPr>
          <w:rFonts w:ascii="GHEA Mariam" w:hAnsi="GHEA Mariam" w:cs="Sylfaen"/>
          <w:lang w:val="hy-AM"/>
        </w:rPr>
        <w:t>արձակուրդին</w:t>
      </w:r>
      <w:r w:rsidR="00E173AE" w:rsidRPr="008643B6">
        <w:rPr>
          <w:rFonts w:ascii="GHEA Mariam" w:hAnsi="GHEA Mariam"/>
          <w:lang w:val="hy-AM"/>
        </w:rPr>
        <w:t>:</w:t>
      </w:r>
    </w:p>
    <w:p w14:paraId="59E384C3" w14:textId="5DC169B9" w:rsidR="00A02AA1" w:rsidRPr="00BC3A35" w:rsidRDefault="007F1478" w:rsidP="00BC3A35">
      <w:pPr>
        <w:spacing w:line="360" w:lineRule="auto"/>
        <w:ind w:firstLine="720"/>
        <w:jc w:val="both"/>
        <w:rPr>
          <w:rFonts w:ascii="GHEA Mariam" w:hAnsi="GHEA Mariam" w:cs="Sylfaen"/>
          <w:lang w:val="hy-AM"/>
        </w:rPr>
      </w:pPr>
      <w:r w:rsidRPr="008643B6">
        <w:rPr>
          <w:rFonts w:ascii="GHEA Mariam" w:hAnsi="GHEA Mariam"/>
          <w:lang w:val="hy-AM"/>
        </w:rPr>
        <w:t>2</w:t>
      </w:r>
      <w:r w:rsidR="003E40BB" w:rsidRPr="008643B6">
        <w:rPr>
          <w:rFonts w:ascii="GHEA Mariam" w:hAnsi="GHEA Mariam"/>
          <w:lang w:val="hy-AM"/>
        </w:rPr>
        <w:t>6</w:t>
      </w:r>
      <w:r w:rsidR="00D30354" w:rsidRPr="008643B6">
        <w:rPr>
          <w:rFonts w:ascii="GHEA Mariam" w:hAnsi="GHEA Mariam"/>
          <w:lang w:val="hy-AM"/>
        </w:rPr>
        <w:t>.</w:t>
      </w:r>
      <w:r w:rsidR="00691C9A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Ամենամյա արձակուրդի համար քաղաքացիական ծառայողին վճարվում է միջին աշխատավարձ և լրացուցիչ միանվագ արձակուրդային վճար: </w:t>
      </w:r>
      <w:r w:rsidR="00691C9A" w:rsidRPr="008643B6">
        <w:rPr>
          <w:rFonts w:ascii="GHEA Mariam" w:hAnsi="GHEA Mariam" w:cs="Sylfaen"/>
          <w:lang w:val="hy-AM"/>
        </w:rPr>
        <w:t>Ընդ</w:t>
      </w:r>
      <w:r w:rsidR="00691C9A" w:rsidRPr="008643B6">
        <w:rPr>
          <w:rFonts w:ascii="GHEA Mariam" w:hAnsi="GHEA Mariam" w:cs="Sylfaen"/>
          <w:lang w:val="af-ZA"/>
        </w:rPr>
        <w:t xml:space="preserve"> </w:t>
      </w:r>
      <w:r w:rsidR="00691C9A" w:rsidRPr="008643B6">
        <w:rPr>
          <w:rFonts w:ascii="GHEA Mariam" w:hAnsi="GHEA Mariam" w:cs="Sylfaen"/>
          <w:lang w:val="hy-AM"/>
        </w:rPr>
        <w:t>որում</w:t>
      </w:r>
      <w:r w:rsidR="00691C9A" w:rsidRPr="008643B6">
        <w:rPr>
          <w:rFonts w:ascii="GHEA Mariam" w:hAnsi="GHEA Mariam" w:cs="Sylfaen"/>
          <w:lang w:val="af-ZA"/>
        </w:rPr>
        <w:t xml:space="preserve"> </w:t>
      </w:r>
      <w:r w:rsidR="00691C9A" w:rsidRPr="008643B6">
        <w:rPr>
          <w:rFonts w:ascii="GHEA Mariam" w:hAnsi="GHEA Mariam" w:cs="Sylfaen"/>
          <w:lang w:val="hy-AM"/>
        </w:rPr>
        <w:t>լրացուցիչ</w:t>
      </w:r>
      <w:r w:rsidR="00691C9A" w:rsidRPr="008643B6">
        <w:rPr>
          <w:rFonts w:ascii="GHEA Mariam" w:hAnsi="GHEA Mariam" w:cs="Sylfaen"/>
          <w:lang w:val="af-ZA"/>
        </w:rPr>
        <w:t xml:space="preserve"> </w:t>
      </w:r>
      <w:r w:rsidR="00691C9A" w:rsidRPr="008643B6">
        <w:rPr>
          <w:rFonts w:ascii="GHEA Mariam" w:hAnsi="GHEA Mariam" w:cs="Sylfaen"/>
          <w:lang w:val="hy-AM"/>
        </w:rPr>
        <w:t>միանվագ</w:t>
      </w:r>
      <w:r w:rsidR="00691C9A" w:rsidRPr="008643B6">
        <w:rPr>
          <w:rFonts w:ascii="GHEA Mariam" w:hAnsi="GHEA Mariam" w:cs="Sylfaen"/>
          <w:lang w:val="af-ZA"/>
        </w:rPr>
        <w:t xml:space="preserve"> </w:t>
      </w:r>
      <w:r w:rsidR="00691C9A" w:rsidRPr="008643B6">
        <w:rPr>
          <w:rFonts w:ascii="GHEA Mariam" w:hAnsi="GHEA Mariam" w:cs="Sylfaen"/>
          <w:lang w:val="hy-AM"/>
        </w:rPr>
        <w:t>արձակուրդային</w:t>
      </w:r>
      <w:r w:rsidR="00691C9A" w:rsidRPr="008643B6">
        <w:rPr>
          <w:rFonts w:ascii="GHEA Mariam" w:hAnsi="GHEA Mariam" w:cs="Sylfaen"/>
          <w:lang w:val="af-ZA"/>
        </w:rPr>
        <w:t xml:space="preserve"> </w:t>
      </w:r>
      <w:r w:rsidR="00691C9A" w:rsidRPr="008643B6">
        <w:rPr>
          <w:rFonts w:ascii="GHEA Mariam" w:hAnsi="GHEA Mariam" w:cs="Sylfaen"/>
          <w:lang w:val="hy-AM"/>
        </w:rPr>
        <w:t>վճարը</w:t>
      </w:r>
      <w:r w:rsidR="00691C9A" w:rsidRPr="008643B6">
        <w:rPr>
          <w:rFonts w:ascii="GHEA Mariam" w:hAnsi="GHEA Mariam" w:cs="Sylfaen"/>
          <w:lang w:val="af-ZA"/>
        </w:rPr>
        <w:t xml:space="preserve"> </w:t>
      </w:r>
      <w:r w:rsidR="00691C9A" w:rsidRPr="008643B6">
        <w:rPr>
          <w:rFonts w:ascii="GHEA Mariam" w:hAnsi="GHEA Mariam" w:cs="Sylfaen"/>
          <w:lang w:val="hy-AM"/>
        </w:rPr>
        <w:t>քաղաքացիական</w:t>
      </w:r>
      <w:r w:rsidR="00691C9A" w:rsidRPr="008643B6">
        <w:rPr>
          <w:rFonts w:ascii="GHEA Mariam" w:hAnsi="GHEA Mariam" w:cs="Sylfaen"/>
          <w:lang w:val="af-ZA"/>
        </w:rPr>
        <w:t xml:space="preserve"> </w:t>
      </w:r>
      <w:r w:rsidR="00691C9A" w:rsidRPr="008643B6">
        <w:rPr>
          <w:rFonts w:ascii="GHEA Mariam" w:hAnsi="GHEA Mariam" w:cs="Sylfaen"/>
          <w:lang w:val="hy-AM"/>
        </w:rPr>
        <w:t>ծառայողին</w:t>
      </w:r>
      <w:r w:rsidR="00691C9A" w:rsidRPr="008643B6">
        <w:rPr>
          <w:rFonts w:ascii="GHEA Mariam" w:hAnsi="GHEA Mariam" w:cs="Sylfaen"/>
          <w:color w:val="FF0000"/>
          <w:lang w:val="af-ZA"/>
        </w:rPr>
        <w:t xml:space="preserve"> </w:t>
      </w:r>
      <w:r w:rsidR="00691C9A" w:rsidRPr="008643B6">
        <w:rPr>
          <w:rFonts w:ascii="GHEA Mariam" w:hAnsi="GHEA Mariam" w:cs="Sylfaen"/>
          <w:lang w:val="hy-AM"/>
        </w:rPr>
        <w:t>յուրաքանչյուր</w:t>
      </w:r>
      <w:r w:rsidR="00691C9A" w:rsidRPr="008643B6">
        <w:rPr>
          <w:rFonts w:ascii="GHEA Mariam" w:hAnsi="GHEA Mariam" w:cs="Sylfaen"/>
          <w:lang w:val="af-ZA"/>
        </w:rPr>
        <w:t xml:space="preserve"> </w:t>
      </w:r>
      <w:r w:rsidR="00691C9A" w:rsidRPr="008643B6">
        <w:rPr>
          <w:rFonts w:ascii="GHEA Mariam" w:hAnsi="GHEA Mariam" w:cs="Sylfaen"/>
          <w:lang w:val="hy-AM"/>
        </w:rPr>
        <w:t>աշխատանքային տարվա արձակուրդի</w:t>
      </w:r>
      <w:r w:rsidR="00691C9A" w:rsidRPr="008643B6">
        <w:rPr>
          <w:rFonts w:ascii="GHEA Mariam" w:hAnsi="GHEA Mariam" w:cs="Sylfaen"/>
          <w:lang w:val="af-ZA"/>
        </w:rPr>
        <w:t xml:space="preserve"> </w:t>
      </w:r>
      <w:r w:rsidR="00691C9A" w:rsidRPr="004A35F2">
        <w:rPr>
          <w:rFonts w:ascii="GHEA Mariam" w:hAnsi="GHEA Mariam" w:cs="Sylfaen"/>
          <w:lang w:val="hy-AM"/>
        </w:rPr>
        <w:t>համար</w:t>
      </w:r>
      <w:r w:rsidR="00691C9A" w:rsidRPr="004A35F2">
        <w:rPr>
          <w:rFonts w:ascii="GHEA Mariam" w:hAnsi="GHEA Mariam" w:cs="Sylfaen"/>
          <w:lang w:val="af-ZA"/>
        </w:rPr>
        <w:t xml:space="preserve"> </w:t>
      </w:r>
      <w:r w:rsidR="00691C9A" w:rsidRPr="004A35F2">
        <w:rPr>
          <w:rFonts w:ascii="GHEA Mariam" w:hAnsi="GHEA Mariam" w:cs="Sylfaen"/>
          <w:lang w:val="hy-AM"/>
        </w:rPr>
        <w:t>տրվում</w:t>
      </w:r>
      <w:r w:rsidR="00691C9A" w:rsidRPr="004A35F2">
        <w:rPr>
          <w:rFonts w:ascii="GHEA Mariam" w:hAnsi="GHEA Mariam" w:cs="Sylfaen"/>
          <w:lang w:val="af-ZA"/>
        </w:rPr>
        <w:t xml:space="preserve"> </w:t>
      </w:r>
      <w:r w:rsidR="00691C9A" w:rsidRPr="004A35F2">
        <w:rPr>
          <w:rFonts w:ascii="GHEA Mariam" w:hAnsi="GHEA Mariam" w:cs="Sylfaen"/>
          <w:lang w:val="hy-AM"/>
        </w:rPr>
        <w:t>է</w:t>
      </w:r>
      <w:r w:rsidR="00691C9A" w:rsidRPr="004A35F2">
        <w:rPr>
          <w:rFonts w:ascii="GHEA Mariam" w:hAnsi="GHEA Mariam" w:cs="Sylfaen"/>
          <w:lang w:val="af-ZA"/>
        </w:rPr>
        <w:t xml:space="preserve"> </w:t>
      </w:r>
      <w:r w:rsidR="00691C9A" w:rsidRPr="004A35F2">
        <w:rPr>
          <w:rFonts w:ascii="GHEA Mariam" w:hAnsi="GHEA Mariam" w:cs="Sylfaen"/>
          <w:lang w:val="hy-AM"/>
        </w:rPr>
        <w:t>մեկ</w:t>
      </w:r>
      <w:r w:rsidR="00691C9A" w:rsidRPr="004A35F2">
        <w:rPr>
          <w:rFonts w:ascii="GHEA Mariam" w:hAnsi="GHEA Mariam" w:cs="Sylfaen"/>
          <w:lang w:val="af-ZA"/>
        </w:rPr>
        <w:t xml:space="preserve"> </w:t>
      </w:r>
      <w:r w:rsidR="00691C9A" w:rsidRPr="004A35F2">
        <w:rPr>
          <w:rFonts w:ascii="GHEA Mariam" w:hAnsi="GHEA Mariam" w:cs="Sylfaen"/>
          <w:lang w:val="hy-AM"/>
        </w:rPr>
        <w:t>անգամ</w:t>
      </w:r>
      <w:r w:rsidR="00F81BF0">
        <w:rPr>
          <w:rFonts w:ascii="GHEA Mariam" w:hAnsi="GHEA Mariam" w:cs="Sylfaen"/>
          <w:lang w:val="hy-AM"/>
        </w:rPr>
        <w:t>:</w:t>
      </w:r>
      <w:r w:rsidR="00BC3A35">
        <w:rPr>
          <w:rFonts w:ascii="GHEA Mariam" w:hAnsi="GHEA Mariam" w:cs="Sylfaen"/>
          <w:lang w:val="hy-AM"/>
        </w:rPr>
        <w:t xml:space="preserve"> </w:t>
      </w:r>
      <w:r w:rsidR="00A02AA1" w:rsidRPr="008643B6">
        <w:rPr>
          <w:rFonts w:ascii="GHEA Mariam" w:hAnsi="GHEA Mariam"/>
          <w:color w:val="000000"/>
          <w:shd w:val="clear" w:color="auto" w:fill="FFFFFF"/>
          <w:lang w:val="hy-AM"/>
        </w:rPr>
        <w:lastRenderedPageBreak/>
        <w:t xml:space="preserve">Ամենամյա արձակուրդի համար միջին աշխատավարձը հաշվարկվում է </w:t>
      </w:r>
      <w:r w:rsidR="00A02AA1" w:rsidRPr="00C37FF0">
        <w:rPr>
          <w:rFonts w:ascii="GHEA Mariam" w:hAnsi="GHEA Mariam"/>
          <w:color w:val="000000"/>
          <w:shd w:val="clear" w:color="auto" w:fill="FFFFFF"/>
          <w:lang w:val="hy-AM"/>
        </w:rPr>
        <w:t>Աշխատանքային օրենսգրք</w:t>
      </w:r>
      <w:r w:rsidR="00755810" w:rsidRPr="00C37FF0">
        <w:rPr>
          <w:rFonts w:ascii="GHEA Mariam" w:hAnsi="GHEA Mariam"/>
          <w:color w:val="000000"/>
          <w:shd w:val="clear" w:color="auto" w:fill="FFFFFF"/>
          <w:lang w:val="hy-AM"/>
        </w:rPr>
        <w:t>ի 195-րդ հոդված</w:t>
      </w:r>
      <w:r w:rsidR="00A02AA1" w:rsidRPr="00C37FF0">
        <w:rPr>
          <w:rFonts w:ascii="GHEA Mariam" w:hAnsi="GHEA Mariam"/>
          <w:color w:val="000000"/>
          <w:shd w:val="clear" w:color="auto" w:fill="FFFFFF"/>
          <w:lang w:val="hy-AM"/>
        </w:rPr>
        <w:t>ով սահմանված կարգով:</w:t>
      </w:r>
    </w:p>
    <w:p w14:paraId="08691BE3" w14:textId="77777777" w:rsidR="00A02AA1" w:rsidRPr="008643B6" w:rsidRDefault="00A02AA1" w:rsidP="00A02A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 xml:space="preserve">27.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համար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վճարումն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իրականացվում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ոչ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ուշ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քան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արձակուրդը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սկսելուց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երեք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օր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առաջ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իսկ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եթե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դա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հնարավոր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չէ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գործատուից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անկախ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պատճառներով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ապա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արձակուրդը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սկսելու՝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քաղաքացիական ծառայողի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դիմումում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նշված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ժամկետից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հետո՝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երեք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աշխատանքային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օրվա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ընթացքում</w:t>
      </w:r>
      <w:r w:rsidRPr="008643B6">
        <w:rPr>
          <w:rFonts w:ascii="GHEA Mariam" w:hAnsi="GHEA Mariam"/>
          <w:color w:val="000000"/>
          <w:lang w:val="hy-AM"/>
        </w:rPr>
        <w:t xml:space="preserve">: </w:t>
      </w:r>
      <w:r w:rsidRPr="008643B6">
        <w:rPr>
          <w:rFonts w:ascii="GHEA Mariam" w:hAnsi="GHEA Mariam" w:cs="Sylfaen"/>
          <w:color w:val="000000"/>
          <w:lang w:val="hy-AM"/>
        </w:rPr>
        <w:t>Եթե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քաղաքացիական ծառայողի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համար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հաշվարկված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աշխատավարձը (միջին աշխատավարձը և լրացուցիչ միանվագ արձակուրդային վճարը) սույն կետով սահմանված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ժամկետում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չի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վճարվում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/>
          <w:lang w:val="hy-AM"/>
        </w:rPr>
        <w:t xml:space="preserve">քաղաքացիական </w:t>
      </w:r>
      <w:r w:rsidRPr="00F05A2D">
        <w:rPr>
          <w:rFonts w:ascii="GHEA Mariam" w:hAnsi="GHEA Mariam"/>
          <w:lang w:val="hy-AM"/>
        </w:rPr>
        <w:t>ծառայող</w:t>
      </w:r>
      <w:r w:rsidRPr="00F05A2D">
        <w:rPr>
          <w:rFonts w:ascii="GHEA Mariam" w:hAnsi="GHEA Mariam" w:cs="Sylfaen"/>
          <w:color w:val="000000"/>
          <w:lang w:val="hy-AM"/>
        </w:rPr>
        <w:t>ից</w:t>
      </w:r>
      <w:r w:rsidRPr="00F05A2D">
        <w:rPr>
          <w:rFonts w:ascii="GHEA Mariam" w:hAnsi="GHEA Mariam"/>
          <w:color w:val="000000"/>
          <w:lang w:val="hy-AM"/>
        </w:rPr>
        <w:t xml:space="preserve"> </w:t>
      </w:r>
      <w:r w:rsidRPr="00F05A2D">
        <w:rPr>
          <w:rFonts w:ascii="GHEA Mariam" w:hAnsi="GHEA Mariam" w:cs="Sylfaen"/>
          <w:color w:val="000000"/>
          <w:lang w:val="hy-AM"/>
        </w:rPr>
        <w:t>անկախ</w:t>
      </w:r>
      <w:r w:rsidRPr="00F05A2D">
        <w:rPr>
          <w:rFonts w:ascii="GHEA Mariam" w:hAnsi="GHEA Mariam"/>
          <w:color w:val="000000"/>
          <w:lang w:val="hy-AM"/>
        </w:rPr>
        <w:t xml:space="preserve"> </w:t>
      </w:r>
      <w:r w:rsidRPr="00F05A2D">
        <w:rPr>
          <w:rFonts w:ascii="GHEA Mariam" w:hAnsi="GHEA Mariam" w:cs="Sylfaen"/>
          <w:color w:val="000000"/>
          <w:lang w:val="hy-AM"/>
        </w:rPr>
        <w:t>պատճառներով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ապա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արձակուրդը երկարաձգվում 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այնքան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օրով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որքան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օրով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երկարաձգվել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աշխատավարձի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վճարումը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և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երկարաձգված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ժամանակի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համար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վճարումը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կատարվում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այնպես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ինչպես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համար</w:t>
      </w:r>
      <w:r w:rsidRPr="008643B6">
        <w:rPr>
          <w:rFonts w:ascii="GHEA Mariam" w:hAnsi="GHEA Mariam"/>
          <w:color w:val="000000"/>
          <w:lang w:val="hy-AM"/>
        </w:rPr>
        <w:t>: Քաղաքացիական ծառայողի ամենամյա արձակուրդի երկարաձգումն ամրագրվում է նրան արձակուրդ տրամադրելու իրավասություն ունեցող պաշտոնատար անձի անհատական իրավական ակտով:</w:t>
      </w:r>
    </w:p>
    <w:p w14:paraId="435F8E49" w14:textId="77777777" w:rsidR="00A02AA1" w:rsidRPr="008643B6" w:rsidRDefault="00A02AA1" w:rsidP="00A02AA1">
      <w:pPr>
        <w:tabs>
          <w:tab w:val="left" w:pos="1170"/>
        </w:tabs>
        <w:spacing w:line="360" w:lineRule="auto"/>
        <w:ind w:firstLine="720"/>
        <w:jc w:val="both"/>
        <w:rPr>
          <w:rFonts w:ascii="GHEA Mariam" w:hAnsi="GHEA Mariam" w:cs="Sylfaen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 xml:space="preserve">28. </w:t>
      </w:r>
      <w:r w:rsidRPr="008643B6">
        <w:rPr>
          <w:rFonts w:ascii="GHEA Mariam" w:hAnsi="GHEA Mariam"/>
          <w:color w:val="000000"/>
          <w:lang w:val="hy-AM"/>
        </w:rPr>
        <w:t xml:space="preserve">Քաղաքացիական ծառայողի </w:t>
      </w:r>
      <w:r w:rsidRPr="008643B6">
        <w:rPr>
          <w:rFonts w:ascii="GHEA Mariam" w:hAnsi="GHEA Mariam" w:cs="Sylfaen"/>
          <w:color w:val="000000"/>
          <w:lang w:val="hy-AM"/>
        </w:rPr>
        <w:t>պաշտոնից ազատվելու, ինչպես նաև լիազորությունները դադարելու դեպքում, չօգտագործված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արձակուրդը,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/>
          <w:lang w:val="hy-AM"/>
        </w:rPr>
        <w:t>քաղաքացիական ծառայողի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ցանկությամբ, տրամադրվում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ազատման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տարին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ամիսը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ամսաթիվը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տեղափոխելու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միջոցով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: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Այդ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դեպքում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աշխատանքից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ազատման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կամ լիազորությունները դադարելու օր է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համարվում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ամենամյա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արձակուրդի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ժամկետի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ավարտին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հաջորդող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օրը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:</w:t>
      </w:r>
    </w:p>
    <w:p w14:paraId="43E2508C" w14:textId="5E0D0D45" w:rsidR="00A02AA1" w:rsidRPr="008643B6" w:rsidRDefault="00A02AA1" w:rsidP="00A02AA1">
      <w:pPr>
        <w:tabs>
          <w:tab w:val="left" w:pos="1170"/>
        </w:tabs>
        <w:spacing w:line="360" w:lineRule="auto"/>
        <w:ind w:firstLine="720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29. Սույն կարգի 28-րդ կետով նախատեսված դրույթը չի տարածվում «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>Քաղաքացիական ծառայության մասին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»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 xml:space="preserve"> օրենքի 37-րդ հոդվածի 1-ին մասի 1-ին, </w:t>
      </w:r>
      <w:r w:rsidRPr="00F37CDE">
        <w:rPr>
          <w:rFonts w:ascii="GHEA Mariam" w:hAnsi="GHEA Mariam" w:cs="Sylfaen"/>
          <w:color w:val="000000"/>
          <w:shd w:val="clear" w:color="auto" w:fill="FFFFFF"/>
          <w:lang w:val="hy-AM"/>
        </w:rPr>
        <w:t>5-րդ կամ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 xml:space="preserve"> 7-րդ կետերով նախատեսված հիմքերով պաշտոնից ազատվելու դեպքերի վրա, ինչպես նաև 2-րդ մասի </w:t>
      </w:r>
      <w:r w:rsidRPr="00F37CDE">
        <w:rPr>
          <w:rFonts w:ascii="GHEA Mariam" w:hAnsi="GHEA Mariam" w:cs="Sylfaen"/>
          <w:color w:val="000000"/>
          <w:shd w:val="clear" w:color="auto" w:fill="FFFFFF"/>
          <w:lang w:val="hy-AM"/>
        </w:rPr>
        <w:t>2-րդ, 3-րդ, 4-րդ, 6-րդ,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 xml:space="preserve"> 7-րդ, 8-րդ, 9-րդ, 10</w:t>
      </w:r>
      <w:r>
        <w:rPr>
          <w:rFonts w:ascii="GHEA Mariam" w:hAnsi="GHEA Mariam" w:cs="Sylfaen"/>
          <w:color w:val="000000"/>
          <w:shd w:val="clear" w:color="auto" w:fill="FFFFFF"/>
          <w:lang w:val="hy-AM"/>
        </w:rPr>
        <w:t>-րդ, 11-րդ, 12-րդ, 13-րդ, 15-րդ կամ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t xml:space="preserve"> 16-րդ կետերով նախատեսված հիմքերով լիազորությունները դադարելու </w:t>
      </w:r>
      <w:r w:rsidRPr="008643B6">
        <w:rPr>
          <w:rFonts w:ascii="GHEA Mariam" w:hAnsi="GHEA Mariam" w:cs="Sylfaen"/>
          <w:color w:val="000000"/>
          <w:shd w:val="clear" w:color="auto" w:fill="FFFFFF"/>
          <w:lang w:val="hy-AM"/>
        </w:rPr>
        <w:lastRenderedPageBreak/>
        <w:t>դեպքերի վրա</w:t>
      </w:r>
      <w:r w:rsidRPr="00193959">
        <w:rPr>
          <w:rFonts w:ascii="GHEA Mariam" w:hAnsi="GHEA Mariam" w:cs="Sylfaen"/>
          <w:color w:val="000000"/>
          <w:shd w:val="clear" w:color="auto" w:fill="FFFFFF"/>
          <w:lang w:val="hy-AM"/>
        </w:rPr>
        <w:t xml:space="preserve">: </w:t>
      </w:r>
      <w:r w:rsidRPr="00193959">
        <w:rPr>
          <w:rFonts w:ascii="GHEA Mariam" w:hAnsi="GHEA Mariam"/>
          <w:color w:val="000000"/>
          <w:shd w:val="clear" w:color="auto" w:fill="FFFFFF"/>
          <w:lang w:val="hy-AM"/>
        </w:rPr>
        <w:t xml:space="preserve">Սույն կարգի 28-րդ կետով նախատեսված դրույթը չի տարածվում նաև </w:t>
      </w:r>
      <w:r w:rsidR="00193959" w:rsidRPr="009372D7">
        <w:rPr>
          <w:rFonts w:ascii="GHEA Mariam" w:hAnsi="GHEA Mariam"/>
          <w:color w:val="000000"/>
          <w:shd w:val="clear" w:color="auto" w:fill="FFFFFF"/>
          <w:lang w:val="hy-AM"/>
        </w:rPr>
        <w:t>սույն կետում չնշված</w:t>
      </w:r>
      <w:r w:rsidR="00193959" w:rsidRPr="00193959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193959">
        <w:rPr>
          <w:rFonts w:ascii="GHEA Mariam" w:hAnsi="GHEA Mariam"/>
          <w:color w:val="000000"/>
          <w:shd w:val="clear" w:color="auto" w:fill="FFFFFF"/>
          <w:lang w:val="hy-AM"/>
        </w:rPr>
        <w:t xml:space="preserve">այն դեպքերի վրա, </w:t>
      </w:r>
      <w:r w:rsidRPr="00193959">
        <w:rPr>
          <w:rFonts w:ascii="GHEA Mariam" w:hAnsi="GHEA Mariam" w:cs="Sylfaen"/>
          <w:color w:val="000000"/>
          <w:shd w:val="clear" w:color="auto" w:fill="FFFFFF"/>
          <w:lang w:val="hy-AM"/>
        </w:rPr>
        <w:t>երբ քաղաքացիական ծառայողը պաշտոնից ազատվելուց կամ լիազորությունները դադարելուց հետո անցնում է այլ աշխատանքի կամ գրանցվում է կադրերի ռեզերվում:</w:t>
      </w:r>
    </w:p>
    <w:p w14:paraId="5C38F661" w14:textId="77777777" w:rsidR="00A02AA1" w:rsidRPr="008643B6" w:rsidRDefault="00A02AA1" w:rsidP="00A02AA1">
      <w:pPr>
        <w:spacing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A02AA1">
        <w:rPr>
          <w:rFonts w:ascii="GHEA Mariam" w:hAnsi="GHEA Mariam"/>
          <w:color w:val="000000"/>
          <w:lang w:val="hy-AM"/>
        </w:rPr>
        <w:t>30</w:t>
      </w:r>
      <w:r w:rsidRPr="008643B6">
        <w:rPr>
          <w:rFonts w:ascii="GHEA Mariam" w:hAnsi="GHEA Mariam"/>
          <w:color w:val="000000"/>
          <w:lang w:val="hy-AM"/>
        </w:rPr>
        <w:t xml:space="preserve">.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փոխարինումը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դրամական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հատուցմամբ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չի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թույլատրվում</w:t>
      </w:r>
      <w:r w:rsidRPr="008643B6">
        <w:rPr>
          <w:rFonts w:ascii="GHEA Mariam" w:hAnsi="GHEA Mariam"/>
          <w:color w:val="000000"/>
          <w:lang w:val="hy-AM"/>
        </w:rPr>
        <w:t xml:space="preserve">: </w:t>
      </w:r>
      <w:r w:rsidRPr="008643B6">
        <w:rPr>
          <w:rFonts w:ascii="GHEA Mariam" w:hAnsi="GHEA Mariam" w:cs="Sylfaen"/>
          <w:color w:val="000000"/>
          <w:lang w:val="hy-AM"/>
        </w:rPr>
        <w:t>Եթե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աշխատանքից ազատվելու պատճառով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իրավունք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ձեռք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բերած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քաղաքացիական ծառայողին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չի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կարող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տրամադրվել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ամենամյա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արձակուրդը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կամ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քաղաքացիական ծառայողը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չի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ցանկանում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դրա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տրամադրումը</w:t>
      </w:r>
      <w:r w:rsidRPr="008643B6">
        <w:rPr>
          <w:rFonts w:ascii="GHEA Mariam" w:hAnsi="GHEA Mariam"/>
          <w:color w:val="000000"/>
          <w:lang w:val="hy-AM"/>
        </w:rPr>
        <w:t xml:space="preserve">, </w:t>
      </w:r>
      <w:r w:rsidRPr="008643B6">
        <w:rPr>
          <w:rFonts w:ascii="GHEA Mariam" w:hAnsi="GHEA Mariam" w:cs="Sylfaen"/>
          <w:color w:val="000000"/>
          <w:lang w:val="hy-AM"/>
        </w:rPr>
        <w:t>ապա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նրան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վճարվում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դրամական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հատուցում</w:t>
      </w:r>
      <w:r w:rsidRPr="008643B6">
        <w:rPr>
          <w:rFonts w:ascii="GHEA Mariam" w:hAnsi="GHEA Mariam"/>
          <w:color w:val="000000"/>
          <w:lang w:val="hy-AM"/>
        </w:rPr>
        <w:t>: Դ</w:t>
      </w:r>
      <w:r w:rsidRPr="008643B6">
        <w:rPr>
          <w:rFonts w:ascii="GHEA Mariam" w:hAnsi="GHEA Mariam" w:cs="Sylfaen"/>
          <w:color w:val="000000"/>
          <w:lang w:val="hy-AM"/>
        </w:rPr>
        <w:t>րամական</w:t>
      </w:r>
      <w:r w:rsidRPr="008643B6">
        <w:rPr>
          <w:rFonts w:ascii="GHEA Mariam" w:hAnsi="GHEA Mariam"/>
          <w:color w:val="000000"/>
          <w:lang w:val="hy-AM"/>
        </w:rPr>
        <w:t xml:space="preserve"> հ</w:t>
      </w:r>
      <w:r w:rsidRPr="008643B6">
        <w:rPr>
          <w:rFonts w:ascii="GHEA Mariam" w:hAnsi="GHEA Mariam" w:cs="Sylfaen"/>
          <w:color w:val="000000"/>
          <w:lang w:val="hy-AM"/>
        </w:rPr>
        <w:t>ատուցումը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վճարվում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է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չօգտագործված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բոլոր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արձակուրդների</w:t>
      </w:r>
      <w:r w:rsidRPr="008643B6">
        <w:rPr>
          <w:rFonts w:ascii="GHEA Mariam" w:hAnsi="GHEA Mariam"/>
          <w:color w:val="000000"/>
          <w:lang w:val="hy-AM"/>
        </w:rPr>
        <w:t xml:space="preserve"> </w:t>
      </w:r>
      <w:r w:rsidRPr="008643B6">
        <w:rPr>
          <w:rFonts w:ascii="GHEA Mariam" w:hAnsi="GHEA Mariam" w:cs="Sylfaen"/>
          <w:color w:val="000000"/>
          <w:lang w:val="hy-AM"/>
        </w:rPr>
        <w:t>համար</w:t>
      </w:r>
      <w:r w:rsidRPr="008643B6">
        <w:rPr>
          <w:rFonts w:ascii="GHEA Mariam" w:hAnsi="GHEA Mariam"/>
          <w:color w:val="000000"/>
          <w:lang w:val="hy-AM"/>
        </w:rPr>
        <w:t>:</w:t>
      </w:r>
    </w:p>
    <w:p w14:paraId="1050DA2E" w14:textId="77777777" w:rsidR="00A02AA1" w:rsidRPr="008643B6" w:rsidRDefault="00A02AA1" w:rsidP="00A02AA1">
      <w:pPr>
        <w:spacing w:line="360" w:lineRule="auto"/>
        <w:ind w:firstLine="720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3</w:t>
      </w:r>
      <w:r w:rsidRPr="00A02AA1">
        <w:rPr>
          <w:rFonts w:ascii="GHEA Mariam" w:hAnsi="GHEA Mariam"/>
          <w:color w:val="000000"/>
          <w:lang w:val="hy-AM"/>
        </w:rPr>
        <w:t>1</w:t>
      </w:r>
      <w:r w:rsidRPr="008643B6">
        <w:rPr>
          <w:rFonts w:ascii="GHEA Mariam" w:hAnsi="GHEA Mariam"/>
          <w:color w:val="000000"/>
          <w:lang w:val="hy-AM"/>
        </w:rPr>
        <w:t xml:space="preserve">. 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Սույն կարգի 9-րդ կետով նախատեսված կարգով քաղաքացիական ծառայողին արձակուրդը մասերով տրամադրելու դեպքում միանվանգ արձակուրդային վճարը վճարվում </w:t>
      </w:r>
      <w:r w:rsidRPr="00F05A2D">
        <w:rPr>
          <w:rFonts w:ascii="GHEA Mariam" w:hAnsi="GHEA Mariam"/>
          <w:color w:val="000000"/>
          <w:shd w:val="clear" w:color="auto" w:fill="FFFFFF"/>
          <w:lang w:val="hy-AM"/>
        </w:rPr>
        <w:t>է ամենամյա արձակուրդի առաջին մասը տրամադրելու ժամանակ:</w:t>
      </w:r>
    </w:p>
    <w:p w14:paraId="08CEE29E" w14:textId="77777777" w:rsidR="00A02AA1" w:rsidRPr="008643B6" w:rsidRDefault="00A02AA1" w:rsidP="00A02AA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3</w:t>
      </w:r>
      <w:r w:rsidRPr="00A02AA1">
        <w:rPr>
          <w:rFonts w:ascii="GHEA Mariam" w:hAnsi="GHEA Mariam"/>
          <w:color w:val="000000"/>
          <w:shd w:val="clear" w:color="auto" w:fill="FFFFFF"/>
          <w:lang w:val="hy-AM"/>
        </w:rPr>
        <w:t>2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. </w:t>
      </w:r>
      <w:r w:rsidRPr="008643B6">
        <w:rPr>
          <w:rFonts w:ascii="GHEA Mariam" w:hAnsi="GHEA Mariam"/>
          <w:color w:val="000000"/>
          <w:lang w:val="hy-AM"/>
        </w:rPr>
        <w:t>Երկարամյա ծառայության և/կամ ծառայողական պարտականությունները և/կամ հանձնարարականները (առաջադրանքները) բարեխղճորեն կատարելու համար քաղաքացիական ծառայողին կարող է տրամադրվել լրացուցիչ վճարովի արձակուրդ, որը չի կարող գերազանցել օրենքով սահմանված նվազագույն արձակուրդի տևողությունը:</w:t>
      </w:r>
    </w:p>
    <w:p w14:paraId="03D87AF4" w14:textId="77777777" w:rsidR="00A02AA1" w:rsidRPr="008643B6" w:rsidRDefault="00A02AA1" w:rsidP="00A02A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3</w:t>
      </w:r>
      <w:r w:rsidRPr="00A02AA1">
        <w:rPr>
          <w:rFonts w:ascii="GHEA Mariam" w:hAnsi="GHEA Mariam"/>
          <w:color w:val="000000"/>
          <w:lang w:val="hy-AM"/>
        </w:rPr>
        <w:t>3</w:t>
      </w:r>
      <w:r w:rsidRPr="008643B6">
        <w:rPr>
          <w:rFonts w:ascii="GHEA Mariam" w:hAnsi="GHEA Mariam"/>
          <w:color w:val="000000"/>
          <w:lang w:val="hy-AM"/>
        </w:rPr>
        <w:t xml:space="preserve">. Առանձին դեպքերում, անձնական կամ ընտանեկան հանգամանքներից ելնելով, քաղաքացիական ծառայողին կարող է մեկ տարվա ընթացքում տրամադրվել չվճարվող արձակուրդ՝ ոչ ավելի, քան երեսուն օր՝ </w:t>
      </w:r>
      <w:r w:rsidRPr="008643B6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անկախ տվյալ մարմնում աշխատանքային ստաժի տևողությունից</w:t>
      </w:r>
      <w:r w:rsidRPr="008643B6">
        <w:rPr>
          <w:rFonts w:ascii="GHEA Mariam" w:hAnsi="GHEA Mariam"/>
          <w:color w:val="000000"/>
          <w:lang w:val="hy-AM"/>
        </w:rPr>
        <w:t>:</w:t>
      </w:r>
    </w:p>
    <w:p w14:paraId="22F194EB" w14:textId="77777777" w:rsidR="00A02AA1" w:rsidRPr="008643B6" w:rsidRDefault="00A02AA1" w:rsidP="00A02A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3</w:t>
      </w:r>
      <w:r w:rsidRPr="00A02AA1">
        <w:rPr>
          <w:rFonts w:ascii="GHEA Mariam" w:hAnsi="GHEA Mariam"/>
          <w:color w:val="000000"/>
          <w:lang w:val="hy-AM"/>
        </w:rPr>
        <w:t>4</w:t>
      </w:r>
      <w:r w:rsidRPr="008643B6">
        <w:rPr>
          <w:rFonts w:ascii="GHEA Mariam" w:hAnsi="GHEA Mariam"/>
          <w:color w:val="000000"/>
          <w:lang w:val="hy-AM"/>
        </w:rPr>
        <w:t xml:space="preserve">. Քաղաքացիական ծառայողի </w:t>
      </w:r>
      <w:r w:rsidRPr="008643B6">
        <w:rPr>
          <w:rFonts w:ascii="GHEA Mariam" w:hAnsi="GHEA Mariam"/>
          <w:lang w:val="hy-AM"/>
        </w:rPr>
        <w:t>պահանջով</w:t>
      </w:r>
      <w:r w:rsidRPr="008643B6">
        <w:rPr>
          <w:rFonts w:ascii="GHEA Mariam" w:hAnsi="GHEA Mariam"/>
          <w:color w:val="000000"/>
          <w:lang w:val="hy-AM"/>
        </w:rPr>
        <w:t xml:space="preserve"> չվճարվող արձակուրդ տրամադրվում է`</w:t>
      </w:r>
    </w:p>
    <w:p w14:paraId="28EAD0A4" w14:textId="77777777" w:rsidR="00A02AA1" w:rsidRPr="008643B6" w:rsidRDefault="00A02AA1" w:rsidP="00A02AA1">
      <w:pPr>
        <w:shd w:val="clear" w:color="auto" w:fill="FFFFFF"/>
        <w:spacing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lastRenderedPageBreak/>
        <w:t>1) եթե քաղաքացիական ծառայողի կինը գտնվում է հղիության և ծննդաբերության արձակուրդում, ինչպես նաև մինչև մեկ տարեկան երեխայի խնամքի արձակուրդում.</w:t>
      </w:r>
    </w:p>
    <w:p w14:paraId="5352F22D" w14:textId="77777777" w:rsidR="00A02AA1" w:rsidRPr="008643B6" w:rsidRDefault="00A02AA1" w:rsidP="00A02AA1">
      <w:pPr>
        <w:shd w:val="clear" w:color="auto" w:fill="FFFFFF"/>
        <w:spacing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2) եթե քաղաքացիական ծառայողը հաշմանդամություն ունի կամ խնամում է ընտանիքի հիվանդ անդամին, որի համար չվճարվող արձակուրդը տրամադրվում է բժշկական եզրակացությամբ սահմանված ժամկետներում.</w:t>
      </w:r>
    </w:p>
    <w:p w14:paraId="302196F1" w14:textId="77777777" w:rsidR="00A02AA1" w:rsidRPr="008643B6" w:rsidRDefault="00A02AA1" w:rsidP="00A02AA1">
      <w:pPr>
        <w:shd w:val="clear" w:color="auto" w:fill="FFFFFF"/>
        <w:spacing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 xml:space="preserve">3) քաղաքացիական ծառայողի ամուսնության համար` երեք </w:t>
      </w:r>
      <w:r w:rsidRPr="008643B6">
        <w:rPr>
          <w:rFonts w:ascii="GHEA Mariam" w:hAnsi="GHEA Mariam"/>
          <w:lang w:val="hy-AM"/>
        </w:rPr>
        <w:t>աշխատանքային</w:t>
      </w:r>
      <w:r w:rsidRPr="008643B6">
        <w:rPr>
          <w:rFonts w:ascii="GHEA Mariam" w:hAnsi="GHEA Mariam"/>
          <w:color w:val="000000"/>
          <w:lang w:val="hy-AM"/>
        </w:rPr>
        <w:t xml:space="preserve"> օր.</w:t>
      </w:r>
    </w:p>
    <w:p w14:paraId="13A8794A" w14:textId="72408EFF" w:rsidR="00A02AA1" w:rsidRPr="008643B6" w:rsidRDefault="00A02AA1" w:rsidP="00A02AA1">
      <w:pPr>
        <w:shd w:val="clear" w:color="auto" w:fill="FFFFFF"/>
        <w:spacing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9E20D9">
        <w:rPr>
          <w:rFonts w:ascii="GHEA Mariam" w:hAnsi="GHEA Mariam"/>
          <w:color w:val="000000"/>
          <w:lang w:val="hy-AM"/>
        </w:rPr>
        <w:t>4) քաղաքացիական ծառայողի ընտանիքի անդամի</w:t>
      </w:r>
      <w:r w:rsidR="00E551F9" w:rsidRPr="009E20D9">
        <w:rPr>
          <w:rFonts w:ascii="GHEA Mariam" w:hAnsi="GHEA Mariam"/>
          <w:color w:val="000000"/>
          <w:lang w:val="hy-AM"/>
        </w:rPr>
        <w:t xml:space="preserve"> մահվան</w:t>
      </w:r>
      <w:r w:rsidR="00837413" w:rsidRPr="009E20D9">
        <w:rPr>
          <w:rFonts w:ascii="GHEA Mariam" w:hAnsi="GHEA Mariam"/>
          <w:color w:val="000000"/>
          <w:lang w:val="hy-AM"/>
        </w:rPr>
        <w:t xml:space="preserve"> </w:t>
      </w:r>
      <w:r w:rsidR="003E4DE3" w:rsidRPr="009E20D9">
        <w:rPr>
          <w:rFonts w:ascii="GHEA Mariam" w:hAnsi="GHEA Mariam"/>
          <w:color w:val="000000"/>
          <w:lang w:val="hy-AM"/>
        </w:rPr>
        <w:t>դեպքում</w:t>
      </w:r>
      <w:r w:rsidRPr="009E20D9">
        <w:rPr>
          <w:rFonts w:ascii="GHEA Mariam" w:hAnsi="GHEA Mariam"/>
          <w:color w:val="000000"/>
          <w:lang w:val="hy-AM"/>
        </w:rPr>
        <w:t>` ոչ պակաս երեք օրից.</w:t>
      </w:r>
    </w:p>
    <w:p w14:paraId="4141C846" w14:textId="77777777" w:rsidR="00A02AA1" w:rsidRPr="008643B6" w:rsidRDefault="00A02AA1" w:rsidP="00A02AA1">
      <w:pPr>
        <w:shd w:val="clear" w:color="auto" w:fill="FFFFFF"/>
        <w:spacing w:line="360" w:lineRule="auto"/>
        <w:ind w:firstLine="720"/>
        <w:jc w:val="both"/>
        <w:rPr>
          <w:rFonts w:ascii="GHEA Mariam" w:hAnsi="GHEA Mariam"/>
          <w:color w:val="000000"/>
          <w:lang w:val="hy-AM"/>
        </w:rPr>
      </w:pPr>
      <w:r w:rsidRPr="008643B6">
        <w:rPr>
          <w:rFonts w:ascii="GHEA Mariam" w:hAnsi="GHEA Mariam"/>
          <w:color w:val="000000"/>
          <w:lang w:val="hy-AM"/>
        </w:rPr>
        <w:t>5) աշխատանքային օրենսգրքով նախատեսված ուսումնական արձակուրդի համար՝ համապատասխան օրերի քանակով:</w:t>
      </w:r>
    </w:p>
    <w:p w14:paraId="13AD0EB5" w14:textId="77777777" w:rsidR="00A02AA1" w:rsidRPr="008643B6" w:rsidRDefault="00A02AA1" w:rsidP="00A02AA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b/>
          <w:bCs/>
          <w:color w:val="000000"/>
          <w:shd w:val="clear" w:color="auto" w:fill="FFFFFF"/>
          <w:lang w:val="hy-AM" w:eastAsia="en-US"/>
        </w:rPr>
      </w:pPr>
      <w:r w:rsidRPr="008643B6">
        <w:rPr>
          <w:rFonts w:ascii="GHEA Mariam" w:hAnsi="GHEA Mariam"/>
          <w:color w:val="000000"/>
          <w:lang w:val="hy-AM"/>
        </w:rPr>
        <w:t>35. Սույն կարգի  3</w:t>
      </w:r>
      <w:r w:rsidRPr="00A02AA1">
        <w:rPr>
          <w:rFonts w:ascii="GHEA Mariam" w:hAnsi="GHEA Mariam"/>
          <w:color w:val="000000"/>
          <w:lang w:val="hy-AM"/>
        </w:rPr>
        <w:t>4</w:t>
      </w:r>
      <w:r w:rsidRPr="008643B6">
        <w:rPr>
          <w:rFonts w:ascii="GHEA Mariam" w:hAnsi="GHEA Mariam"/>
          <w:color w:val="000000"/>
          <w:lang w:val="hy-AM"/>
        </w:rPr>
        <w:t>-րդ կետում չնշված դեպքերում քաղաքացիական ծառայողի միջնորդությամբ չվճարվող արձակուրդ կարող է տրամադրվել նրան արձակուրդ տրամադրելու իրավասություն ունեցող պաշտոնատար անձի համաձայնությամբ</w:t>
      </w:r>
      <w:r w:rsidRPr="008643B6">
        <w:rPr>
          <w:rFonts w:ascii="GHEA Mariam" w:hAnsi="GHEA Mariam"/>
          <w:b/>
          <w:bCs/>
          <w:color w:val="000000"/>
          <w:shd w:val="clear" w:color="auto" w:fill="FFFFFF"/>
          <w:lang w:val="hy-AM" w:eastAsia="en-US"/>
        </w:rPr>
        <w:t>:</w:t>
      </w:r>
    </w:p>
    <w:p w14:paraId="7119F118" w14:textId="77777777" w:rsidR="00A02AA1" w:rsidRPr="008643B6" w:rsidRDefault="00A02AA1" w:rsidP="00A02AA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Mariam" w:hAnsi="GHEA Mariam"/>
          <w:b/>
          <w:bCs/>
          <w:color w:val="000000"/>
          <w:shd w:val="clear" w:color="auto" w:fill="FFFFFF"/>
          <w:lang w:val="hy-AM" w:eastAsia="en-US"/>
        </w:rPr>
      </w:pPr>
      <w:r w:rsidRPr="008643B6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3</w:t>
      </w:r>
      <w:r w:rsidRPr="00A02AA1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6</w:t>
      </w:r>
      <w:r w:rsidRPr="008643B6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. Սույն կարգի 3</w:t>
      </w:r>
      <w:r w:rsidRPr="00A02AA1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4</w:t>
      </w:r>
      <w:r w:rsidRPr="008643B6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-րդ և 3</w:t>
      </w:r>
      <w:r w:rsidRPr="00A02AA1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5</w:t>
      </w:r>
      <w:r w:rsidRPr="008643B6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-րդ կետերում նշված դեպքերում և կարգով քաղաքացիական ծառայողին տրամադրվող արձակուրդի տևողությունը</w:t>
      </w:r>
      <w:r w:rsidRPr="008643B6">
        <w:rPr>
          <w:rFonts w:ascii="GHEA Mariam" w:hAnsi="GHEA Mariam"/>
          <w:b/>
          <w:bCs/>
          <w:color w:val="000000"/>
          <w:shd w:val="clear" w:color="auto" w:fill="FFFFFF"/>
          <w:lang w:val="hy-AM" w:eastAsia="en-US"/>
        </w:rPr>
        <w:t xml:space="preserve"> </w:t>
      </w:r>
      <w:r w:rsidRPr="008643B6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 xml:space="preserve">մեկ տարվա ընթացքում չի կարող գերազանցել սույն կարգի </w:t>
      </w:r>
      <w:r w:rsidRPr="00A02AA1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33</w:t>
      </w:r>
      <w:r w:rsidRPr="008643B6">
        <w:rPr>
          <w:rFonts w:ascii="GHEA Mariam" w:hAnsi="GHEA Mariam"/>
          <w:bCs/>
          <w:color w:val="000000"/>
          <w:shd w:val="clear" w:color="auto" w:fill="FFFFFF"/>
          <w:lang w:val="hy-AM" w:eastAsia="en-US"/>
        </w:rPr>
        <w:t>-րդ կետով սահմանված ժամկետը:</w:t>
      </w:r>
    </w:p>
    <w:p w14:paraId="3AE69CB9" w14:textId="1E19DFFF" w:rsidR="00B636C3" w:rsidRPr="00F05A2D" w:rsidRDefault="000339AB" w:rsidP="000339AB">
      <w:pPr>
        <w:spacing w:line="360" w:lineRule="auto"/>
        <w:jc w:val="both"/>
        <w:rPr>
          <w:rFonts w:ascii="GHEA Mariam" w:hAnsi="GHEA Mariam" w:cs="AK Courier"/>
          <w:lang w:val="hy-AM"/>
        </w:rPr>
      </w:pPr>
      <w:r>
        <w:rPr>
          <w:rFonts w:ascii="GHEA Mariam" w:hAnsi="GHEA Mariam"/>
          <w:bCs/>
          <w:color w:val="000000"/>
          <w:shd w:val="clear" w:color="auto" w:fill="FFFFFF"/>
          <w:lang w:val="hy-AM"/>
        </w:rPr>
        <w:tab/>
      </w:r>
      <w:r w:rsidRPr="000339AB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37. Սույն կարգի 34-րդ կետի  1-ին, 2-րդ և 5-րդ ենթակետերով նախատեսված դեպքերում քաղաքացիական ծառայողին չվճարվող արձակուրդը տրամադրվում է </w:t>
      </w:r>
      <w:r w:rsidRPr="00FA7B98">
        <w:rPr>
          <w:rFonts w:ascii="GHEA Mariam" w:hAnsi="GHEA Mariam" w:cs="AK Courier"/>
          <w:lang w:val="hy-AM"/>
        </w:rPr>
        <w:t>համապատասխանաբար քաղաքացիական ծառայողի կնոջ հղության և ծննդաբերության կամ մինչև մեկ տարեկան երեխայի խնամքի արձակուրդում գտնվելու վերաբերյալ փաստաթուղթը, իր հաշմանդամությունը վկայող փաստաթուղթը կամ ընտանիքի անդամի հիվանդության վերաբերյալ բժշկական եզրակացությունը, ուսումնական հաստատության միջնո</w:t>
      </w:r>
      <w:r w:rsidR="006047C5" w:rsidRPr="00FA7B98">
        <w:rPr>
          <w:rFonts w:ascii="GHEA Mariam" w:hAnsi="GHEA Mariam" w:cs="AK Courier"/>
          <w:lang w:val="hy-AM"/>
        </w:rPr>
        <w:t>ր</w:t>
      </w:r>
      <w:r w:rsidRPr="00FA7B98">
        <w:rPr>
          <w:rFonts w:ascii="GHEA Mariam" w:hAnsi="GHEA Mariam" w:cs="AK Courier"/>
          <w:lang w:val="hy-AM"/>
        </w:rPr>
        <w:t>դությունը ներկայացնելու դեպքում</w:t>
      </w:r>
      <w:r w:rsidRPr="00F05A2D">
        <w:rPr>
          <w:rFonts w:ascii="GHEA Mariam" w:hAnsi="GHEA Mariam" w:cs="AK Courier"/>
          <w:lang w:val="hy-AM"/>
        </w:rPr>
        <w:t>:</w:t>
      </w:r>
    </w:p>
    <w:p w14:paraId="13FA4145" w14:textId="19E6257D" w:rsidR="00B636C3" w:rsidRPr="008E3EF6" w:rsidRDefault="00B636C3" w:rsidP="00B636C3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/>
          <w:lang w:val="hy-AM"/>
        </w:rPr>
      </w:pPr>
      <w:r w:rsidRPr="00FA7B98">
        <w:rPr>
          <w:rFonts w:ascii="GHEA Mariam" w:hAnsi="GHEA Mariam" w:cs="AK Courier"/>
          <w:lang w:val="hy-AM"/>
        </w:rPr>
        <w:tab/>
        <w:t>38.</w:t>
      </w:r>
      <w:r w:rsidRPr="00FA7B98">
        <w:rPr>
          <w:rFonts w:ascii="GHEA Mariam" w:hAnsi="GHEA Mariam"/>
          <w:lang w:val="hy-AM"/>
        </w:rPr>
        <w:t xml:space="preserve"> Քաղաքացիական ծառայողի հղիության և ծննդաբերութ</w:t>
      </w:r>
      <w:r w:rsidR="009F44BF" w:rsidRPr="00FA7B98">
        <w:rPr>
          <w:rFonts w:ascii="GHEA Mariam" w:hAnsi="GHEA Mariam"/>
          <w:lang w:val="hy-AM"/>
        </w:rPr>
        <w:t>յան, մինչև երեք տարեկան երեխայի խնամքի, ինչպես նաև</w:t>
      </w:r>
      <w:r w:rsidRPr="00FA7B98">
        <w:rPr>
          <w:rFonts w:ascii="GHEA Mariam" w:hAnsi="GHEA Mariam"/>
          <w:lang w:val="hy-AM"/>
        </w:rPr>
        <w:t xml:space="preserve"> պետական կամ հասարակական </w:t>
      </w:r>
      <w:r w:rsidRPr="00FA7B98">
        <w:rPr>
          <w:rFonts w:ascii="GHEA Mariam" w:hAnsi="GHEA Mariam"/>
          <w:lang w:val="hy-AM"/>
        </w:rPr>
        <w:lastRenderedPageBreak/>
        <w:t>պարտականությունների կատարման համար արձակուրդների տրամադրման հետ կապված հարաբերությունները կարգավորվում են աշխատանքային օրենսդրությամբ:</w:t>
      </w:r>
    </w:p>
    <w:p w14:paraId="3417946C" w14:textId="036E3874" w:rsidR="008643B6" w:rsidRDefault="008643B6" w:rsidP="000339AB">
      <w:pPr>
        <w:spacing w:line="360" w:lineRule="auto"/>
        <w:jc w:val="both"/>
        <w:rPr>
          <w:rFonts w:ascii="GHEA Mariam" w:hAnsi="GHEA Mariam"/>
          <w:color w:val="000000"/>
          <w:lang w:val="hy-AM"/>
        </w:rPr>
      </w:pPr>
      <w:r w:rsidRPr="000339AB">
        <w:rPr>
          <w:rFonts w:ascii="GHEA Mariam" w:hAnsi="GHEA Mariam"/>
          <w:color w:val="000000"/>
          <w:lang w:val="hy-AM"/>
        </w:rPr>
        <w:br w:type="page"/>
      </w:r>
    </w:p>
    <w:p w14:paraId="36786BAB" w14:textId="77777777" w:rsidR="00F37CDE" w:rsidRPr="000339AB" w:rsidRDefault="00F37CDE" w:rsidP="000339AB">
      <w:pPr>
        <w:spacing w:line="360" w:lineRule="auto"/>
        <w:jc w:val="both"/>
        <w:rPr>
          <w:rFonts w:ascii="GHEA Mariam" w:hAnsi="GHEA Mariam"/>
          <w:color w:val="000000"/>
          <w:lang w:val="hy-AM"/>
        </w:rPr>
      </w:pPr>
    </w:p>
    <w:p w14:paraId="17B81690" w14:textId="77777777" w:rsidR="00FD081B" w:rsidRPr="008643B6" w:rsidRDefault="00FD081B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ՀԻՄՆԱՎՈՐՈՒՄ</w:t>
      </w:r>
    </w:p>
    <w:p w14:paraId="0C464B1D" w14:textId="4BCE0A5C" w:rsidR="00FD081B" w:rsidRDefault="00FD081B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 xml:space="preserve">«ՔԱՂԱՔԱՑԻԱԿԱՆ ԾԱՌԱՅՈՂԻՆ ԱՐՁԱԿՈՒՐԴ ՏՐԱՄԱԴՐԵԼՈՒ ԿԱՐԳԸ ԵՎ ՊԱՅՄԱՆՆԵՐԸ ՍԱՀՄԱՆԵԼՈՒ </w:t>
      </w:r>
      <w:r w:rsidRPr="008643B6">
        <w:rPr>
          <w:rFonts w:ascii="GHEA Mariam" w:hAnsi="GHEA Mariam"/>
          <w:b/>
          <w:bCs/>
          <w:lang w:val="hy-AM"/>
        </w:rPr>
        <w:t>ՄԱՍԻՆ</w:t>
      </w: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» ԿԱՌԱՎԱՐՈՒԹՅԱՆ ՈՐՈՇՄԱՆ ՆԱԽԱԳԾԻ</w:t>
      </w:r>
    </w:p>
    <w:p w14:paraId="3A705093" w14:textId="77777777" w:rsidR="008643B6" w:rsidRPr="008643B6" w:rsidRDefault="008643B6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bCs/>
          <w:color w:val="000000"/>
          <w:shd w:val="clear" w:color="auto" w:fill="FFFFFF"/>
          <w:lang w:val="hy-AM"/>
        </w:rPr>
      </w:pPr>
    </w:p>
    <w:p w14:paraId="7FBC3EDE" w14:textId="77777777" w:rsidR="00FD081B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1. Անհրաժեշտությունը</w:t>
      </w:r>
    </w:p>
    <w:p w14:paraId="73C4D8B6" w14:textId="162C28BB" w:rsidR="00FD081B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«Քաղաքացիական ծառայողին արձակուրդ տրամադրելու կարգը և պայմանները սահմանելու </w:t>
      </w:r>
      <w:r w:rsidRPr="008643B6">
        <w:rPr>
          <w:rFonts w:ascii="GHEA Mariam" w:hAnsi="GHEA Mariam"/>
          <w:bCs/>
          <w:lang w:val="hy-AM"/>
        </w:rPr>
        <w:t>մասին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» Կառավարության որոշման նախագծի մշակումը բխում է «Քաղաքացիական ծառայության մասին» օրենքի 30-րդ հոդվածի 5-րդ մասի պահանջից:</w:t>
      </w:r>
    </w:p>
    <w:p w14:paraId="50A349E3" w14:textId="77777777" w:rsidR="00FD081B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 xml:space="preserve">2. Ընթացիկ իրավիճակը և տվյալ բնագավառում իրականացվող քաղաքականությունը </w:t>
      </w:r>
    </w:p>
    <w:p w14:paraId="2356573E" w14:textId="5F739F77" w:rsidR="00FD081B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«Քաղաքացիական ծառայության մասին» 2018 թվականի մարտի 23-ի ՀՕ-205-Ն օրենքի 30-րդ հոդվածի 5-րդ մասով նախատեսվ</w:t>
      </w:r>
      <w:r w:rsidR="00D86F7B" w:rsidRPr="008643B6">
        <w:rPr>
          <w:rFonts w:ascii="GHEA Mariam" w:hAnsi="GHEA Mariam"/>
          <w:color w:val="000000"/>
          <w:shd w:val="clear" w:color="auto" w:fill="FFFFFF"/>
          <w:lang w:val="hy-AM"/>
        </w:rPr>
        <w:t>ած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է, որ քաղաքացիական ծառայողին արձակուրդ տրամադրելու կարգը և պայմանները </w:t>
      </w:r>
      <w:r w:rsidR="002B660C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պետք է 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սահման</w:t>
      </w:r>
      <w:r w:rsidR="002B660C" w:rsidRPr="008643B6">
        <w:rPr>
          <w:rFonts w:ascii="GHEA Mariam" w:hAnsi="GHEA Mariam"/>
          <w:color w:val="000000"/>
          <w:shd w:val="clear" w:color="auto" w:fill="FFFFFF"/>
          <w:lang w:val="hy-AM"/>
        </w:rPr>
        <w:t>ի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Կառավարությունը:</w:t>
      </w:r>
    </w:p>
    <w:p w14:paraId="7227E133" w14:textId="77777777" w:rsidR="006A1E05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Քաղաքացիական ծառայողի արձակուրդը ներկայումս տրամադրվում է </w:t>
      </w:r>
      <w:r w:rsidR="006A1E05" w:rsidRPr="008643B6">
        <w:rPr>
          <w:rFonts w:ascii="GHEA Mariam" w:hAnsi="GHEA Mariam"/>
          <w:color w:val="000000"/>
          <w:shd w:val="clear" w:color="auto" w:fill="FFFFFF"/>
          <w:lang w:val="hy-AM"/>
        </w:rPr>
        <w:t>Ա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շխատանքային օրենսգրքի </w:t>
      </w:r>
      <w:r w:rsidR="006A1E05" w:rsidRPr="008643B6">
        <w:rPr>
          <w:rFonts w:ascii="GHEA Mariam" w:hAnsi="GHEA Mariam"/>
          <w:color w:val="000000"/>
          <w:shd w:val="clear" w:color="auto" w:fill="FFFFFF"/>
          <w:lang w:val="hy-AM"/>
        </w:rPr>
        <w:t>կարգավորումների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համաձայն: </w:t>
      </w:r>
    </w:p>
    <w:p w14:paraId="49F7186E" w14:textId="77777777" w:rsidR="00FD081B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3. Կարգավորման նպատակը և բնույթը</w:t>
      </w:r>
    </w:p>
    <w:p w14:paraId="11CACF2F" w14:textId="77777777" w:rsidR="009F212E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«Քաղաքացիական ծառայողին ամենամյա արձակուրդ տրամադրելու կարգը և պայմանները սահմանելու </w:t>
      </w:r>
      <w:r w:rsidRPr="008643B6">
        <w:rPr>
          <w:rFonts w:ascii="GHEA Mariam" w:hAnsi="GHEA Mariam"/>
          <w:bCs/>
          <w:lang w:val="hy-AM"/>
        </w:rPr>
        <w:t>մասին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» </w:t>
      </w:r>
      <w:r w:rsidR="006A1E05" w:rsidRPr="008643B6">
        <w:rPr>
          <w:rFonts w:ascii="GHEA Mariam" w:hAnsi="GHEA Mariam"/>
          <w:color w:val="000000"/>
          <w:shd w:val="clear" w:color="auto" w:fill="FFFFFF"/>
          <w:lang w:val="hy-AM"/>
        </w:rPr>
        <w:t>Կ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առավարության որոշման նախագծով կսահմանվեն</w:t>
      </w:r>
      <w:r w:rsidR="009F212E" w:rsidRPr="008643B6">
        <w:rPr>
          <w:rFonts w:ascii="GHEA Mariam" w:hAnsi="GHEA Mariam"/>
          <w:color w:val="000000"/>
          <w:shd w:val="clear" w:color="auto" w:fill="FFFFFF"/>
          <w:lang w:val="hy-AM"/>
        </w:rPr>
        <w:t>՝</w:t>
      </w:r>
    </w:p>
    <w:p w14:paraId="74849D1E" w14:textId="62713C49" w:rsidR="009F212E" w:rsidRPr="008643B6" w:rsidRDefault="009F212E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ա.</w:t>
      </w:r>
      <w:r w:rsidR="00FD081B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քաղաքացիական ծառայողին </w:t>
      </w:r>
      <w:r w:rsidR="002B660C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ամենամյա </w:t>
      </w:r>
      <w:r w:rsidR="00FD081B" w:rsidRPr="008643B6">
        <w:rPr>
          <w:rFonts w:ascii="GHEA Mariam" w:hAnsi="GHEA Mariam"/>
          <w:color w:val="000000"/>
          <w:shd w:val="clear" w:color="auto" w:fill="FFFFFF"/>
          <w:lang w:val="hy-AM"/>
        </w:rPr>
        <w:t>արձակուրդ տրամադրելու կարգը և պայմանները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,</w:t>
      </w:r>
    </w:p>
    <w:p w14:paraId="3533FE90" w14:textId="1D8B934A" w:rsidR="009F212E" w:rsidRPr="008643B6" w:rsidRDefault="009F212E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բ. </w:t>
      </w:r>
      <w:r w:rsidR="006A1E05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Օրենքի 20-րդ հոդվածի 1-ին մասի 5-րդ կետով նախատեսված՝ </w:t>
      </w:r>
      <w:r w:rsidR="00FD081B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քաղաքացիական 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ծառայողի համար որպես </w:t>
      </w:r>
      <w:r w:rsidR="00FD081B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խրախուսանքի միջոց լրացուցիչ 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վճարովի </w:t>
      </w:r>
      <w:r w:rsidR="00FD081B" w:rsidRPr="008643B6">
        <w:rPr>
          <w:rFonts w:ascii="GHEA Mariam" w:hAnsi="GHEA Mariam"/>
          <w:color w:val="000000"/>
          <w:shd w:val="clear" w:color="auto" w:fill="FFFFFF"/>
          <w:lang w:val="hy-AM"/>
        </w:rPr>
        <w:t>արձակուրդ տրամադրելու դեպքում՝ դրա տևողությունը (ամենամյա նվազագույն արձակուրդի տևողության չափով)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և տրամադրման կարգը,</w:t>
      </w:r>
      <w:r w:rsidR="006A1E05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</w:p>
    <w:p w14:paraId="25B98D54" w14:textId="01CFF97D" w:rsidR="00FD081B" w:rsidRPr="008643B6" w:rsidRDefault="009F212E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lastRenderedPageBreak/>
        <w:t>գ.</w:t>
      </w:r>
      <w:r w:rsidR="008643B6" w:rsidRPr="00A02AA1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քաղաքացիական ծառայողի</w:t>
      </w:r>
      <w:r w:rsidR="006A1E05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6A1E05" w:rsidRPr="008643B6">
        <w:rPr>
          <w:rFonts w:ascii="GHEA Mariam" w:hAnsi="GHEA Mariam"/>
          <w:color w:val="000000"/>
          <w:lang w:val="hy-AM"/>
        </w:rPr>
        <w:t>անձնական կամ ընտանեկան հանգամանքներով պայմանավորված, քաղաքացիական ծառայողին չվճարվող արձակուրդ</w:t>
      </w:r>
      <w:r w:rsidRPr="008643B6">
        <w:rPr>
          <w:rFonts w:ascii="GHEA Mariam" w:hAnsi="GHEA Mariam"/>
          <w:color w:val="000000"/>
          <w:lang w:val="hy-AM"/>
        </w:rPr>
        <w:t xml:space="preserve"> տրամադրելու</w:t>
      </w:r>
      <w:r w:rsidR="006A1E05" w:rsidRPr="008643B6">
        <w:rPr>
          <w:rFonts w:ascii="GHEA Mariam" w:hAnsi="GHEA Mariam"/>
          <w:color w:val="000000"/>
          <w:lang w:val="hy-AM"/>
        </w:rPr>
        <w:t xml:space="preserve"> կարգը և պայմանները</w:t>
      </w:r>
      <w:r w:rsidR="00FD081B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: </w:t>
      </w:r>
    </w:p>
    <w:p w14:paraId="5A6F8829" w14:textId="77777777" w:rsidR="00FD081B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4. Ակնկալվող արդյունքը</w:t>
      </w:r>
    </w:p>
    <w:p w14:paraId="03C77307" w14:textId="2D22A053" w:rsidR="00FD081B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«Քաղաքացիական ծառայողին արձակուրդ տրամադրելու կարգը և պայմանները սահմանելու </w:t>
      </w:r>
      <w:r w:rsidRPr="008643B6">
        <w:rPr>
          <w:rFonts w:ascii="GHEA Mariam" w:hAnsi="GHEA Mariam"/>
          <w:bCs/>
          <w:lang w:val="hy-AM"/>
        </w:rPr>
        <w:t>մասին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» Կառավարության որոշման նախագծի ընդունմամբ ակնկալվում է ապահովել </w:t>
      </w:r>
      <w:r w:rsidR="009F212E" w:rsidRPr="008643B6">
        <w:rPr>
          <w:rFonts w:ascii="GHEA Mariam" w:hAnsi="GHEA Mariam"/>
          <w:color w:val="000000"/>
          <w:shd w:val="clear" w:color="auto" w:fill="FFFFFF"/>
          <w:lang w:val="hy-AM"/>
        </w:rPr>
        <w:t>ք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աղաքացիական ծառայո</w:t>
      </w:r>
      <w:r w:rsidR="009F212E" w:rsidRPr="008643B6">
        <w:rPr>
          <w:rFonts w:ascii="GHEA Mariam" w:hAnsi="GHEA Mariam"/>
          <w:color w:val="000000"/>
          <w:shd w:val="clear" w:color="auto" w:fill="FFFFFF"/>
          <w:lang w:val="hy-AM"/>
        </w:rPr>
        <w:t>ղին արձակուրդ տրամադրելու ամբողջական և միասնական կարգավորումներ</w:t>
      </w:r>
      <w:r w:rsidR="002B660C" w:rsidRPr="008643B6">
        <w:rPr>
          <w:rFonts w:ascii="GHEA Mariam" w:hAnsi="GHEA Mariam"/>
          <w:color w:val="000000"/>
          <w:shd w:val="clear" w:color="auto" w:fill="FFFFFF"/>
          <w:lang w:val="hy-AM"/>
        </w:rPr>
        <w:t>ը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:</w:t>
      </w:r>
    </w:p>
    <w:p w14:paraId="159476C3" w14:textId="77777777" w:rsidR="00FD081B" w:rsidRPr="008643B6" w:rsidRDefault="00FD081B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</w:p>
    <w:p w14:paraId="45F1F61D" w14:textId="1D79C01E" w:rsidR="00A94DED" w:rsidRPr="008643B6" w:rsidRDefault="00A94DED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ՏԵՂԵԿԱՆՔ</w:t>
      </w:r>
    </w:p>
    <w:p w14:paraId="372D6373" w14:textId="116AC899" w:rsidR="009E2C69" w:rsidRPr="008643B6" w:rsidRDefault="009E2C69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«ՔԱՂԱՔԱՑԻԱԿԱՆ ԾԱՌԱՅՈՂԻՆ ԱՐՁԱԿՈՒՐԴ ՏՐԱՄԱԴՐԵԼՈՒ ԿԱՐԳԸ ԵՎ ՊԱՅՄԱՆՆԵՐԸ ՍԱՀՄԱՆԵԼՈՒ ՄԱՍԻՆ» ԿԱՌԱՎԱՐՈՒԹՅԱՆ ՈՐՈՇՄԱՆ</w:t>
      </w:r>
    </w:p>
    <w:p w14:paraId="6E7BA31B" w14:textId="2E865DA7" w:rsidR="00A94DED" w:rsidRPr="008643B6" w:rsidRDefault="00A94DED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ԸՆԴՈՒՆՄԱՆ ԿԱՊԱԿՑՈՒԹՅԱՄԲ ՀՀ ՊԵՏԱԿԱՆ ԲՅՈՒՋԵՈՒՄ ԵԿԱՄՈՒՏՆԵՐԻ ԵՎ ԾԱԽՍԵՐԻ ԱՎԵԼԱՑՄԱՆ ԿԱՄ ՆՎԱԶԵՑՄԱՆ ՄԱՍԻՆ</w:t>
      </w:r>
    </w:p>
    <w:p w14:paraId="73C3A05D" w14:textId="77777777" w:rsidR="009E2C69" w:rsidRPr="008643B6" w:rsidRDefault="009E2C69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b/>
          <w:color w:val="000000"/>
          <w:shd w:val="clear" w:color="auto" w:fill="FFFFFF"/>
          <w:lang w:val="hy-AM"/>
        </w:rPr>
      </w:pPr>
    </w:p>
    <w:p w14:paraId="182D2438" w14:textId="7AACE834" w:rsidR="00A94DED" w:rsidRPr="008643B6" w:rsidRDefault="00A94DED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«Քաղաքացիական ծառայողին արձակուրդ տրամադրելու կարգը և պայմանները սահմանելու</w:t>
      </w:r>
      <w:r w:rsidR="009E2C69"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 մասին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» </w:t>
      </w:r>
      <w:r w:rsidR="009E2C69" w:rsidRPr="008643B6">
        <w:rPr>
          <w:rFonts w:ascii="GHEA Mariam" w:hAnsi="GHEA Mariam"/>
          <w:color w:val="000000"/>
          <w:shd w:val="clear" w:color="auto" w:fill="FFFFFF"/>
          <w:lang w:val="hy-AM"/>
        </w:rPr>
        <w:t>Կ</w:t>
      </w: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>առավարության որոշման ընդունմամբ` ՀՀ պետական բյուջեից լրացուցիչ միջոցներ չեն պահանջվի:</w:t>
      </w:r>
    </w:p>
    <w:p w14:paraId="285F47EC" w14:textId="77777777" w:rsidR="007F7E2F" w:rsidRPr="008643B6" w:rsidRDefault="007F7E2F" w:rsidP="008643B6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</w:p>
    <w:p w14:paraId="3F5E1F52" w14:textId="1D1421BE" w:rsidR="00A94DED" w:rsidRPr="008643B6" w:rsidRDefault="00A94DED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ՏԵՂԵԿԱՆՔ</w:t>
      </w:r>
    </w:p>
    <w:p w14:paraId="35FAAEC2" w14:textId="77777777" w:rsidR="009E2C69" w:rsidRPr="008643B6" w:rsidRDefault="009E2C69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«ՔԱՂԱՔԱՑԻԱԿԱՆ ԾԱՌԱՅՈՂԻՆ ԱՐՁԱԿՈՒՐԴ ՏՐԱՄԱԴՐԵԼՈՒ ԿԱՐԳԸ ԵՎ ՊԱՅՄԱՆՆԵՐԸ ՍԱՀՄԱՆԵԼՈՒ ՄԱՍԻՆ» ԿԱՌԱՎԱՐՈՒԹՅԱՆ ՈՐՈՇՄԱՆ</w:t>
      </w:r>
    </w:p>
    <w:p w14:paraId="18E4747E" w14:textId="22A2DAF9" w:rsidR="00A94DED" w:rsidRDefault="009E2C69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  <w:r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 xml:space="preserve">ԸՆԴՈՒՆՄԱՆ ԿԱՊԱԿՑՈՒԹՅԱՄԲ </w:t>
      </w:r>
      <w:r w:rsidR="00A94DED" w:rsidRPr="008643B6">
        <w:rPr>
          <w:rFonts w:ascii="GHEA Mariam" w:hAnsi="GHEA Mariam"/>
          <w:b/>
          <w:color w:val="000000"/>
          <w:shd w:val="clear" w:color="auto" w:fill="FFFFFF"/>
          <w:lang w:val="hy-AM"/>
        </w:rPr>
        <w:t>ԱՅԼ ՆՈՐՄԱՏԻՎ ԻՐԱՎԱԿԱՆ ԱԿՏԵՐԻ ԸՆԴՈՒՆՄԱՆ ԱՆՀՐԱԺԵՇՏՈՒԹՅԱՆ ՄԱՍԻՆ</w:t>
      </w:r>
    </w:p>
    <w:p w14:paraId="5CB73C87" w14:textId="77777777" w:rsidR="008643B6" w:rsidRPr="008643B6" w:rsidRDefault="008643B6" w:rsidP="008643B6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b/>
          <w:color w:val="000000"/>
          <w:shd w:val="clear" w:color="auto" w:fill="FFFFFF"/>
          <w:lang w:val="hy-AM"/>
        </w:rPr>
      </w:pPr>
    </w:p>
    <w:p w14:paraId="4E0F43A9" w14:textId="2E94F101" w:rsidR="00FD081B" w:rsidRPr="008643B6" w:rsidRDefault="009E2C69" w:rsidP="008643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nb-NO"/>
        </w:rPr>
      </w:pPr>
      <w:r w:rsidRPr="008643B6">
        <w:rPr>
          <w:rFonts w:ascii="GHEA Mariam" w:hAnsi="GHEA Mariam"/>
          <w:color w:val="000000"/>
          <w:shd w:val="clear" w:color="auto" w:fill="FFFFFF"/>
          <w:lang w:val="hy-AM"/>
        </w:rPr>
        <w:t xml:space="preserve">«Քաղաքացիական ծառայողին արձակուրդ տրամադրելու կարգը և պայմանները սահմանելու մասին» Կառավարության որոշման ընդունմամբ </w:t>
      </w:r>
      <w:r w:rsidR="00A94DED" w:rsidRPr="008643B6">
        <w:rPr>
          <w:rFonts w:ascii="GHEA Mariam" w:hAnsi="GHEA Mariam"/>
          <w:color w:val="000000"/>
          <w:shd w:val="clear" w:color="auto" w:fill="FFFFFF"/>
          <w:lang w:val="hy-AM"/>
        </w:rPr>
        <w:t>այլ իրավական ակտերում փոփոխություններ կատարելու անհրաժեշտություն չկա:</w:t>
      </w:r>
    </w:p>
    <w:sectPr w:rsidR="00FD081B" w:rsidRPr="008643B6" w:rsidSect="00422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8024C" w14:textId="77777777" w:rsidR="009045CB" w:rsidRDefault="009045CB" w:rsidP="0082225A">
      <w:r>
        <w:separator/>
      </w:r>
    </w:p>
  </w:endnote>
  <w:endnote w:type="continuationSeparator" w:id="0">
    <w:p w14:paraId="7629A95A" w14:textId="77777777" w:rsidR="009045CB" w:rsidRDefault="009045CB" w:rsidP="0082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060" w14:textId="77777777" w:rsidR="0082225A" w:rsidRDefault="00822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6BB0" w14:textId="77777777" w:rsidR="0082225A" w:rsidRDefault="008222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015D" w14:textId="77777777" w:rsidR="0082225A" w:rsidRDefault="00822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F083" w14:textId="77777777" w:rsidR="009045CB" w:rsidRDefault="009045CB" w:rsidP="0082225A">
      <w:r>
        <w:separator/>
      </w:r>
    </w:p>
  </w:footnote>
  <w:footnote w:type="continuationSeparator" w:id="0">
    <w:p w14:paraId="3197D867" w14:textId="77777777" w:rsidR="009045CB" w:rsidRDefault="009045CB" w:rsidP="00822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4E23" w14:textId="77777777" w:rsidR="0082225A" w:rsidRDefault="00822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2C2C" w14:textId="77777777" w:rsidR="0082225A" w:rsidRDefault="00822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C3584" w14:textId="77777777" w:rsidR="0082225A" w:rsidRDefault="00822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1A2F"/>
    <w:multiLevelType w:val="hybridMultilevel"/>
    <w:tmpl w:val="D4DCA504"/>
    <w:lvl w:ilvl="0" w:tplc="F4A61B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E6B34"/>
    <w:multiLevelType w:val="hybridMultilevel"/>
    <w:tmpl w:val="D088A2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324"/>
    <w:multiLevelType w:val="hybridMultilevel"/>
    <w:tmpl w:val="0C2AEC1E"/>
    <w:lvl w:ilvl="0" w:tplc="8F7E424E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70"/>
    <w:rsid w:val="000036D7"/>
    <w:rsid w:val="00012BDD"/>
    <w:rsid w:val="0002610B"/>
    <w:rsid w:val="00026A04"/>
    <w:rsid w:val="000339AB"/>
    <w:rsid w:val="00043816"/>
    <w:rsid w:val="00055626"/>
    <w:rsid w:val="000606A7"/>
    <w:rsid w:val="0006429D"/>
    <w:rsid w:val="000816DB"/>
    <w:rsid w:val="000D0168"/>
    <w:rsid w:val="000D17E3"/>
    <w:rsid w:val="000D4400"/>
    <w:rsid w:val="000E5813"/>
    <w:rsid w:val="001022B0"/>
    <w:rsid w:val="00110859"/>
    <w:rsid w:val="00111926"/>
    <w:rsid w:val="00113E44"/>
    <w:rsid w:val="0013484C"/>
    <w:rsid w:val="00134ACA"/>
    <w:rsid w:val="00136A2F"/>
    <w:rsid w:val="00141C56"/>
    <w:rsid w:val="0014599F"/>
    <w:rsid w:val="00153A6F"/>
    <w:rsid w:val="00165004"/>
    <w:rsid w:val="00175647"/>
    <w:rsid w:val="00175A47"/>
    <w:rsid w:val="00186D76"/>
    <w:rsid w:val="00193959"/>
    <w:rsid w:val="00194B73"/>
    <w:rsid w:val="00195127"/>
    <w:rsid w:val="00197C18"/>
    <w:rsid w:val="001A61FC"/>
    <w:rsid w:val="001B4049"/>
    <w:rsid w:val="001B4BEC"/>
    <w:rsid w:val="001C0E2D"/>
    <w:rsid w:val="001C13AE"/>
    <w:rsid w:val="001C2412"/>
    <w:rsid w:val="001D313E"/>
    <w:rsid w:val="001D5FE1"/>
    <w:rsid w:val="001D6B16"/>
    <w:rsid w:val="001F60BD"/>
    <w:rsid w:val="002119B8"/>
    <w:rsid w:val="002129CE"/>
    <w:rsid w:val="00220782"/>
    <w:rsid w:val="0024711E"/>
    <w:rsid w:val="0025268C"/>
    <w:rsid w:val="0025385F"/>
    <w:rsid w:val="00262A65"/>
    <w:rsid w:val="00274885"/>
    <w:rsid w:val="00280D22"/>
    <w:rsid w:val="00286E35"/>
    <w:rsid w:val="00290B5F"/>
    <w:rsid w:val="002A7868"/>
    <w:rsid w:val="002B22A1"/>
    <w:rsid w:val="002B2F19"/>
    <w:rsid w:val="002B660C"/>
    <w:rsid w:val="002C064B"/>
    <w:rsid w:val="002C22E9"/>
    <w:rsid w:val="002C42B2"/>
    <w:rsid w:val="002C5678"/>
    <w:rsid w:val="002F4CBB"/>
    <w:rsid w:val="003154DA"/>
    <w:rsid w:val="00324FEC"/>
    <w:rsid w:val="003313A1"/>
    <w:rsid w:val="00335569"/>
    <w:rsid w:val="00346121"/>
    <w:rsid w:val="00346184"/>
    <w:rsid w:val="003471E8"/>
    <w:rsid w:val="00350D79"/>
    <w:rsid w:val="003523E3"/>
    <w:rsid w:val="003602BB"/>
    <w:rsid w:val="00362A52"/>
    <w:rsid w:val="003632F1"/>
    <w:rsid w:val="00366250"/>
    <w:rsid w:val="0037784F"/>
    <w:rsid w:val="00381BFE"/>
    <w:rsid w:val="00382635"/>
    <w:rsid w:val="00387C33"/>
    <w:rsid w:val="00391DD4"/>
    <w:rsid w:val="00397EC5"/>
    <w:rsid w:val="003A04C5"/>
    <w:rsid w:val="003A4227"/>
    <w:rsid w:val="003B2490"/>
    <w:rsid w:val="003B63AB"/>
    <w:rsid w:val="003C73D4"/>
    <w:rsid w:val="003E1B8C"/>
    <w:rsid w:val="003E22DB"/>
    <w:rsid w:val="003E40BB"/>
    <w:rsid w:val="003E4DE3"/>
    <w:rsid w:val="003F0DBE"/>
    <w:rsid w:val="003F17A7"/>
    <w:rsid w:val="003F2B40"/>
    <w:rsid w:val="00401B14"/>
    <w:rsid w:val="00402C47"/>
    <w:rsid w:val="00405BF9"/>
    <w:rsid w:val="00420F9F"/>
    <w:rsid w:val="00422769"/>
    <w:rsid w:val="00430B23"/>
    <w:rsid w:val="00436C61"/>
    <w:rsid w:val="00440668"/>
    <w:rsid w:val="00445733"/>
    <w:rsid w:val="0046332D"/>
    <w:rsid w:val="00465E78"/>
    <w:rsid w:val="00467D50"/>
    <w:rsid w:val="00470718"/>
    <w:rsid w:val="00475E7A"/>
    <w:rsid w:val="004A2D3B"/>
    <w:rsid w:val="004A35F2"/>
    <w:rsid w:val="004B2100"/>
    <w:rsid w:val="004C1A3F"/>
    <w:rsid w:val="004C5A1F"/>
    <w:rsid w:val="004D2005"/>
    <w:rsid w:val="004E1E6A"/>
    <w:rsid w:val="004E39B7"/>
    <w:rsid w:val="004E61A1"/>
    <w:rsid w:val="004F235A"/>
    <w:rsid w:val="004F2934"/>
    <w:rsid w:val="004F29E5"/>
    <w:rsid w:val="005004AA"/>
    <w:rsid w:val="0050551A"/>
    <w:rsid w:val="005102D9"/>
    <w:rsid w:val="00536AEB"/>
    <w:rsid w:val="00552E47"/>
    <w:rsid w:val="00556B24"/>
    <w:rsid w:val="00566B37"/>
    <w:rsid w:val="00566E8D"/>
    <w:rsid w:val="00574DCF"/>
    <w:rsid w:val="00592D4D"/>
    <w:rsid w:val="00594C65"/>
    <w:rsid w:val="005B3D93"/>
    <w:rsid w:val="005C28EF"/>
    <w:rsid w:val="005E3C8A"/>
    <w:rsid w:val="005E79F9"/>
    <w:rsid w:val="005F095A"/>
    <w:rsid w:val="005F638D"/>
    <w:rsid w:val="006047C5"/>
    <w:rsid w:val="0060541E"/>
    <w:rsid w:val="006065E6"/>
    <w:rsid w:val="0060678D"/>
    <w:rsid w:val="00610D73"/>
    <w:rsid w:val="0061393B"/>
    <w:rsid w:val="00616A07"/>
    <w:rsid w:val="00636F21"/>
    <w:rsid w:val="0064430B"/>
    <w:rsid w:val="00644952"/>
    <w:rsid w:val="006471CF"/>
    <w:rsid w:val="00656263"/>
    <w:rsid w:val="00673DA4"/>
    <w:rsid w:val="0069198C"/>
    <w:rsid w:val="00691C9A"/>
    <w:rsid w:val="006A0C51"/>
    <w:rsid w:val="006A1E05"/>
    <w:rsid w:val="006A4DFD"/>
    <w:rsid w:val="006C00F2"/>
    <w:rsid w:val="006C1555"/>
    <w:rsid w:val="006C582C"/>
    <w:rsid w:val="006C76B7"/>
    <w:rsid w:val="006E36D5"/>
    <w:rsid w:val="00700793"/>
    <w:rsid w:val="00703C72"/>
    <w:rsid w:val="00714E75"/>
    <w:rsid w:val="00731582"/>
    <w:rsid w:val="00732A13"/>
    <w:rsid w:val="007378C2"/>
    <w:rsid w:val="0074504A"/>
    <w:rsid w:val="0074735C"/>
    <w:rsid w:val="00750C92"/>
    <w:rsid w:val="00755810"/>
    <w:rsid w:val="00763641"/>
    <w:rsid w:val="0076581D"/>
    <w:rsid w:val="00783D44"/>
    <w:rsid w:val="007853D8"/>
    <w:rsid w:val="007A075B"/>
    <w:rsid w:val="007A12B8"/>
    <w:rsid w:val="007F1478"/>
    <w:rsid w:val="007F4880"/>
    <w:rsid w:val="007F7E2F"/>
    <w:rsid w:val="00801D15"/>
    <w:rsid w:val="00815D07"/>
    <w:rsid w:val="00821F3D"/>
    <w:rsid w:val="0082225A"/>
    <w:rsid w:val="00833FE5"/>
    <w:rsid w:val="00837413"/>
    <w:rsid w:val="0083741F"/>
    <w:rsid w:val="008471A1"/>
    <w:rsid w:val="0085551C"/>
    <w:rsid w:val="008643B6"/>
    <w:rsid w:val="00872821"/>
    <w:rsid w:val="00874C06"/>
    <w:rsid w:val="008764CC"/>
    <w:rsid w:val="00880104"/>
    <w:rsid w:val="00883C02"/>
    <w:rsid w:val="0088611C"/>
    <w:rsid w:val="008874DB"/>
    <w:rsid w:val="008874F6"/>
    <w:rsid w:val="00887DAD"/>
    <w:rsid w:val="008A4048"/>
    <w:rsid w:val="008B6CDB"/>
    <w:rsid w:val="008D2D56"/>
    <w:rsid w:val="008E265C"/>
    <w:rsid w:val="008E7A10"/>
    <w:rsid w:val="008F7CAF"/>
    <w:rsid w:val="009045CB"/>
    <w:rsid w:val="00921742"/>
    <w:rsid w:val="00922D35"/>
    <w:rsid w:val="00926C38"/>
    <w:rsid w:val="00926ECF"/>
    <w:rsid w:val="00930F85"/>
    <w:rsid w:val="00934394"/>
    <w:rsid w:val="009372D7"/>
    <w:rsid w:val="009374F5"/>
    <w:rsid w:val="009479B8"/>
    <w:rsid w:val="00971684"/>
    <w:rsid w:val="009754DC"/>
    <w:rsid w:val="009942EA"/>
    <w:rsid w:val="00995202"/>
    <w:rsid w:val="00995FD5"/>
    <w:rsid w:val="009A4F10"/>
    <w:rsid w:val="009C21C5"/>
    <w:rsid w:val="009C478C"/>
    <w:rsid w:val="009D3259"/>
    <w:rsid w:val="009D60D7"/>
    <w:rsid w:val="009E1158"/>
    <w:rsid w:val="009E1699"/>
    <w:rsid w:val="009E20D9"/>
    <w:rsid w:val="009E2C69"/>
    <w:rsid w:val="009E405D"/>
    <w:rsid w:val="009F212E"/>
    <w:rsid w:val="009F44BF"/>
    <w:rsid w:val="009F4ED9"/>
    <w:rsid w:val="00A01AC1"/>
    <w:rsid w:val="00A02AA1"/>
    <w:rsid w:val="00A12CEC"/>
    <w:rsid w:val="00A134AB"/>
    <w:rsid w:val="00A168F0"/>
    <w:rsid w:val="00A2741C"/>
    <w:rsid w:val="00A30886"/>
    <w:rsid w:val="00A30C04"/>
    <w:rsid w:val="00A30F92"/>
    <w:rsid w:val="00A35E17"/>
    <w:rsid w:val="00A46FAB"/>
    <w:rsid w:val="00A70556"/>
    <w:rsid w:val="00A71D9C"/>
    <w:rsid w:val="00A71DC9"/>
    <w:rsid w:val="00A83F6B"/>
    <w:rsid w:val="00A94DED"/>
    <w:rsid w:val="00AD708E"/>
    <w:rsid w:val="00AE04B5"/>
    <w:rsid w:val="00AF4888"/>
    <w:rsid w:val="00B11696"/>
    <w:rsid w:val="00B161C8"/>
    <w:rsid w:val="00B21625"/>
    <w:rsid w:val="00B21656"/>
    <w:rsid w:val="00B23719"/>
    <w:rsid w:val="00B30467"/>
    <w:rsid w:val="00B3269A"/>
    <w:rsid w:val="00B32EED"/>
    <w:rsid w:val="00B4105B"/>
    <w:rsid w:val="00B44F16"/>
    <w:rsid w:val="00B54AD8"/>
    <w:rsid w:val="00B553DB"/>
    <w:rsid w:val="00B62100"/>
    <w:rsid w:val="00B6305E"/>
    <w:rsid w:val="00B636C3"/>
    <w:rsid w:val="00B720F4"/>
    <w:rsid w:val="00B8006E"/>
    <w:rsid w:val="00B87892"/>
    <w:rsid w:val="00B95A07"/>
    <w:rsid w:val="00BA34C1"/>
    <w:rsid w:val="00BA3BDB"/>
    <w:rsid w:val="00BA4270"/>
    <w:rsid w:val="00BA4D33"/>
    <w:rsid w:val="00BA56E5"/>
    <w:rsid w:val="00BB4CA6"/>
    <w:rsid w:val="00BC3A35"/>
    <w:rsid w:val="00BD2CB7"/>
    <w:rsid w:val="00BD731F"/>
    <w:rsid w:val="00BE07C4"/>
    <w:rsid w:val="00BE3332"/>
    <w:rsid w:val="00BE3AEC"/>
    <w:rsid w:val="00BF3FFD"/>
    <w:rsid w:val="00C05F21"/>
    <w:rsid w:val="00C22212"/>
    <w:rsid w:val="00C243A8"/>
    <w:rsid w:val="00C31220"/>
    <w:rsid w:val="00C35360"/>
    <w:rsid w:val="00C35552"/>
    <w:rsid w:val="00C369F4"/>
    <w:rsid w:val="00C37FF0"/>
    <w:rsid w:val="00C437C1"/>
    <w:rsid w:val="00C50D7F"/>
    <w:rsid w:val="00C55F91"/>
    <w:rsid w:val="00C56970"/>
    <w:rsid w:val="00C56FC4"/>
    <w:rsid w:val="00C62B86"/>
    <w:rsid w:val="00C70EBB"/>
    <w:rsid w:val="00C727EC"/>
    <w:rsid w:val="00C732EC"/>
    <w:rsid w:val="00C75EF8"/>
    <w:rsid w:val="00C855B2"/>
    <w:rsid w:val="00C87344"/>
    <w:rsid w:val="00C9181C"/>
    <w:rsid w:val="00CA3567"/>
    <w:rsid w:val="00CB2F30"/>
    <w:rsid w:val="00CB39CD"/>
    <w:rsid w:val="00CE1634"/>
    <w:rsid w:val="00CE17C1"/>
    <w:rsid w:val="00CF25BE"/>
    <w:rsid w:val="00D06883"/>
    <w:rsid w:val="00D07643"/>
    <w:rsid w:val="00D10F04"/>
    <w:rsid w:val="00D20C20"/>
    <w:rsid w:val="00D20C56"/>
    <w:rsid w:val="00D25A70"/>
    <w:rsid w:val="00D26B72"/>
    <w:rsid w:val="00D30354"/>
    <w:rsid w:val="00D37CD3"/>
    <w:rsid w:val="00D55486"/>
    <w:rsid w:val="00D8037A"/>
    <w:rsid w:val="00D82981"/>
    <w:rsid w:val="00D86F7B"/>
    <w:rsid w:val="00D90689"/>
    <w:rsid w:val="00D97772"/>
    <w:rsid w:val="00DB03F2"/>
    <w:rsid w:val="00DB3303"/>
    <w:rsid w:val="00DB4D13"/>
    <w:rsid w:val="00DC76F8"/>
    <w:rsid w:val="00DD77B8"/>
    <w:rsid w:val="00DF3CA1"/>
    <w:rsid w:val="00E146DE"/>
    <w:rsid w:val="00E16D7D"/>
    <w:rsid w:val="00E173AE"/>
    <w:rsid w:val="00E24BF0"/>
    <w:rsid w:val="00E316BC"/>
    <w:rsid w:val="00E32F77"/>
    <w:rsid w:val="00E36497"/>
    <w:rsid w:val="00E40FC5"/>
    <w:rsid w:val="00E551F9"/>
    <w:rsid w:val="00E55654"/>
    <w:rsid w:val="00E62C12"/>
    <w:rsid w:val="00E73348"/>
    <w:rsid w:val="00E75C60"/>
    <w:rsid w:val="00E75FC4"/>
    <w:rsid w:val="00E87BE1"/>
    <w:rsid w:val="00E94B52"/>
    <w:rsid w:val="00EA22BA"/>
    <w:rsid w:val="00EB5A36"/>
    <w:rsid w:val="00EB634D"/>
    <w:rsid w:val="00EB7BD1"/>
    <w:rsid w:val="00ED4C36"/>
    <w:rsid w:val="00F031A4"/>
    <w:rsid w:val="00F05A2D"/>
    <w:rsid w:val="00F24355"/>
    <w:rsid w:val="00F363DE"/>
    <w:rsid w:val="00F37CDE"/>
    <w:rsid w:val="00F5709E"/>
    <w:rsid w:val="00F60849"/>
    <w:rsid w:val="00F67443"/>
    <w:rsid w:val="00F715B8"/>
    <w:rsid w:val="00F736AD"/>
    <w:rsid w:val="00F81BF0"/>
    <w:rsid w:val="00F821D9"/>
    <w:rsid w:val="00F825B3"/>
    <w:rsid w:val="00F82BE9"/>
    <w:rsid w:val="00FA4922"/>
    <w:rsid w:val="00FA65E4"/>
    <w:rsid w:val="00FA7B98"/>
    <w:rsid w:val="00FB5318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D84AF"/>
  <w15:docId w15:val="{E8C8544A-402D-4403-B615-822E9C98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1C9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91C9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7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B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BE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BE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822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2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822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2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D977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9777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255B-B0D4-44F6-A10E-A0DF3CA4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https:/mul.gov.am/tasks/docs/attachment.php?id=477582&amp;fn=Ardzakurdi+karg+06.11.2018+REW.docx&amp;out=1&amp;token=58be1afef1f812fb9550</cp:keywords>
  <cp:lastModifiedBy>Anahit Voskanyan</cp:lastModifiedBy>
  <cp:revision>2</cp:revision>
  <dcterms:created xsi:type="dcterms:W3CDTF">2018-11-14T06:40:00Z</dcterms:created>
  <dcterms:modified xsi:type="dcterms:W3CDTF">2018-11-14T06:40:00Z</dcterms:modified>
</cp:coreProperties>
</file>