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6C" w:rsidRDefault="0035506C" w:rsidP="0035506C">
      <w:pPr>
        <w:jc w:val="right"/>
        <w:rPr>
          <w:rFonts w:ascii="GHEA Grapalat" w:hAnsi="GHEA Grapalat"/>
          <w:caps/>
          <w:u w:val="single"/>
        </w:rPr>
      </w:pPr>
      <w:r>
        <w:rPr>
          <w:rFonts w:ascii="GHEA Grapalat" w:hAnsi="GHEA Grapalat"/>
          <w:caps/>
          <w:u w:val="single"/>
        </w:rPr>
        <w:t>Նախագիծ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15319D" w:rsidP="0035506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pacing w:val="-4"/>
          <w:sz w:val="24"/>
          <w:szCs w:val="24"/>
        </w:rPr>
        <w:t>…………..</w:t>
      </w:r>
      <w:r w:rsidR="0035506C">
        <w:rPr>
          <w:rFonts w:ascii="GHEA Grapalat" w:hAnsi="GHEA Grapalat"/>
          <w:sz w:val="24"/>
          <w:szCs w:val="24"/>
        </w:rPr>
        <w:t xml:space="preserve"> </w:t>
      </w:r>
      <w:r w:rsidR="00AD4323">
        <w:rPr>
          <w:rFonts w:ascii="GHEA Grapalat" w:hAnsi="GHEA Grapalat"/>
          <w:sz w:val="24"/>
          <w:szCs w:val="24"/>
          <w:lang w:val="hy-AM"/>
        </w:rPr>
        <w:t>2017</w:t>
      </w:r>
      <w:r w:rsidR="003550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506C"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 ……………</w:t>
      </w:r>
      <w:r w:rsidR="0035506C">
        <w:rPr>
          <w:rFonts w:ascii="GHEA Grapalat" w:hAnsi="GHEA Grapalat"/>
          <w:sz w:val="24"/>
          <w:szCs w:val="24"/>
        </w:rPr>
        <w:t xml:space="preserve"> - Ա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531F09" w:rsidRPr="00531F09" w:rsidRDefault="00531F09" w:rsidP="00531F09">
      <w:pPr>
        <w:spacing w:after="0" w:line="240" w:lineRule="auto"/>
        <w:ind w:left="1134" w:right="828"/>
        <w:jc w:val="center"/>
        <w:rPr>
          <w:rFonts w:ascii="GHEA Grapalat" w:hAnsi="GHEA Grapalat"/>
          <w:caps/>
          <w:sz w:val="24"/>
          <w:szCs w:val="24"/>
        </w:rPr>
      </w:pPr>
      <w:r w:rsidRPr="00531F09">
        <w:rPr>
          <w:rFonts w:ascii="GHEA Grapalat" w:hAnsi="GHEA Grapalat"/>
          <w:caps/>
          <w:sz w:val="24"/>
          <w:szCs w:val="24"/>
        </w:rPr>
        <w:t>«ՀԱՅԱՍՏԱՆԻ ՀԱՆՐԱՊԵՏՈՒԹՅԱՆ ԴԱՏԱԿԱՆ ՕՐԵՆՍԳՐՔՈՒՄ ՓՈՓՈԽՈՒԹՅՈՒՆՆԵՐ ԵՎ ԼՐԱՑՈՒՄՆԵՐ ԿԱՏԱՐԵԼՈՒ ՄԱՍԻՆ»,</w:t>
      </w:r>
    </w:p>
    <w:p w:rsidR="0015319D" w:rsidRDefault="00531F09" w:rsidP="00531F09">
      <w:pPr>
        <w:spacing w:after="0" w:line="240" w:lineRule="auto"/>
        <w:ind w:left="1134" w:right="828"/>
        <w:jc w:val="center"/>
        <w:rPr>
          <w:rFonts w:ascii="GHEA Grapalat" w:hAnsi="GHEA Grapalat"/>
          <w:caps/>
          <w:sz w:val="24"/>
          <w:szCs w:val="24"/>
        </w:rPr>
      </w:pPr>
      <w:r w:rsidRPr="00531F09">
        <w:rPr>
          <w:rFonts w:ascii="GHEA Grapalat" w:hAnsi="GHEA Grapalat"/>
          <w:caps/>
          <w:sz w:val="24"/>
          <w:szCs w:val="24"/>
        </w:rPr>
        <w:t>«ՀԱՅԱՍՏԱՆԻ ՀԱՆՐԱՊԵՏՈՒԹՅԱՆ ՔԱՂԱՔԱՑԻԱԿԱՆ ԴԱՏԱՎԱՐՈՒԹՅԱՆ ՕՐԵՆՍԳՐՔՈՒՄ ԼՐԱՑՈՒՄՆԵՐ ԿԱՏԱՐԵԼՈՒ ՄԱՍԻՆ», ««ԴԱՏԱԿԱՆ ԱԿՏԵՐԻ ՀԱՐԿԱԴԻՐ ԿԱՏԱՐՄԱՆ ՄԱՍԻՆ» ՀԱՅԱՍՏԱՆԻ ՀԱՆՐԱՊԵՏՈՒԹՅԱՆ ՕՐԵՆՔՈՒՄ ՓՈՓՈԽՈՒԹՅՈՒՆ ԿԱՏԱՐԵԼՈՒ ՄԱՍԻՆ» ԵՎ ««ԱՌԵՎՏՐԱՅԻՆ ԱՐԲԻՏՐԱԺԻ ՄԱՍԻՆ» ՀԱՅԱՍՏԱՆԻ ՀԱՆՐԱՊԵՏՈՒԹՅԱՆ ՕՐԵՆՔՈՒՄ ՓՈՓՈԽՈՒԹՅՈՒՆ ԿԱՏԱՐԵԼՈՒ ՄԱՍԻՆ»</w:t>
      </w:r>
      <w:r>
        <w:rPr>
          <w:rFonts w:ascii="GHEA Grapalat" w:hAnsi="GHEA Grapalat"/>
          <w:caps/>
          <w:sz w:val="24"/>
          <w:szCs w:val="24"/>
        </w:rPr>
        <w:t xml:space="preserve"> </w:t>
      </w:r>
      <w:r w:rsidR="0035506C">
        <w:rPr>
          <w:rFonts w:ascii="GHEA Grapalat" w:hAnsi="GHEA Grapalat" w:cs="Sylfaen"/>
          <w:caps/>
          <w:sz w:val="24"/>
          <w:szCs w:val="24"/>
        </w:rPr>
        <w:t>Հայաստանի</w:t>
      </w:r>
      <w:r w:rsidR="0035506C">
        <w:rPr>
          <w:rFonts w:ascii="GHEA Grapalat" w:hAnsi="GHEA Grapalat"/>
          <w:caps/>
          <w:sz w:val="24"/>
          <w:szCs w:val="24"/>
        </w:rPr>
        <w:t xml:space="preserve"> </w:t>
      </w:r>
    </w:p>
    <w:p w:rsidR="0035506C" w:rsidRPr="00531F09" w:rsidRDefault="0035506C" w:rsidP="0015319D">
      <w:pPr>
        <w:spacing w:after="0" w:line="240" w:lineRule="auto"/>
        <w:ind w:left="1134" w:right="828"/>
        <w:jc w:val="center"/>
        <w:rPr>
          <w:rFonts w:ascii="GHEA Grapalat" w:eastAsia="Batang" w:hAnsi="GHEA Grapalat" w:cs="Sylfaen"/>
          <w:sz w:val="24"/>
          <w:szCs w:val="24"/>
          <w:lang w:val="hy-AM"/>
        </w:rPr>
      </w:pPr>
      <w:r w:rsidRPr="00531F09">
        <w:rPr>
          <w:rFonts w:ascii="GHEA Grapalat" w:hAnsi="GHEA Grapalat" w:cs="Sylfaen"/>
          <w:caps/>
          <w:sz w:val="24"/>
          <w:szCs w:val="24"/>
          <w:lang w:val="hy-AM"/>
        </w:rPr>
        <w:t>Հան</w:t>
      </w:r>
      <w:r w:rsidRPr="00531F09">
        <w:rPr>
          <w:rFonts w:ascii="GHEA Grapalat" w:hAnsi="GHEA Grapalat" w:cs="Sylfaen"/>
          <w:caps/>
          <w:sz w:val="24"/>
          <w:szCs w:val="24"/>
          <w:lang w:val="hy-AM"/>
        </w:rPr>
        <w:softHyphen/>
        <w:t>րապետության</w:t>
      </w:r>
      <w:r w:rsidRPr="00531F09">
        <w:rPr>
          <w:rFonts w:ascii="GHEA Grapalat" w:eastAsia="Batang" w:hAnsi="GHEA Grapalat" w:cs="Arial Armenian"/>
          <w:sz w:val="24"/>
          <w:szCs w:val="24"/>
          <w:lang w:val="hy-AM" w:eastAsia="ru-RU"/>
        </w:rPr>
        <w:t xml:space="preserve"> </w:t>
      </w:r>
      <w:r w:rsidR="00531F09">
        <w:rPr>
          <w:rFonts w:ascii="GHEA Grapalat" w:eastAsia="Batang" w:hAnsi="GHEA Grapalat" w:cs="Sylfaen"/>
          <w:sz w:val="24"/>
          <w:szCs w:val="24"/>
          <w:lang w:val="hy-AM" w:eastAsia="ru-RU"/>
        </w:rPr>
        <w:t>ՕՐԵՆՔՆԵՐԻ</w:t>
      </w:r>
      <w:r w:rsidRPr="00531F09">
        <w:rPr>
          <w:rFonts w:ascii="GHEA Grapalat" w:eastAsia="Batang" w:hAnsi="GHEA Grapalat" w:cs="Arial Armenian"/>
          <w:sz w:val="24"/>
          <w:szCs w:val="24"/>
          <w:lang w:val="hy-AM" w:eastAsia="ru-RU"/>
        </w:rPr>
        <w:t xml:space="preserve"> </w:t>
      </w:r>
      <w:r w:rsidR="00531F09">
        <w:rPr>
          <w:rFonts w:ascii="GHEA Grapalat" w:eastAsia="Batang" w:hAnsi="GHEA Grapalat" w:cs="Sylfaen"/>
          <w:sz w:val="24"/>
          <w:szCs w:val="24"/>
          <w:lang w:val="hy-AM" w:eastAsia="ru-RU"/>
        </w:rPr>
        <w:t>ՆԱԽԱԳԾԵՐԻ</w:t>
      </w:r>
      <w:r w:rsidRPr="00531F09">
        <w:rPr>
          <w:rFonts w:ascii="GHEA Grapalat" w:eastAsia="Batang" w:hAnsi="GHEA Grapalat" w:cs="Arial Armenian"/>
          <w:sz w:val="24"/>
          <w:szCs w:val="24"/>
          <w:lang w:val="hy-AM" w:eastAsia="ru-RU"/>
        </w:rPr>
        <w:t xml:space="preserve"> </w:t>
      </w:r>
      <w:r w:rsidR="00531F09">
        <w:rPr>
          <w:rFonts w:ascii="GHEA Grapalat" w:eastAsia="Batang" w:hAnsi="GHEA Grapalat" w:cs="Arial Armenian"/>
          <w:sz w:val="24"/>
          <w:szCs w:val="24"/>
          <w:lang w:val="hy-AM" w:eastAsia="ru-RU"/>
        </w:rPr>
        <w:t xml:space="preserve">ՓԱԹԵԹԻ </w:t>
      </w:r>
      <w:r w:rsidRPr="00531F09">
        <w:rPr>
          <w:rFonts w:ascii="GHEA Grapalat" w:eastAsia="Batang" w:hAnsi="GHEA Grapalat" w:cs="Sylfaen"/>
          <w:sz w:val="24"/>
          <w:szCs w:val="24"/>
          <w:lang w:val="hy-AM"/>
        </w:rPr>
        <w:t>ՎԵՐԱԲԵՐՅԱԼ</w:t>
      </w:r>
    </w:p>
    <w:p w:rsidR="0035506C" w:rsidRPr="00531F09" w:rsidRDefault="0035506C" w:rsidP="0035506C">
      <w:pPr>
        <w:ind w:left="1134" w:right="828"/>
        <w:jc w:val="both"/>
        <w:rPr>
          <w:rFonts w:ascii="GHEA Grapalat" w:hAnsi="GHEA Grapalat"/>
          <w:caps/>
          <w:sz w:val="24"/>
          <w:szCs w:val="24"/>
          <w:lang w:val="hy-AM"/>
        </w:rPr>
      </w:pPr>
      <w:r w:rsidRPr="00531F09">
        <w:rPr>
          <w:rFonts w:ascii="GHEA Grapalat" w:eastAsia="Batang" w:hAnsi="GHEA Grapalat" w:cs="Sylfaen"/>
          <w:sz w:val="24"/>
          <w:szCs w:val="24"/>
          <w:lang w:val="hy-AM"/>
        </w:rPr>
        <w:t>-------------------------------------------------------------------------------------------</w:t>
      </w:r>
    </w:p>
    <w:p w:rsidR="0035506C" w:rsidRPr="00531F09" w:rsidRDefault="0035506C" w:rsidP="0035506C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  <w:lang w:val="hy-AM"/>
        </w:rPr>
      </w:pPr>
      <w:r w:rsidRPr="00531F09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531F09">
        <w:rPr>
          <w:rFonts w:ascii="GHEA Grapalat" w:hAnsi="GHEA Grapalat"/>
          <w:sz w:val="24"/>
          <w:szCs w:val="24"/>
          <w:lang w:val="hy-AM"/>
        </w:rPr>
        <w:t>Ազգային Ժողովի կանոնակարգ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531F09">
        <w:rPr>
          <w:rFonts w:ascii="GHEA Grapalat" w:hAnsi="GHEA Grapalat"/>
          <w:sz w:val="24"/>
          <w:szCs w:val="24"/>
          <w:lang w:val="hy-AM"/>
        </w:rPr>
        <w:t xml:space="preserve"> ՀՀ </w:t>
      </w:r>
      <w:r w:rsidR="0015319D">
        <w:rPr>
          <w:rFonts w:ascii="GHEA Grapalat" w:hAnsi="GHEA Grapalat"/>
          <w:sz w:val="24"/>
          <w:szCs w:val="24"/>
          <w:lang w:val="hy-AM"/>
        </w:rPr>
        <w:t xml:space="preserve">սահմանադրական </w:t>
      </w:r>
      <w:r w:rsidRPr="00531F09">
        <w:rPr>
          <w:rFonts w:ascii="GHEA Grapalat" w:hAnsi="GHEA Grapalat"/>
          <w:sz w:val="24"/>
          <w:szCs w:val="24"/>
          <w:lang w:val="hy-AM"/>
        </w:rPr>
        <w:t>օրենքի 65-րդ հոդվածի 3-րդ մասը ՀՀ կառավարությունը որոշում է.</w:t>
      </w:r>
    </w:p>
    <w:p w:rsidR="0035506C" w:rsidRPr="00531F09" w:rsidRDefault="0035506C" w:rsidP="00531F09">
      <w:pPr>
        <w:pStyle w:val="ListParagraph"/>
        <w:numPr>
          <w:ilvl w:val="0"/>
          <w:numId w:val="1"/>
        </w:numPr>
        <w:spacing w:after="0" w:line="360" w:lineRule="auto"/>
        <w:ind w:right="-138"/>
        <w:jc w:val="both"/>
        <w:rPr>
          <w:rFonts w:ascii="GHEA Grapalat" w:hAnsi="GHEA Grapalat"/>
          <w:sz w:val="24"/>
          <w:szCs w:val="24"/>
          <w:lang w:val="hy-AM"/>
        </w:rPr>
      </w:pPr>
      <w:r w:rsidRPr="00531F09">
        <w:rPr>
          <w:rFonts w:ascii="GHEA Grapalat" w:hAnsi="GHEA Grapalat"/>
          <w:sz w:val="24"/>
          <w:szCs w:val="24"/>
          <w:lang w:val="hy-AM"/>
        </w:rPr>
        <w:t xml:space="preserve">Հավանություն տալ </w:t>
      </w:r>
      <w:r w:rsidR="00531F09" w:rsidRPr="00531F09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դատական օրենսգրքում փոփոխություններ և լրացումներ կատարելու մասին», «Հայաստանի Հանրապետության քաղաքացիական դատավարության օրենսգրքում լրացումներ կատարելու մասին», ««Դատական ակտերի հարկադիր կատարման մասին» Հայաստանի Հանրապետության օրենքում փոփոխություն կատարելու մասին» և ««Առևտրային արբիտրաժի մասին» </w:t>
      </w:r>
      <w:r w:rsidR="00531F09" w:rsidRPr="00531F09">
        <w:rPr>
          <w:rFonts w:ascii="GHEA Grapalat" w:hAnsi="GHEA Grapalat"/>
          <w:sz w:val="24"/>
          <w:szCs w:val="24"/>
          <w:lang w:val="hy-AM"/>
        </w:rPr>
        <w:lastRenderedPageBreak/>
        <w:t xml:space="preserve">Հայաստանի Հանրապետության օրենքում փոփոխություն կատարելու մասին» Հայաստանի </w:t>
      </w:r>
      <w:bookmarkStart w:id="0" w:name="_GoBack"/>
      <w:bookmarkEnd w:id="0"/>
      <w:r w:rsidR="00531F09" w:rsidRPr="00531F09">
        <w:rPr>
          <w:rFonts w:ascii="GHEA Grapalat" w:hAnsi="GHEA Grapalat" w:cs="Arial"/>
          <w:sz w:val="24"/>
          <w:szCs w:val="24"/>
          <w:lang w:val="hy-AM"/>
        </w:rPr>
        <w:t>Հան</w:t>
      </w:r>
      <w:r w:rsidR="00531F09" w:rsidRPr="00531F09">
        <w:rPr>
          <w:rFonts w:ascii="GHEA Grapalat" w:hAnsi="GHEA Grapalat"/>
          <w:sz w:val="24"/>
          <w:szCs w:val="24"/>
          <w:lang w:val="hy-AM"/>
        </w:rPr>
        <w:t xml:space="preserve">րապետության օրենքների նախագծերի փաթեթի </w:t>
      </w:r>
      <w:r w:rsidRPr="00531F09">
        <w:rPr>
          <w:rFonts w:ascii="GHEA Grapalat" w:eastAsia="Batang" w:hAnsi="GHEA Grapalat" w:cs="Sylfaen"/>
          <w:sz w:val="24"/>
          <w:szCs w:val="24"/>
          <w:lang w:val="hy-AM" w:eastAsia="ru-RU"/>
        </w:rPr>
        <w:t xml:space="preserve">վերաբերյալ </w:t>
      </w:r>
      <w:r w:rsidRPr="00531F0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31F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1F09">
        <w:rPr>
          <w:rFonts w:ascii="GHEA Grapalat" w:hAnsi="GHEA Grapalat" w:cs="Sylfaen"/>
          <w:sz w:val="24"/>
          <w:szCs w:val="24"/>
          <w:lang w:val="hy-AM"/>
        </w:rPr>
        <w:t>Հանրապետության կառավարու</w:t>
      </w:r>
      <w:r w:rsidRPr="00531F09">
        <w:rPr>
          <w:rFonts w:ascii="GHEA Grapalat" w:hAnsi="GHEA Grapalat" w:cs="Sylfaen"/>
          <w:sz w:val="24"/>
          <w:szCs w:val="24"/>
          <w:lang w:val="hy-AM"/>
        </w:rPr>
        <w:softHyphen/>
        <w:t>թյան օրենսդրական նախա</w:t>
      </w:r>
      <w:r w:rsidRPr="00531F09">
        <w:rPr>
          <w:rFonts w:ascii="GHEA Grapalat" w:hAnsi="GHEA Grapalat" w:cs="Sylfaen"/>
          <w:sz w:val="24"/>
          <w:szCs w:val="24"/>
          <w:lang w:val="hy-AM"/>
        </w:rPr>
        <w:softHyphen/>
        <w:t>ձեռնությանը:</w:t>
      </w:r>
    </w:p>
    <w:p w:rsidR="0035506C" w:rsidRPr="00531F09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31F09">
        <w:rPr>
          <w:rFonts w:ascii="GHEA Grapalat" w:hAnsi="GHEA Grapalat" w:cs="Sylfaen"/>
          <w:sz w:val="24"/>
          <w:szCs w:val="24"/>
          <w:lang w:val="hy-AM"/>
        </w:rPr>
        <w:t>2. Հայաստանի</w:t>
      </w:r>
      <w:r w:rsidRPr="00531F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1F09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կառավարության օրենսդրական նախա</w:t>
      </w:r>
      <w:r w:rsidRPr="00531F09">
        <w:rPr>
          <w:rFonts w:ascii="GHEA Grapalat" w:hAnsi="GHEA Grapalat" w:cs="Sylfaen"/>
          <w:sz w:val="24"/>
          <w:szCs w:val="24"/>
          <w:lang w:val="hy-AM"/>
        </w:rPr>
        <w:softHyphen/>
        <w:t>ձեռ</w:t>
      </w:r>
      <w:r w:rsidRPr="00531F09">
        <w:rPr>
          <w:rFonts w:ascii="GHEA Grapalat" w:hAnsi="GHEA Grapalat" w:cs="Sylfaen"/>
          <w:sz w:val="24"/>
          <w:szCs w:val="24"/>
          <w:lang w:val="hy-AM"/>
        </w:rPr>
        <w:softHyphen/>
        <w:t>նությունը</w:t>
      </w:r>
      <w:r w:rsidRPr="00531F09">
        <w:rPr>
          <w:rFonts w:ascii="GHEA Grapalat" w:hAnsi="GHEA Grapalat"/>
          <w:sz w:val="24"/>
          <w:szCs w:val="24"/>
          <w:lang w:val="hy-AM"/>
        </w:rPr>
        <w:t xml:space="preserve"> սահմանված կարգով ներկայացնել </w:t>
      </w:r>
      <w:r w:rsidRPr="00531F0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31F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1F0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31F09">
        <w:rPr>
          <w:rFonts w:ascii="GHEA Grapalat" w:hAnsi="GHEA Grapalat"/>
          <w:sz w:val="24"/>
          <w:szCs w:val="24"/>
          <w:lang w:val="hy-AM"/>
        </w:rPr>
        <w:t xml:space="preserve"> Ազգային ժողով:</w:t>
      </w:r>
    </w:p>
    <w:p w:rsidR="006C18AD" w:rsidRPr="00531F09" w:rsidRDefault="006C18AD">
      <w:pPr>
        <w:rPr>
          <w:lang w:val="hy-AM"/>
        </w:rPr>
      </w:pPr>
    </w:p>
    <w:sectPr w:rsidR="006C18AD" w:rsidRPr="00531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6175"/>
    <w:multiLevelType w:val="hybridMultilevel"/>
    <w:tmpl w:val="060A144E"/>
    <w:lvl w:ilvl="0" w:tplc="8CC03782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DC"/>
    <w:rsid w:val="0015319D"/>
    <w:rsid w:val="0035506C"/>
    <w:rsid w:val="00531F09"/>
    <w:rsid w:val="006C18AD"/>
    <w:rsid w:val="007B55DC"/>
    <w:rsid w:val="00AD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697B6"/>
  <w15:chartTrackingRefBased/>
  <w15:docId w15:val="{2265D481-C934-4BA1-87DF-FC113E32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531F09"/>
    <w:rPr>
      <w:color w:val="808080"/>
    </w:rPr>
  </w:style>
  <w:style w:type="paragraph" w:styleId="ListParagraph">
    <w:name w:val="List Paragraph"/>
    <w:basedOn w:val="Normal"/>
    <w:uiPriority w:val="34"/>
    <w:qFormat/>
    <w:rsid w:val="00531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</Words>
  <Characters>1233</Characters>
  <Application>Microsoft Office Word</Application>
  <DocSecurity>0</DocSecurity>
  <Lines>10</Lines>
  <Paragraphs>2</Paragraphs>
  <ScaleCrop>false</ScaleCrop>
  <Company>Microsoft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Araksya Terteryan</dc:creator>
  <cp:keywords/>
  <dc:description/>
  <cp:lastModifiedBy>Araksya Terteryan</cp:lastModifiedBy>
  <cp:revision>6</cp:revision>
  <dcterms:created xsi:type="dcterms:W3CDTF">2017-05-24T12:13:00Z</dcterms:created>
  <dcterms:modified xsi:type="dcterms:W3CDTF">2017-12-05T14:02:00Z</dcterms:modified>
</cp:coreProperties>
</file>