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AF504B" w:rsidRDefault="00952992" w:rsidP="00AF504B">
      <w:pPr>
        <w:spacing w:after="0" w:line="276" w:lineRule="auto"/>
        <w:ind w:right="96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952992">
        <w:rPr>
          <w:rFonts w:ascii="GHEA Grapalat" w:hAnsi="GHEA Grapalat"/>
          <w:b/>
          <w:sz w:val="24"/>
          <w:szCs w:val="24"/>
          <w:lang w:val="fr-FR"/>
        </w:rPr>
        <w:t></w:t>
      </w:r>
      <w:r w:rsidRPr="00952992">
        <w:rPr>
          <w:rFonts w:ascii="GHEA Grapalat" w:hAnsi="GHEA Grapalat"/>
          <w:b/>
          <w:sz w:val="24"/>
          <w:szCs w:val="24"/>
          <w:lang w:val="ru-RU"/>
        </w:rPr>
        <w:t xml:space="preserve">ՀԵՂԻՆԱԿԱՅԻՆ </w:t>
      </w:r>
      <w:r>
        <w:rPr>
          <w:rFonts w:ascii="GHEA Grapalat" w:hAnsi="GHEA Grapalat"/>
          <w:b/>
          <w:sz w:val="24"/>
          <w:szCs w:val="24"/>
          <w:lang w:val="ru-RU"/>
        </w:rPr>
        <w:t>ԵՎ</w:t>
      </w:r>
      <w:r w:rsidRPr="00952992">
        <w:rPr>
          <w:rFonts w:ascii="GHEA Grapalat" w:hAnsi="GHEA Grapalat"/>
          <w:b/>
          <w:sz w:val="24"/>
          <w:szCs w:val="24"/>
          <w:lang w:val="ru-RU"/>
        </w:rPr>
        <w:t xml:space="preserve"> ՀԱՐԱԿԻՑ ԻՐԱՎՈՒՆՔՆԵՐԻ՝ ԿՈԼԵԿՏԻՎ ՀԻՄՈՒՆՔՆԵՐՈՎ ԿԱՌԱՎԱՐՄԱՆ ԿԱՐԳԻ ՄԱՍԻՆ</w:t>
      </w:r>
      <w:r w:rsidRPr="00952992">
        <w:rPr>
          <w:rFonts w:ascii="GHEA Grapalat" w:hAnsi="GHEA Grapalat"/>
          <w:b/>
          <w:bCs/>
          <w:sz w:val="24"/>
          <w:szCs w:val="24"/>
          <w:lang w:val="hy-AM"/>
        </w:rPr>
        <w:t></w:t>
      </w:r>
      <w:r w:rsidRPr="0095299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F504B">
        <w:rPr>
          <w:rFonts w:ascii="GHEA Grapalat" w:hAnsi="GHEA Grapalat"/>
          <w:b/>
          <w:sz w:val="24"/>
          <w:szCs w:val="24"/>
          <w:lang w:val="af-ZA"/>
        </w:rPr>
        <w:t>ՀԱՄԱՁԱՅՆԱԳԻՐԸ</w:t>
      </w:r>
      <w:r w:rsidR="00662CC7"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AF504B" w:rsidRDefault="00D52496" w:rsidP="00AF504B">
      <w:pPr>
        <w:pStyle w:val="Bodytext30"/>
        <w:shd w:val="clear" w:color="auto" w:fill="auto"/>
        <w:spacing w:line="276" w:lineRule="auto"/>
        <w:ind w:firstLine="567"/>
        <w:jc w:val="both"/>
        <w:rPr>
          <w:rFonts w:ascii="GHEA Grapalat" w:hAnsi="GHEA Grapalat"/>
          <w:b w:val="0"/>
          <w:sz w:val="24"/>
        </w:rPr>
      </w:pPr>
      <w:r w:rsidRPr="00AF504B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AF504B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2224F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Վավերացնել </w:t>
      </w:r>
      <w:r w:rsidR="00662CC7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2018 </w:t>
      </w:r>
      <w:proofErr w:type="spellStart"/>
      <w:r w:rsidR="00662CC7" w:rsidRPr="00AF504B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="00672F47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proofErr w:type="spellStart"/>
      <w:r w:rsidR="00AF504B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="00AF504B">
        <w:rPr>
          <w:rFonts w:ascii="GHEA Grapalat" w:hAnsi="GHEA Grapalat"/>
          <w:b w:val="0"/>
          <w:sz w:val="24"/>
          <w:szCs w:val="24"/>
        </w:rPr>
        <w:t xml:space="preserve"> 2-ին</w:t>
      </w:r>
      <w:r w:rsidR="00672F47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 ստորագրված </w:t>
      </w:r>
      <w:r w:rsidR="00952992" w:rsidRPr="00952992">
        <w:rPr>
          <w:rFonts w:ascii="GHEA Grapalat" w:hAnsi="GHEA Grapalat"/>
          <w:b w:val="0"/>
          <w:sz w:val="24"/>
          <w:szCs w:val="24"/>
          <w:lang w:val="fr-FR"/>
        </w:rPr>
        <w:t>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Հեղինակային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 և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հարակից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իրավունքների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՝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կոլեկտիվ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հիմունքներով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կառավարման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կարգի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952992" w:rsidRPr="00952992">
        <w:rPr>
          <w:rFonts w:ascii="GHEA Grapalat" w:hAnsi="GHEA Grapalat"/>
          <w:b w:val="0"/>
          <w:sz w:val="24"/>
          <w:szCs w:val="24"/>
        </w:rPr>
        <w:t>մասին</w:t>
      </w:r>
      <w:proofErr w:type="spellEnd"/>
      <w:r w:rsidR="00952992" w:rsidRPr="00952992">
        <w:rPr>
          <w:rFonts w:ascii="GHEA Grapalat" w:hAnsi="GHEA Grapalat"/>
          <w:b w:val="0"/>
          <w:sz w:val="24"/>
          <w:szCs w:val="24"/>
          <w:lang w:val="hy-AM"/>
        </w:rPr>
        <w:t></w:t>
      </w:r>
      <w:r w:rsidR="00952992" w:rsidRPr="0095299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AF504B">
        <w:rPr>
          <w:rFonts w:ascii="GHEA Grapalat" w:hAnsi="GHEA Grapalat" w:cs="Sylfaen"/>
          <w:b w:val="0"/>
          <w:sz w:val="24"/>
          <w:szCs w:val="24"/>
          <w:lang w:val="af-ZA"/>
        </w:rPr>
        <w:t>համաձայնագիրը</w:t>
      </w:r>
      <w:r w:rsidR="00672F47" w:rsidRPr="00AF504B">
        <w:rPr>
          <w:rFonts w:ascii="GHEA Grapalat" w:hAnsi="GHEA Grapalat"/>
          <w:b w:val="0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GoBack"/>
      <w:bookmarkEnd w:id="0"/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9F43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62CC7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52992"/>
    <w:rsid w:val="00967FCB"/>
    <w:rsid w:val="00985A3B"/>
    <w:rsid w:val="00990081"/>
    <w:rsid w:val="009B62EF"/>
    <w:rsid w:val="009F4334"/>
    <w:rsid w:val="009F6EFF"/>
    <w:rsid w:val="00A1666C"/>
    <w:rsid w:val="00A21CBC"/>
    <w:rsid w:val="00A3058E"/>
    <w:rsid w:val="00A37A0A"/>
    <w:rsid w:val="00A815A5"/>
    <w:rsid w:val="00AF504B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  <w:style w:type="character" w:customStyle="1" w:styleId="Bodytext3">
    <w:name w:val="Body text (3)_"/>
    <w:link w:val="Bodytext30"/>
    <w:locked/>
    <w:rsid w:val="00AF504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F504B"/>
    <w:pPr>
      <w:widowControl w:val="0"/>
      <w:shd w:val="clear" w:color="auto" w:fill="FFFFFF"/>
      <w:spacing w:after="0" w:line="346" w:lineRule="exact"/>
      <w:ind w:hanging="340"/>
      <w:jc w:val="center"/>
    </w:pPr>
    <w:rPr>
      <w:rFonts w:ascii="Times New Roman" w:eastAsiaTheme="minorHAnsi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liliaa</cp:lastModifiedBy>
  <cp:revision>2</cp:revision>
  <cp:lastPrinted>2018-04-16T10:08:00Z</cp:lastPrinted>
  <dcterms:created xsi:type="dcterms:W3CDTF">2018-07-27T08:04:00Z</dcterms:created>
  <dcterms:modified xsi:type="dcterms:W3CDTF">2018-07-27T08:04:00Z</dcterms:modified>
</cp:coreProperties>
</file>